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44D92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7623E5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7623E5">
        <w:rPr>
          <w:b/>
          <w:noProof/>
          <w:sz w:val="24"/>
        </w:rPr>
        <w:t>81-LI-e-b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7623E5">
        <w:rPr>
          <w:b/>
          <w:noProof/>
          <w:sz w:val="24"/>
        </w:rPr>
        <w:t>S3i2103</w:t>
      </w:r>
      <w:r w:rsidR="000D5F87">
        <w:rPr>
          <w:b/>
          <w:noProof/>
          <w:sz w:val="24"/>
        </w:rPr>
        <w:t>55</w:t>
      </w:r>
    </w:p>
    <w:p w14:paraId="7500C8EE" w14:textId="02A4200A" w:rsidR="006A45BA" w:rsidRPr="006A45BA" w:rsidRDefault="007623E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19</w:t>
      </w:r>
      <w:r w:rsidRPr="00762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 – 21</w:t>
      </w:r>
      <w:r w:rsidRPr="007623E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3A294C12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5820E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623E5" w:rsidRPr="00E01D03">
        <w:rPr>
          <w:rFonts w:ascii="Arial" w:eastAsia="Batang" w:hAnsi="Arial"/>
          <w:b/>
          <w:lang w:eastAsia="zh-CN"/>
        </w:rPr>
        <w:t xml:space="preserve">BT </w:t>
      </w:r>
      <w:r w:rsidR="007623E5">
        <w:rPr>
          <w:rFonts w:ascii="Arial" w:eastAsia="Batang" w:hAnsi="Arial"/>
          <w:b/>
          <w:lang w:eastAsia="zh-CN"/>
        </w:rPr>
        <w:t>Plc</w:t>
      </w:r>
      <w:r w:rsidR="007623E5" w:rsidRPr="00E01D03">
        <w:rPr>
          <w:rFonts w:ascii="Arial" w:eastAsia="Batang" w:hAnsi="Arial"/>
          <w:b/>
          <w:lang w:eastAsia="zh-CN"/>
        </w:rPr>
        <w:t xml:space="preserve"> (SA3LI Chair)</w:t>
      </w:r>
    </w:p>
    <w:p w14:paraId="129579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23E5" w:rsidRPr="00E01D03">
        <w:rPr>
          <w:rFonts w:ascii="Arial" w:eastAsia="Batang" w:hAnsi="Arial" w:cs="Arial"/>
          <w:b/>
          <w:lang w:eastAsia="zh-CN"/>
        </w:rPr>
        <w:t>LI1</w:t>
      </w:r>
      <w:r w:rsidR="00FD488C">
        <w:rPr>
          <w:rFonts w:ascii="Arial" w:eastAsia="Batang" w:hAnsi="Arial" w:cs="Arial"/>
          <w:b/>
          <w:lang w:eastAsia="zh-CN"/>
        </w:rPr>
        <w:t>8</w:t>
      </w:r>
      <w:r w:rsidR="007623E5" w:rsidRPr="00E01D03">
        <w:rPr>
          <w:rFonts w:ascii="Arial" w:eastAsia="Batang" w:hAnsi="Arial" w:cs="Arial"/>
          <w:b/>
          <w:lang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623E5">
        <w:rPr>
          <w:rFonts w:ascii="Arial" w:eastAsia="Batang" w:hAnsi="Arial"/>
          <w:b/>
          <w:lang w:eastAsia="zh-CN"/>
        </w:rPr>
        <w:t>7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623E5">
        <w:rPr>
          <w:rFonts w:ascii="Times New Roman" w:hAnsi="Times New Roman"/>
          <w:i/>
          <w:sz w:val="20"/>
        </w:rPr>
        <w:t>TBC</w:t>
      </w:r>
      <w:r w:rsidR="00D31CC8">
        <w:t xml:space="preserve"> 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77777777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</w:t>
      </w:r>
      <w:proofErr w:type="spellStart"/>
      <w:r>
        <w:t>eg</w:t>
      </w:r>
      <w:proofErr w:type="spellEnd"/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77777777" w:rsidR="007623E5" w:rsidRDefault="007623E5" w:rsidP="007623E5">
      <w:pPr>
        <w:ind w:right="-99"/>
      </w:pPr>
      <w:r>
        <w:t>While the WID includes update of TS 33.107 and TS 33.108, this is for maintenance purposes only, with only minor changes to 33.107 and 33.108 expected.</w:t>
      </w:r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77777777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r>
              <w:t>7</w:t>
            </w:r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2D0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96DF9DC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77777777" w:rsidR="007623E5" w:rsidRPr="00E01D03" w:rsidRDefault="007623E5" w:rsidP="007623E5">
            <w:pPr>
              <w:spacing w:after="0"/>
            </w:pPr>
            <w:r w:rsidRPr="00E01D03">
              <w:t>R1</w:t>
            </w:r>
            <w:r>
              <w:t>7</w:t>
            </w:r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49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27981DE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038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48D81F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C5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1560C1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77777777" w:rsidR="00BA1D1B" w:rsidRPr="00E01D03" w:rsidRDefault="00BA1D1B" w:rsidP="00BA1D1B">
      <w:pPr>
        <w:ind w:right="-99"/>
        <w:rPr>
          <w:i/>
        </w:rPr>
      </w:pPr>
      <w:r w:rsidRPr="00E01D03">
        <w:t xml:space="preserve">Alex Leadbeater, BT, </w:t>
      </w:r>
      <w:hyperlink r:id="rId11" w:history="1">
        <w:r w:rsidRPr="00E01D03">
          <w:rPr>
            <w:rStyle w:val="Hyperlink"/>
          </w:rPr>
          <w:t>alex.leadbeater@bt.com</w:t>
        </w:r>
      </w:hyperlink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2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77777777" w:rsidR="00BA1D1B" w:rsidRDefault="00BA1D1B" w:rsidP="00BA1D1B">
      <w:pPr>
        <w:spacing w:after="0"/>
      </w:pPr>
      <w:r w:rsidRPr="00E01D03">
        <w:t xml:space="preserve">Nag Rao, Nokia, </w:t>
      </w:r>
      <w:hyperlink r:id="rId13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Telefon</w:t>
            </w:r>
            <w:proofErr w:type="spellEnd"/>
            <w:r w:rsidRPr="00E34F2B">
              <w:rPr>
                <w:rFonts w:cs="Arial"/>
                <w:sz w:val="20"/>
              </w:rPr>
              <w:t xml:space="preserve">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color w:val="000000"/>
                <w:sz w:val="20"/>
              </w:rPr>
              <w:t>Softel</w:t>
            </w:r>
            <w:proofErr w:type="spellEnd"/>
            <w:r w:rsidRPr="00E34F2B">
              <w:rPr>
                <w:rFonts w:cs="Arial"/>
                <w:color w:val="000000"/>
                <w:sz w:val="20"/>
              </w:rPr>
              <w:t xml:space="preserve">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E01D03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National Technical Assistance Centre (UK)</w:t>
            </w:r>
          </w:p>
        </w:tc>
      </w:tr>
      <w:tr w:rsidR="00BA1D1B" w:rsidRPr="00E01D03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Ministère</w:t>
            </w:r>
            <w:proofErr w:type="spellEnd"/>
            <w:r w:rsidRPr="00E34F2B">
              <w:rPr>
                <w:rFonts w:cs="Arial"/>
                <w:sz w:val="20"/>
              </w:rPr>
              <w:t xml:space="preserve"> de </w:t>
            </w:r>
            <w:proofErr w:type="spellStart"/>
            <w:r w:rsidRPr="00E34F2B">
              <w:rPr>
                <w:rFonts w:cs="Arial"/>
                <w:sz w:val="20"/>
              </w:rPr>
              <w:t>l'Economie</w:t>
            </w:r>
            <w:proofErr w:type="spellEnd"/>
            <w:r w:rsidRPr="00E34F2B">
              <w:rPr>
                <w:rFonts w:cs="Arial"/>
                <w:sz w:val="20"/>
              </w:rPr>
              <w:t xml:space="preserve">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proofErr w:type="spellStart"/>
            <w:r w:rsidRPr="00E34F2B">
              <w:rPr>
                <w:rFonts w:ascii="Arial" w:hAnsi="Arial" w:cs="Arial"/>
              </w:rPr>
              <w:t>ZITiS</w:t>
            </w:r>
            <w:proofErr w:type="spellEnd"/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Utimaco</w:t>
            </w:r>
            <w:proofErr w:type="spellEnd"/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BMWi</w:t>
            </w:r>
            <w:proofErr w:type="spellEnd"/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FE4E5" w14:textId="77777777" w:rsidR="00CF0986" w:rsidRDefault="00CF0986">
      <w:r>
        <w:separator/>
      </w:r>
    </w:p>
  </w:endnote>
  <w:endnote w:type="continuationSeparator" w:id="0">
    <w:p w14:paraId="58FFEAE2" w14:textId="77777777" w:rsidR="00CF0986" w:rsidRDefault="00CF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6FF9E" w14:textId="77777777" w:rsidR="00CF0986" w:rsidRDefault="00CF0986">
      <w:r>
        <w:separator/>
      </w:r>
    </w:p>
  </w:footnote>
  <w:footnote w:type="continuationSeparator" w:id="0">
    <w:p w14:paraId="4E8001DD" w14:textId="77777777" w:rsidR="00CF0986" w:rsidRDefault="00CF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1539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D06117"/>
    <w:rsid w:val="00D12F2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40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240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240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40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40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40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40CD"/>
    <w:pPr>
      <w:outlineLvl w:val="5"/>
    </w:pPr>
  </w:style>
  <w:style w:type="paragraph" w:styleId="Heading7">
    <w:name w:val="heading 7"/>
    <w:basedOn w:val="H6"/>
    <w:next w:val="Normal"/>
    <w:qFormat/>
    <w:rsid w:val="008240CD"/>
    <w:pPr>
      <w:outlineLvl w:val="6"/>
    </w:pPr>
  </w:style>
  <w:style w:type="paragraph" w:styleId="Heading8">
    <w:name w:val="heading 8"/>
    <w:basedOn w:val="Heading1"/>
    <w:next w:val="Normal"/>
    <w:qFormat/>
    <w:rsid w:val="008240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40CD"/>
    <w:pPr>
      <w:outlineLvl w:val="8"/>
    </w:pPr>
  </w:style>
  <w:style w:type="character" w:default="1" w:styleId="DefaultParagraphFont">
    <w:name w:val="Default Paragraph Font"/>
    <w:semiHidden/>
    <w:rsid w:val="008240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40CD"/>
  </w:style>
  <w:style w:type="paragraph" w:customStyle="1" w:styleId="TAL">
    <w:name w:val="TAL"/>
    <w:basedOn w:val="Normal"/>
    <w:rsid w:val="008240C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240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40C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240CD"/>
    <w:pPr>
      <w:spacing w:before="180"/>
      <w:ind w:left="2693" w:hanging="2693"/>
    </w:pPr>
    <w:rPr>
      <w:b/>
    </w:rPr>
  </w:style>
  <w:style w:type="paragraph" w:styleId="TOC1">
    <w:name w:val="toc 1"/>
    <w:semiHidden/>
    <w:rsid w:val="008240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240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240CD"/>
    <w:pPr>
      <w:ind w:left="1701" w:hanging="1701"/>
    </w:pPr>
  </w:style>
  <w:style w:type="paragraph" w:styleId="TOC4">
    <w:name w:val="toc 4"/>
    <w:basedOn w:val="TOC3"/>
    <w:semiHidden/>
    <w:rsid w:val="008240CD"/>
    <w:pPr>
      <w:ind w:left="1418" w:hanging="1418"/>
    </w:pPr>
  </w:style>
  <w:style w:type="paragraph" w:styleId="TOC3">
    <w:name w:val="toc 3"/>
    <w:basedOn w:val="TOC2"/>
    <w:semiHidden/>
    <w:rsid w:val="008240CD"/>
    <w:pPr>
      <w:ind w:left="1134" w:hanging="1134"/>
    </w:pPr>
  </w:style>
  <w:style w:type="paragraph" w:styleId="TOC2">
    <w:name w:val="toc 2"/>
    <w:basedOn w:val="TOC1"/>
    <w:semiHidden/>
    <w:rsid w:val="008240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40CD"/>
    <w:pPr>
      <w:ind w:left="284"/>
    </w:pPr>
  </w:style>
  <w:style w:type="paragraph" w:styleId="Index1">
    <w:name w:val="index 1"/>
    <w:basedOn w:val="Normal"/>
    <w:semiHidden/>
    <w:rsid w:val="008240CD"/>
    <w:pPr>
      <w:keepLines/>
      <w:spacing w:after="0"/>
    </w:pPr>
  </w:style>
  <w:style w:type="paragraph" w:customStyle="1" w:styleId="ZH">
    <w:name w:val="ZH"/>
    <w:rsid w:val="008240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240CD"/>
    <w:pPr>
      <w:outlineLvl w:val="9"/>
    </w:pPr>
  </w:style>
  <w:style w:type="paragraph" w:styleId="ListNumber2">
    <w:name w:val="List Number 2"/>
    <w:basedOn w:val="ListNumber"/>
    <w:rsid w:val="008240CD"/>
    <w:pPr>
      <w:ind w:left="851"/>
    </w:pPr>
  </w:style>
  <w:style w:type="character" w:styleId="FootnoteReference">
    <w:name w:val="footnote reference"/>
    <w:basedOn w:val="DefaultParagraphFont"/>
    <w:semiHidden/>
    <w:rsid w:val="008240CD"/>
    <w:rPr>
      <w:b/>
      <w:position w:val="6"/>
      <w:sz w:val="16"/>
    </w:rPr>
  </w:style>
  <w:style w:type="paragraph" w:styleId="FootnoteText">
    <w:name w:val="footnote text"/>
    <w:basedOn w:val="Normal"/>
    <w:semiHidden/>
    <w:rsid w:val="008240C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40CD"/>
    <w:pPr>
      <w:jc w:val="center"/>
    </w:pPr>
  </w:style>
  <w:style w:type="paragraph" w:customStyle="1" w:styleId="TF">
    <w:name w:val="TF"/>
    <w:basedOn w:val="TH"/>
    <w:rsid w:val="008240CD"/>
    <w:pPr>
      <w:keepNext w:val="0"/>
      <w:spacing w:before="0" w:after="240"/>
    </w:pPr>
  </w:style>
  <w:style w:type="paragraph" w:customStyle="1" w:styleId="NO">
    <w:name w:val="NO"/>
    <w:basedOn w:val="Normal"/>
    <w:rsid w:val="008240CD"/>
    <w:pPr>
      <w:keepLines/>
      <w:ind w:left="1135" w:hanging="851"/>
    </w:pPr>
  </w:style>
  <w:style w:type="paragraph" w:styleId="TOC9">
    <w:name w:val="toc 9"/>
    <w:basedOn w:val="TOC8"/>
    <w:semiHidden/>
    <w:rsid w:val="008240CD"/>
    <w:pPr>
      <w:ind w:left="1418" w:hanging="1418"/>
    </w:pPr>
  </w:style>
  <w:style w:type="paragraph" w:customStyle="1" w:styleId="EX">
    <w:name w:val="EX"/>
    <w:basedOn w:val="Normal"/>
    <w:rsid w:val="008240CD"/>
    <w:pPr>
      <w:keepLines/>
      <w:ind w:left="1702" w:hanging="1418"/>
    </w:pPr>
  </w:style>
  <w:style w:type="paragraph" w:customStyle="1" w:styleId="FP">
    <w:name w:val="FP"/>
    <w:basedOn w:val="Normal"/>
    <w:rsid w:val="008240CD"/>
    <w:pPr>
      <w:spacing w:after="0"/>
    </w:pPr>
  </w:style>
  <w:style w:type="paragraph" w:customStyle="1" w:styleId="LD">
    <w:name w:val="LD"/>
    <w:rsid w:val="008240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240CD"/>
    <w:pPr>
      <w:spacing w:after="0"/>
    </w:pPr>
  </w:style>
  <w:style w:type="paragraph" w:customStyle="1" w:styleId="EW">
    <w:name w:val="EW"/>
    <w:basedOn w:val="EX"/>
    <w:rsid w:val="008240CD"/>
    <w:pPr>
      <w:spacing w:after="0"/>
    </w:pPr>
  </w:style>
  <w:style w:type="paragraph" w:styleId="TOC6">
    <w:name w:val="toc 6"/>
    <w:basedOn w:val="TOC5"/>
    <w:next w:val="Normal"/>
    <w:semiHidden/>
    <w:rsid w:val="008240CD"/>
    <w:pPr>
      <w:ind w:left="1985" w:hanging="1985"/>
    </w:pPr>
  </w:style>
  <w:style w:type="paragraph" w:styleId="TOC7">
    <w:name w:val="toc 7"/>
    <w:basedOn w:val="TOC6"/>
    <w:next w:val="Normal"/>
    <w:semiHidden/>
    <w:rsid w:val="008240CD"/>
    <w:pPr>
      <w:ind w:left="2268" w:hanging="2268"/>
    </w:pPr>
  </w:style>
  <w:style w:type="paragraph" w:styleId="ListBullet2">
    <w:name w:val="List Bullet 2"/>
    <w:basedOn w:val="ListBullet"/>
    <w:rsid w:val="008240CD"/>
    <w:pPr>
      <w:ind w:left="851"/>
    </w:pPr>
  </w:style>
  <w:style w:type="paragraph" w:styleId="ListBullet3">
    <w:name w:val="List Bullet 3"/>
    <w:basedOn w:val="ListBullet2"/>
    <w:rsid w:val="008240CD"/>
    <w:pPr>
      <w:ind w:left="1135"/>
    </w:pPr>
  </w:style>
  <w:style w:type="paragraph" w:styleId="ListNumber">
    <w:name w:val="List Number"/>
    <w:basedOn w:val="List"/>
    <w:rsid w:val="008240CD"/>
  </w:style>
  <w:style w:type="paragraph" w:customStyle="1" w:styleId="EQ">
    <w:name w:val="EQ"/>
    <w:basedOn w:val="Normal"/>
    <w:next w:val="Normal"/>
    <w:rsid w:val="008240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40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40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40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240CD"/>
    <w:pPr>
      <w:jc w:val="right"/>
    </w:pPr>
  </w:style>
  <w:style w:type="paragraph" w:customStyle="1" w:styleId="H6">
    <w:name w:val="H6"/>
    <w:basedOn w:val="Heading5"/>
    <w:next w:val="Normal"/>
    <w:rsid w:val="008240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40CD"/>
    <w:pPr>
      <w:ind w:left="851" w:hanging="851"/>
    </w:pPr>
  </w:style>
  <w:style w:type="paragraph" w:customStyle="1" w:styleId="ZA">
    <w:name w:val="ZA"/>
    <w:rsid w:val="008240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240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240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240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240CD"/>
    <w:pPr>
      <w:framePr w:wrap="notBeside" w:y="16161"/>
    </w:pPr>
  </w:style>
  <w:style w:type="character" w:customStyle="1" w:styleId="ZGSM">
    <w:name w:val="ZGSM"/>
    <w:rsid w:val="008240CD"/>
  </w:style>
  <w:style w:type="paragraph" w:styleId="List2">
    <w:name w:val="List 2"/>
    <w:basedOn w:val="List"/>
    <w:rsid w:val="008240CD"/>
    <w:pPr>
      <w:ind w:left="851"/>
    </w:pPr>
  </w:style>
  <w:style w:type="paragraph" w:customStyle="1" w:styleId="ZG">
    <w:name w:val="ZG"/>
    <w:rsid w:val="008240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240CD"/>
    <w:pPr>
      <w:ind w:left="1135"/>
    </w:pPr>
  </w:style>
  <w:style w:type="paragraph" w:styleId="List4">
    <w:name w:val="List 4"/>
    <w:basedOn w:val="List3"/>
    <w:rsid w:val="008240CD"/>
    <w:pPr>
      <w:ind w:left="1418"/>
    </w:pPr>
  </w:style>
  <w:style w:type="paragraph" w:styleId="List5">
    <w:name w:val="List 5"/>
    <w:basedOn w:val="List4"/>
    <w:rsid w:val="008240CD"/>
    <w:pPr>
      <w:ind w:left="1702"/>
    </w:pPr>
  </w:style>
  <w:style w:type="paragraph" w:customStyle="1" w:styleId="EditorsNote">
    <w:name w:val="Editor's Note"/>
    <w:basedOn w:val="NO"/>
    <w:rsid w:val="008240CD"/>
    <w:rPr>
      <w:color w:val="FF0000"/>
    </w:rPr>
  </w:style>
  <w:style w:type="paragraph" w:styleId="List">
    <w:name w:val="List"/>
    <w:basedOn w:val="Normal"/>
    <w:rsid w:val="008240CD"/>
    <w:pPr>
      <w:ind w:left="568" w:hanging="284"/>
    </w:pPr>
  </w:style>
  <w:style w:type="paragraph" w:styleId="ListBullet">
    <w:name w:val="List Bullet"/>
    <w:basedOn w:val="List"/>
    <w:rsid w:val="008240CD"/>
  </w:style>
  <w:style w:type="paragraph" w:styleId="ListBullet4">
    <w:name w:val="List Bullet 4"/>
    <w:basedOn w:val="ListBullet3"/>
    <w:rsid w:val="008240CD"/>
    <w:pPr>
      <w:ind w:left="1418"/>
    </w:pPr>
  </w:style>
  <w:style w:type="paragraph" w:styleId="ListBullet5">
    <w:name w:val="List Bullet 5"/>
    <w:basedOn w:val="ListBullet4"/>
    <w:rsid w:val="008240CD"/>
    <w:pPr>
      <w:ind w:left="1702"/>
    </w:pPr>
  </w:style>
  <w:style w:type="paragraph" w:customStyle="1" w:styleId="B1">
    <w:name w:val="B1"/>
    <w:basedOn w:val="List"/>
    <w:rsid w:val="008240CD"/>
  </w:style>
  <w:style w:type="paragraph" w:customStyle="1" w:styleId="B2">
    <w:name w:val="B2"/>
    <w:basedOn w:val="List2"/>
    <w:rsid w:val="008240CD"/>
  </w:style>
  <w:style w:type="paragraph" w:customStyle="1" w:styleId="B3">
    <w:name w:val="B3"/>
    <w:basedOn w:val="List3"/>
    <w:rsid w:val="008240CD"/>
  </w:style>
  <w:style w:type="paragraph" w:customStyle="1" w:styleId="B4">
    <w:name w:val="B4"/>
    <w:basedOn w:val="List4"/>
    <w:rsid w:val="008240CD"/>
  </w:style>
  <w:style w:type="paragraph" w:customStyle="1" w:styleId="B5">
    <w:name w:val="B5"/>
    <w:basedOn w:val="List5"/>
    <w:rsid w:val="008240CD"/>
  </w:style>
  <w:style w:type="paragraph" w:styleId="Footer">
    <w:name w:val="footer"/>
    <w:basedOn w:val="Header"/>
    <w:rsid w:val="008240CD"/>
    <w:pPr>
      <w:jc w:val="center"/>
    </w:pPr>
    <w:rPr>
      <w:i/>
    </w:rPr>
  </w:style>
  <w:style w:type="paragraph" w:customStyle="1" w:styleId="ZTD">
    <w:name w:val="ZTD"/>
    <w:basedOn w:val="ZB"/>
    <w:rsid w:val="008240C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nagaraja.rao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j@xs4all.n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leadbeater@b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4263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5</cp:revision>
  <cp:lastPrinted>2000-02-29T11:31:00Z</cp:lastPrinted>
  <dcterms:created xsi:type="dcterms:W3CDTF">2021-05-20T13:39:00Z</dcterms:created>
  <dcterms:modified xsi:type="dcterms:W3CDTF">2021-05-21T16:04:00Z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