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D1A" w14:textId="378417EF" w:rsidR="00A4078C" w:rsidRDefault="00A4078C"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A514E1">
        <w:rPr>
          <w:b/>
          <w:i/>
          <w:noProof/>
          <w:sz w:val="28"/>
        </w:rPr>
        <w:t>5296</w:t>
      </w:r>
      <w:ins w:id="9" w:author="Google - Ellen Liao -v2" w:date="2023-04-18T16:06:00Z">
        <w:r w:rsidR="00827FF8">
          <w:rPr>
            <w:b/>
            <w:i/>
            <w:noProof/>
            <w:sz w:val="28"/>
          </w:rPr>
          <w:t>r0</w:t>
        </w:r>
      </w:ins>
      <w:ins w:id="10" w:author="Google - Ellen Liao -v4" w:date="2023-04-19T09:25:00Z">
        <w:r w:rsidR="00E84DC8">
          <w:rPr>
            <w:b/>
            <w:i/>
            <w:noProof/>
            <w:sz w:val="28"/>
          </w:rPr>
          <w:t>3</w:t>
        </w:r>
      </w:ins>
    </w:p>
    <w:p w14:paraId="3821B2E4" w14:textId="77777777" w:rsidR="00A4078C" w:rsidRDefault="00A4078C" w:rsidP="00A4078C">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4EF71C" w:rsidR="005F28AE" w:rsidRPr="00410371" w:rsidRDefault="005F28AE" w:rsidP="00BA523D">
            <w:pPr>
              <w:pStyle w:val="CRCoverPage"/>
              <w:spacing w:after="0"/>
              <w:ind w:right="140"/>
              <w:jc w:val="right"/>
              <w:rPr>
                <w:b/>
                <w:noProof/>
                <w:sz w:val="28"/>
              </w:rPr>
            </w:pPr>
            <w:r>
              <w:rPr>
                <w:b/>
                <w:noProof/>
                <w:sz w:val="28"/>
              </w:rPr>
              <w:t>23.50</w:t>
            </w:r>
            <w:r w:rsidR="0024664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6305BA2B" w:rsidR="005F28AE" w:rsidRPr="00410371" w:rsidRDefault="00A514E1" w:rsidP="00BA523D">
            <w:pPr>
              <w:pStyle w:val="CRCoverPage"/>
              <w:spacing w:after="0"/>
              <w:rPr>
                <w:noProof/>
              </w:rPr>
            </w:pPr>
            <w:r>
              <w:rPr>
                <w:b/>
                <w:noProof/>
                <w:sz w:val="28"/>
              </w:rPr>
              <w:t>4543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4B3004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w:t>
            </w:r>
            <w:r>
              <w:rPr>
                <w:b/>
                <w:noProof/>
                <w:sz w:val="28"/>
              </w:rPr>
              <w:fldChar w:fldCharType="end"/>
            </w:r>
            <w:r w:rsidR="009038FE">
              <w:rPr>
                <w:b/>
                <w:noProof/>
                <w:sz w:val="28"/>
              </w:rPr>
              <w:t>1</w:t>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53D2469A"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2C920ED" w:rsidR="005F28AE" w:rsidRDefault="00105BA5" w:rsidP="00BA523D">
            <w:pPr>
              <w:pStyle w:val="CRCoverPage"/>
              <w:spacing w:after="0"/>
              <w:ind w:left="100"/>
              <w:rPr>
                <w:noProof/>
                <w:lang w:eastAsia="zh-TW"/>
              </w:rPr>
            </w:pPr>
            <w:r>
              <w:rPr>
                <w:noProof/>
                <w:lang w:eastAsia="zh-TW"/>
              </w:rPr>
              <w:t>Clarification</w:t>
            </w:r>
            <w:r w:rsidR="00AE0AB6">
              <w:rPr>
                <w:noProof/>
                <w:lang w:eastAsia="zh-TW"/>
              </w:rPr>
              <w:t xml:space="preserve"> </w:t>
            </w:r>
            <w:r>
              <w:rPr>
                <w:noProof/>
                <w:lang w:eastAsia="zh-TW"/>
              </w:rPr>
              <w:t xml:space="preserve">on </w:t>
            </w:r>
            <w:r w:rsidR="00AE0AB6">
              <w:rPr>
                <w:noProof/>
                <w:lang w:eastAsia="zh-TW"/>
              </w:rPr>
              <w:t>PEMC role in a PIN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54F4953" w:rsidR="005F28AE" w:rsidRDefault="00105BA5"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0349053B" w:rsidR="005F28AE" w:rsidRPr="005A0317" w:rsidRDefault="00AE0AB6" w:rsidP="00BA523D">
            <w:pPr>
              <w:pStyle w:val="CRCoverPage"/>
              <w:spacing w:after="0"/>
              <w:ind w:left="100" w:right="-609"/>
              <w:rPr>
                <w:b/>
                <w:bCs/>
                <w:noProof/>
              </w:rPr>
            </w:pPr>
            <w:r>
              <w:rPr>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B304" w14:textId="1F71B841" w:rsidR="00563F63" w:rsidRPr="00563F63" w:rsidRDefault="00563F63" w:rsidP="00563F63">
            <w:pPr>
              <w:pStyle w:val="CRCoverPage"/>
              <w:spacing w:after="0"/>
              <w:rPr>
                <w:noProof/>
                <w:lang w:val="en-US" w:eastAsia="zh-TW"/>
              </w:rPr>
            </w:pPr>
            <w:r>
              <w:rPr>
                <w:noProof/>
                <w:lang w:val="en-US" w:eastAsia="zh-TW"/>
              </w:rPr>
              <w:t xml:space="preserve"> This CR is proposed to resolve the following two editor’s notes:</w:t>
            </w:r>
          </w:p>
          <w:p w14:paraId="42A7AA13" w14:textId="183EC2B9" w:rsidR="00A83509" w:rsidRDefault="00A83509" w:rsidP="00A83509">
            <w:pPr>
              <w:pStyle w:val="EditorsNote"/>
            </w:pPr>
            <w:r>
              <w:t>Editor's note:</w:t>
            </w:r>
            <w:r>
              <w:tab/>
              <w:t>The handling of the PEMC in 5GC in relation with PIN is FFS.</w:t>
            </w:r>
          </w:p>
          <w:p w14:paraId="4BB3E204" w14:textId="2697997A" w:rsidR="002C18A3" w:rsidRPr="002D5E9D" w:rsidRDefault="002D5E9D" w:rsidP="002D5E9D">
            <w:r>
              <w:t xml:space="preserve">About PEMC role in 5GC: </w:t>
            </w:r>
            <w:r w:rsidR="009038FE">
              <w:t xml:space="preserve">For PEMC functionality of PIN management, the definition and description in TS23.501 show that the PEMC is a logical entity which is de facto similar to a “PIN application” hosted by the UE with/without PEGC or a PINE behind a </w:t>
            </w:r>
            <w:r w:rsidR="00802F9D">
              <w:t>PEGC</w:t>
            </w:r>
            <w:r w:rsidR="009038FE">
              <w:t xml:space="preserve">.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0599" w14:textId="5DE6992A" w:rsidR="002D5E9D" w:rsidRPr="00563F63" w:rsidRDefault="00817516" w:rsidP="00802F9D">
            <w:pPr>
              <w:pStyle w:val="CRCoverPage"/>
              <w:spacing w:after="0"/>
              <w:ind w:left="460"/>
              <w:rPr>
                <w:noProof/>
                <w:lang w:val="en-US" w:eastAsia="zh-TW"/>
              </w:rPr>
            </w:pPr>
            <w:r>
              <w:rPr>
                <w:noProof/>
                <w:lang w:val="en-US" w:eastAsia="zh-TW"/>
              </w:rPr>
              <w:t>It is proposed to remove the</w:t>
            </w:r>
            <w:r w:rsidR="003267B3">
              <w:rPr>
                <w:noProof/>
                <w:lang w:val="en-US" w:eastAsia="zh-TW"/>
              </w:rPr>
              <w:t xml:space="preserve"> </w:t>
            </w:r>
            <w:r>
              <w:rPr>
                <w:noProof/>
                <w:lang w:val="en-US" w:eastAsia="zh-TW"/>
              </w:rPr>
              <w:t xml:space="preserve">Editor’s note </w:t>
            </w:r>
            <w:r w:rsidR="00802F9D">
              <w:rPr>
                <w:noProof/>
                <w:lang w:val="en-US" w:eastAsia="zh-TW"/>
              </w:rPr>
              <w:t xml:space="preserve">in that </w:t>
            </w:r>
            <w:r w:rsidR="002D5E9D" w:rsidRPr="00563F63">
              <w:rPr>
                <w:noProof/>
                <w:lang w:val="en-US" w:eastAsia="zh-TW"/>
              </w:rPr>
              <w:t>PEMC functionality of PIN management depends on PIN application implementation and is out of scope of this specification.</w:t>
            </w:r>
          </w:p>
          <w:p w14:paraId="3C4A281F" w14:textId="418CB272" w:rsidR="00817516" w:rsidRPr="00817516" w:rsidRDefault="00817516" w:rsidP="00802F9D">
            <w:pPr>
              <w:pStyle w:val="CRCoverPage"/>
              <w:spacing w:after="0"/>
              <w:ind w:left="460"/>
              <w:rPr>
                <w:szCs w:val="15"/>
                <w:lang w:eastAsia="zh-CN"/>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5BFDF7A" w:rsidR="005F28AE" w:rsidRDefault="002D5E9D" w:rsidP="00BA523D">
            <w:pPr>
              <w:pStyle w:val="CRCoverPage"/>
              <w:spacing w:after="0"/>
              <w:ind w:left="100"/>
              <w:rPr>
                <w:noProof/>
                <w:lang w:eastAsia="zh-TW"/>
              </w:rPr>
            </w:pPr>
            <w:r>
              <w:rPr>
                <w:noProof/>
                <w:lang w:eastAsia="zh-TW"/>
              </w:rPr>
              <w:t xml:space="preserve">Cause confusion on PEMC role in 5G </w:t>
            </w:r>
            <w:r w:rsidR="00A607E8">
              <w:rPr>
                <w:noProof/>
                <w:lang w:eastAsia="zh-TW"/>
              </w:rPr>
              <w:t>system</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0E7A182" w:rsidR="005F28AE" w:rsidRDefault="00AE0AB6" w:rsidP="00BA523D">
            <w:pPr>
              <w:pStyle w:val="CRCoverPage"/>
              <w:spacing w:after="0"/>
              <w:ind w:left="100"/>
              <w:rPr>
                <w:noProof/>
                <w:lang w:eastAsia="zh-TW"/>
              </w:rPr>
            </w:pPr>
            <w:r>
              <w:rPr>
                <w:noProof/>
                <w:lang w:eastAsia="zh-TW"/>
              </w:rPr>
              <w:t>5.44.3.1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p w14:paraId="46207AD4" w14:textId="1F4F3DB6" w:rsidR="0024664B" w:rsidRDefault="0024664B" w:rsidP="0024664B">
      <w:pPr>
        <w:pStyle w:val="Heading3"/>
      </w:pPr>
      <w:r>
        <w:t>5.44.3</w:t>
      </w:r>
      <w:r>
        <w:tab/>
        <w:t>Session management enhancement for PIN service support</w:t>
      </w:r>
    </w:p>
    <w:p w14:paraId="6714FDE4" w14:textId="77777777" w:rsidR="0024664B" w:rsidRDefault="0024664B" w:rsidP="0024664B">
      <w:pPr>
        <w:pStyle w:val="Heading4"/>
      </w:pPr>
      <w:r>
        <w:t>5.44.3.1</w:t>
      </w:r>
      <w:r>
        <w:tab/>
        <w:t>PDU Session Establishment for PIN</w:t>
      </w:r>
    </w:p>
    <w:p w14:paraId="2B5CFCBB" w14:textId="77777777" w:rsidR="0024664B" w:rsidRDefault="0024664B" w:rsidP="0024664B">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093379AB" w14:textId="77777777" w:rsidR="00097280" w:rsidRDefault="0024664B" w:rsidP="0024664B">
      <w:r>
        <w:t xml:space="preserve">One PEGC may serve more than one PINs and in this case the PEGC shall have at least one PDU Session for each PIN if the PIN traffic is via PEGC/5GC. </w:t>
      </w:r>
    </w:p>
    <w:p w14:paraId="295850CD" w14:textId="6915ED0A" w:rsidR="0024664B" w:rsidRDefault="0024664B" w:rsidP="0024664B">
      <w:r>
        <w:t>One PIN may be served by more than one PDU sessions in the PEGC.</w:t>
      </w:r>
    </w:p>
    <w:p w14:paraId="3C208B29" w14:textId="44F2E1D1" w:rsidR="0024664B" w:rsidRDefault="0024664B" w:rsidP="0024664B">
      <w:pPr>
        <w:pStyle w:val="EditorsNote"/>
      </w:pPr>
      <w:r>
        <w:t>Editor's note:</w:t>
      </w:r>
      <w:r>
        <w:tab/>
        <w:t>How and whether to handle the case where PINs share a PDU session and local switching is FFS.</w:t>
      </w:r>
    </w:p>
    <w:p w14:paraId="478770B2" w14:textId="58D50AFB" w:rsidR="0024664B" w:rsidRDefault="0024664B" w:rsidP="0024664B">
      <w:pPr>
        <w:pStyle w:val="EditorsNote"/>
      </w:pPr>
      <w:r>
        <w:t>Editor's note:</w:t>
      </w:r>
      <w:r>
        <w:tab/>
        <w:t>One PIN served by more than one PDU sessions in PEGC is FFS.</w:t>
      </w:r>
    </w:p>
    <w:p w14:paraId="31FB3D79" w14:textId="6A244054" w:rsidR="0024664B" w:rsidDel="00A83509" w:rsidRDefault="0024664B" w:rsidP="0024664B">
      <w:pPr>
        <w:pStyle w:val="EditorsNote"/>
        <w:rPr>
          <w:del w:id="12" w:author="Google - Ellen Liao -v1" w:date="2023-04-06T07:57:00Z"/>
        </w:rPr>
      </w:pPr>
      <w:del w:id="13" w:author="Google - Ellen Liao -v1" w:date="2023-04-06T07:57:00Z">
        <w:r w:rsidDel="00A83509">
          <w:delText>Editor's note:</w:delText>
        </w:r>
        <w:r w:rsidDel="00A83509">
          <w:tab/>
          <w:delText>The handling of the PEMC in 5GC in relation with PIN is FFS.</w:delText>
        </w:r>
      </w:del>
    </w:p>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7FCC3" w14:textId="77777777" w:rsidR="00C804A3" w:rsidRDefault="00C804A3">
      <w:r>
        <w:separator/>
      </w:r>
    </w:p>
  </w:endnote>
  <w:endnote w:type="continuationSeparator" w:id="0">
    <w:p w14:paraId="0AA2F2D5" w14:textId="77777777" w:rsidR="00C804A3" w:rsidRDefault="00C8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A66B" w14:textId="77777777" w:rsidR="00C804A3" w:rsidRDefault="00C804A3">
      <w:r>
        <w:separator/>
      </w:r>
    </w:p>
  </w:footnote>
  <w:footnote w:type="continuationSeparator" w:id="0">
    <w:p w14:paraId="0030EEA7" w14:textId="77777777" w:rsidR="00C804A3" w:rsidRDefault="00C8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5270130"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B944011"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A17C53"/>
    <w:multiLevelType w:val="hybridMultilevel"/>
    <w:tmpl w:val="7668EECE"/>
    <w:lvl w:ilvl="0" w:tplc="6556F318">
      <w:start w:val="5"/>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D0E5E81"/>
    <w:multiLevelType w:val="hybridMultilevel"/>
    <w:tmpl w:val="DC14861E"/>
    <w:lvl w:ilvl="0" w:tplc="BC8865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6098279">
    <w:abstractNumId w:val="2"/>
  </w:num>
  <w:num w:numId="2" w16cid:durableId="22748903">
    <w:abstractNumId w:val="1"/>
  </w:num>
  <w:num w:numId="3" w16cid:durableId="1280837217">
    <w:abstractNumId w:val="0"/>
  </w:num>
  <w:num w:numId="4" w16cid:durableId="1471166156">
    <w:abstractNumId w:val="3"/>
  </w:num>
  <w:num w:numId="5" w16cid:durableId="103884254">
    <w:abstractNumId w:val="5"/>
  </w:num>
  <w:num w:numId="6" w16cid:durableId="12242944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4">
    <w15:presenceInfo w15:providerId="None" w15:userId="Google - Ellen Liao -v4"/>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97280"/>
    <w:rsid w:val="000C47C3"/>
    <w:rsid w:val="000C541E"/>
    <w:rsid w:val="000D123A"/>
    <w:rsid w:val="000D58AB"/>
    <w:rsid w:val="000D7BB1"/>
    <w:rsid w:val="00102F92"/>
    <w:rsid w:val="00105BA5"/>
    <w:rsid w:val="00133525"/>
    <w:rsid w:val="001550F2"/>
    <w:rsid w:val="001639E5"/>
    <w:rsid w:val="00181BA8"/>
    <w:rsid w:val="001A4C42"/>
    <w:rsid w:val="001A7420"/>
    <w:rsid w:val="001B6637"/>
    <w:rsid w:val="001C21C3"/>
    <w:rsid w:val="001D02C2"/>
    <w:rsid w:val="001F0C1D"/>
    <w:rsid w:val="001F1132"/>
    <w:rsid w:val="001F168B"/>
    <w:rsid w:val="002058F0"/>
    <w:rsid w:val="00220238"/>
    <w:rsid w:val="00223C79"/>
    <w:rsid w:val="002347A2"/>
    <w:rsid w:val="0024664B"/>
    <w:rsid w:val="0026062E"/>
    <w:rsid w:val="002666A7"/>
    <w:rsid w:val="002675F0"/>
    <w:rsid w:val="0029746C"/>
    <w:rsid w:val="002B6339"/>
    <w:rsid w:val="002B67CB"/>
    <w:rsid w:val="002B7A1C"/>
    <w:rsid w:val="002C18A3"/>
    <w:rsid w:val="002C6265"/>
    <w:rsid w:val="002D31AD"/>
    <w:rsid w:val="002D5E9D"/>
    <w:rsid w:val="002E00EE"/>
    <w:rsid w:val="002E32C4"/>
    <w:rsid w:val="003114EF"/>
    <w:rsid w:val="003172DC"/>
    <w:rsid w:val="003267B3"/>
    <w:rsid w:val="00337163"/>
    <w:rsid w:val="0035462D"/>
    <w:rsid w:val="003765B8"/>
    <w:rsid w:val="00383FC1"/>
    <w:rsid w:val="003A38E5"/>
    <w:rsid w:val="003C3971"/>
    <w:rsid w:val="003D3597"/>
    <w:rsid w:val="003E536C"/>
    <w:rsid w:val="00420BAE"/>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3F63"/>
    <w:rsid w:val="00565087"/>
    <w:rsid w:val="00597B11"/>
    <w:rsid w:val="005A0317"/>
    <w:rsid w:val="005C1424"/>
    <w:rsid w:val="005D29D7"/>
    <w:rsid w:val="005D2E01"/>
    <w:rsid w:val="005D7526"/>
    <w:rsid w:val="005E2F62"/>
    <w:rsid w:val="005E4BB2"/>
    <w:rsid w:val="005F2892"/>
    <w:rsid w:val="005F28AE"/>
    <w:rsid w:val="005F3057"/>
    <w:rsid w:val="00602AEA"/>
    <w:rsid w:val="00614FDF"/>
    <w:rsid w:val="0063543D"/>
    <w:rsid w:val="00647114"/>
    <w:rsid w:val="00651B16"/>
    <w:rsid w:val="00656290"/>
    <w:rsid w:val="006570D5"/>
    <w:rsid w:val="006A323F"/>
    <w:rsid w:val="006B30D0"/>
    <w:rsid w:val="006B3D7B"/>
    <w:rsid w:val="006C3D95"/>
    <w:rsid w:val="006E5C86"/>
    <w:rsid w:val="006F34BD"/>
    <w:rsid w:val="00701116"/>
    <w:rsid w:val="00713C44"/>
    <w:rsid w:val="00731EC1"/>
    <w:rsid w:val="00734A5B"/>
    <w:rsid w:val="0074026F"/>
    <w:rsid w:val="007429F6"/>
    <w:rsid w:val="00744E76"/>
    <w:rsid w:val="00751DB1"/>
    <w:rsid w:val="00765EAF"/>
    <w:rsid w:val="00774DA4"/>
    <w:rsid w:val="00776774"/>
    <w:rsid w:val="00781F0F"/>
    <w:rsid w:val="00785609"/>
    <w:rsid w:val="007A1756"/>
    <w:rsid w:val="007B5B0A"/>
    <w:rsid w:val="007B600E"/>
    <w:rsid w:val="007F0F4A"/>
    <w:rsid w:val="007F7E17"/>
    <w:rsid w:val="00800309"/>
    <w:rsid w:val="008028A4"/>
    <w:rsid w:val="00802AAF"/>
    <w:rsid w:val="00802F9D"/>
    <w:rsid w:val="00806129"/>
    <w:rsid w:val="00817516"/>
    <w:rsid w:val="008214A9"/>
    <w:rsid w:val="00827FF8"/>
    <w:rsid w:val="00830747"/>
    <w:rsid w:val="0085495D"/>
    <w:rsid w:val="00862374"/>
    <w:rsid w:val="008725E4"/>
    <w:rsid w:val="008748AB"/>
    <w:rsid w:val="00874BA7"/>
    <w:rsid w:val="008768CA"/>
    <w:rsid w:val="008B0366"/>
    <w:rsid w:val="008C384C"/>
    <w:rsid w:val="008D5931"/>
    <w:rsid w:val="008E2D8F"/>
    <w:rsid w:val="008F65D5"/>
    <w:rsid w:val="0090271F"/>
    <w:rsid w:val="00902E23"/>
    <w:rsid w:val="009038FE"/>
    <w:rsid w:val="009114D7"/>
    <w:rsid w:val="0091348E"/>
    <w:rsid w:val="009164B2"/>
    <w:rsid w:val="00917466"/>
    <w:rsid w:val="00917CCB"/>
    <w:rsid w:val="00942EC2"/>
    <w:rsid w:val="00964B2F"/>
    <w:rsid w:val="009727FD"/>
    <w:rsid w:val="00995925"/>
    <w:rsid w:val="009F37B7"/>
    <w:rsid w:val="00A10F02"/>
    <w:rsid w:val="00A164B4"/>
    <w:rsid w:val="00A238E8"/>
    <w:rsid w:val="00A26956"/>
    <w:rsid w:val="00A27265"/>
    <w:rsid w:val="00A27486"/>
    <w:rsid w:val="00A36EDD"/>
    <w:rsid w:val="00A4078C"/>
    <w:rsid w:val="00A419F2"/>
    <w:rsid w:val="00A44647"/>
    <w:rsid w:val="00A514E1"/>
    <w:rsid w:val="00A53724"/>
    <w:rsid w:val="00A56066"/>
    <w:rsid w:val="00A607E8"/>
    <w:rsid w:val="00A70273"/>
    <w:rsid w:val="00A73129"/>
    <w:rsid w:val="00A742B9"/>
    <w:rsid w:val="00A82346"/>
    <w:rsid w:val="00A83509"/>
    <w:rsid w:val="00A92BA1"/>
    <w:rsid w:val="00AA2499"/>
    <w:rsid w:val="00AC6BC6"/>
    <w:rsid w:val="00AD3E5F"/>
    <w:rsid w:val="00AE0AB6"/>
    <w:rsid w:val="00AE65E2"/>
    <w:rsid w:val="00B00D33"/>
    <w:rsid w:val="00B0491F"/>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65B3"/>
    <w:rsid w:val="00C074DD"/>
    <w:rsid w:val="00C1496A"/>
    <w:rsid w:val="00C177E9"/>
    <w:rsid w:val="00C33079"/>
    <w:rsid w:val="00C45231"/>
    <w:rsid w:val="00C67BF7"/>
    <w:rsid w:val="00C72833"/>
    <w:rsid w:val="00C737D8"/>
    <w:rsid w:val="00C804A3"/>
    <w:rsid w:val="00C80F1D"/>
    <w:rsid w:val="00C8284A"/>
    <w:rsid w:val="00C93F40"/>
    <w:rsid w:val="00C94C88"/>
    <w:rsid w:val="00CA0A56"/>
    <w:rsid w:val="00CA3D0C"/>
    <w:rsid w:val="00CB0CCE"/>
    <w:rsid w:val="00CB1CB4"/>
    <w:rsid w:val="00CE210B"/>
    <w:rsid w:val="00D20DF8"/>
    <w:rsid w:val="00D27CEB"/>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5829"/>
    <w:rsid w:val="00DA7A03"/>
    <w:rsid w:val="00DB1818"/>
    <w:rsid w:val="00DC309B"/>
    <w:rsid w:val="00DC352C"/>
    <w:rsid w:val="00DC4DA2"/>
    <w:rsid w:val="00DD4C17"/>
    <w:rsid w:val="00DD74A5"/>
    <w:rsid w:val="00DF2B1F"/>
    <w:rsid w:val="00DF62CD"/>
    <w:rsid w:val="00E04C9A"/>
    <w:rsid w:val="00E10682"/>
    <w:rsid w:val="00E16509"/>
    <w:rsid w:val="00E17E21"/>
    <w:rsid w:val="00E44582"/>
    <w:rsid w:val="00E60916"/>
    <w:rsid w:val="00E77645"/>
    <w:rsid w:val="00E84DC8"/>
    <w:rsid w:val="00EA15B0"/>
    <w:rsid w:val="00EA5EA7"/>
    <w:rsid w:val="00EA79AD"/>
    <w:rsid w:val="00EB11C7"/>
    <w:rsid w:val="00EC4A25"/>
    <w:rsid w:val="00EE66A3"/>
    <w:rsid w:val="00EE79A5"/>
    <w:rsid w:val="00F0221F"/>
    <w:rsid w:val="00F025A2"/>
    <w:rsid w:val="00F04712"/>
    <w:rsid w:val="00F13360"/>
    <w:rsid w:val="00F223E5"/>
    <w:rsid w:val="00F22EC7"/>
    <w:rsid w:val="00F325C8"/>
    <w:rsid w:val="00F413A7"/>
    <w:rsid w:val="00F636E0"/>
    <w:rsid w:val="00F653B8"/>
    <w:rsid w:val="00F73470"/>
    <w:rsid w:val="00F9008D"/>
    <w:rsid w:val="00FA1266"/>
    <w:rsid w:val="00FA3DE1"/>
    <w:rsid w:val="00FC1192"/>
    <w:rsid w:val="00FC6A67"/>
    <w:rsid w:val="00FD2A62"/>
    <w:rsid w:val="00FF27D3"/>
    <w:rsid w:val="00FF3BF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420BAE"/>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25</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12</cp:revision>
  <cp:lastPrinted>2019-02-25T14:05:00Z</cp:lastPrinted>
  <dcterms:created xsi:type="dcterms:W3CDTF">2023-04-18T22:44:00Z</dcterms:created>
  <dcterms:modified xsi:type="dcterms:W3CDTF">2023-04-19T16:35:00Z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