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B88" w14:textId="77777777" w:rsidR="000C6246" w:rsidRDefault="008A4A1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B672B90" w14:textId="77777777" w:rsidR="000C6246" w:rsidRDefault="008A4A1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3B672BAC" w14:textId="77777777" w:rsidR="000C6246" w:rsidRDefault="008A4A18">
      <w:pPr>
        <w:rPr>
          <w:lang w:val="en-US"/>
        </w:rPr>
      </w:pPr>
      <w:r>
        <w:rPr>
          <w:lang w:val="en-US"/>
        </w:rPr>
        <w:t>Follow the naming convention in this example:</w:t>
      </w:r>
    </w:p>
    <w:p w14:paraId="3B672BAD"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B672BB5"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Yu Mincho"/>
                <w:lang w:val="en-US" w:eastAsia="ja-JP"/>
              </w:rPr>
            </w:pPr>
            <w:r>
              <w:rPr>
                <w:rFonts w:eastAsia="Yu Mincho"/>
                <w:lang w:val="en-US" w:eastAsia="ja-JP"/>
              </w:rPr>
              <w:t>Nokia, NSB</w:t>
            </w:r>
          </w:p>
        </w:tc>
        <w:tc>
          <w:tcPr>
            <w:tcW w:w="2977" w:type="dxa"/>
          </w:tcPr>
          <w:p w14:paraId="3B672BCC" w14:textId="77777777" w:rsidR="000C6246" w:rsidRDefault="008A4A18">
            <w:pPr>
              <w:spacing w:after="0"/>
              <w:jc w:val="center"/>
              <w:rPr>
                <w:rFonts w:eastAsia="Yu Mincho"/>
                <w:lang w:val="en-US" w:eastAsia="ja-JP"/>
              </w:rPr>
            </w:pPr>
            <w:r>
              <w:rPr>
                <w:rFonts w:eastAsia="Yu Mincho"/>
                <w:lang w:val="en-US" w:eastAsia="ja-JP"/>
              </w:rPr>
              <w:t>Rapeepat Ratasuk</w:t>
            </w:r>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Yu Mincho"/>
                <w:lang w:val="en-US" w:eastAsia="ja-JP"/>
              </w:rPr>
            </w:pPr>
            <w:r>
              <w:rPr>
                <w:rFonts w:eastAsia="Yu Mincho"/>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B672BE0"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B672BE5" w14:textId="77777777" w:rsidR="000C6246" w:rsidRDefault="008A4A18">
            <w:pPr>
              <w:spacing w:after="0"/>
              <w:jc w:val="center"/>
              <w:rPr>
                <w:rFonts w:eastAsiaTheme="minorEastAsia"/>
                <w:lang w:val="en-US" w:eastAsia="zh-CN"/>
              </w:rPr>
            </w:pPr>
            <w:r>
              <w:rPr>
                <w:rFonts w:eastAsia="Yu Mincho"/>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3B672BE8" w14:textId="77777777" w:rsidR="000C6246" w:rsidRDefault="008A4A1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3B672BE9" w14:textId="77777777" w:rsidR="000C6246" w:rsidRDefault="008A4A18">
            <w:pPr>
              <w:spacing w:after="0"/>
              <w:jc w:val="center"/>
              <w:rPr>
                <w:rFonts w:eastAsia="Yu Mincho"/>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SimSun"/>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SimSun"/>
                <w:lang w:val="en-US" w:eastAsia="zh-CN"/>
              </w:rPr>
            </w:pPr>
            <w:r>
              <w:rPr>
                <w:rFonts w:eastAsia="SimSun"/>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Yu Mincho"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Yu Mincho"/>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3B672BF9" w14:textId="77777777" w:rsidR="000C6246" w:rsidRDefault="008A4A18">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Yu Mincho"/>
                <w:lang w:val="en-US" w:eastAsia="ja-JP"/>
              </w:rPr>
            </w:pPr>
            <w:r>
              <w:rPr>
                <w:rFonts w:eastAsia="Yu Mincho"/>
                <w:lang w:val="en-US" w:eastAsia="ja-JP"/>
              </w:rPr>
              <w:t>Ericsson</w:t>
            </w:r>
          </w:p>
        </w:tc>
        <w:tc>
          <w:tcPr>
            <w:tcW w:w="2977" w:type="dxa"/>
          </w:tcPr>
          <w:p w14:paraId="3B672BFC" w14:textId="77777777" w:rsidR="000C6246" w:rsidRDefault="008A4A18">
            <w:pPr>
              <w:spacing w:after="0"/>
              <w:jc w:val="center"/>
              <w:rPr>
                <w:rFonts w:eastAsia="Yu Mincho"/>
                <w:lang w:val="en-US" w:eastAsia="ja-JP"/>
              </w:rPr>
            </w:pPr>
            <w:r>
              <w:rPr>
                <w:rFonts w:eastAsia="Yu Mincho"/>
                <w:lang w:val="en-US" w:eastAsia="ja-JP"/>
              </w:rPr>
              <w:t>Sandeep Narayanan Kadan Veedu</w:t>
            </w:r>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Yu Mincho"/>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B672C09"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Yu Mincho"/>
                <w:lang w:val="en-US" w:eastAsia="ja-JP"/>
              </w:rPr>
            </w:pPr>
            <w:r>
              <w:rPr>
                <w:rFonts w:eastAsia="Malgun Gothic"/>
                <w:lang w:val="en-US" w:eastAsia="ko-KR"/>
              </w:rPr>
              <w:t>LGE</w:t>
            </w:r>
          </w:p>
        </w:tc>
        <w:tc>
          <w:tcPr>
            <w:tcW w:w="2977" w:type="dxa"/>
          </w:tcPr>
          <w:p w14:paraId="3B672C0C" w14:textId="77777777" w:rsidR="000C6246" w:rsidRDefault="008A4A18">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3B672C0D" w14:textId="77777777" w:rsidR="000C6246" w:rsidRDefault="008A4A1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Malgun Gothic"/>
                <w:lang w:val="en-US" w:eastAsia="ko-KR"/>
              </w:rPr>
            </w:pPr>
            <w:r>
              <w:rPr>
                <w:rFonts w:eastAsia="Yu Mincho"/>
                <w:lang w:val="en-US" w:eastAsia="ja-JP"/>
              </w:rPr>
              <w:t>Sequans</w:t>
            </w:r>
          </w:p>
        </w:tc>
        <w:tc>
          <w:tcPr>
            <w:tcW w:w="2977" w:type="dxa"/>
          </w:tcPr>
          <w:p w14:paraId="3B672C10" w14:textId="77777777" w:rsidR="000C6246" w:rsidRDefault="008A4A18">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3B672C11" w14:textId="77777777" w:rsidR="000C6246" w:rsidRDefault="008A4A18">
            <w:pPr>
              <w:spacing w:after="0"/>
              <w:jc w:val="center"/>
              <w:rPr>
                <w:rFonts w:eastAsia="Malgun Gothic"/>
                <w:lang w:val="en-US" w:eastAsia="ko-KR"/>
              </w:rPr>
            </w:pPr>
            <w:r>
              <w:rPr>
                <w:rFonts w:eastAsia="Yu Mincho"/>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Yu Mincho"/>
                <w:lang w:val="en-US" w:eastAsia="ja-JP"/>
              </w:rPr>
            </w:pPr>
            <w:r>
              <w:rPr>
                <w:rFonts w:eastAsia="Yu Mincho"/>
                <w:lang w:val="en-US" w:eastAsia="ja-JP"/>
              </w:rPr>
              <w:t>Intel</w:t>
            </w:r>
          </w:p>
        </w:tc>
        <w:tc>
          <w:tcPr>
            <w:tcW w:w="2977" w:type="dxa"/>
          </w:tcPr>
          <w:p w14:paraId="3B672C14" w14:textId="77777777" w:rsidR="000C6246" w:rsidRDefault="008A4A18">
            <w:pPr>
              <w:spacing w:after="0"/>
              <w:jc w:val="center"/>
              <w:rPr>
                <w:rFonts w:eastAsia="Yu Mincho"/>
                <w:lang w:val="en-US" w:eastAsia="ja-JP"/>
              </w:rPr>
            </w:pPr>
            <w:r>
              <w:rPr>
                <w:rFonts w:eastAsia="Yu Mincho"/>
                <w:lang w:val="en-US" w:eastAsia="ja-JP"/>
              </w:rPr>
              <w:t>Yingyang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Yu Mincho"/>
                <w:lang w:val="en-US" w:eastAsia="ja-JP"/>
              </w:rPr>
            </w:pPr>
            <w:r>
              <w:rPr>
                <w:rFonts w:eastAsia="Yu Mincho"/>
                <w:lang w:val="en-US" w:eastAsia="ja-JP"/>
              </w:rPr>
              <w:t>OPPO</w:t>
            </w:r>
          </w:p>
        </w:tc>
        <w:tc>
          <w:tcPr>
            <w:tcW w:w="2977" w:type="dxa"/>
          </w:tcPr>
          <w:p w14:paraId="3B672C18" w14:textId="77777777" w:rsidR="000C6246" w:rsidRDefault="008A4A1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Yu Mincho"/>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Yu Mincho"/>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Yu Mincho"/>
                <w:lang w:val="en-US" w:eastAsia="ja-JP"/>
              </w:rPr>
            </w:pPr>
            <w:r>
              <w:rPr>
                <w:rFonts w:eastAsia="Yu Mincho"/>
                <w:lang w:val="en-US" w:eastAsia="ja-JP"/>
              </w:rPr>
              <w:t>Nordic</w:t>
            </w:r>
          </w:p>
        </w:tc>
        <w:tc>
          <w:tcPr>
            <w:tcW w:w="2977" w:type="dxa"/>
          </w:tcPr>
          <w:p w14:paraId="3B672C24" w14:textId="77777777" w:rsidR="000C6246" w:rsidRDefault="008A4A18">
            <w:pPr>
              <w:spacing w:after="0"/>
              <w:jc w:val="center"/>
              <w:rPr>
                <w:rFonts w:eastAsia="Yu Mincho"/>
                <w:lang w:val="en-US" w:eastAsia="ja-JP"/>
              </w:rPr>
            </w:pPr>
            <w:r>
              <w:rPr>
                <w:rFonts w:eastAsia="Yu Mincho"/>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Yu Mincho"/>
                <w:lang w:val="en-US" w:eastAsia="ja-JP"/>
              </w:rPr>
            </w:pPr>
            <w:r>
              <w:rPr>
                <w:rFonts w:eastAsia="Yu Mincho"/>
                <w:lang w:val="en-US" w:eastAsia="ja-JP"/>
              </w:rPr>
              <w:t>Lenovo</w:t>
            </w:r>
          </w:p>
        </w:tc>
        <w:tc>
          <w:tcPr>
            <w:tcW w:w="2977" w:type="dxa"/>
          </w:tcPr>
          <w:p w14:paraId="3B672C28" w14:textId="77777777" w:rsidR="000C6246" w:rsidRDefault="008A4A18">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B672C31"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35"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3B672C4C"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3B672C4D"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3B672C5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3B672C5E" w14:textId="77777777" w:rsidR="000C6246" w:rsidRDefault="008A4A1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2C8C"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B672C8F" w14:textId="77777777" w:rsidR="000C6246" w:rsidRDefault="008A4A1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B672CA1" w14:textId="77777777" w:rsidR="000C6246" w:rsidRDefault="008A4A18">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6246" w14:paraId="3B672CAF" w14:textId="77777777">
        <w:tc>
          <w:tcPr>
            <w:tcW w:w="1479" w:type="dxa"/>
          </w:tcPr>
          <w:p w14:paraId="3B672CA9"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CAB" w14:textId="77777777" w:rsidR="000C6246" w:rsidRDefault="008A4A18">
            <w:pPr>
              <w:rPr>
                <w:rFonts w:eastAsia="Yu Mincho"/>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B672CAE" w14:textId="77777777" w:rsidR="000C6246" w:rsidRDefault="008A4A18">
            <w:pPr>
              <w:rPr>
                <w:rFonts w:eastAsia="Yu Mincho"/>
                <w:lang w:val="en-US" w:eastAsia="ja-JP"/>
              </w:rPr>
            </w:pPr>
            <w:r>
              <w:rPr>
                <w:rFonts w:eastAsiaTheme="minorEastAsia"/>
                <w:lang w:val="en-US" w:eastAsia="zh-CN"/>
              </w:rPr>
              <w:t>We are also fine with making Option 1 a WA and sending an LS to RAN4 asking for their input.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2CB6"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2CBB"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2CBC"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3B672CBD" w14:textId="77777777" w:rsidR="000C6246" w:rsidRDefault="008A4A18">
            <w:pPr>
              <w:rPr>
                <w:rFonts w:eastAsia="Malgun Gothic"/>
                <w:lang w:val="en-US" w:eastAsia="ko-KR"/>
              </w:rPr>
            </w:pPr>
            <w:r>
              <w:rPr>
                <w:rFonts w:eastAsia="Malgun Gothic"/>
                <w:lang w:val="en-US" w:eastAsia="ko-KR"/>
              </w:rPr>
              <w:t>Okay to down-select from the complete list of proposals.</w:t>
            </w:r>
          </w:p>
          <w:p w14:paraId="3B672CBE" w14:textId="77777777" w:rsidR="000C6246" w:rsidRDefault="008A4A18">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0C6246" w14:paraId="3B672CC5" w14:textId="77777777">
        <w:tc>
          <w:tcPr>
            <w:tcW w:w="1479" w:type="dxa"/>
          </w:tcPr>
          <w:p w14:paraId="3B672CC0"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2CC1"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2CC2" w14:textId="77777777" w:rsidR="000C6246" w:rsidRDefault="000C6246">
            <w:pPr>
              <w:rPr>
                <w:rFonts w:eastAsia="Malgun Gothic"/>
                <w:lang w:val="en-US" w:eastAsia="ko-KR"/>
              </w:rPr>
            </w:pPr>
          </w:p>
        </w:tc>
        <w:tc>
          <w:tcPr>
            <w:tcW w:w="5982" w:type="dxa"/>
          </w:tcPr>
          <w:p w14:paraId="3B672CC3" w14:textId="77777777" w:rsidR="000C6246" w:rsidRDefault="008A4A18">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3B672CC4" w14:textId="77777777" w:rsidR="000C6246" w:rsidRDefault="008A4A18">
            <w:pPr>
              <w:rPr>
                <w:rFonts w:eastAsia="Malgun Gothic"/>
                <w:lang w:val="en-US" w:eastAsia="ko-KR"/>
              </w:rPr>
            </w:pPr>
            <w:r>
              <w:rPr>
                <w:rFonts w:eastAsia="Yu Mincho"/>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3B672CCD" w14:textId="77777777" w:rsidR="000C6246" w:rsidRDefault="008A4A1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3B672CCE"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lastRenderedPageBreak/>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3B672D06" w14:textId="77777777" w:rsidR="000C6246" w:rsidRDefault="008A4A18">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Yu Mincho"/>
                <w:lang w:eastAsia="ja-JP"/>
              </w:rPr>
            </w:pPr>
            <w:r>
              <w:rPr>
                <w:rFonts w:eastAsiaTheme="minorEastAsia"/>
                <w:lang w:eastAsia="zh-CN"/>
              </w:rPr>
              <w:lastRenderedPageBreak/>
              <w:t>SONY</w:t>
            </w:r>
          </w:p>
        </w:tc>
        <w:tc>
          <w:tcPr>
            <w:tcW w:w="1039" w:type="dxa"/>
          </w:tcPr>
          <w:p w14:paraId="3B672D09"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Yu Mincho"/>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3B672D11" w14:textId="77777777" w:rsidR="000C6246" w:rsidRDefault="008A4A18">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3B672D15"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D16"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Yu Mincho"/>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Yu Mincho"/>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B672D35"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1134" w:type="dxa"/>
          </w:tcPr>
          <w:p w14:paraId="3B672D36"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3B672D37" w14:textId="77777777" w:rsidR="000C6246" w:rsidRDefault="008A4A18">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Malgun Gothic"/>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2D3B" w14:textId="77777777" w:rsidR="000C6246" w:rsidRDefault="008A4A18">
            <w:pPr>
              <w:rPr>
                <w:rFonts w:eastAsia="Malgun Gothic"/>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2D44"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2D45" w14:textId="77777777" w:rsidR="000C6246" w:rsidRDefault="008A4A18">
            <w:pPr>
              <w:rPr>
                <w:rFonts w:eastAsia="Malgun Gothic"/>
                <w:lang w:val="en-US" w:eastAsia="zh-CN"/>
              </w:rPr>
            </w:pPr>
            <w:r>
              <w:rPr>
                <w:rFonts w:eastAsia="Malgun Gothic"/>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ListParagraph"/>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ListParagraph"/>
              <w:numPr>
                <w:ilvl w:val="0"/>
                <w:numId w:val="16"/>
              </w:numPr>
              <w:rPr>
                <w:b/>
                <w:bCs/>
                <w:sz w:val="20"/>
                <w:szCs w:val="20"/>
                <w:lang w:val="en-US"/>
              </w:rPr>
            </w:pPr>
            <w:r>
              <w:rPr>
                <w:b/>
                <w:bCs/>
                <w:sz w:val="20"/>
                <w:szCs w:val="20"/>
                <w:lang w:val="en-US"/>
              </w:rPr>
              <w:t>Option 2: 27 PRBs for 15 kHz SCS and 13 PRBs for 30 kHz SCS</w:t>
            </w:r>
          </w:p>
          <w:p w14:paraId="3B672D50" w14:textId="77777777" w:rsidR="000C6246" w:rsidRDefault="008A4A18">
            <w:pPr>
              <w:pStyle w:val="ListParagraph"/>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B672D63"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D7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8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Same option will be selected for both PDSCH (at 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0C6246" w14:paraId="3B672D8D" w14:textId="77777777" w:rsidTr="00232007">
        <w:tc>
          <w:tcPr>
            <w:tcW w:w="1435"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99"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rsidTr="00232007">
        <w:tc>
          <w:tcPr>
            <w:tcW w:w="1435"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99"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0C6246" w14:paraId="3B672D96" w14:textId="77777777" w:rsidTr="00232007">
        <w:tc>
          <w:tcPr>
            <w:tcW w:w="1435" w:type="dxa"/>
          </w:tcPr>
          <w:p w14:paraId="3B672D93"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99"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B672D95" w14:textId="77777777" w:rsidR="000C6246" w:rsidRDefault="008A4A18">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0C6246" w14:paraId="3B672D9A" w14:textId="77777777" w:rsidTr="00232007">
        <w:tc>
          <w:tcPr>
            <w:tcW w:w="1435"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99"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0C6246" w14:paraId="3B672DA1" w14:textId="77777777" w:rsidTr="00232007">
        <w:tc>
          <w:tcPr>
            <w:tcW w:w="1435"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99" w:type="dxa"/>
            <w:gridSpan w:val="2"/>
          </w:tcPr>
          <w:p w14:paraId="3B672D9C" w14:textId="77777777" w:rsidR="000C6246" w:rsidRDefault="008A4A1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rsidTr="00232007">
        <w:tc>
          <w:tcPr>
            <w:tcW w:w="1435" w:type="dxa"/>
          </w:tcPr>
          <w:p w14:paraId="3B672DA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3B672DA3" w14:textId="77777777" w:rsidR="000C6246" w:rsidRDefault="008A4A18">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0C6246" w14:paraId="3B672DC8" w14:textId="77777777" w:rsidTr="00232007">
        <w:tc>
          <w:tcPr>
            <w:tcW w:w="1435"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99"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B672DC4"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rsidTr="00232007">
        <w:tc>
          <w:tcPr>
            <w:tcW w:w="1435" w:type="dxa"/>
          </w:tcPr>
          <w:p w14:paraId="3B672DC9" w14:textId="77777777" w:rsidR="000C6246" w:rsidRDefault="008A4A18">
            <w:pPr>
              <w:rPr>
                <w:rFonts w:eastAsiaTheme="minorEastAsia"/>
                <w:lang w:val="en-US" w:eastAsia="zh-CN"/>
              </w:rPr>
            </w:pPr>
            <w:r>
              <w:rPr>
                <w:rFonts w:eastAsiaTheme="minorEastAsia"/>
                <w:lang w:val="en-US" w:eastAsia="zh-CN"/>
              </w:rPr>
              <w:lastRenderedPageBreak/>
              <w:t>CATT</w:t>
            </w:r>
          </w:p>
        </w:tc>
        <w:tc>
          <w:tcPr>
            <w:tcW w:w="8199"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B672DCC"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3B672DCD"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rsidTr="00232007">
        <w:tc>
          <w:tcPr>
            <w:tcW w:w="1435" w:type="dxa"/>
          </w:tcPr>
          <w:p w14:paraId="3B672DD1" w14:textId="77777777" w:rsidR="000C6246" w:rsidRDefault="008A4A18">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0C6246" w14:paraId="3B672DDA" w14:textId="77777777" w:rsidTr="00232007">
        <w:tc>
          <w:tcPr>
            <w:tcW w:w="1435" w:type="dxa"/>
          </w:tcPr>
          <w:p w14:paraId="3B672DD6"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3B672DD7" w14:textId="77777777" w:rsidR="000C6246" w:rsidRDefault="008A4A18">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3B672DD8" w14:textId="77777777" w:rsidR="000C6246" w:rsidRDefault="008A4A18">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B672DD9" w14:textId="77777777" w:rsidR="000C6246" w:rsidRDefault="008A4A18">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0C6246" w14:paraId="3B672DDF" w14:textId="77777777" w:rsidTr="00232007">
        <w:tc>
          <w:tcPr>
            <w:tcW w:w="1435" w:type="dxa"/>
          </w:tcPr>
          <w:p w14:paraId="3B672DDB" w14:textId="77777777" w:rsidR="000C6246" w:rsidRDefault="008A4A18">
            <w:pPr>
              <w:rPr>
                <w:rFonts w:eastAsiaTheme="minorEastAsia"/>
                <w:lang w:eastAsia="zh-CN"/>
              </w:rPr>
            </w:pPr>
            <w:r>
              <w:rPr>
                <w:rFonts w:eastAsiaTheme="minorEastAsia" w:hint="eastAsia"/>
                <w:lang w:eastAsia="zh-CN"/>
              </w:rPr>
              <w:lastRenderedPageBreak/>
              <w:t>Sharp</w:t>
            </w:r>
          </w:p>
        </w:tc>
        <w:tc>
          <w:tcPr>
            <w:tcW w:w="8199" w:type="dxa"/>
            <w:gridSpan w:val="2"/>
          </w:tcPr>
          <w:p w14:paraId="3B672DDC" w14:textId="77777777" w:rsidR="000C6246" w:rsidRDefault="008A4A18">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0C6246" w14:paraId="3B672DE9" w14:textId="77777777" w:rsidTr="00232007">
        <w:tc>
          <w:tcPr>
            <w:tcW w:w="1435" w:type="dxa"/>
          </w:tcPr>
          <w:p w14:paraId="3B672DE0" w14:textId="77777777" w:rsidR="000C6246" w:rsidRDefault="008A4A18">
            <w:pPr>
              <w:rPr>
                <w:rFonts w:eastAsiaTheme="minorEastAsia"/>
                <w:lang w:eastAsia="zh-CN"/>
              </w:rPr>
            </w:pPr>
            <w:r>
              <w:rPr>
                <w:rFonts w:eastAsia="Yu Mincho"/>
                <w:lang w:val="en-US" w:eastAsia="ja-JP"/>
              </w:rPr>
              <w:t>SONY</w:t>
            </w:r>
          </w:p>
        </w:tc>
        <w:tc>
          <w:tcPr>
            <w:tcW w:w="8199" w:type="dxa"/>
            <w:gridSpan w:val="2"/>
          </w:tcPr>
          <w:p w14:paraId="3B672DE1" w14:textId="77777777" w:rsidR="000C6246" w:rsidRDefault="008A4A18">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B672DE2" w14:textId="77777777" w:rsidR="000C6246" w:rsidRDefault="008A4A18">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rsidTr="00232007">
        <w:tc>
          <w:tcPr>
            <w:tcW w:w="1435" w:type="dxa"/>
          </w:tcPr>
          <w:p w14:paraId="3B672DEA" w14:textId="77777777" w:rsidR="000C6246" w:rsidRDefault="008A4A18">
            <w:pPr>
              <w:rPr>
                <w:rFonts w:eastAsia="Yu Mincho"/>
                <w:lang w:val="en-US" w:eastAsia="ja-JP"/>
              </w:rPr>
            </w:pPr>
            <w:r>
              <w:rPr>
                <w:rFonts w:eastAsiaTheme="minorEastAsia"/>
                <w:lang w:val="en-US" w:eastAsia="zh-CN"/>
              </w:rPr>
              <w:t>Qualcomm</w:t>
            </w:r>
          </w:p>
        </w:tc>
        <w:tc>
          <w:tcPr>
            <w:tcW w:w="8199" w:type="dxa"/>
            <w:gridSpan w:val="2"/>
          </w:tcPr>
          <w:p w14:paraId="3B672DEB" w14:textId="77777777" w:rsidR="000C6246" w:rsidRDefault="008A4A18">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0C6246" w14:paraId="3B672DEF" w14:textId="77777777" w:rsidTr="00232007">
        <w:tc>
          <w:tcPr>
            <w:tcW w:w="1435" w:type="dxa"/>
          </w:tcPr>
          <w:p w14:paraId="3B672DED" w14:textId="77777777" w:rsidR="000C6246" w:rsidRDefault="008A4A18">
            <w:pPr>
              <w:rPr>
                <w:rFonts w:eastAsiaTheme="minorEastAsia"/>
                <w:lang w:eastAsia="zh-CN"/>
              </w:rPr>
            </w:pPr>
            <w:r>
              <w:rPr>
                <w:rFonts w:eastAsiaTheme="minorEastAsia"/>
                <w:lang w:eastAsia="zh-CN"/>
              </w:rPr>
              <w:t>NEC</w:t>
            </w:r>
          </w:p>
        </w:tc>
        <w:tc>
          <w:tcPr>
            <w:tcW w:w="8199" w:type="dxa"/>
            <w:gridSpan w:val="2"/>
          </w:tcPr>
          <w:p w14:paraId="3B672DEE" w14:textId="77777777" w:rsidR="000C6246" w:rsidRDefault="008A4A18">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0C6246" w14:paraId="3B672DFD" w14:textId="77777777" w:rsidTr="00232007">
        <w:tc>
          <w:tcPr>
            <w:tcW w:w="1435" w:type="dxa"/>
          </w:tcPr>
          <w:p w14:paraId="3B672DF0" w14:textId="77777777" w:rsidR="000C6246" w:rsidRDefault="008A4A18">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B672DF4"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B672DF9"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B672DFA"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2DF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2E01" w14:textId="77777777" w:rsidTr="00232007">
        <w:tc>
          <w:tcPr>
            <w:tcW w:w="1435" w:type="dxa"/>
          </w:tcPr>
          <w:p w14:paraId="3B672DFE" w14:textId="77777777" w:rsidR="000C6246" w:rsidRDefault="008A4A18">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3B672DFF" w14:textId="77777777" w:rsidR="000C6246" w:rsidRDefault="008A4A18">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B672E00" w14:textId="77777777" w:rsidR="000C6246" w:rsidRDefault="008A4A18">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0C6246" w14:paraId="3B672E04" w14:textId="77777777" w:rsidTr="00232007">
        <w:tc>
          <w:tcPr>
            <w:tcW w:w="1435" w:type="dxa"/>
          </w:tcPr>
          <w:p w14:paraId="3B672E02" w14:textId="77777777" w:rsidR="000C6246" w:rsidRDefault="008A4A18">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3B672E03" w14:textId="77777777" w:rsidR="000C6246" w:rsidRDefault="008A4A18">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rsidTr="00232007">
        <w:tc>
          <w:tcPr>
            <w:tcW w:w="1435" w:type="dxa"/>
          </w:tcPr>
          <w:p w14:paraId="3B672E05" w14:textId="77777777" w:rsidR="000C6246" w:rsidRDefault="008A4A18">
            <w:pPr>
              <w:rPr>
                <w:rFonts w:eastAsia="Yu Mincho"/>
                <w:lang w:val="en-US" w:eastAsia="zh-CN"/>
              </w:rPr>
            </w:pPr>
            <w:r>
              <w:rPr>
                <w:rFonts w:eastAsia="Yu Mincho"/>
                <w:lang w:val="en-US" w:eastAsia="ja-JP"/>
              </w:rPr>
              <w:t>CMCC</w:t>
            </w:r>
          </w:p>
        </w:tc>
        <w:tc>
          <w:tcPr>
            <w:tcW w:w="8199" w:type="dxa"/>
            <w:gridSpan w:val="2"/>
          </w:tcPr>
          <w:p w14:paraId="3B672E06" w14:textId="77777777" w:rsidR="000C6246" w:rsidRDefault="008A4A18">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3B672E08" w14:textId="77777777" w:rsidR="000C6246" w:rsidRDefault="008A4A18">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B672E09" w14:textId="77777777" w:rsidR="000C6246" w:rsidRDefault="008A4A18">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3B672E0B" w14:textId="77777777" w:rsidR="000C6246" w:rsidRDefault="008A4A18">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0C6246" w14:paraId="3B672E11" w14:textId="77777777" w:rsidTr="00232007">
        <w:tc>
          <w:tcPr>
            <w:tcW w:w="1435" w:type="dxa"/>
          </w:tcPr>
          <w:p w14:paraId="3B672E0D" w14:textId="77777777" w:rsidR="000C6246" w:rsidRDefault="008A4A18">
            <w:pPr>
              <w:rPr>
                <w:rFonts w:eastAsiaTheme="minorEastAsia"/>
                <w:lang w:val="en-US" w:eastAsia="zh-CN"/>
              </w:rPr>
            </w:pPr>
            <w:r>
              <w:rPr>
                <w:rFonts w:eastAsiaTheme="minorEastAsia"/>
                <w:lang w:val="en-US" w:eastAsia="zh-CN"/>
              </w:rPr>
              <w:lastRenderedPageBreak/>
              <w:t>Intel</w:t>
            </w:r>
          </w:p>
        </w:tc>
        <w:tc>
          <w:tcPr>
            <w:tcW w:w="8199"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rsidTr="00232007">
        <w:tc>
          <w:tcPr>
            <w:tcW w:w="1435" w:type="dxa"/>
          </w:tcPr>
          <w:p w14:paraId="3B672E12" w14:textId="77777777" w:rsidR="000C6246" w:rsidRDefault="008A4A18">
            <w:pPr>
              <w:rPr>
                <w:rFonts w:eastAsiaTheme="minorEastAsia"/>
                <w:lang w:val="en-US" w:eastAsia="zh-CN"/>
              </w:rPr>
            </w:pPr>
            <w:r>
              <w:rPr>
                <w:rFonts w:eastAsia="PMingLiU"/>
                <w:lang w:eastAsia="zh-TW"/>
              </w:rPr>
              <w:t xml:space="preserve">Sequans </w:t>
            </w:r>
          </w:p>
        </w:tc>
        <w:tc>
          <w:tcPr>
            <w:tcW w:w="8199" w:type="dxa"/>
            <w:gridSpan w:val="2"/>
          </w:tcPr>
          <w:p w14:paraId="3B672E13" w14:textId="77777777" w:rsidR="000C6246" w:rsidRDefault="008A4A18">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0C6246" w14:paraId="3B672E19" w14:textId="77777777" w:rsidTr="00232007">
        <w:tc>
          <w:tcPr>
            <w:tcW w:w="1435"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99" w:type="dxa"/>
            <w:gridSpan w:val="2"/>
          </w:tcPr>
          <w:p w14:paraId="3B672E16" w14:textId="77777777" w:rsidR="000C6246" w:rsidRDefault="008A4A18">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0C6246" w14:paraId="3B672E1D" w14:textId="77777777" w:rsidTr="00232007">
        <w:tc>
          <w:tcPr>
            <w:tcW w:w="1435" w:type="dxa"/>
          </w:tcPr>
          <w:p w14:paraId="3B672E1A" w14:textId="77777777" w:rsidR="000C6246" w:rsidRDefault="008A4A18">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B672E1B" w14:textId="77777777" w:rsidR="000C6246" w:rsidRDefault="008A4A18">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3B672E1C" w14:textId="77777777" w:rsidR="000C6246" w:rsidRDefault="008A4A18">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C6246" w14:paraId="3B672E21" w14:textId="77777777" w:rsidTr="00232007">
        <w:tc>
          <w:tcPr>
            <w:tcW w:w="1435" w:type="dxa"/>
          </w:tcPr>
          <w:p w14:paraId="3B672E1E" w14:textId="77777777" w:rsidR="000C6246" w:rsidRDefault="008A4A18">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B672E1F" w14:textId="77777777" w:rsidR="000C6246" w:rsidRDefault="008A4A18">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3B672E20" w14:textId="77777777" w:rsidR="000C6246" w:rsidRDefault="008A4A18">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C6246" w14:paraId="3B672E29" w14:textId="77777777" w:rsidTr="00232007">
        <w:tc>
          <w:tcPr>
            <w:tcW w:w="1435" w:type="dxa"/>
          </w:tcPr>
          <w:p w14:paraId="3B672E22" w14:textId="77777777" w:rsidR="000C6246" w:rsidRDefault="008A4A18">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3B672E23" w14:textId="77777777" w:rsidR="000C6246" w:rsidRDefault="008A4A18">
            <w:pPr>
              <w:rPr>
                <w:rFonts w:eastAsia="PMingLiU"/>
                <w:lang w:val="en-US" w:eastAsia="zh-TW"/>
              </w:rPr>
            </w:pPr>
            <w:r>
              <w:rPr>
                <w:rFonts w:eastAsia="PMingLiU"/>
                <w:lang w:val="en-US" w:eastAsia="zh-TW"/>
              </w:rPr>
              <w:t>Support “process” or “process per slot”</w:t>
            </w:r>
          </w:p>
          <w:p w14:paraId="3B672E24" w14:textId="77777777" w:rsidR="000C6246" w:rsidRDefault="008A4A18">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3B672E25" w14:textId="77777777" w:rsidR="000C6246" w:rsidRDefault="008A4A18">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3B672E28" w14:textId="77777777" w:rsidR="000C6246" w:rsidRDefault="008A4A18">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C6246" w14:paraId="3B672E2E" w14:textId="77777777" w:rsidTr="00232007">
        <w:tc>
          <w:tcPr>
            <w:tcW w:w="1435" w:type="dxa"/>
          </w:tcPr>
          <w:p w14:paraId="3B672E2A" w14:textId="77777777" w:rsidR="000C6246" w:rsidRDefault="008A4A18">
            <w:pPr>
              <w:rPr>
                <w:rFonts w:eastAsia="Malgun Gothic"/>
                <w:lang w:val="en-US" w:eastAsia="ko-KR"/>
              </w:rPr>
            </w:pPr>
            <w:r>
              <w:rPr>
                <w:rFonts w:eastAsia="PMingLiU"/>
                <w:lang w:eastAsia="zh-TW"/>
              </w:rPr>
              <w:t xml:space="preserve">Nordic </w:t>
            </w:r>
          </w:p>
        </w:tc>
        <w:tc>
          <w:tcPr>
            <w:tcW w:w="8199" w:type="dxa"/>
            <w:gridSpan w:val="2"/>
          </w:tcPr>
          <w:p w14:paraId="3B672E2B" w14:textId="77777777" w:rsidR="000C6246" w:rsidRDefault="008A4A18">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3B672E2C" w14:textId="77777777" w:rsidR="000C6246" w:rsidRDefault="008A4A18">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B672E2D" w14:textId="77777777" w:rsidR="000C6246" w:rsidRDefault="008A4A18">
            <w:pPr>
              <w:rPr>
                <w:rFonts w:eastAsia="Malgun Gothic"/>
                <w:lang w:val="en-US" w:eastAsia="ko-KR"/>
              </w:rPr>
            </w:pPr>
            <w:r>
              <w:rPr>
                <w:rFonts w:eastAsia="PMingLiU"/>
                <w:lang w:val="en-US" w:eastAsia="zh-TW"/>
              </w:rPr>
              <w:t>We support “process per slot”.</w:t>
            </w:r>
          </w:p>
        </w:tc>
      </w:tr>
      <w:tr w:rsidR="000C6246" w14:paraId="3B672E3E" w14:textId="77777777" w:rsidTr="00232007">
        <w:tc>
          <w:tcPr>
            <w:tcW w:w="1435" w:type="dxa"/>
          </w:tcPr>
          <w:p w14:paraId="3B672E2F" w14:textId="77777777" w:rsidR="000C6246" w:rsidRDefault="008A4A18">
            <w:pPr>
              <w:rPr>
                <w:rFonts w:eastAsia="Malgun Gothic"/>
                <w:lang w:val="en-US" w:eastAsia="ko-KR"/>
              </w:rPr>
            </w:pPr>
            <w:r>
              <w:rPr>
                <w:rFonts w:eastAsia="Malgun Gothic"/>
                <w:lang w:val="en-US" w:eastAsia="ko-KR"/>
              </w:rPr>
              <w:t>FL6</w:t>
            </w:r>
          </w:p>
        </w:tc>
        <w:tc>
          <w:tcPr>
            <w:tcW w:w="8199" w:type="dxa"/>
            <w:gridSpan w:val="2"/>
          </w:tcPr>
          <w:p w14:paraId="3B672E30" w14:textId="77777777" w:rsidR="000C6246" w:rsidRDefault="008A4A18">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E3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7"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Same option will be selected for both PDSCH (at least for unicast) and PUSCH.</w:t>
            </w:r>
          </w:p>
        </w:tc>
      </w:tr>
      <w:tr w:rsidR="000C6246" w14:paraId="3B672E42" w14:textId="77777777" w:rsidTr="00232007">
        <w:tc>
          <w:tcPr>
            <w:tcW w:w="1435" w:type="dxa"/>
            <w:shd w:val="clear" w:color="auto" w:fill="D9D9D9" w:themeFill="background1" w:themeFillShade="D9"/>
          </w:tcPr>
          <w:p w14:paraId="3B672E3F" w14:textId="77777777" w:rsidR="000C6246" w:rsidRDefault="008A4A18">
            <w:pPr>
              <w:rPr>
                <w:b/>
                <w:bCs/>
                <w:lang w:val="en-US"/>
              </w:rPr>
            </w:pPr>
            <w:r>
              <w:rPr>
                <w:b/>
                <w:bCs/>
                <w:lang w:val="en-US"/>
              </w:rPr>
              <w:lastRenderedPageBreak/>
              <w:t>Company</w:t>
            </w:r>
          </w:p>
        </w:tc>
        <w:tc>
          <w:tcPr>
            <w:tcW w:w="1440"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59"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rsidTr="00232007">
        <w:tc>
          <w:tcPr>
            <w:tcW w:w="1435"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440"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59"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rsidTr="00232007">
        <w:tc>
          <w:tcPr>
            <w:tcW w:w="1435"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rsidTr="00232007">
        <w:tc>
          <w:tcPr>
            <w:tcW w:w="1435"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rsidTr="00232007">
        <w:tc>
          <w:tcPr>
            <w:tcW w:w="1435" w:type="dxa"/>
          </w:tcPr>
          <w:p w14:paraId="3B672E4F" w14:textId="77777777" w:rsidR="000C6246" w:rsidRDefault="008A4A18">
            <w:pPr>
              <w:rPr>
                <w:rFonts w:eastAsiaTheme="minorEastAsia"/>
                <w:lang w:eastAsia="zh-CN"/>
              </w:rPr>
            </w:pPr>
            <w:r>
              <w:rPr>
                <w:rFonts w:eastAsiaTheme="minorEastAsia"/>
                <w:lang w:eastAsia="zh-CN"/>
              </w:rPr>
              <w:t>Intel</w:t>
            </w:r>
          </w:p>
        </w:tc>
        <w:tc>
          <w:tcPr>
            <w:tcW w:w="1440" w:type="dxa"/>
          </w:tcPr>
          <w:p w14:paraId="3B672E50" w14:textId="77777777" w:rsidR="000C6246" w:rsidRDefault="000C6246">
            <w:pPr>
              <w:tabs>
                <w:tab w:val="left" w:pos="551"/>
              </w:tabs>
              <w:rPr>
                <w:rFonts w:eastAsiaTheme="minorEastAsia"/>
                <w:lang w:val="en-US" w:eastAsia="zh-CN"/>
              </w:rPr>
            </w:pPr>
          </w:p>
        </w:tc>
        <w:tc>
          <w:tcPr>
            <w:tcW w:w="6759"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0C6246" w14:paraId="3B672E56" w14:textId="77777777" w:rsidTr="00232007">
        <w:tc>
          <w:tcPr>
            <w:tcW w:w="1435" w:type="dxa"/>
          </w:tcPr>
          <w:p w14:paraId="3B672E53"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3B672E5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59"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0C6246" w14:paraId="3B672E5D" w14:textId="77777777" w:rsidTr="00232007">
        <w:tc>
          <w:tcPr>
            <w:tcW w:w="1435" w:type="dxa"/>
          </w:tcPr>
          <w:p w14:paraId="3B672E57" w14:textId="77777777" w:rsidR="000C6246" w:rsidRDefault="008A4A18">
            <w:pPr>
              <w:rPr>
                <w:rFonts w:eastAsia="Yu Mincho"/>
                <w:lang w:val="en-US" w:eastAsia="ja-JP"/>
              </w:rPr>
            </w:pPr>
            <w:r>
              <w:rPr>
                <w:rFonts w:eastAsia="Yu Mincho"/>
                <w:lang w:val="en-US" w:eastAsia="ja-JP"/>
              </w:rPr>
              <w:t>Qualcomm</w:t>
            </w:r>
          </w:p>
        </w:tc>
        <w:tc>
          <w:tcPr>
            <w:tcW w:w="1440" w:type="dxa"/>
          </w:tcPr>
          <w:p w14:paraId="3B672E58" w14:textId="77777777" w:rsidR="000C6246" w:rsidRDefault="008A4A18">
            <w:pPr>
              <w:tabs>
                <w:tab w:val="left" w:pos="551"/>
              </w:tabs>
              <w:rPr>
                <w:rFonts w:eastAsia="Yu Mincho"/>
                <w:lang w:val="en-US" w:eastAsia="ja-JP"/>
              </w:rPr>
            </w:pPr>
            <w:r>
              <w:rPr>
                <w:rFonts w:eastAsia="Yu Mincho"/>
                <w:lang w:val="en-US" w:eastAsia="ja-JP"/>
              </w:rPr>
              <w:t>Y</w:t>
            </w:r>
          </w:p>
        </w:tc>
        <w:tc>
          <w:tcPr>
            <w:tcW w:w="6759" w:type="dxa"/>
          </w:tcPr>
          <w:p w14:paraId="3B672E59" w14:textId="77777777" w:rsidR="000C6246" w:rsidRDefault="008A4A18">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rsidTr="00232007">
        <w:tc>
          <w:tcPr>
            <w:tcW w:w="1435" w:type="dxa"/>
          </w:tcPr>
          <w:p w14:paraId="3B672E5E"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440"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60" w14:textId="77777777" w:rsidR="000C6246" w:rsidRDefault="000C6246">
            <w:pPr>
              <w:widowControl w:val="0"/>
              <w:tabs>
                <w:tab w:val="left" w:pos="1190"/>
              </w:tabs>
              <w:autoSpaceDE w:val="0"/>
              <w:autoSpaceDN w:val="0"/>
              <w:adjustRightInd w:val="0"/>
              <w:spacing w:after="0" w:line="240" w:lineRule="auto"/>
              <w:rPr>
                <w:rFonts w:eastAsia="Yu Mincho"/>
                <w:color w:val="000000"/>
                <w:lang w:eastAsia="ja-JP"/>
              </w:rPr>
            </w:pPr>
          </w:p>
        </w:tc>
      </w:tr>
      <w:tr w:rsidR="000C6246" w14:paraId="3B672E65" w14:textId="77777777" w:rsidTr="00232007">
        <w:tc>
          <w:tcPr>
            <w:tcW w:w="1435"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440"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59"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rsidTr="00232007">
        <w:tc>
          <w:tcPr>
            <w:tcW w:w="1435" w:type="dxa"/>
          </w:tcPr>
          <w:p w14:paraId="3B672E6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B672E6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59"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rsidTr="00232007">
        <w:tc>
          <w:tcPr>
            <w:tcW w:w="1435" w:type="dxa"/>
          </w:tcPr>
          <w:p w14:paraId="3B672E6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3B672E6B"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59"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rsidTr="00232007">
        <w:tc>
          <w:tcPr>
            <w:tcW w:w="1435" w:type="dxa"/>
          </w:tcPr>
          <w:p w14:paraId="3B672E6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3B672E70"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SimSun"/>
                <w:color w:val="000000"/>
                <w:lang w:val="en-US" w:eastAsia="zh-CN"/>
              </w:rPr>
            </w:pPr>
          </w:p>
        </w:tc>
      </w:tr>
      <w:tr w:rsidR="0078476C" w14:paraId="62678AF6" w14:textId="77777777" w:rsidTr="00232007">
        <w:tc>
          <w:tcPr>
            <w:tcW w:w="1435" w:type="dxa"/>
          </w:tcPr>
          <w:p w14:paraId="124CB13B" w14:textId="0671F79A" w:rsidR="0078476C" w:rsidRDefault="0078476C" w:rsidP="0078476C">
            <w:pPr>
              <w:rPr>
                <w:rFonts w:eastAsiaTheme="minorEastAsia"/>
                <w:lang w:val="en-US" w:eastAsia="zh-CN"/>
              </w:rPr>
            </w:pPr>
            <w:r>
              <w:rPr>
                <w:rFonts w:eastAsiaTheme="minorEastAsia"/>
                <w:lang w:val="en-US" w:eastAsia="zh-CN"/>
              </w:rPr>
              <w:t xml:space="preserve">Nordic </w:t>
            </w:r>
          </w:p>
        </w:tc>
        <w:tc>
          <w:tcPr>
            <w:tcW w:w="1440" w:type="dxa"/>
          </w:tcPr>
          <w:p w14:paraId="2337E792" w14:textId="5D348172" w:rsidR="0078476C" w:rsidRDefault="0078476C" w:rsidP="0078476C">
            <w:pPr>
              <w:tabs>
                <w:tab w:val="left" w:pos="551"/>
              </w:tabs>
              <w:rPr>
                <w:rFonts w:eastAsiaTheme="minorEastAsia"/>
                <w:lang w:val="en-US" w:eastAsia="zh-CN"/>
              </w:rPr>
            </w:pPr>
            <w:r>
              <w:rPr>
                <w:rFonts w:eastAsiaTheme="minorEastAsia"/>
                <w:lang w:val="en-US" w:eastAsia="zh-CN"/>
              </w:rPr>
              <w:t>Y</w:t>
            </w:r>
          </w:p>
        </w:tc>
        <w:tc>
          <w:tcPr>
            <w:tcW w:w="6759" w:type="dxa"/>
          </w:tcPr>
          <w:p w14:paraId="32BB9C4A" w14:textId="77777777" w:rsidR="0078476C" w:rsidRDefault="0078476C" w:rsidP="0078476C">
            <w:pPr>
              <w:widowControl w:val="0"/>
              <w:tabs>
                <w:tab w:val="left" w:pos="1190"/>
              </w:tabs>
              <w:autoSpaceDE w:val="0"/>
              <w:autoSpaceDN w:val="0"/>
              <w:adjustRightInd w:val="0"/>
              <w:spacing w:after="0" w:line="240" w:lineRule="auto"/>
              <w:rPr>
                <w:color w:val="000000"/>
              </w:rPr>
            </w:pPr>
          </w:p>
        </w:tc>
      </w:tr>
      <w:tr w:rsidR="007414B4" w14:paraId="26C8519C" w14:textId="77777777" w:rsidTr="00232007">
        <w:tc>
          <w:tcPr>
            <w:tcW w:w="1435" w:type="dxa"/>
          </w:tcPr>
          <w:p w14:paraId="658B33A8" w14:textId="2BA1166F" w:rsidR="007414B4" w:rsidRPr="007414B4" w:rsidRDefault="007414B4" w:rsidP="0078476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28499657" w14:textId="5DE67AA6" w:rsidR="007414B4" w:rsidRPr="007414B4" w:rsidRDefault="007414B4" w:rsidP="0078476C">
            <w:pPr>
              <w:tabs>
                <w:tab w:val="left" w:pos="551"/>
              </w:tabs>
              <w:rPr>
                <w:rFonts w:eastAsia="Yu Mincho"/>
                <w:lang w:val="en-US" w:eastAsia="ja-JP"/>
              </w:rPr>
            </w:pPr>
            <w:r>
              <w:rPr>
                <w:rFonts w:eastAsia="Yu Mincho" w:hint="eastAsia"/>
                <w:lang w:val="en-US" w:eastAsia="ja-JP"/>
              </w:rPr>
              <w:t>Y</w:t>
            </w:r>
          </w:p>
        </w:tc>
        <w:tc>
          <w:tcPr>
            <w:tcW w:w="6759" w:type="dxa"/>
          </w:tcPr>
          <w:p w14:paraId="2A194712" w14:textId="77777777" w:rsidR="007414B4" w:rsidRDefault="007414B4" w:rsidP="0078476C">
            <w:pPr>
              <w:widowControl w:val="0"/>
              <w:tabs>
                <w:tab w:val="left" w:pos="1190"/>
              </w:tabs>
              <w:autoSpaceDE w:val="0"/>
              <w:autoSpaceDN w:val="0"/>
              <w:adjustRightInd w:val="0"/>
              <w:spacing w:after="0" w:line="240" w:lineRule="auto"/>
              <w:rPr>
                <w:color w:val="000000"/>
              </w:rPr>
            </w:pPr>
          </w:p>
        </w:tc>
      </w:tr>
      <w:tr w:rsidR="009219A6" w14:paraId="7F918A5B" w14:textId="77777777" w:rsidTr="00232007">
        <w:tc>
          <w:tcPr>
            <w:tcW w:w="1435" w:type="dxa"/>
          </w:tcPr>
          <w:p w14:paraId="5FC3CF30"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75F049F6" w14:textId="77777777" w:rsidR="009219A6" w:rsidRDefault="009219A6" w:rsidP="00A04AC6">
            <w:pPr>
              <w:tabs>
                <w:tab w:val="left" w:pos="551"/>
              </w:tabs>
              <w:rPr>
                <w:rFonts w:eastAsiaTheme="minorEastAsia"/>
                <w:lang w:val="en-US" w:eastAsia="zh-CN"/>
              </w:rPr>
            </w:pPr>
            <w:r>
              <w:rPr>
                <w:rFonts w:eastAsiaTheme="minorEastAsia"/>
                <w:lang w:val="en-US" w:eastAsia="zh-CN"/>
              </w:rPr>
              <w:t>Y</w:t>
            </w:r>
          </w:p>
        </w:tc>
        <w:tc>
          <w:tcPr>
            <w:tcW w:w="6759" w:type="dxa"/>
          </w:tcPr>
          <w:p w14:paraId="1E52674B" w14:textId="77777777" w:rsidR="009219A6" w:rsidRDefault="009219A6" w:rsidP="00A04AC6">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A5164B6" w14:textId="77777777" w:rsidR="009219A6" w:rsidRPr="00162C9A" w:rsidRDefault="009219A6" w:rsidP="00A04AC6">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7D013D" w14:paraId="7A7B4563" w14:textId="77777777" w:rsidTr="00232007">
        <w:tc>
          <w:tcPr>
            <w:tcW w:w="1435" w:type="dxa"/>
          </w:tcPr>
          <w:p w14:paraId="469259AF" w14:textId="6AB3BD20" w:rsidR="007D013D" w:rsidRDefault="007D013D" w:rsidP="007D013D">
            <w:pPr>
              <w:rPr>
                <w:rFonts w:eastAsiaTheme="minorEastAsia"/>
                <w:lang w:val="en-US" w:eastAsia="zh-CN"/>
              </w:rPr>
            </w:pPr>
            <w:r>
              <w:rPr>
                <w:rFonts w:eastAsia="Malgun Gothic" w:hint="eastAsia"/>
                <w:lang w:val="en-US" w:eastAsia="ko-KR"/>
              </w:rPr>
              <w:t>LGE</w:t>
            </w:r>
          </w:p>
        </w:tc>
        <w:tc>
          <w:tcPr>
            <w:tcW w:w="1440" w:type="dxa"/>
          </w:tcPr>
          <w:p w14:paraId="77877958" w14:textId="360FD0ED" w:rsidR="007D013D" w:rsidRDefault="007D013D" w:rsidP="007D013D">
            <w:pPr>
              <w:tabs>
                <w:tab w:val="left" w:pos="551"/>
              </w:tabs>
              <w:rPr>
                <w:rFonts w:eastAsiaTheme="minorEastAsia"/>
                <w:lang w:val="en-US" w:eastAsia="zh-CN"/>
              </w:rPr>
            </w:pPr>
            <w:r>
              <w:rPr>
                <w:rFonts w:eastAsia="Malgun Gothic"/>
                <w:lang w:val="en-US" w:eastAsia="ko-KR"/>
              </w:rPr>
              <w:t>Y</w:t>
            </w:r>
          </w:p>
        </w:tc>
        <w:tc>
          <w:tcPr>
            <w:tcW w:w="6759" w:type="dxa"/>
          </w:tcPr>
          <w:p w14:paraId="6B3FBCA5" w14:textId="77777777" w:rsidR="007D013D" w:rsidRDefault="007D013D" w:rsidP="007D013D">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102049B1" w14:textId="6168FA4B" w:rsidR="007D013D" w:rsidRDefault="007D013D" w:rsidP="007D013D">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23471EF4" w14:textId="2477990C" w:rsidR="007D013D" w:rsidRDefault="007D013D" w:rsidP="007D013D">
            <w:pPr>
              <w:widowControl w:val="0"/>
              <w:tabs>
                <w:tab w:val="left" w:pos="1190"/>
              </w:tabs>
              <w:autoSpaceDE w:val="0"/>
              <w:autoSpaceDN w:val="0"/>
              <w:adjustRightInd w:val="0"/>
              <w:spacing w:after="0" w:line="240" w:lineRule="auto"/>
              <w:rPr>
                <w:rFonts w:eastAsiaTheme="minorEastAsia"/>
                <w:color w:val="000000"/>
                <w:lang w:eastAsia="zh-CN"/>
              </w:rPr>
            </w:pPr>
          </w:p>
        </w:tc>
      </w:tr>
      <w:tr w:rsidR="00B9438E" w:rsidRPr="00923C3F" w14:paraId="6DB59D2C" w14:textId="77777777" w:rsidTr="00B9438E">
        <w:tc>
          <w:tcPr>
            <w:tcW w:w="1435" w:type="dxa"/>
          </w:tcPr>
          <w:p w14:paraId="5A160BFD" w14:textId="77777777" w:rsidR="00B9438E" w:rsidRDefault="00B9438E" w:rsidP="00D86021">
            <w:pPr>
              <w:rPr>
                <w:rFonts w:eastAsiaTheme="minorEastAsia"/>
                <w:lang w:val="en-US" w:eastAsia="zh-CN"/>
              </w:rPr>
            </w:pPr>
            <w:r>
              <w:rPr>
                <w:rFonts w:eastAsiaTheme="minorEastAsia"/>
                <w:lang w:val="en-US" w:eastAsia="zh-CN"/>
              </w:rPr>
              <w:t>Ericsson</w:t>
            </w:r>
          </w:p>
        </w:tc>
        <w:tc>
          <w:tcPr>
            <w:tcW w:w="1440" w:type="dxa"/>
          </w:tcPr>
          <w:p w14:paraId="1AD6C72C" w14:textId="77777777" w:rsidR="00B9438E" w:rsidRDefault="00B9438E" w:rsidP="00D86021">
            <w:pPr>
              <w:tabs>
                <w:tab w:val="left" w:pos="551"/>
              </w:tabs>
              <w:rPr>
                <w:rFonts w:eastAsiaTheme="minorEastAsia"/>
                <w:lang w:val="en-US" w:eastAsia="zh-CN"/>
              </w:rPr>
            </w:pPr>
            <w:r>
              <w:rPr>
                <w:rFonts w:eastAsiaTheme="minorEastAsia"/>
                <w:lang w:val="en-US" w:eastAsia="zh-CN"/>
              </w:rPr>
              <w:t>Y</w:t>
            </w:r>
          </w:p>
        </w:tc>
        <w:tc>
          <w:tcPr>
            <w:tcW w:w="6759" w:type="dxa"/>
          </w:tcPr>
          <w:p w14:paraId="3CA3A9CB" w14:textId="77777777" w:rsidR="00B9438E" w:rsidRPr="00923C3F" w:rsidRDefault="00B9438E" w:rsidP="00D86021">
            <w:pPr>
              <w:rPr>
                <w:color w:val="000000"/>
              </w:rPr>
            </w:pPr>
            <w:r>
              <w:rPr>
                <w:color w:val="000000"/>
              </w:rPr>
              <w:t xml:space="preserve">We are fine with supporting the proposal with the understanding that “processing per slot” would </w:t>
            </w:r>
            <w:r w:rsidRPr="00AB7E1B">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lastRenderedPageBreak/>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Yu Mincho"/>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0C6246" w14:paraId="3B672EAC" w14:textId="77777777">
        <w:tc>
          <w:tcPr>
            <w:tcW w:w="1479" w:type="dxa"/>
          </w:tcPr>
          <w:p w14:paraId="3B672EA9"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0C6246" w14:paraId="3B672EB6" w14:textId="77777777">
        <w:tc>
          <w:tcPr>
            <w:tcW w:w="1479" w:type="dxa"/>
          </w:tcPr>
          <w:p w14:paraId="3B672EB1" w14:textId="77777777" w:rsidR="000C6246" w:rsidRDefault="008A4A18">
            <w:pPr>
              <w:rPr>
                <w:rFonts w:eastAsia="Yu Mincho"/>
                <w:lang w:val="en-US" w:eastAsia="ja-JP"/>
              </w:rPr>
            </w:pPr>
            <w:r>
              <w:rPr>
                <w:rFonts w:eastAsiaTheme="minorEastAsia"/>
                <w:lang w:val="en-US" w:eastAsia="zh-CN"/>
              </w:rPr>
              <w:lastRenderedPageBreak/>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2EB8"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Yu Mincho"/>
                <w:lang w:val="en-US" w:eastAsia="zh-CN"/>
              </w:rPr>
            </w:pPr>
            <w:r>
              <w:rPr>
                <w:rFonts w:eastAsia="Yu Mincho"/>
                <w:lang w:val="en-US" w:eastAsia="ja-JP"/>
              </w:rPr>
              <w:t>CMCC</w:t>
            </w:r>
          </w:p>
        </w:tc>
        <w:tc>
          <w:tcPr>
            <w:tcW w:w="1372" w:type="dxa"/>
          </w:tcPr>
          <w:p w14:paraId="3B672EC0" w14:textId="77777777" w:rsidR="000C6246" w:rsidRDefault="008A4A18">
            <w:pPr>
              <w:tabs>
                <w:tab w:val="left" w:pos="551"/>
              </w:tabs>
              <w:jc w:val="left"/>
              <w:rPr>
                <w:rFonts w:eastAsia="Yu Mincho"/>
                <w:lang w:val="en-US" w:eastAsia="zh-CN"/>
              </w:rPr>
            </w:pPr>
            <w:r>
              <w:rPr>
                <w:rFonts w:eastAsia="Yu Mincho"/>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B672ED4"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5" w14:textId="77777777" w:rsidR="000C6246" w:rsidRDefault="008A4A18">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B672ED8"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9" w14:textId="77777777" w:rsidR="000C6246" w:rsidRDefault="000C6246">
            <w:pPr>
              <w:rPr>
                <w:rFonts w:eastAsia="Malgun Gothic"/>
                <w:lang w:val="en-US" w:eastAsia="ko-KR"/>
              </w:rPr>
            </w:pPr>
          </w:p>
        </w:tc>
      </w:tr>
      <w:tr w:rsidR="000C6246" w14:paraId="3B672EDE" w14:textId="77777777">
        <w:tc>
          <w:tcPr>
            <w:tcW w:w="1479" w:type="dxa"/>
          </w:tcPr>
          <w:p w14:paraId="3B672EDB" w14:textId="77777777" w:rsidR="000C6246" w:rsidRDefault="008A4A18">
            <w:pPr>
              <w:rPr>
                <w:rFonts w:eastAsia="Malgun Gothic"/>
                <w:lang w:val="en-US" w:eastAsia="ko-KR"/>
              </w:rPr>
            </w:pPr>
            <w:r>
              <w:rPr>
                <w:rFonts w:eastAsia="Malgun Gothic"/>
                <w:lang w:val="en-US" w:eastAsia="ko-KR"/>
              </w:rPr>
              <w:t xml:space="preserve">Nordic </w:t>
            </w:r>
          </w:p>
        </w:tc>
        <w:tc>
          <w:tcPr>
            <w:tcW w:w="1372" w:type="dxa"/>
          </w:tcPr>
          <w:p w14:paraId="3B672EDC" w14:textId="77777777" w:rsidR="000C6246" w:rsidRDefault="008A4A18">
            <w:pPr>
              <w:tabs>
                <w:tab w:val="left" w:pos="551"/>
              </w:tabs>
              <w:jc w:val="left"/>
              <w:rPr>
                <w:rFonts w:eastAsia="Malgun Gothic"/>
                <w:lang w:val="en-US" w:eastAsia="ko-KR"/>
              </w:rPr>
            </w:pPr>
            <w:r>
              <w:rPr>
                <w:rFonts w:eastAsia="Malgun Gothic"/>
                <w:lang w:val="en-US" w:eastAsia="ko-KR"/>
              </w:rPr>
              <w:t>Y</w:t>
            </w:r>
          </w:p>
        </w:tc>
        <w:tc>
          <w:tcPr>
            <w:tcW w:w="6780" w:type="dxa"/>
          </w:tcPr>
          <w:p w14:paraId="3B672EDD" w14:textId="77777777" w:rsidR="000C6246" w:rsidRDefault="008A4A18">
            <w:pPr>
              <w:rPr>
                <w:rFonts w:eastAsia="Malgun Gothic"/>
                <w:lang w:val="en-US" w:eastAsia="ko-KR"/>
              </w:rPr>
            </w:pPr>
            <w:r>
              <w:rPr>
                <w:rFonts w:eastAsia="Malgun Gothic"/>
                <w:lang w:val="en-US" w:eastAsia="ko-KR"/>
              </w:rPr>
              <w:t>If defined as “process per slot”</w:t>
            </w:r>
          </w:p>
        </w:tc>
      </w:tr>
      <w:tr w:rsidR="000C6246" w14:paraId="3B672EE2" w14:textId="77777777">
        <w:tc>
          <w:tcPr>
            <w:tcW w:w="1479" w:type="dxa"/>
          </w:tcPr>
          <w:p w14:paraId="3B672EDF" w14:textId="77777777" w:rsidR="000C6246" w:rsidRDefault="008A4A18">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Malgun Gothic"/>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0"/>
        <w:gridCol w:w="6840"/>
        <w:gridCol w:w="6"/>
      </w:tblGrid>
      <w:tr w:rsidR="000C6246" w14:paraId="3B672EEC" w14:textId="77777777" w:rsidTr="00232007">
        <w:tc>
          <w:tcPr>
            <w:tcW w:w="1435"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50"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846" w:type="dxa"/>
            <w:gridSpan w:val="2"/>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rsidTr="00232007">
        <w:tc>
          <w:tcPr>
            <w:tcW w:w="1435" w:type="dxa"/>
          </w:tcPr>
          <w:p w14:paraId="3B672EED" w14:textId="77777777" w:rsidR="000C6246" w:rsidRDefault="008A4A18">
            <w:pPr>
              <w:rPr>
                <w:rFonts w:eastAsiaTheme="minorEastAsia"/>
                <w:lang w:val="en-US" w:eastAsia="zh-CN"/>
              </w:rPr>
            </w:pPr>
            <w:bookmarkStart w:id="7" w:name="_Hlk116571543"/>
            <w:r>
              <w:rPr>
                <w:rFonts w:eastAsiaTheme="minorEastAsia"/>
                <w:lang w:val="en-US" w:eastAsia="zh-CN"/>
              </w:rPr>
              <w:lastRenderedPageBreak/>
              <w:t>FUTUREWEI</w:t>
            </w:r>
          </w:p>
        </w:tc>
        <w:tc>
          <w:tcPr>
            <w:tcW w:w="1350"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7"/>
      <w:tr w:rsidR="000C6246" w14:paraId="3B672EF4" w14:textId="77777777" w:rsidTr="00232007">
        <w:tc>
          <w:tcPr>
            <w:tcW w:w="1435"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rsidTr="00232007">
        <w:tc>
          <w:tcPr>
            <w:tcW w:w="1435" w:type="dxa"/>
          </w:tcPr>
          <w:p w14:paraId="3B672EF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50" w:type="dxa"/>
          </w:tcPr>
          <w:p w14:paraId="3B672EF6" w14:textId="77777777" w:rsidR="000C6246" w:rsidRDefault="008A4A18">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3B672EF7" w14:textId="77777777" w:rsidR="000C6246" w:rsidRDefault="008A4A18">
            <w:pPr>
              <w:rPr>
                <w:rFonts w:eastAsiaTheme="minorEastAsia"/>
                <w:lang w:val="en-US" w:eastAsia="zh-CN"/>
              </w:rPr>
            </w:pPr>
            <w:r>
              <w:rPr>
                <w:rFonts w:eastAsiaTheme="minorEastAsia"/>
                <w:lang w:val="en-US" w:eastAsia="zh-CN"/>
              </w:rPr>
              <w:t xml:space="preserve">Our preference is and has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rsidTr="00232007">
        <w:tc>
          <w:tcPr>
            <w:tcW w:w="1435" w:type="dxa"/>
          </w:tcPr>
          <w:p w14:paraId="3B672EFB" w14:textId="77777777" w:rsidR="000C6246" w:rsidRDefault="008A4A18">
            <w:pPr>
              <w:rPr>
                <w:rFonts w:eastAsiaTheme="minorEastAsia"/>
                <w:lang w:val="en-US" w:eastAsia="zh-CN"/>
              </w:rPr>
            </w:pPr>
            <w:r>
              <w:rPr>
                <w:rFonts w:eastAsiaTheme="minorEastAsia"/>
                <w:lang w:val="en-US" w:eastAsia="zh-CN"/>
              </w:rPr>
              <w:t>Intel</w:t>
            </w:r>
          </w:p>
        </w:tc>
        <w:tc>
          <w:tcPr>
            <w:tcW w:w="1350"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rsidTr="00232007">
        <w:tc>
          <w:tcPr>
            <w:tcW w:w="1435" w:type="dxa"/>
          </w:tcPr>
          <w:p w14:paraId="3B672EFF"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14:paraId="3B672F00" w14:textId="77777777" w:rsidR="000C6246" w:rsidRDefault="008A4A18">
            <w:pPr>
              <w:tabs>
                <w:tab w:val="left" w:pos="551"/>
              </w:tabs>
              <w:rPr>
                <w:rFonts w:eastAsiaTheme="minorEastAsia"/>
                <w:lang w:val="en-US" w:eastAsia="zh-CN"/>
              </w:rPr>
            </w:pPr>
            <w:r>
              <w:rPr>
                <w:rFonts w:eastAsia="Yu Mincho"/>
                <w:lang w:val="en-US" w:eastAsia="ja-JP"/>
              </w:rPr>
              <w:t>Option 1</w:t>
            </w:r>
          </w:p>
        </w:tc>
        <w:tc>
          <w:tcPr>
            <w:tcW w:w="6846" w:type="dxa"/>
            <w:gridSpan w:val="2"/>
          </w:tcPr>
          <w:p w14:paraId="3B672F01" w14:textId="77777777" w:rsidR="000C6246" w:rsidRDefault="008A4A18">
            <w:pPr>
              <w:rPr>
                <w:rFonts w:eastAsia="Yu Mincho"/>
                <w:lang w:val="en-US" w:eastAsia="ja-JP"/>
              </w:rPr>
            </w:pPr>
            <w:r>
              <w:rPr>
                <w:rFonts w:eastAsia="Yu Mincho"/>
                <w:lang w:val="en-US" w:eastAsia="ja-JP"/>
              </w:rPr>
              <w:t>We share the same view with Intel.</w:t>
            </w:r>
          </w:p>
        </w:tc>
      </w:tr>
      <w:tr w:rsidR="000C6246" w14:paraId="3B672F0C" w14:textId="77777777" w:rsidTr="00232007">
        <w:tc>
          <w:tcPr>
            <w:tcW w:w="1435" w:type="dxa"/>
          </w:tcPr>
          <w:p w14:paraId="3B672F03" w14:textId="77777777" w:rsidR="000C6246" w:rsidRDefault="008A4A18">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14:paraId="3B672F04" w14:textId="77777777" w:rsidR="000C6246" w:rsidRDefault="008A4A18">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3B672F05" w14:textId="77777777" w:rsidR="000C6246" w:rsidRDefault="008A4A18">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3B672F0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rsidTr="00232007">
        <w:tc>
          <w:tcPr>
            <w:tcW w:w="1435" w:type="dxa"/>
          </w:tcPr>
          <w:p w14:paraId="3B672F0D" w14:textId="77777777" w:rsidR="000C6246" w:rsidRDefault="008A4A18">
            <w:pPr>
              <w:rPr>
                <w:rFonts w:eastAsia="Yu Mincho"/>
                <w:lang w:val="en-US" w:eastAsia="ja-JP"/>
              </w:rPr>
            </w:pPr>
            <w:r>
              <w:rPr>
                <w:rFonts w:eastAsia="Yu Mincho"/>
                <w:lang w:val="en-US" w:eastAsia="ja-JP"/>
              </w:rPr>
              <w:t>Qualcomm</w:t>
            </w:r>
          </w:p>
        </w:tc>
        <w:tc>
          <w:tcPr>
            <w:tcW w:w="1350" w:type="dxa"/>
          </w:tcPr>
          <w:p w14:paraId="3B672F0E" w14:textId="77777777" w:rsidR="000C6246" w:rsidRDefault="008A4A18">
            <w:pPr>
              <w:tabs>
                <w:tab w:val="left" w:pos="551"/>
              </w:tabs>
              <w:rPr>
                <w:rFonts w:eastAsia="PMingLiU"/>
                <w:lang w:val="en-US" w:eastAsia="zh-TW"/>
              </w:rPr>
            </w:pPr>
            <w:r>
              <w:rPr>
                <w:rFonts w:eastAsia="Yu Mincho"/>
                <w:lang w:val="en-US" w:eastAsia="ja-JP"/>
              </w:rPr>
              <w:t>Option 1</w:t>
            </w:r>
          </w:p>
        </w:tc>
        <w:tc>
          <w:tcPr>
            <w:tcW w:w="6846" w:type="dxa"/>
            <w:gridSpan w:val="2"/>
          </w:tcPr>
          <w:p w14:paraId="3B672F0F" w14:textId="77777777" w:rsidR="000C6246" w:rsidRDefault="008A4A18">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0C6246" w14:paraId="3B672F1B" w14:textId="77777777" w:rsidTr="00232007">
        <w:tc>
          <w:tcPr>
            <w:tcW w:w="1435" w:type="dxa"/>
          </w:tcPr>
          <w:p w14:paraId="3B672F12"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50"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lastRenderedPageBreak/>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3B672F1A" w14:textId="77777777" w:rsidR="000C6246" w:rsidRDefault="008A4A18">
            <w:pPr>
              <w:rPr>
                <w:rFonts w:eastAsia="Yu Mincho"/>
                <w:lang w:val="en-US" w:eastAsia="ja-JP"/>
              </w:rPr>
            </w:pPr>
            <w:r>
              <w:rPr>
                <w:lang w:eastAsia="zh-CN"/>
              </w:rPr>
              <w:t>Also, we are open and would like to hear more views for the complexity differences between BW3 and PR3.</w:t>
            </w:r>
          </w:p>
        </w:tc>
      </w:tr>
      <w:tr w:rsidR="000C6246" w14:paraId="3B672F1F" w14:textId="77777777" w:rsidTr="00232007">
        <w:tc>
          <w:tcPr>
            <w:tcW w:w="1435" w:type="dxa"/>
          </w:tcPr>
          <w:p w14:paraId="3B672F1C"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50"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rsidTr="00232007">
        <w:tc>
          <w:tcPr>
            <w:tcW w:w="1435" w:type="dxa"/>
          </w:tcPr>
          <w:p w14:paraId="3B672F20"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3B672F21" w14:textId="77777777" w:rsidR="000C6246" w:rsidRDefault="008A4A18">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14:paraId="3B672F22" w14:textId="77777777" w:rsidR="000C6246" w:rsidRDefault="008A4A1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0C6246" w14:paraId="3B672F27" w14:textId="77777777" w:rsidTr="00232007">
        <w:tc>
          <w:tcPr>
            <w:tcW w:w="1435" w:type="dxa"/>
          </w:tcPr>
          <w:p w14:paraId="3B672F2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14:paraId="3B672F25"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3B672F26" w14:textId="77777777" w:rsidR="000C6246" w:rsidRDefault="008A4A18">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0C6246" w14:paraId="3B672F30" w14:textId="77777777" w:rsidTr="00232007">
        <w:tc>
          <w:tcPr>
            <w:tcW w:w="1435" w:type="dxa"/>
          </w:tcPr>
          <w:p w14:paraId="3B672F28"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0"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14:paraId="3B672F2A" w14:textId="77777777" w:rsidR="000C6246" w:rsidRDefault="008A4A18">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option1. To be clearer, the following note can be considered for option1.</w:t>
            </w:r>
          </w:p>
          <w:p w14:paraId="3B672F2C"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rsidTr="00232007">
        <w:tc>
          <w:tcPr>
            <w:tcW w:w="1435" w:type="dxa"/>
          </w:tcPr>
          <w:p w14:paraId="60B3C8DB" w14:textId="4B4BC498" w:rsidR="00655F17" w:rsidRDefault="00655F17" w:rsidP="00655F17">
            <w:pPr>
              <w:rPr>
                <w:rFonts w:eastAsiaTheme="minorEastAsia"/>
                <w:lang w:val="en-US" w:eastAsia="zh-CN"/>
              </w:rPr>
            </w:pPr>
            <w:r>
              <w:rPr>
                <w:rFonts w:eastAsiaTheme="minorEastAsia"/>
                <w:lang w:val="en-US" w:eastAsia="zh-CN"/>
              </w:rPr>
              <w:t xml:space="preserve">Nordic </w:t>
            </w:r>
          </w:p>
        </w:tc>
        <w:tc>
          <w:tcPr>
            <w:tcW w:w="1350" w:type="dxa"/>
          </w:tcPr>
          <w:p w14:paraId="6C2D6AC6" w14:textId="34C1D8CE" w:rsidR="00655F17" w:rsidRDefault="00655F17" w:rsidP="00655F17">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25661961" w14:textId="4FD02C44" w:rsidR="00655F17" w:rsidRDefault="00655F17" w:rsidP="00655F17">
            <w:pPr>
              <w:rPr>
                <w:rFonts w:eastAsiaTheme="minor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r w:rsidR="00BA3B7C" w14:paraId="42905FA1" w14:textId="77777777" w:rsidTr="00232007">
        <w:tc>
          <w:tcPr>
            <w:tcW w:w="1435" w:type="dxa"/>
          </w:tcPr>
          <w:p w14:paraId="44036852" w14:textId="0E91A117"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51C5F0DF" w14:textId="77777777" w:rsidR="00BA3B7C" w:rsidRDefault="00BA3B7C" w:rsidP="00655F17">
            <w:pPr>
              <w:tabs>
                <w:tab w:val="left" w:pos="551"/>
              </w:tabs>
              <w:rPr>
                <w:rFonts w:eastAsiaTheme="minorEastAsia"/>
                <w:lang w:val="en-US" w:eastAsia="zh-CN"/>
              </w:rPr>
            </w:pPr>
          </w:p>
        </w:tc>
        <w:tc>
          <w:tcPr>
            <w:tcW w:w="6846" w:type="dxa"/>
            <w:gridSpan w:val="2"/>
          </w:tcPr>
          <w:p w14:paraId="0D5A5FBB" w14:textId="7231ECC7" w:rsidR="00BA3B7C" w:rsidRPr="00BA3B7C" w:rsidRDefault="00BA3B7C" w:rsidP="00BA3B7C">
            <w:pPr>
              <w:rPr>
                <w:rFonts w:eastAsiaTheme="minorEastAsia"/>
                <w:lang w:eastAsia="zh-CN"/>
              </w:rPr>
            </w:pPr>
            <w:r w:rsidRPr="00BA3B7C">
              <w:rPr>
                <w:rFonts w:eastAsiaTheme="minorEastAsia"/>
                <w:lang w:eastAsia="zh-CN"/>
              </w:rPr>
              <w:t>We are not sure the question is related to</w:t>
            </w:r>
            <w:r>
              <w:rPr>
                <w:rFonts w:eastAsiaTheme="minorEastAsia"/>
                <w:lang w:eastAsia="zh-CN"/>
              </w:rPr>
              <w:br/>
            </w:r>
            <w:r w:rsidRPr="00BA3B7C">
              <w:rPr>
                <w:rFonts w:eastAsiaTheme="minorEastAsia"/>
                <w:lang w:eastAsia="zh-CN"/>
              </w:rPr>
              <w:t>1) the assigned resource is always within physically contiguous 5MHz or not</w:t>
            </w:r>
            <w:r>
              <w:rPr>
                <w:rFonts w:eastAsiaTheme="minorEastAsia"/>
                <w:lang w:eastAsia="zh-CN"/>
              </w:rPr>
              <w:br/>
            </w:r>
            <w:r w:rsidRPr="00BA3B7C">
              <w:rPr>
                <w:rFonts w:eastAsiaTheme="minorEastAsia"/>
                <w:lang w:eastAsia="zh-CN"/>
              </w:rPr>
              <w:t>2) the maximum FDRA field size (or BWP size) is 5MHz or 20MHz</w:t>
            </w:r>
          </w:p>
          <w:p w14:paraId="5F1732AB" w14:textId="77777777" w:rsidR="00BA3B7C" w:rsidRPr="00BA3B7C" w:rsidRDefault="00BA3B7C" w:rsidP="00BA3B7C">
            <w:pPr>
              <w:rPr>
                <w:rFonts w:eastAsiaTheme="minorEastAsia"/>
                <w:lang w:eastAsia="zh-CN"/>
              </w:rPr>
            </w:pPr>
            <w:r w:rsidRPr="00BA3B7C">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sidRPr="00BA3B7C">
              <w:rPr>
                <w:rFonts w:eastAsiaTheme="minorEastAsia"/>
                <w:lang w:eastAsia="zh-CN"/>
              </w:rPr>
              <w:t>MHz.</w:t>
            </w:r>
            <w:proofErr w:type="spellEnd"/>
          </w:p>
          <w:p w14:paraId="31B6881C" w14:textId="17FFAAA2" w:rsidR="00BA3B7C" w:rsidRDefault="00BA3B7C" w:rsidP="00BA3B7C">
            <w:pPr>
              <w:rPr>
                <w:rFonts w:eastAsiaTheme="minorEastAsia"/>
                <w:lang w:eastAsia="zh-CN"/>
              </w:rPr>
            </w:pPr>
            <w:r w:rsidRPr="00BA3B7C">
              <w:rPr>
                <w:rFonts w:eastAsiaTheme="minorEastAsia"/>
                <w:lang w:eastAsia="zh-CN"/>
              </w:rPr>
              <w:t xml:space="preserve">For (2), our view is maximum is 20 </w:t>
            </w:r>
            <w:proofErr w:type="spellStart"/>
            <w:r w:rsidRPr="00BA3B7C">
              <w:rPr>
                <w:rFonts w:eastAsiaTheme="minorEastAsia"/>
                <w:lang w:eastAsia="zh-CN"/>
              </w:rPr>
              <w:t>MHz.</w:t>
            </w:r>
            <w:proofErr w:type="spellEnd"/>
          </w:p>
        </w:tc>
      </w:tr>
      <w:tr w:rsidR="007227CA" w14:paraId="50FEE31E" w14:textId="77777777" w:rsidTr="00232007">
        <w:tc>
          <w:tcPr>
            <w:tcW w:w="1435" w:type="dxa"/>
          </w:tcPr>
          <w:p w14:paraId="1EC5AC95" w14:textId="2BD68098" w:rsidR="007227CA" w:rsidRPr="007227CA" w:rsidRDefault="007227CA" w:rsidP="00655F1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50" w:type="dxa"/>
          </w:tcPr>
          <w:p w14:paraId="207A9A89" w14:textId="6760B8A7" w:rsidR="007227CA" w:rsidRDefault="007227CA" w:rsidP="00655F17">
            <w:pPr>
              <w:tabs>
                <w:tab w:val="left" w:pos="551"/>
              </w:tabs>
              <w:rPr>
                <w:rFonts w:eastAsiaTheme="minorEastAsia"/>
                <w:lang w:val="en-US" w:eastAsia="zh-CN"/>
              </w:rPr>
            </w:pPr>
          </w:p>
        </w:tc>
        <w:tc>
          <w:tcPr>
            <w:tcW w:w="6846" w:type="dxa"/>
            <w:gridSpan w:val="2"/>
          </w:tcPr>
          <w:p w14:paraId="2D52EA0D" w14:textId="41CDCC82" w:rsidR="007227CA" w:rsidRDefault="007227CA" w:rsidP="00BA3B7C">
            <w:pPr>
              <w:rPr>
                <w:b/>
                <w:highlight w:val="yellow"/>
                <w:lang w:val="en-US"/>
              </w:rPr>
            </w:pPr>
            <w:r>
              <w:rPr>
                <w:rFonts w:eastAsiaTheme="minorEastAsia" w:hint="eastAsia"/>
                <w:lang w:eastAsia="zh-CN"/>
              </w:rPr>
              <w:t>@</w:t>
            </w:r>
            <w:r>
              <w:rPr>
                <w:rFonts w:eastAsiaTheme="minorEastAsia"/>
                <w:lang w:eastAsia="zh-CN"/>
              </w:rPr>
              <w:t xml:space="preserve"> DCM, QC, </w:t>
            </w:r>
            <w:r w:rsidR="00DF1BAF">
              <w:rPr>
                <w:rFonts w:eastAsiaTheme="minorEastAsia"/>
                <w:lang w:eastAsia="zh-CN"/>
              </w:rPr>
              <w:t xml:space="preserve">we see for you are fine with FL </w:t>
            </w:r>
            <w:r w:rsidR="00DF1BAF">
              <w:rPr>
                <w:b/>
                <w:highlight w:val="yellow"/>
                <w:lang w:val="en-US"/>
              </w:rPr>
              <w:t>High Priority Proposal 2-3-1b.</w:t>
            </w:r>
            <w:r w:rsidR="00702B51">
              <w:rPr>
                <w:b/>
                <w:highlight w:val="yellow"/>
                <w:lang w:val="en-US"/>
              </w:rPr>
              <w:t xml:space="preserve"> </w:t>
            </w:r>
            <w:r w:rsidR="00702B51" w:rsidRPr="00702B51">
              <w:rPr>
                <w:rFonts w:eastAsiaTheme="minorEastAsia" w:hint="eastAsia"/>
                <w:lang w:eastAsia="zh-CN"/>
              </w:rPr>
              <w:t>But</w:t>
            </w:r>
            <w:r w:rsidR="00702B51">
              <w:rPr>
                <w:rFonts w:eastAsiaTheme="minorEastAsia"/>
                <w:lang w:eastAsia="zh-CN"/>
              </w:rPr>
              <w:t xml:space="preserve"> still mentioned about the more cost can be achieved for BW3 compared to PR3.</w:t>
            </w:r>
          </w:p>
          <w:p w14:paraId="3E3FC161" w14:textId="7B930BCE" w:rsidR="00DF1BAF" w:rsidRDefault="00DF1BAF" w:rsidP="00BA3B7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1A873B69" w14:textId="3B2ECB4E" w:rsidR="00DF1BAF" w:rsidRPr="00BA3B7C" w:rsidRDefault="00DF1BAF" w:rsidP="00BA3B7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w:t>
            </w:r>
            <w:r w:rsidR="00702B51">
              <w:rPr>
                <w:rFonts w:eastAsiaTheme="minorEastAsia"/>
                <w:lang w:eastAsia="zh-CN"/>
              </w:rPr>
              <w:t xml:space="preserve">just </w:t>
            </w:r>
            <w:r>
              <w:rPr>
                <w:rFonts w:eastAsiaTheme="minorEastAsia"/>
                <w:lang w:eastAsia="zh-CN"/>
              </w:rPr>
              <w:t>support post-FFT buffer size to 20MHz. If for SIB1 reception, the</w:t>
            </w:r>
            <w:r w:rsidR="00702B51">
              <w:rPr>
                <w:rFonts w:eastAsiaTheme="minorEastAsia"/>
                <w:lang w:eastAsia="zh-CN"/>
              </w:rPr>
              <w:t xml:space="preserve"> </w:t>
            </w:r>
            <w:r>
              <w:rPr>
                <w:rFonts w:eastAsiaTheme="minorEastAsia"/>
                <w:lang w:eastAsia="zh-CN"/>
              </w:rPr>
              <w:t xml:space="preserve">post-FFT buffer size is 20MHz already, how </w:t>
            </w:r>
            <w:r w:rsidR="00702B51">
              <w:rPr>
                <w:rFonts w:eastAsiaTheme="minorEastAsia"/>
                <w:lang w:eastAsia="zh-CN"/>
              </w:rPr>
              <w:t>BW3</w:t>
            </w:r>
            <w:r>
              <w:rPr>
                <w:rFonts w:eastAsiaTheme="minorEastAsia"/>
                <w:lang w:eastAsia="zh-CN"/>
              </w:rPr>
              <w:t xml:space="preserve"> can save </w:t>
            </w:r>
            <w:r w:rsidR="00702B51">
              <w:rPr>
                <w:rFonts w:eastAsiaTheme="minorEastAsia"/>
                <w:lang w:eastAsia="zh-CN"/>
              </w:rPr>
              <w:t xml:space="preserve">more </w:t>
            </w:r>
            <w:r>
              <w:rPr>
                <w:rFonts w:eastAsiaTheme="minorEastAsia"/>
                <w:lang w:eastAsia="zh-CN"/>
              </w:rPr>
              <w:t xml:space="preserve">cost? </w:t>
            </w:r>
          </w:p>
        </w:tc>
      </w:tr>
      <w:tr w:rsidR="00D12665" w14:paraId="4E67C5E9" w14:textId="77777777" w:rsidTr="00232007">
        <w:tc>
          <w:tcPr>
            <w:tcW w:w="1435" w:type="dxa"/>
          </w:tcPr>
          <w:p w14:paraId="1DBD863D" w14:textId="4F7E0E37" w:rsidR="00D12665" w:rsidRDefault="00D12665" w:rsidP="00655F17">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350" w:type="dxa"/>
          </w:tcPr>
          <w:p w14:paraId="0AD3A749" w14:textId="77777777" w:rsidR="00D12665" w:rsidRDefault="00D12665" w:rsidP="00655F17">
            <w:pPr>
              <w:tabs>
                <w:tab w:val="left" w:pos="551"/>
              </w:tabs>
              <w:rPr>
                <w:rFonts w:eastAsiaTheme="minorEastAsia"/>
                <w:lang w:val="en-US" w:eastAsia="zh-CN"/>
              </w:rPr>
            </w:pPr>
          </w:p>
        </w:tc>
        <w:tc>
          <w:tcPr>
            <w:tcW w:w="6846" w:type="dxa"/>
            <w:gridSpan w:val="2"/>
          </w:tcPr>
          <w:p w14:paraId="42B05F8E" w14:textId="42B5D89D" w:rsidR="00D12665" w:rsidRPr="00D12665" w:rsidRDefault="00D12665" w:rsidP="00D12665">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sidRPr="00D12665">
              <w:rPr>
                <w:rFonts w:eastAsiaTheme="minorEastAsia"/>
                <w:lang w:eastAsia="zh-CN"/>
              </w:rPr>
              <w:t>If</w:t>
            </w:r>
            <w:proofErr w:type="gramEnd"/>
            <w:r w:rsidRPr="00D12665">
              <w:rPr>
                <w:rFonts w:eastAsiaTheme="minorEastAsia"/>
                <w:lang w:eastAsia="zh-CN"/>
              </w:rPr>
              <w:t xml:space="preserve"> we are designing specifications from scratch, I may be able to agree with you. Unfortunately, we are not. Specifications for </w:t>
            </w:r>
            <w:r w:rsidRPr="00616BC5">
              <w:rPr>
                <w:rFonts w:eastAsiaTheme="minorEastAsia"/>
                <w:b/>
                <w:bCs/>
                <w:lang w:eastAsia="zh-CN"/>
              </w:rPr>
              <w:t xml:space="preserve">Rel-17 </w:t>
            </w:r>
            <w:proofErr w:type="spellStart"/>
            <w:r w:rsidRPr="00616BC5">
              <w:rPr>
                <w:rFonts w:eastAsiaTheme="minorEastAsia"/>
                <w:b/>
                <w:bCs/>
                <w:lang w:eastAsia="zh-CN"/>
              </w:rPr>
              <w:t>RedCap</w:t>
            </w:r>
            <w:proofErr w:type="spellEnd"/>
            <w:r w:rsidRPr="00D12665">
              <w:rPr>
                <w:rFonts w:eastAsiaTheme="minorEastAsia"/>
                <w:lang w:eastAsia="zh-CN"/>
              </w:rPr>
              <w:t xml:space="preserve"> have been completed and </w:t>
            </w:r>
            <w:r w:rsidRPr="00616BC5">
              <w:rPr>
                <w:rFonts w:eastAsiaTheme="minorEastAsia"/>
                <w:b/>
                <w:bCs/>
                <w:lang w:eastAsia="zh-CN"/>
              </w:rPr>
              <w:t xml:space="preserve">should serve as a baseline for Rel-18 </w:t>
            </w:r>
            <w:proofErr w:type="spellStart"/>
            <w:r w:rsidRPr="00616BC5">
              <w:rPr>
                <w:rFonts w:eastAsiaTheme="minorEastAsia"/>
                <w:b/>
                <w:bCs/>
                <w:lang w:eastAsia="zh-CN"/>
              </w:rPr>
              <w:t>eRedCap</w:t>
            </w:r>
            <w:proofErr w:type="spellEnd"/>
            <w:r w:rsidRPr="00616BC5">
              <w:rPr>
                <w:rFonts w:eastAsiaTheme="minorEastAsia"/>
                <w:b/>
                <w:bCs/>
                <w:lang w:eastAsia="zh-CN"/>
              </w:rPr>
              <w:t xml:space="preserve"> to start with</w:t>
            </w:r>
            <w:r w:rsidRPr="00D12665">
              <w:rPr>
                <w:rFonts w:eastAsiaTheme="minorEastAsia"/>
                <w:lang w:eastAsia="zh-CN"/>
              </w:rPr>
              <w:t xml:space="preserve">. </w:t>
            </w:r>
          </w:p>
          <w:p w14:paraId="034E9B23" w14:textId="77777777" w:rsidR="00D12665" w:rsidRPr="00D12665" w:rsidRDefault="00D12665" w:rsidP="00D12665">
            <w:pPr>
              <w:rPr>
                <w:rFonts w:eastAsiaTheme="minorEastAsia"/>
                <w:lang w:eastAsia="zh-CN"/>
              </w:rPr>
            </w:pPr>
            <w:proofErr w:type="gramStart"/>
            <w:r w:rsidRPr="00D12665">
              <w:rPr>
                <w:rFonts w:eastAsiaTheme="minorEastAsia"/>
                <w:lang w:eastAsia="zh-CN"/>
              </w:rPr>
              <w:t>Similar to</w:t>
            </w:r>
            <w:proofErr w:type="gramEnd"/>
            <w:r w:rsidRPr="00D12665">
              <w:rPr>
                <w:rFonts w:eastAsiaTheme="minorEastAsia"/>
                <w:lang w:eastAsia="zh-CN"/>
              </w:rPr>
              <w:t xml:space="preserve"> UL discussion, the more important questions to us are: </w:t>
            </w:r>
          </w:p>
          <w:p w14:paraId="49E8CDF3" w14:textId="54A29CC7" w:rsidR="00D12665" w:rsidRPr="00D12665" w:rsidRDefault="00D12665" w:rsidP="00DD74F4">
            <w:pPr>
              <w:rPr>
                <w:rFonts w:eastAsiaTheme="minorEastAsia"/>
                <w:lang w:eastAsia="zh-CN"/>
              </w:rPr>
            </w:pPr>
            <w:r w:rsidRPr="00D12665">
              <w:rPr>
                <w:rFonts w:eastAsiaTheme="minorEastAsia"/>
                <w:lang w:eastAsia="zh-CN"/>
              </w:rPr>
              <w:t>(1)</w:t>
            </w:r>
            <w:r w:rsidRPr="00D12665">
              <w:rPr>
                <w:rFonts w:eastAsiaTheme="minorEastAsia"/>
                <w:lang w:eastAsia="zh-CN"/>
              </w:rPr>
              <w:tab/>
              <w:t xml:space="preserve"> </w:t>
            </w:r>
            <w:r w:rsidR="00DD74F4" w:rsidRPr="003C4843">
              <w:rPr>
                <w:rFonts w:eastAsiaTheme="minorEastAsia"/>
                <w:b/>
                <w:bCs/>
                <w:lang w:eastAsia="zh-CN"/>
              </w:rPr>
              <w:t>Question 1:</w:t>
            </w:r>
            <w:r w:rsidR="00DD74F4">
              <w:rPr>
                <w:rFonts w:eastAsiaTheme="minorEastAsia"/>
                <w:lang w:eastAsia="zh-CN"/>
              </w:rPr>
              <w:t xml:space="preserve"> </w:t>
            </w:r>
            <w:r w:rsidRPr="00D12665">
              <w:rPr>
                <w:rFonts w:eastAsiaTheme="minorEastAsia"/>
                <w:lang w:eastAsia="zh-CN"/>
              </w:rPr>
              <w:t xml:space="preserve">What benefit(s) does this Option 1 bring? </w:t>
            </w:r>
            <w:r w:rsidRPr="00D12665">
              <w:rPr>
                <w:rFonts w:eastAsiaTheme="minorEastAsia" w:hint="eastAsia"/>
                <w:lang w:eastAsia="zh-CN"/>
              </w:rPr>
              <w:t xml:space="preserve"> </w:t>
            </w:r>
          </w:p>
          <w:p w14:paraId="0331C1FE" w14:textId="418F4C8A" w:rsidR="00D12665" w:rsidRPr="00D12665" w:rsidRDefault="00D12665" w:rsidP="00D12665">
            <w:pPr>
              <w:rPr>
                <w:rFonts w:eastAsiaTheme="minorEastAsia"/>
                <w:lang w:eastAsia="zh-CN"/>
              </w:rPr>
            </w:pPr>
            <w:r w:rsidRPr="00D12665">
              <w:rPr>
                <w:rFonts w:eastAsiaTheme="minorEastAsia"/>
                <w:lang w:eastAsia="zh-CN"/>
              </w:rPr>
              <w:t>(2)</w:t>
            </w:r>
            <w:r w:rsidRPr="00D12665">
              <w:rPr>
                <w:rFonts w:eastAsiaTheme="minorEastAsia"/>
                <w:lang w:eastAsia="zh-CN"/>
              </w:rPr>
              <w:tab/>
              <w:t xml:space="preserve"> </w:t>
            </w:r>
            <w:r w:rsidR="00DD74F4" w:rsidRPr="003C4843">
              <w:rPr>
                <w:rFonts w:eastAsiaTheme="minorEastAsia"/>
                <w:b/>
                <w:bCs/>
                <w:lang w:eastAsia="zh-CN"/>
              </w:rPr>
              <w:t xml:space="preserve">Question 2: </w:t>
            </w:r>
            <w:r w:rsidRPr="00D12665">
              <w:rPr>
                <w:rFonts w:eastAsiaTheme="minorEastAsia"/>
                <w:lang w:eastAsia="zh-CN"/>
              </w:rPr>
              <w:t xml:space="preserve">Can or cannot the current specifications (for Rel-17 </w:t>
            </w:r>
            <w:proofErr w:type="spellStart"/>
            <w:r w:rsidRPr="00D12665">
              <w:rPr>
                <w:rFonts w:eastAsiaTheme="minorEastAsia"/>
                <w:lang w:eastAsia="zh-CN"/>
              </w:rPr>
              <w:t>RedCap</w:t>
            </w:r>
            <w:proofErr w:type="spellEnd"/>
            <w:r w:rsidRPr="00D12665">
              <w:rPr>
                <w:rFonts w:eastAsiaTheme="minorEastAsia"/>
                <w:lang w:eastAsia="zh-CN"/>
              </w:rPr>
              <w:t xml:space="preserve">) achieve the identified benefits of Option 1? If not, please explain more. </w:t>
            </w:r>
          </w:p>
          <w:p w14:paraId="26EBD12A" w14:textId="77777777" w:rsidR="00D12665" w:rsidRPr="00D12665" w:rsidRDefault="00D12665" w:rsidP="00D12665">
            <w:pPr>
              <w:rPr>
                <w:rFonts w:eastAsiaTheme="minorEastAsia"/>
                <w:lang w:eastAsia="zh-CN"/>
              </w:rPr>
            </w:pPr>
          </w:p>
          <w:p w14:paraId="74C54151" w14:textId="3FC41253" w:rsidR="00D12665" w:rsidRDefault="00D12665" w:rsidP="00D12665">
            <w:pPr>
              <w:rPr>
                <w:rFonts w:eastAsiaTheme="minorEastAsia"/>
                <w:lang w:eastAsia="zh-CN"/>
              </w:rPr>
            </w:pPr>
            <w:r w:rsidRPr="00D12665">
              <w:rPr>
                <w:rFonts w:eastAsiaTheme="minorEastAsia"/>
                <w:lang w:eastAsia="zh-CN"/>
              </w:rPr>
              <w:t xml:space="preserve">Finally, </w:t>
            </w:r>
            <w:r w:rsidRPr="003C5043">
              <w:rPr>
                <w:rFonts w:eastAsiaTheme="minorEastAsia"/>
                <w:b/>
                <w:bCs/>
                <w:lang w:eastAsia="zh-CN"/>
              </w:rPr>
              <w:t xml:space="preserve">if no additional frequency diversity </w:t>
            </w:r>
            <w:proofErr w:type="gramStart"/>
            <w:r w:rsidRPr="003C5043">
              <w:rPr>
                <w:rFonts w:eastAsiaTheme="minorEastAsia"/>
                <w:b/>
                <w:bCs/>
                <w:lang w:eastAsia="zh-CN"/>
              </w:rPr>
              <w:t>gain</w:t>
            </w:r>
            <w:proofErr w:type="gramEnd"/>
            <w:r w:rsidRPr="003C5043">
              <w:rPr>
                <w:rFonts w:eastAsiaTheme="minorEastAsia"/>
                <w:b/>
                <w:bCs/>
                <w:lang w:eastAsia="zh-CN"/>
              </w:rPr>
              <w:t xml:space="preserve"> as claimed by ZTE, we think semi-static indication of 5MHz “sub-band” would be sufficient for Option 1</w:t>
            </w:r>
            <w:r w:rsidRPr="00D12665">
              <w:rPr>
                <w:rFonts w:eastAsiaTheme="minorEastAsia"/>
                <w:lang w:eastAsia="zh-CN"/>
              </w:rPr>
              <w:t>. The dynamic indication proposed by CMCC proposed in should not be further considered for Option 1.</w:t>
            </w:r>
          </w:p>
        </w:tc>
      </w:tr>
      <w:tr w:rsidR="009219A6" w14:paraId="3FD04F41" w14:textId="77777777" w:rsidTr="00232007">
        <w:trPr>
          <w:gridAfter w:val="1"/>
          <w:wAfter w:w="6" w:type="dxa"/>
        </w:trPr>
        <w:tc>
          <w:tcPr>
            <w:tcW w:w="1435" w:type="dxa"/>
          </w:tcPr>
          <w:p w14:paraId="6529D3D0"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0" w:type="dxa"/>
          </w:tcPr>
          <w:p w14:paraId="10AFC32F" w14:textId="77777777" w:rsidR="009219A6" w:rsidRDefault="009219A6" w:rsidP="00A04AC6">
            <w:pPr>
              <w:tabs>
                <w:tab w:val="left" w:pos="551"/>
              </w:tabs>
              <w:rPr>
                <w:rFonts w:eastAsiaTheme="minorEastAsia"/>
                <w:lang w:val="en-US" w:eastAsia="zh-CN"/>
              </w:rPr>
            </w:pPr>
            <w:r>
              <w:rPr>
                <w:rFonts w:eastAsiaTheme="minorEastAsia"/>
                <w:lang w:val="en-US" w:eastAsia="zh-CN"/>
              </w:rPr>
              <w:t>Option 2</w:t>
            </w:r>
          </w:p>
        </w:tc>
        <w:tc>
          <w:tcPr>
            <w:tcW w:w="6840" w:type="dxa"/>
          </w:tcPr>
          <w:p w14:paraId="41DF95C6" w14:textId="77777777" w:rsidR="009219A6" w:rsidRDefault="009219A6" w:rsidP="00A04AC6">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3981B382" w14:textId="77777777" w:rsidR="009219A6" w:rsidRDefault="009219A6" w:rsidP="00A04AC6">
            <w:pPr>
              <w:rPr>
                <w:rFonts w:eastAsiaTheme="minorEastAsia"/>
                <w:lang w:val="en-US" w:eastAsia="zh-CN"/>
              </w:rPr>
            </w:pPr>
            <w:r>
              <w:rPr>
                <w:rFonts w:eastAsiaTheme="minorEastAsia"/>
                <w:lang w:val="en-US" w:eastAsia="zh-CN"/>
              </w:rPr>
              <w:t>We are also fine with Option 1 if post-FFT buffering is confirmed as 20MHz bandwidth.</w:t>
            </w:r>
          </w:p>
        </w:tc>
      </w:tr>
      <w:tr w:rsidR="007D013D" w14:paraId="629BA8D6" w14:textId="77777777" w:rsidTr="00232007">
        <w:trPr>
          <w:gridAfter w:val="1"/>
          <w:wAfter w:w="6" w:type="dxa"/>
        </w:trPr>
        <w:tc>
          <w:tcPr>
            <w:tcW w:w="1435" w:type="dxa"/>
          </w:tcPr>
          <w:p w14:paraId="0F62AF4B" w14:textId="2F72F35B" w:rsidR="007D013D" w:rsidRDefault="007D013D" w:rsidP="007D013D">
            <w:pPr>
              <w:rPr>
                <w:rFonts w:eastAsiaTheme="minorEastAsia"/>
                <w:lang w:val="en-US" w:eastAsia="zh-CN"/>
              </w:rPr>
            </w:pPr>
            <w:r>
              <w:rPr>
                <w:rFonts w:eastAsia="Malgun Gothic" w:hint="eastAsia"/>
                <w:lang w:val="en-US" w:eastAsia="ko-KR"/>
              </w:rPr>
              <w:t>LGE</w:t>
            </w:r>
          </w:p>
        </w:tc>
        <w:tc>
          <w:tcPr>
            <w:tcW w:w="1350" w:type="dxa"/>
          </w:tcPr>
          <w:p w14:paraId="57EB93AE" w14:textId="67EEA673" w:rsidR="007D013D" w:rsidRDefault="007D013D" w:rsidP="007D013D">
            <w:pPr>
              <w:tabs>
                <w:tab w:val="left" w:pos="551"/>
              </w:tabs>
              <w:rPr>
                <w:rFonts w:eastAsiaTheme="minorEastAsia"/>
                <w:lang w:val="en-US" w:eastAsia="zh-CN"/>
              </w:rPr>
            </w:pPr>
            <w:r>
              <w:rPr>
                <w:rFonts w:eastAsia="Malgun Gothic" w:hint="eastAsia"/>
                <w:lang w:val="en-US" w:eastAsia="ko-KR"/>
              </w:rPr>
              <w:t>Option 1</w:t>
            </w:r>
          </w:p>
        </w:tc>
        <w:tc>
          <w:tcPr>
            <w:tcW w:w="6840" w:type="dxa"/>
          </w:tcPr>
          <w:p w14:paraId="038D6656" w14:textId="4974730D" w:rsidR="007D013D" w:rsidRDefault="007D013D" w:rsidP="007D013D">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B9438E" w:rsidRPr="004D4E0D" w14:paraId="798D6CE4" w14:textId="77777777" w:rsidTr="00B9438E">
        <w:trPr>
          <w:gridAfter w:val="1"/>
          <w:wAfter w:w="6" w:type="dxa"/>
        </w:trPr>
        <w:tc>
          <w:tcPr>
            <w:tcW w:w="1435" w:type="dxa"/>
          </w:tcPr>
          <w:p w14:paraId="2314AABF" w14:textId="77777777" w:rsidR="00B9438E" w:rsidRDefault="00B9438E" w:rsidP="00D86021">
            <w:pPr>
              <w:rPr>
                <w:rFonts w:eastAsiaTheme="minorEastAsia"/>
                <w:lang w:val="en-US" w:eastAsia="zh-CN"/>
              </w:rPr>
            </w:pPr>
            <w:r>
              <w:rPr>
                <w:rFonts w:eastAsiaTheme="minorEastAsia"/>
                <w:lang w:val="en-US" w:eastAsia="zh-CN"/>
              </w:rPr>
              <w:t>Ericsson</w:t>
            </w:r>
          </w:p>
        </w:tc>
        <w:tc>
          <w:tcPr>
            <w:tcW w:w="1350" w:type="dxa"/>
          </w:tcPr>
          <w:p w14:paraId="6AE73946" w14:textId="77777777" w:rsidR="00B9438E" w:rsidRDefault="00B9438E" w:rsidP="00D86021">
            <w:pPr>
              <w:tabs>
                <w:tab w:val="left" w:pos="551"/>
              </w:tabs>
              <w:rPr>
                <w:rFonts w:eastAsiaTheme="minorEastAsia"/>
                <w:lang w:val="en-US" w:eastAsia="zh-CN"/>
              </w:rPr>
            </w:pPr>
            <w:r>
              <w:rPr>
                <w:rFonts w:eastAsiaTheme="minorEastAsia"/>
                <w:lang w:val="en-US" w:eastAsia="zh-CN"/>
              </w:rPr>
              <w:t>Option 2</w:t>
            </w:r>
          </w:p>
        </w:tc>
        <w:tc>
          <w:tcPr>
            <w:tcW w:w="6840" w:type="dxa"/>
          </w:tcPr>
          <w:p w14:paraId="438D351B" w14:textId="77777777" w:rsidR="00B9438E" w:rsidRDefault="00B9438E" w:rsidP="00D86021">
            <w:pPr>
              <w:rPr>
                <w:rFonts w:eastAsiaTheme="minorEastAsia"/>
                <w:lang w:val="en-US" w:eastAsia="zh-CN"/>
              </w:rPr>
            </w:pPr>
            <w:r>
              <w:rPr>
                <w:rFonts w:eastAsiaTheme="minorEastAsia"/>
                <w:lang w:val="en-US" w:eastAsia="zh-CN"/>
              </w:rPr>
              <w:t xml:space="preserve">Due to the similar reasons as highlighted by others — </w:t>
            </w:r>
            <w:r w:rsidRPr="00C31555">
              <w:rPr>
                <w:rFonts w:eastAsiaTheme="minorEastAsia"/>
                <w:lang w:val="en-US" w:eastAsia="zh-CN"/>
              </w:rPr>
              <w:t xml:space="preserve">complexity differences between </w:t>
            </w:r>
            <w:r>
              <w:rPr>
                <w:rFonts w:eastAsiaTheme="minorEastAsia"/>
                <w:lang w:val="en-US" w:eastAsia="zh-CN"/>
              </w:rPr>
              <w:t>Option 1 and Option 2</w:t>
            </w:r>
            <w:r w:rsidRPr="00C31555">
              <w:rPr>
                <w:rFonts w:eastAsiaTheme="minorEastAsia"/>
                <w:lang w:val="en-US" w:eastAsia="zh-CN"/>
              </w:rPr>
              <w:t xml:space="preserve"> are very small,</w:t>
            </w:r>
            <w:r>
              <w:rPr>
                <w:rFonts w:eastAsiaTheme="minorEastAsia"/>
                <w:lang w:val="en-US" w:eastAsia="zh-CN"/>
              </w:rPr>
              <w:t xml:space="preserve"> and Option 2 provides more scheduling flexibility. </w:t>
            </w:r>
          </w:p>
          <w:p w14:paraId="1B3B1E42" w14:textId="77777777" w:rsidR="00B9438E" w:rsidRDefault="00B9438E" w:rsidP="00D8602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46048E76" w14:textId="77777777" w:rsidR="00B9438E" w:rsidRPr="00BF63FA" w:rsidRDefault="00B9438E" w:rsidP="00D86021">
            <w:pPr>
              <w:rPr>
                <w:lang w:val="en-US" w:eastAsia="zh-CN"/>
              </w:rPr>
            </w:pPr>
            <w:r w:rsidRPr="00BF63FA">
              <w:rPr>
                <w:lang w:val="en-US" w:eastAsia="zh-CN"/>
              </w:rPr>
              <w:t>Regarding Panasonic’s questions</w:t>
            </w:r>
            <w:r>
              <w:rPr>
                <w:lang w:val="en-US" w:eastAsia="zh-CN"/>
              </w:rPr>
              <w:t>, our understanding is as follows</w:t>
            </w:r>
            <w:r w:rsidRPr="00BF63FA">
              <w:rPr>
                <w:lang w:val="en-US" w:eastAsia="zh-CN"/>
              </w:rPr>
              <w:t>:</w:t>
            </w:r>
          </w:p>
          <w:p w14:paraId="37DA1F75" w14:textId="77777777" w:rsidR="00B9438E" w:rsidRPr="00BF63FA" w:rsidRDefault="00B9438E" w:rsidP="00B9438E">
            <w:pPr>
              <w:pStyle w:val="ListParagraph"/>
              <w:numPr>
                <w:ilvl w:val="0"/>
                <w:numId w:val="43"/>
              </w:numPr>
              <w:rPr>
                <w:rFonts w:ascii="Times New Roman" w:hAnsi="Times New Roman" w:cs="Times New Roman"/>
                <w:sz w:val="20"/>
                <w:szCs w:val="20"/>
                <w:lang w:val="en-US" w:eastAsia="zh-CN"/>
              </w:rPr>
            </w:pPr>
            <w:r w:rsidRPr="00BF63FA">
              <w:rPr>
                <w:rFonts w:ascii="Times New Roman" w:hAnsi="Times New Roman" w:cs="Times New Roman"/>
                <w:sz w:val="20"/>
                <w:szCs w:val="20"/>
                <w:lang w:val="en-US" w:eastAsia="zh-CN"/>
              </w:rPr>
              <w:t xml:space="preserve">If the assigned </w:t>
            </w:r>
            <w:r>
              <w:rPr>
                <w:rFonts w:ascii="Times New Roman" w:hAnsi="Times New Roman" w:cs="Times New Roman"/>
                <w:sz w:val="20"/>
                <w:szCs w:val="20"/>
                <w:lang w:val="en-US" w:eastAsia="zh-CN"/>
              </w:rPr>
              <w:t xml:space="preserve">unicast </w:t>
            </w:r>
            <w:r w:rsidRPr="00BF63FA">
              <w:rPr>
                <w:rFonts w:ascii="Times New Roman" w:hAnsi="Times New Roman" w:cs="Times New Roman"/>
                <w:sz w:val="20"/>
                <w:szCs w:val="20"/>
                <w:lang w:val="en-US" w:eastAsia="zh-CN"/>
              </w:rPr>
              <w:t>P</w:t>
            </w:r>
            <w:r>
              <w:rPr>
                <w:rFonts w:ascii="Times New Roman" w:hAnsi="Times New Roman" w:cs="Times New Roman"/>
                <w:sz w:val="20"/>
                <w:szCs w:val="20"/>
                <w:lang w:val="en-US" w:eastAsia="zh-CN"/>
              </w:rPr>
              <w:t>D</w:t>
            </w:r>
            <w:r w:rsidRPr="00BF63FA">
              <w:rPr>
                <w:rFonts w:ascii="Times New Roman" w:hAnsi="Times New Roman" w:cs="Times New Roman"/>
                <w:sz w:val="20"/>
                <w:szCs w:val="20"/>
                <w:lang w:val="en-US" w:eastAsia="zh-CN"/>
              </w:rPr>
              <w:t xml:space="preserve">SCH resource </w:t>
            </w:r>
            <w:r w:rsidRPr="00FB1A8C">
              <w:rPr>
                <w:rFonts w:ascii="Times New Roman" w:hAnsi="Times New Roman" w:cs="Times New Roman"/>
                <w:sz w:val="20"/>
                <w:szCs w:val="20"/>
                <w:lang w:val="en-US" w:eastAsia="zh-CN"/>
              </w:rPr>
              <w:t>can be more than physically contiguous 5</w:t>
            </w:r>
            <w:r>
              <w:rPr>
                <w:rFonts w:ascii="Times New Roman" w:hAnsi="Times New Roman" w:cs="Times New Roman"/>
                <w:sz w:val="20"/>
                <w:szCs w:val="20"/>
                <w:lang w:val="en-US" w:eastAsia="zh-CN"/>
              </w:rPr>
              <w:t xml:space="preserve"> </w:t>
            </w:r>
            <w:r w:rsidRPr="00FB1A8C">
              <w:rPr>
                <w:rFonts w:ascii="Times New Roman" w:hAnsi="Times New Roman" w:cs="Times New Roman"/>
                <w:sz w:val="20"/>
                <w:szCs w:val="20"/>
                <w:lang w:val="en-US" w:eastAsia="zh-CN"/>
              </w:rPr>
              <w:t>MHz</w:t>
            </w:r>
            <w:r w:rsidRPr="00BF63FA">
              <w:rPr>
                <w:rFonts w:ascii="Times New Roman" w:hAnsi="Times New Roman" w:cs="Times New Roman"/>
                <w:sz w:val="20"/>
                <w:szCs w:val="20"/>
                <w:lang w:val="en-US" w:eastAsia="zh-CN"/>
              </w:rPr>
              <w:t xml:space="preserve">, this would correspond to Option </w:t>
            </w:r>
            <w:r>
              <w:rPr>
                <w:rFonts w:ascii="Times New Roman" w:hAnsi="Times New Roman" w:cs="Times New Roman"/>
                <w:sz w:val="20"/>
                <w:szCs w:val="20"/>
                <w:lang w:val="en-US" w:eastAsia="zh-CN"/>
              </w:rPr>
              <w:t>2</w:t>
            </w:r>
            <w:r w:rsidRPr="00BF63FA">
              <w:rPr>
                <w:rFonts w:ascii="Times New Roman" w:hAnsi="Times New Roman" w:cs="Times New Roman"/>
                <w:sz w:val="20"/>
                <w:szCs w:val="20"/>
                <w:lang w:val="en-US" w:eastAsia="zh-CN"/>
              </w:rPr>
              <w:t>.</w:t>
            </w:r>
          </w:p>
          <w:p w14:paraId="45F59622" w14:textId="77777777" w:rsidR="00B9438E" w:rsidRPr="004D4E0D" w:rsidRDefault="00B9438E" w:rsidP="00B9438E">
            <w:pPr>
              <w:pStyle w:val="ListParagraph"/>
              <w:numPr>
                <w:ilvl w:val="0"/>
                <w:numId w:val="43"/>
              </w:numPr>
              <w:rPr>
                <w:rFonts w:ascii="Times New Roman" w:hAnsi="Times New Roman" w:cs="Times New Roman"/>
                <w:sz w:val="20"/>
                <w:szCs w:val="20"/>
                <w:lang w:val="en-US" w:eastAsia="zh-CN"/>
              </w:rPr>
            </w:pPr>
            <w:r w:rsidRPr="00BF63FA">
              <w:rPr>
                <w:rFonts w:ascii="Times New Roman" w:hAnsi="Times New Roman" w:cs="Times New Roman"/>
                <w:sz w:val="20"/>
                <w:szCs w:val="20"/>
                <w:lang w:val="en-US" w:eastAsia="zh-CN"/>
              </w:rPr>
              <w:t>The BWP size can be up to 20 MHz, and Question 2-1-</w:t>
            </w:r>
            <w:r>
              <w:rPr>
                <w:rFonts w:ascii="Times New Roman" w:hAnsi="Times New Roman" w:cs="Times New Roman"/>
                <w:sz w:val="20"/>
                <w:szCs w:val="20"/>
                <w:lang w:val="en-US" w:eastAsia="zh-CN"/>
              </w:rPr>
              <w:t>3</w:t>
            </w:r>
            <w:r w:rsidRPr="00BF63FA">
              <w:rPr>
                <w:rFonts w:ascii="Times New Roman" w:hAnsi="Times New Roman" w:cs="Times New Roman"/>
                <w:sz w:val="20"/>
                <w:szCs w:val="20"/>
                <w:lang w:val="en-US" w:eastAsia="zh-CN"/>
              </w:rPr>
              <w:t>a is not related to this aspect.</w:t>
            </w:r>
          </w:p>
        </w:tc>
      </w:tr>
    </w:tbl>
    <w:p w14:paraId="3B672F31" w14:textId="77777777" w:rsidR="000C6246" w:rsidRDefault="000C6246" w:rsidP="00B9438E">
      <w:pPr>
        <w:ind w:firstLine="284"/>
        <w:rPr>
          <w:b/>
          <w:lang w:val="en-US"/>
        </w:rPr>
      </w:pPr>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F3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0C6246" w14:paraId="3B672F3A" w14:textId="77777777" w:rsidTr="007D013D">
        <w:tc>
          <w:tcPr>
            <w:tcW w:w="1435" w:type="dxa"/>
            <w:shd w:val="clear" w:color="auto" w:fill="D9D9D9" w:themeFill="background1" w:themeFillShade="D9"/>
          </w:tcPr>
          <w:p w14:paraId="3B672F37" w14:textId="77777777" w:rsidR="000C6246" w:rsidRDefault="008A4A18">
            <w:pPr>
              <w:rPr>
                <w:b/>
                <w:bCs/>
                <w:lang w:val="en-US"/>
              </w:rPr>
            </w:pPr>
            <w:r>
              <w:rPr>
                <w:b/>
                <w:bCs/>
                <w:lang w:val="en-US"/>
              </w:rPr>
              <w:lastRenderedPageBreak/>
              <w:t>Company</w:t>
            </w:r>
          </w:p>
        </w:tc>
        <w:tc>
          <w:tcPr>
            <w:tcW w:w="1354"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842" w:type="dxa"/>
            <w:gridSpan w:val="2"/>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rsidTr="007D013D">
        <w:tc>
          <w:tcPr>
            <w:tcW w:w="1435" w:type="dxa"/>
          </w:tcPr>
          <w:p w14:paraId="3B672F3B" w14:textId="77777777" w:rsidR="000C6246" w:rsidRDefault="008A4A18">
            <w:pPr>
              <w:rPr>
                <w:rFonts w:eastAsiaTheme="minorEastAsia"/>
                <w:lang w:val="en-US" w:eastAsia="zh-CN"/>
              </w:rPr>
            </w:pPr>
            <w:bookmarkStart w:id="8" w:name="_Hlk116571527"/>
            <w:r>
              <w:rPr>
                <w:rFonts w:eastAsiaTheme="minorEastAsia"/>
                <w:lang w:val="en-US" w:eastAsia="zh-CN"/>
              </w:rPr>
              <w:t>FUTUREWEI</w:t>
            </w:r>
          </w:p>
        </w:tc>
        <w:tc>
          <w:tcPr>
            <w:tcW w:w="1354"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842" w:type="dxa"/>
            <w:gridSpan w:val="2"/>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0C6246" w14:paraId="3B672F46" w14:textId="77777777" w:rsidTr="007D013D">
        <w:tc>
          <w:tcPr>
            <w:tcW w:w="1435"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14:paraId="3B672F42" w14:textId="77777777" w:rsidR="000C6246" w:rsidRDefault="008A4A18">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3B672F43" w14:textId="77777777" w:rsidR="000C6246" w:rsidRDefault="008A4A18">
            <w:pPr>
              <w:pStyle w:val="ListParagraph"/>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ListParagraph"/>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rsidTr="007D013D">
        <w:tc>
          <w:tcPr>
            <w:tcW w:w="1435" w:type="dxa"/>
          </w:tcPr>
          <w:p w14:paraId="3B672F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0C6246" w14:paraId="3B672F4F" w14:textId="77777777" w:rsidTr="007D013D">
        <w:tc>
          <w:tcPr>
            <w:tcW w:w="1435" w:type="dxa"/>
          </w:tcPr>
          <w:p w14:paraId="3B672F4C" w14:textId="77777777" w:rsidR="000C6246" w:rsidRDefault="008A4A18">
            <w:pPr>
              <w:rPr>
                <w:rFonts w:eastAsiaTheme="minorEastAsia"/>
                <w:lang w:val="en-US" w:eastAsia="zh-CN"/>
              </w:rPr>
            </w:pPr>
            <w:r>
              <w:rPr>
                <w:rFonts w:eastAsiaTheme="minorEastAsia"/>
                <w:lang w:val="en-US" w:eastAsia="zh-CN"/>
              </w:rPr>
              <w:t>Intel</w:t>
            </w:r>
          </w:p>
        </w:tc>
        <w:tc>
          <w:tcPr>
            <w:tcW w:w="1354" w:type="dxa"/>
          </w:tcPr>
          <w:p w14:paraId="3B672F4D" w14:textId="77777777" w:rsidR="000C6246" w:rsidRDefault="000C6246">
            <w:pPr>
              <w:tabs>
                <w:tab w:val="left" w:pos="551"/>
              </w:tabs>
              <w:rPr>
                <w:rFonts w:eastAsiaTheme="minorEastAsia"/>
                <w:lang w:val="en-US" w:eastAsia="zh-CN"/>
              </w:rPr>
            </w:pPr>
          </w:p>
        </w:tc>
        <w:tc>
          <w:tcPr>
            <w:tcW w:w="6842" w:type="dxa"/>
            <w:gridSpan w:val="2"/>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0C6246" w14:paraId="3B672F54" w14:textId="77777777" w:rsidTr="007D013D">
        <w:tc>
          <w:tcPr>
            <w:tcW w:w="1435" w:type="dxa"/>
          </w:tcPr>
          <w:p w14:paraId="3B672F5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3B672F51"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3B672F52" w14:textId="77777777" w:rsidR="000C6246" w:rsidRDefault="008A4A18">
            <w:pPr>
              <w:rPr>
                <w:rFonts w:eastAsia="Yu Mincho"/>
                <w:lang w:val="en-US" w:eastAsia="ja-JP"/>
              </w:rPr>
            </w:pPr>
            <w:r>
              <w:rPr>
                <w:rFonts w:eastAsia="Yu Mincho"/>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Yu Mincho"/>
                <w:lang w:val="en-US" w:eastAsia="ja-JP"/>
              </w:rPr>
              <w:t>follows;</w:t>
            </w:r>
            <w:proofErr w:type="gramEnd"/>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0C6246" w14:paraId="3B672F59" w14:textId="77777777" w:rsidTr="007D013D">
        <w:tc>
          <w:tcPr>
            <w:tcW w:w="1435" w:type="dxa"/>
          </w:tcPr>
          <w:p w14:paraId="3B672F55" w14:textId="77777777" w:rsidR="000C6246" w:rsidRDefault="008A4A18">
            <w:pPr>
              <w:rPr>
                <w:rFonts w:eastAsia="Yu Mincho"/>
                <w:lang w:val="en-US" w:eastAsia="ja-JP"/>
              </w:rPr>
            </w:pPr>
            <w:r>
              <w:rPr>
                <w:rFonts w:eastAsia="Yu Mincho"/>
                <w:lang w:val="en-US" w:eastAsia="ja-JP"/>
              </w:rPr>
              <w:t>Qualcomm</w:t>
            </w:r>
          </w:p>
        </w:tc>
        <w:tc>
          <w:tcPr>
            <w:tcW w:w="1354" w:type="dxa"/>
          </w:tcPr>
          <w:p w14:paraId="3B672F56" w14:textId="77777777" w:rsidR="000C6246" w:rsidRDefault="008A4A18">
            <w:pPr>
              <w:tabs>
                <w:tab w:val="left" w:pos="551"/>
              </w:tabs>
              <w:rPr>
                <w:rFonts w:eastAsia="Yu Mincho"/>
                <w:lang w:val="en-US" w:eastAsia="ja-JP"/>
              </w:rPr>
            </w:pPr>
            <w:r>
              <w:rPr>
                <w:rFonts w:eastAsia="Yu Mincho"/>
                <w:lang w:val="en-US" w:eastAsia="ja-JP"/>
              </w:rPr>
              <w:t>Option 1</w:t>
            </w:r>
          </w:p>
        </w:tc>
        <w:tc>
          <w:tcPr>
            <w:tcW w:w="6842" w:type="dxa"/>
            <w:gridSpan w:val="2"/>
          </w:tcPr>
          <w:p w14:paraId="3B672F57" w14:textId="77777777" w:rsidR="000C6246" w:rsidRDefault="008A4A18">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3B672F58" w14:textId="77777777" w:rsidR="000C6246" w:rsidRDefault="008A4A18">
            <w:pPr>
              <w:rPr>
                <w:rFonts w:eastAsia="Yu Mincho"/>
                <w:lang w:val="en-US" w:eastAsia="ja-JP"/>
              </w:rPr>
            </w:pPr>
            <w:r>
              <w:rPr>
                <w:bCs/>
                <w:lang w:val="en-US"/>
              </w:rPr>
              <w:t>Regarding the intra-slot frequency hopping, we can solve it by adding “per hop” as proposed by DOCOMO.</w:t>
            </w:r>
          </w:p>
        </w:tc>
      </w:tr>
      <w:tr w:rsidR="000C6246" w14:paraId="3B672F5D" w14:textId="77777777" w:rsidTr="007D013D">
        <w:tc>
          <w:tcPr>
            <w:tcW w:w="1435" w:type="dxa"/>
          </w:tcPr>
          <w:p w14:paraId="3B672F5A"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354" w:type="dxa"/>
          </w:tcPr>
          <w:p w14:paraId="3B672F5B" w14:textId="77777777" w:rsidR="000C6246" w:rsidRDefault="000C6246">
            <w:pPr>
              <w:tabs>
                <w:tab w:val="left" w:pos="551"/>
              </w:tabs>
              <w:rPr>
                <w:rFonts w:eastAsia="Yu Mincho"/>
                <w:lang w:val="en-US" w:eastAsia="ja-JP"/>
              </w:rPr>
            </w:pPr>
          </w:p>
        </w:tc>
        <w:tc>
          <w:tcPr>
            <w:tcW w:w="6842" w:type="dxa"/>
            <w:gridSpan w:val="2"/>
          </w:tcPr>
          <w:p w14:paraId="3B672F5C" w14:textId="77777777" w:rsidR="000C6246" w:rsidRDefault="008A4A18">
            <w:pPr>
              <w:rPr>
                <w:rFonts w:eastAsia="Yu Mincho"/>
                <w:lang w:val="en-US" w:eastAsia="ja-JP"/>
              </w:rPr>
            </w:pPr>
            <w:r>
              <w:rPr>
                <w:lang w:eastAsia="zh-CN"/>
              </w:rPr>
              <w:t>Similar view as other companies, clarifications on FH is needed. DOCOMO’s wording is fine for us.</w:t>
            </w:r>
          </w:p>
        </w:tc>
      </w:tr>
      <w:tr w:rsidR="000C6246" w14:paraId="3B672F61" w14:textId="77777777" w:rsidTr="007D013D">
        <w:tc>
          <w:tcPr>
            <w:tcW w:w="1435" w:type="dxa"/>
          </w:tcPr>
          <w:p w14:paraId="3B672F5E" w14:textId="77777777" w:rsidR="000C6246" w:rsidRDefault="008A4A18">
            <w:pPr>
              <w:rPr>
                <w:rFonts w:eastAsia="Yu Mincho"/>
                <w:lang w:val="en-US" w:eastAsia="ja-JP"/>
              </w:rPr>
            </w:pPr>
            <w:r>
              <w:rPr>
                <w:rFonts w:eastAsia="Yu Mincho"/>
                <w:lang w:val="en-US" w:eastAsia="ja-JP"/>
              </w:rPr>
              <w:t>Lenovo</w:t>
            </w:r>
          </w:p>
        </w:tc>
        <w:tc>
          <w:tcPr>
            <w:tcW w:w="1354" w:type="dxa"/>
          </w:tcPr>
          <w:p w14:paraId="3B672F5F" w14:textId="77777777" w:rsidR="000C6246" w:rsidRDefault="008A4A18">
            <w:pPr>
              <w:tabs>
                <w:tab w:val="left" w:pos="551"/>
              </w:tabs>
              <w:rPr>
                <w:rFonts w:eastAsia="Yu Mincho"/>
                <w:lang w:val="en-US" w:eastAsia="ja-JP"/>
              </w:rPr>
            </w:pPr>
            <w:r>
              <w:rPr>
                <w:rFonts w:eastAsia="Yu Mincho"/>
                <w:lang w:val="en-US" w:eastAsia="ja-JP"/>
              </w:rPr>
              <w:t>Option 1</w:t>
            </w:r>
          </w:p>
        </w:tc>
        <w:tc>
          <w:tcPr>
            <w:tcW w:w="6842" w:type="dxa"/>
            <w:gridSpan w:val="2"/>
          </w:tcPr>
          <w:p w14:paraId="3B672F60" w14:textId="77777777" w:rsidR="000C6246" w:rsidRDefault="000C6246">
            <w:pPr>
              <w:rPr>
                <w:lang w:eastAsia="zh-CN"/>
              </w:rPr>
            </w:pPr>
          </w:p>
        </w:tc>
      </w:tr>
      <w:tr w:rsidR="000C6246" w14:paraId="3B672F6C" w14:textId="77777777" w:rsidTr="007D013D">
        <w:tc>
          <w:tcPr>
            <w:tcW w:w="1435" w:type="dxa"/>
          </w:tcPr>
          <w:p w14:paraId="3B672F62"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3B672F63" w14:textId="77777777" w:rsidR="000C6246" w:rsidRDefault="008A4A1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3B672F64" w14:textId="77777777" w:rsidR="000C6246" w:rsidRDefault="008A4A18">
            <w:pPr>
              <w:rPr>
                <w:rFonts w:eastAsia="PMingLiU"/>
                <w:lang w:val="en-US" w:eastAsia="zh-TW"/>
              </w:rPr>
            </w:pPr>
            <w:r>
              <w:rPr>
                <w:rFonts w:eastAsia="PMingLiU"/>
                <w:lang w:val="en-US" w:eastAsia="zh-TW"/>
              </w:rPr>
              <w:t xml:space="preserve">Before jumping into the intra-slot FH discussion, more important questions to us are: </w:t>
            </w:r>
          </w:p>
          <w:p w14:paraId="3B672F65" w14:textId="77777777" w:rsidR="000C6246" w:rsidRDefault="008A4A18">
            <w:pPr>
              <w:rPr>
                <w:rFonts w:eastAsia="PMingLiU"/>
                <w:b/>
                <w:bCs/>
                <w:lang w:eastAsia="zh-TW"/>
              </w:rPr>
            </w:pPr>
            <w:r>
              <w:rPr>
                <w:rFonts w:eastAsia="PMingLiU"/>
                <w:b/>
                <w:bCs/>
                <w:lang w:val="en-US" w:eastAsia="zh-TW"/>
              </w:rPr>
              <w:lastRenderedPageBreak/>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3B672F66" w14:textId="77777777" w:rsidR="000C6246" w:rsidRDefault="008A4A18">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Option1? If not, why not? Please elaborate more details. </w:t>
            </w:r>
          </w:p>
          <w:p w14:paraId="3B672F67" w14:textId="77777777" w:rsidR="000C6246" w:rsidRDefault="000C6246">
            <w:pPr>
              <w:rPr>
                <w:rFonts w:eastAsia="PMingLiU"/>
                <w:lang w:eastAsia="zh-TW"/>
              </w:rPr>
            </w:pPr>
          </w:p>
          <w:p w14:paraId="3B672F68" w14:textId="77777777" w:rsidR="000C6246" w:rsidRDefault="008A4A18">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0C6246" w14:paraId="3B672F70" w14:textId="77777777" w:rsidTr="007D013D">
        <w:tc>
          <w:tcPr>
            <w:tcW w:w="1435" w:type="dxa"/>
          </w:tcPr>
          <w:p w14:paraId="3B672F6D" w14:textId="77777777" w:rsidR="000C6246" w:rsidRDefault="008A4A18">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3B672F6E" w14:textId="77777777" w:rsidR="000C6246" w:rsidRDefault="008A4A18">
            <w:pPr>
              <w:tabs>
                <w:tab w:val="left" w:pos="551"/>
              </w:tabs>
              <w:rPr>
                <w:rFonts w:eastAsia="Yu Mincho"/>
                <w:lang w:val="en-US" w:eastAsia="ja-JP"/>
              </w:rPr>
            </w:pPr>
            <w:r>
              <w:rPr>
                <w:rFonts w:eastAsia="Yu Mincho"/>
                <w:lang w:val="en-US" w:eastAsia="ja-JP"/>
              </w:rPr>
              <w:t>OK with either option</w:t>
            </w:r>
          </w:p>
        </w:tc>
        <w:tc>
          <w:tcPr>
            <w:tcW w:w="6842" w:type="dxa"/>
            <w:gridSpan w:val="2"/>
          </w:tcPr>
          <w:p w14:paraId="3B672F6F" w14:textId="77777777" w:rsidR="000C6246" w:rsidRDefault="008A4A18">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0C6246" w14:paraId="3B672F75" w14:textId="77777777" w:rsidTr="007D013D">
        <w:tc>
          <w:tcPr>
            <w:tcW w:w="1435" w:type="dxa"/>
          </w:tcPr>
          <w:p w14:paraId="3B672F71"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B672F72"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3B672F74" w14:textId="77777777" w:rsidR="000C6246" w:rsidRDefault="008A4A18">
            <w:pPr>
              <w:rPr>
                <w:rFonts w:eastAsia="Yu Mincho"/>
                <w:lang w:val="en-US" w:eastAsia="ja-JP"/>
              </w:rPr>
            </w:pPr>
            <w:r>
              <w:rPr>
                <w:rFonts w:eastAsiaTheme="minorEastAsia"/>
                <w:lang w:eastAsia="zh-CN"/>
              </w:rPr>
              <w:t xml:space="preserve">Thus, we support that, for both distributed and continuous resource allocation, the maximum BW should be limited within in 5MHz for PUSCH, which is the simplest and clearest way. But if frequency hopping is enabled, frequency hopping spanning more than 5MHz shouldn’t be </w:t>
            </w:r>
            <w:proofErr w:type="gramStart"/>
            <w:r>
              <w:rPr>
                <w:rFonts w:eastAsiaTheme="minorEastAsia"/>
                <w:lang w:eastAsia="zh-CN"/>
              </w:rPr>
              <w:t>restrict</w:t>
            </w:r>
            <w:proofErr w:type="gramEnd"/>
            <w:r>
              <w:rPr>
                <w:rFonts w:eastAsiaTheme="minorEastAsia"/>
                <w:lang w:eastAsia="zh-CN"/>
              </w:rPr>
              <w:t xml:space="preserve"> to obtain the frequency diversity gain.</w:t>
            </w:r>
          </w:p>
        </w:tc>
      </w:tr>
      <w:tr w:rsidR="000C6246" w14:paraId="3B672F79" w14:textId="77777777" w:rsidTr="007D013D">
        <w:tc>
          <w:tcPr>
            <w:tcW w:w="1435" w:type="dxa"/>
          </w:tcPr>
          <w:p w14:paraId="3B672F76" w14:textId="77777777" w:rsidR="000C6246" w:rsidRDefault="008A4A1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4" w:type="dxa"/>
          </w:tcPr>
          <w:p w14:paraId="3B672F77" w14:textId="77777777" w:rsidR="000C6246" w:rsidRDefault="008A4A18">
            <w:pPr>
              <w:tabs>
                <w:tab w:val="left" w:pos="551"/>
              </w:tabs>
              <w:rPr>
                <w:rFonts w:eastAsia="SimSun"/>
                <w:lang w:val="en-US" w:eastAsia="zh-CN"/>
              </w:rPr>
            </w:pPr>
            <w:r>
              <w:rPr>
                <w:rFonts w:eastAsia="SimSun" w:hint="eastAsia"/>
                <w:lang w:val="en-US" w:eastAsia="zh-CN"/>
              </w:rPr>
              <w:t xml:space="preserve">Option 1 </w:t>
            </w:r>
          </w:p>
        </w:tc>
        <w:tc>
          <w:tcPr>
            <w:tcW w:w="6842" w:type="dxa"/>
            <w:gridSpan w:val="2"/>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rsidTr="007D013D">
        <w:tc>
          <w:tcPr>
            <w:tcW w:w="1435" w:type="dxa"/>
          </w:tcPr>
          <w:p w14:paraId="7EE0330B" w14:textId="1A36D943" w:rsidR="00655F17" w:rsidRDefault="00655F17" w:rsidP="00655F17">
            <w:pPr>
              <w:rPr>
                <w:rFonts w:eastAsia="SimSun"/>
                <w:lang w:val="en-US" w:eastAsia="zh-CN"/>
              </w:rPr>
            </w:pPr>
            <w:r>
              <w:rPr>
                <w:rFonts w:eastAsiaTheme="minorEastAsia"/>
                <w:lang w:val="en-US" w:eastAsia="zh-CN"/>
              </w:rPr>
              <w:t xml:space="preserve">Nordic </w:t>
            </w:r>
          </w:p>
        </w:tc>
        <w:tc>
          <w:tcPr>
            <w:tcW w:w="1354" w:type="dxa"/>
          </w:tcPr>
          <w:p w14:paraId="7A131BE3" w14:textId="45399E5B" w:rsidR="00655F17" w:rsidRDefault="00655F17" w:rsidP="00655F17">
            <w:pPr>
              <w:tabs>
                <w:tab w:val="left" w:pos="551"/>
              </w:tabs>
              <w:rPr>
                <w:rFonts w:eastAsia="SimSun"/>
                <w:lang w:val="en-US" w:eastAsia="zh-CN"/>
              </w:rPr>
            </w:pPr>
            <w:r>
              <w:rPr>
                <w:rFonts w:eastAsiaTheme="minorEastAsia"/>
                <w:lang w:val="en-US" w:eastAsia="zh-CN"/>
              </w:rPr>
              <w:t>Option 1</w:t>
            </w:r>
          </w:p>
        </w:tc>
        <w:tc>
          <w:tcPr>
            <w:tcW w:w="6842" w:type="dxa"/>
            <w:gridSpan w:val="2"/>
          </w:tcPr>
          <w:p w14:paraId="4A21CD13" w14:textId="481F8FBD" w:rsidR="00655F17" w:rsidRDefault="00655F17" w:rsidP="00655F17">
            <w:pPr>
              <w:rPr>
                <w:lang w:val="en-US" w:eastAsia="zh-CN"/>
              </w:rPr>
            </w:pPr>
            <w:r>
              <w:rPr>
                <w:rFonts w:eastAsiaTheme="minorEastAsia"/>
                <w:lang w:eastAsia="zh-CN"/>
              </w:rPr>
              <w:t>Per hop</w:t>
            </w:r>
          </w:p>
        </w:tc>
      </w:tr>
      <w:tr w:rsidR="00BA3B7C" w14:paraId="4A2064A7" w14:textId="77777777" w:rsidTr="007D013D">
        <w:tc>
          <w:tcPr>
            <w:tcW w:w="1435" w:type="dxa"/>
          </w:tcPr>
          <w:p w14:paraId="63B6F308" w14:textId="0FD4BFDA"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C966041" w14:textId="77777777" w:rsidR="00BA3B7C" w:rsidRDefault="00BA3B7C" w:rsidP="00655F17">
            <w:pPr>
              <w:tabs>
                <w:tab w:val="left" w:pos="551"/>
              </w:tabs>
              <w:rPr>
                <w:rFonts w:eastAsiaTheme="minorEastAsia"/>
                <w:lang w:val="en-US" w:eastAsia="zh-CN"/>
              </w:rPr>
            </w:pPr>
          </w:p>
        </w:tc>
        <w:tc>
          <w:tcPr>
            <w:tcW w:w="6842" w:type="dxa"/>
            <w:gridSpan w:val="2"/>
          </w:tcPr>
          <w:p w14:paraId="572D2F3F" w14:textId="112E1BB3" w:rsidR="00BF3CE2" w:rsidRPr="00BF3CE2" w:rsidRDefault="00BF3CE2" w:rsidP="00BF3CE2">
            <w:pPr>
              <w:rPr>
                <w:rFonts w:eastAsiaTheme="minorEastAsia"/>
                <w:lang w:eastAsia="zh-CN"/>
              </w:rPr>
            </w:pPr>
            <w:r w:rsidRPr="00BF3CE2">
              <w:rPr>
                <w:rFonts w:eastAsiaTheme="minorEastAsia"/>
                <w:lang w:eastAsia="zh-CN"/>
              </w:rPr>
              <w:t>We are not sure the question is related to</w:t>
            </w:r>
            <w:r>
              <w:rPr>
                <w:rFonts w:eastAsiaTheme="minorEastAsia"/>
                <w:lang w:eastAsia="zh-CN"/>
              </w:rPr>
              <w:br/>
            </w:r>
            <w:r w:rsidRPr="00BF3CE2">
              <w:rPr>
                <w:rFonts w:eastAsiaTheme="minorEastAsia"/>
                <w:lang w:eastAsia="zh-CN"/>
              </w:rPr>
              <w:t>1) the assigned resource is always within physically contiguous 5MHz or not</w:t>
            </w:r>
            <w:r>
              <w:rPr>
                <w:rFonts w:eastAsiaTheme="minorEastAsia"/>
                <w:lang w:eastAsia="zh-CN"/>
              </w:rPr>
              <w:br/>
            </w:r>
            <w:r w:rsidRPr="00BF3CE2">
              <w:rPr>
                <w:rFonts w:eastAsiaTheme="minorEastAsia"/>
                <w:lang w:eastAsia="zh-CN"/>
              </w:rPr>
              <w:t>2) the maximum FDRA field size (or BWP size) is 5MHz or 20MHz</w:t>
            </w:r>
          </w:p>
          <w:p w14:paraId="7B7A5BB3" w14:textId="4CAFF2D4" w:rsidR="00BF3CE2" w:rsidRPr="00BF3CE2" w:rsidRDefault="00BF3CE2" w:rsidP="00BF3CE2">
            <w:pPr>
              <w:rPr>
                <w:rFonts w:eastAsiaTheme="minorEastAsia"/>
                <w:lang w:eastAsia="zh-CN"/>
              </w:rPr>
            </w:pPr>
            <w:r w:rsidRPr="00BF3CE2">
              <w:rPr>
                <w:rFonts w:eastAsiaTheme="minorEastAsia"/>
                <w:lang w:eastAsia="zh-CN"/>
              </w:rPr>
              <w:t>For (1), our view is the assigned</w:t>
            </w:r>
            <w:r>
              <w:rPr>
                <w:rFonts w:eastAsiaTheme="minorEastAsia"/>
                <w:lang w:eastAsia="zh-CN"/>
              </w:rPr>
              <w:t xml:space="preserve"> PUSCH</w:t>
            </w:r>
            <w:r w:rsidRPr="00BF3CE2">
              <w:rPr>
                <w:rFonts w:eastAsiaTheme="minorEastAsia"/>
                <w:lang w:eastAsia="zh-CN"/>
              </w:rPr>
              <w:t xml:space="preserve"> resource should be limited within physically contiguous 5MHz.</w:t>
            </w:r>
          </w:p>
          <w:p w14:paraId="2FF7A276" w14:textId="201CE933" w:rsidR="00BA3B7C" w:rsidRDefault="00BF3CE2" w:rsidP="00BF3CE2">
            <w:pPr>
              <w:rPr>
                <w:rFonts w:eastAsiaTheme="minorEastAsia"/>
                <w:lang w:eastAsia="zh-CN"/>
              </w:rPr>
            </w:pPr>
            <w:r w:rsidRPr="00BF3CE2">
              <w:rPr>
                <w:rFonts w:eastAsiaTheme="minorEastAsia"/>
                <w:lang w:eastAsia="zh-CN"/>
              </w:rPr>
              <w:t xml:space="preserve">For (2), our view is maximum is 20 </w:t>
            </w:r>
            <w:proofErr w:type="spellStart"/>
            <w:r w:rsidRPr="00BF3CE2">
              <w:rPr>
                <w:rFonts w:eastAsiaTheme="minorEastAsia"/>
                <w:lang w:eastAsia="zh-CN"/>
              </w:rPr>
              <w:t>MHz.</w:t>
            </w:r>
            <w:proofErr w:type="spellEnd"/>
          </w:p>
        </w:tc>
      </w:tr>
      <w:tr w:rsidR="009219A6" w14:paraId="0F55CE24" w14:textId="77777777" w:rsidTr="007D013D">
        <w:trPr>
          <w:gridAfter w:val="1"/>
          <w:wAfter w:w="11" w:type="dxa"/>
        </w:trPr>
        <w:tc>
          <w:tcPr>
            <w:tcW w:w="1435" w:type="dxa"/>
          </w:tcPr>
          <w:p w14:paraId="1B81BF61"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5B97A422" w14:textId="77777777" w:rsidR="009219A6" w:rsidRDefault="009219A6" w:rsidP="00A04AC6">
            <w:pPr>
              <w:tabs>
                <w:tab w:val="left" w:pos="551"/>
              </w:tabs>
              <w:rPr>
                <w:rFonts w:eastAsiaTheme="minorEastAsia"/>
                <w:lang w:val="en-US" w:eastAsia="zh-CN"/>
              </w:rPr>
            </w:pPr>
            <w:r>
              <w:rPr>
                <w:rFonts w:eastAsiaTheme="minorEastAsia"/>
                <w:lang w:val="en-US" w:eastAsia="zh-CN"/>
              </w:rPr>
              <w:t>Option 1</w:t>
            </w:r>
          </w:p>
        </w:tc>
        <w:tc>
          <w:tcPr>
            <w:tcW w:w="6831" w:type="dxa"/>
          </w:tcPr>
          <w:p w14:paraId="63809985" w14:textId="77777777" w:rsidR="009219A6" w:rsidRDefault="009219A6" w:rsidP="00A04AC6">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578E761B" w14:textId="77777777" w:rsidR="009219A6" w:rsidRDefault="009219A6" w:rsidP="00A04AC6">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7D013D" w14:paraId="7397B461" w14:textId="77777777" w:rsidTr="007D013D">
        <w:trPr>
          <w:gridAfter w:val="1"/>
          <w:wAfter w:w="11" w:type="dxa"/>
        </w:trPr>
        <w:tc>
          <w:tcPr>
            <w:tcW w:w="1435" w:type="dxa"/>
          </w:tcPr>
          <w:p w14:paraId="1C87BCA7" w14:textId="1BA9EF28" w:rsidR="007D013D" w:rsidRDefault="007D013D" w:rsidP="007D013D">
            <w:pPr>
              <w:rPr>
                <w:rFonts w:eastAsiaTheme="minorEastAsia"/>
                <w:lang w:val="en-US" w:eastAsia="zh-CN"/>
              </w:rPr>
            </w:pPr>
            <w:r>
              <w:rPr>
                <w:rFonts w:eastAsia="Malgun Gothic" w:hint="eastAsia"/>
                <w:lang w:val="en-US" w:eastAsia="ko-KR"/>
              </w:rPr>
              <w:t>LGE</w:t>
            </w:r>
          </w:p>
        </w:tc>
        <w:tc>
          <w:tcPr>
            <w:tcW w:w="1354" w:type="dxa"/>
          </w:tcPr>
          <w:p w14:paraId="1E5D101D" w14:textId="614899FC" w:rsidR="007D013D" w:rsidRDefault="007D013D" w:rsidP="007D013D">
            <w:pPr>
              <w:tabs>
                <w:tab w:val="left" w:pos="551"/>
              </w:tabs>
              <w:rPr>
                <w:rFonts w:eastAsiaTheme="minorEastAsia"/>
                <w:lang w:val="en-US" w:eastAsia="zh-CN"/>
              </w:rPr>
            </w:pPr>
            <w:r>
              <w:rPr>
                <w:rFonts w:eastAsia="Malgun Gothic" w:hint="eastAsia"/>
                <w:lang w:val="en-US" w:eastAsia="ko-KR"/>
              </w:rPr>
              <w:t>Option 1</w:t>
            </w:r>
          </w:p>
        </w:tc>
        <w:tc>
          <w:tcPr>
            <w:tcW w:w="6831" w:type="dxa"/>
          </w:tcPr>
          <w:p w14:paraId="733FD9E9" w14:textId="39484B30" w:rsidR="007D013D" w:rsidRDefault="007D013D" w:rsidP="007D013D">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 xml:space="preserve">the clarification </w:t>
            </w:r>
            <w:r w:rsidRPr="00913D4C">
              <w:rPr>
                <w:rFonts w:eastAsia="Malgun Gothic"/>
                <w:lang w:val="en-US" w:eastAsia="ko-KR"/>
              </w:rPr>
              <w:t>how intra/inter-slot frequency hopping is handled</w:t>
            </w:r>
            <w:r>
              <w:rPr>
                <w:rFonts w:eastAsia="Malgun Gothic"/>
                <w:lang w:val="en-US" w:eastAsia="ko-KR"/>
              </w:rPr>
              <w:t xml:space="preserve"> is needed. Option 1 per hop as suggested by DOCOMO is fine for us.</w:t>
            </w:r>
          </w:p>
        </w:tc>
      </w:tr>
      <w:tr w:rsidR="00B9438E" w:rsidRPr="006F79B9" w14:paraId="0AA795E2" w14:textId="77777777" w:rsidTr="00B9438E">
        <w:trPr>
          <w:gridAfter w:val="1"/>
          <w:wAfter w:w="11" w:type="dxa"/>
        </w:trPr>
        <w:tc>
          <w:tcPr>
            <w:tcW w:w="1435" w:type="dxa"/>
          </w:tcPr>
          <w:p w14:paraId="77F2A55A" w14:textId="77777777" w:rsidR="00B9438E" w:rsidRDefault="00B9438E" w:rsidP="00D86021">
            <w:pPr>
              <w:rPr>
                <w:rFonts w:eastAsia="SimSun"/>
                <w:lang w:val="en-US" w:eastAsia="zh-CN"/>
              </w:rPr>
            </w:pPr>
            <w:r>
              <w:rPr>
                <w:rFonts w:eastAsia="SimSun"/>
                <w:lang w:val="en-US" w:eastAsia="zh-CN"/>
              </w:rPr>
              <w:lastRenderedPageBreak/>
              <w:t>Ericsson</w:t>
            </w:r>
          </w:p>
        </w:tc>
        <w:tc>
          <w:tcPr>
            <w:tcW w:w="1354" w:type="dxa"/>
          </w:tcPr>
          <w:p w14:paraId="32BE5B04" w14:textId="77777777" w:rsidR="00B9438E" w:rsidRDefault="00B9438E" w:rsidP="00D86021">
            <w:pPr>
              <w:tabs>
                <w:tab w:val="left" w:pos="551"/>
              </w:tabs>
              <w:rPr>
                <w:rFonts w:eastAsia="SimSun"/>
                <w:lang w:val="en-US" w:eastAsia="zh-CN"/>
              </w:rPr>
            </w:pPr>
            <w:r w:rsidRPr="00BF63FA">
              <w:rPr>
                <w:rFonts w:eastAsia="SimSun"/>
                <w:lang w:val="en-US" w:eastAsia="zh-CN"/>
              </w:rPr>
              <w:t xml:space="preserve">Option </w:t>
            </w:r>
            <w:r>
              <w:rPr>
                <w:rFonts w:eastAsia="SimSun"/>
                <w:lang w:val="en-US" w:eastAsia="zh-CN"/>
              </w:rPr>
              <w:t>1 per hop as mandatory</w:t>
            </w:r>
          </w:p>
          <w:p w14:paraId="4BB682E4" w14:textId="77777777" w:rsidR="00B9438E" w:rsidRPr="00BF63FA" w:rsidRDefault="00B9438E" w:rsidP="00D86021">
            <w:pPr>
              <w:tabs>
                <w:tab w:val="left" w:pos="551"/>
              </w:tabs>
              <w:rPr>
                <w:rFonts w:eastAsia="SimSun"/>
                <w:lang w:val="en-US" w:eastAsia="zh-CN"/>
              </w:rPr>
            </w:pPr>
            <w:r>
              <w:rPr>
                <w:rFonts w:eastAsia="SimSun"/>
                <w:lang w:val="en-US" w:eastAsia="zh-CN"/>
              </w:rPr>
              <w:t>Option 2 as optional</w:t>
            </w:r>
            <w:r w:rsidRPr="00BF63FA">
              <w:rPr>
                <w:rFonts w:eastAsia="SimSun"/>
                <w:lang w:val="en-US" w:eastAsia="zh-CN"/>
              </w:rPr>
              <w:t xml:space="preserve"> </w:t>
            </w:r>
          </w:p>
        </w:tc>
        <w:tc>
          <w:tcPr>
            <w:tcW w:w="6831" w:type="dxa"/>
          </w:tcPr>
          <w:p w14:paraId="33C847E2" w14:textId="77777777" w:rsidR="00B9438E" w:rsidRPr="006F79B9" w:rsidRDefault="00B9438E" w:rsidP="00D86021">
            <w:pPr>
              <w:rPr>
                <w:lang w:val="en-US" w:eastAsia="zh-CN"/>
              </w:rPr>
            </w:pPr>
            <w:r w:rsidRPr="006F79B9">
              <w:rPr>
                <w:lang w:val="en-US" w:eastAsia="zh-CN"/>
              </w:rPr>
              <w:t>Regarding Panasonic’s questions</w:t>
            </w:r>
            <w:r>
              <w:rPr>
                <w:lang w:val="en-US" w:eastAsia="zh-CN"/>
              </w:rPr>
              <w:t>, our understanding is as follows</w:t>
            </w:r>
            <w:r w:rsidRPr="006F79B9">
              <w:rPr>
                <w:lang w:val="en-US" w:eastAsia="zh-CN"/>
              </w:rPr>
              <w:t>:</w:t>
            </w:r>
          </w:p>
          <w:p w14:paraId="257A87E3" w14:textId="77777777" w:rsidR="00B9438E" w:rsidRPr="006F79B9" w:rsidRDefault="00B9438E" w:rsidP="00B9438E">
            <w:pPr>
              <w:pStyle w:val="ListParagraph"/>
              <w:numPr>
                <w:ilvl w:val="0"/>
                <w:numId w:val="44"/>
              </w:numPr>
              <w:rPr>
                <w:rFonts w:ascii="Times New Roman" w:hAnsi="Times New Roman" w:cs="Times New Roman"/>
                <w:sz w:val="20"/>
                <w:szCs w:val="20"/>
                <w:lang w:val="en-US" w:eastAsia="zh-CN"/>
              </w:rPr>
            </w:pPr>
            <w:r w:rsidRPr="006F79B9">
              <w:rPr>
                <w:rFonts w:ascii="Times New Roman" w:hAnsi="Times New Roman" w:cs="Times New Roman"/>
                <w:sz w:val="20"/>
                <w:szCs w:val="20"/>
                <w:lang w:val="en-US" w:eastAsia="zh-CN"/>
              </w:rPr>
              <w:t>If the assigned PUSCH resource should be limited within physically contiguous 5MHz, this would correspond to Option 1.</w:t>
            </w:r>
          </w:p>
          <w:p w14:paraId="68BBE0AF" w14:textId="77777777" w:rsidR="00B9438E" w:rsidRPr="006F79B9" w:rsidRDefault="00B9438E" w:rsidP="00B9438E">
            <w:pPr>
              <w:pStyle w:val="ListParagraph"/>
              <w:numPr>
                <w:ilvl w:val="0"/>
                <w:numId w:val="44"/>
              </w:numPr>
              <w:rPr>
                <w:rFonts w:ascii="Times New Roman" w:hAnsi="Times New Roman" w:cs="Times New Roman"/>
                <w:sz w:val="20"/>
                <w:szCs w:val="20"/>
                <w:lang w:val="en-US" w:eastAsia="zh-CN"/>
              </w:rPr>
            </w:pPr>
            <w:r w:rsidRPr="006F79B9">
              <w:rPr>
                <w:rFonts w:ascii="Times New Roman" w:hAnsi="Times New Roman" w:cs="Times New Roman"/>
                <w:sz w:val="20"/>
                <w:szCs w:val="20"/>
                <w:lang w:val="en-US" w:eastAsia="zh-CN"/>
              </w:rPr>
              <w:t>The BWP size can be up to 20 MHz, and Question 2-1-</w:t>
            </w:r>
            <w:r>
              <w:rPr>
                <w:rFonts w:ascii="Times New Roman" w:hAnsi="Times New Roman" w:cs="Times New Roman"/>
                <w:sz w:val="20"/>
                <w:szCs w:val="20"/>
                <w:lang w:val="en-US" w:eastAsia="zh-CN"/>
              </w:rPr>
              <w:t>4</w:t>
            </w:r>
            <w:r w:rsidRPr="006F79B9">
              <w:rPr>
                <w:rFonts w:ascii="Times New Roman" w:hAnsi="Times New Roman" w:cs="Times New Roman"/>
                <w:sz w:val="20"/>
                <w:szCs w:val="20"/>
                <w:lang w:val="en-US" w:eastAsia="zh-CN"/>
              </w:rPr>
              <w:t>a is not related to this aspect.</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3B672F7E" w14:textId="77777777" w:rsidR="000C6246" w:rsidRDefault="008A4A18">
      <w:pPr>
        <w:pStyle w:val="ListParagraph"/>
        <w:numPr>
          <w:ilvl w:val="0"/>
          <w:numId w:val="24"/>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B672F7F" w14:textId="77777777" w:rsidR="000C6246" w:rsidRDefault="008A4A18">
      <w:pPr>
        <w:pStyle w:val="ListParagraph"/>
        <w:numPr>
          <w:ilvl w:val="0"/>
          <w:numId w:val="24"/>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3B672F90"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3B672F91"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0C6246" w14:paraId="3B672F95" w14:textId="77777777">
        <w:tc>
          <w:tcPr>
            <w:tcW w:w="1479" w:type="dxa"/>
          </w:tcPr>
          <w:p w14:paraId="3B672F93"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Malgun Gothic"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3B672F9D" w14:textId="77777777" w:rsidR="000C6246" w:rsidRDefault="008A4A18">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3B672F9F"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SIB1 to be within 5 MHz</w:t>
      </w:r>
    </w:p>
    <w:p w14:paraId="3B672FA0"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3B672FB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B672FB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3B672FB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ListParagraph"/>
        <w:numPr>
          <w:ilvl w:val="0"/>
          <w:numId w:val="26"/>
        </w:numPr>
        <w:rPr>
          <w:b/>
          <w:bCs/>
          <w:sz w:val="20"/>
          <w:szCs w:val="20"/>
          <w:lang w:val="en-US"/>
        </w:rPr>
      </w:pPr>
      <w:r>
        <w:rPr>
          <w:b/>
          <w:bCs/>
          <w:sz w:val="20"/>
          <w:szCs w:val="20"/>
          <w:lang w:val="en-US"/>
        </w:rPr>
        <w:t>Their preferred option (1 or 2), if any</w:t>
      </w:r>
    </w:p>
    <w:p w14:paraId="3B672FBB" w14:textId="77777777" w:rsidR="000C6246" w:rsidRDefault="008A4A18">
      <w:pPr>
        <w:pStyle w:val="ListParagraph"/>
        <w:numPr>
          <w:ilvl w:val="0"/>
          <w:numId w:val="26"/>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0C6246" w14:paraId="3B672FBF" w14:textId="77777777" w:rsidTr="007D013D">
        <w:tc>
          <w:tcPr>
            <w:tcW w:w="1524" w:type="dxa"/>
            <w:shd w:val="clear" w:color="auto" w:fill="D9D9D9" w:themeFill="background1" w:themeFillShade="D9"/>
          </w:tcPr>
          <w:p w14:paraId="3B672FBC" w14:textId="77777777" w:rsidR="000C6246" w:rsidRDefault="008A4A18">
            <w:pPr>
              <w:rPr>
                <w:b/>
                <w:bCs/>
                <w:lang w:val="en-US"/>
              </w:rPr>
            </w:pPr>
            <w:r>
              <w:rPr>
                <w:b/>
                <w:bCs/>
                <w:lang w:val="en-US"/>
              </w:rPr>
              <w:t>Company</w:t>
            </w:r>
          </w:p>
        </w:tc>
        <w:tc>
          <w:tcPr>
            <w:tcW w:w="1022"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rsidTr="007D013D">
        <w:tc>
          <w:tcPr>
            <w:tcW w:w="1524"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22" w:type="dxa"/>
          </w:tcPr>
          <w:p w14:paraId="3B672FC1" w14:textId="77777777" w:rsidR="000C6246" w:rsidRDefault="000C6246">
            <w:pPr>
              <w:tabs>
                <w:tab w:val="left" w:pos="551"/>
              </w:tabs>
              <w:rPr>
                <w:rFonts w:eastAsiaTheme="minorEastAsia"/>
                <w:lang w:val="en-US" w:eastAsia="zh-CN"/>
              </w:rPr>
            </w:pPr>
          </w:p>
        </w:tc>
        <w:tc>
          <w:tcPr>
            <w:tcW w:w="7088" w:type="dxa"/>
            <w:gridSpan w:val="2"/>
          </w:tcPr>
          <w:p w14:paraId="3B672FC2" w14:textId="77777777" w:rsidR="000C6246" w:rsidRDefault="008A4A18">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0C6246" w14:paraId="3B672FC8" w14:textId="77777777" w:rsidTr="007D013D">
        <w:tc>
          <w:tcPr>
            <w:tcW w:w="1524" w:type="dxa"/>
          </w:tcPr>
          <w:p w14:paraId="3B672FC4" w14:textId="77777777" w:rsidR="000C6246" w:rsidRDefault="008A4A18">
            <w:pPr>
              <w:rPr>
                <w:rFonts w:eastAsiaTheme="minorEastAsia"/>
                <w:lang w:val="en-US" w:eastAsia="zh-CN"/>
              </w:rPr>
            </w:pPr>
            <w:r>
              <w:rPr>
                <w:rFonts w:eastAsiaTheme="minorEastAsia"/>
                <w:lang w:val="en-US" w:eastAsia="zh-CN"/>
              </w:rPr>
              <w:t>Nokia, NSB</w:t>
            </w:r>
          </w:p>
        </w:tc>
        <w:tc>
          <w:tcPr>
            <w:tcW w:w="1022"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C6" w14:textId="77777777" w:rsidR="000C6246" w:rsidRDefault="008A4A18">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0C6246" w14:paraId="3B672FCD" w14:textId="77777777" w:rsidTr="007D013D">
        <w:tc>
          <w:tcPr>
            <w:tcW w:w="1524"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22"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CB" w14:textId="77777777" w:rsidR="000C6246" w:rsidRDefault="008A4A18">
            <w:pPr>
              <w:rPr>
                <w:rFonts w:eastAsiaTheme="minorEastAsia"/>
                <w:lang w:val="en-US" w:eastAsia="zh-CN"/>
              </w:rPr>
            </w:pPr>
            <w:r>
              <w:rPr>
                <w:rFonts w:eastAsiaTheme="minorEastAsia"/>
                <w:lang w:val="en-US" w:eastAsia="zh-CN"/>
              </w:rPr>
              <w:t>For operation in a legacy system, option 2 should be expected.</w:t>
            </w:r>
          </w:p>
          <w:p w14:paraId="3B672FCC" w14:textId="77777777" w:rsidR="000C6246" w:rsidRDefault="008A4A18">
            <w:pPr>
              <w:rPr>
                <w:rFonts w:eastAsiaTheme="minorEastAsia"/>
                <w:lang w:val="en-US" w:eastAsia="zh-CN"/>
              </w:rPr>
            </w:pPr>
            <w:r>
              <w:rPr>
                <w:rFonts w:eastAsiaTheme="minorEastAsia"/>
                <w:lang w:val="en-US" w:eastAsia="zh-CN"/>
              </w:rPr>
              <w:lastRenderedPageBreak/>
              <w:t>It is unclear what additional link simulation results can provide from the results in the study phase.</w:t>
            </w:r>
          </w:p>
        </w:tc>
      </w:tr>
      <w:tr w:rsidR="000C6246" w14:paraId="3B672FD1" w14:textId="77777777" w:rsidTr="007D013D">
        <w:tc>
          <w:tcPr>
            <w:tcW w:w="1524" w:type="dxa"/>
          </w:tcPr>
          <w:p w14:paraId="3B672FCE"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022"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D0" w14:textId="77777777" w:rsidR="000C6246" w:rsidRDefault="000C6246">
            <w:pPr>
              <w:rPr>
                <w:rFonts w:eastAsiaTheme="minorEastAsia"/>
                <w:lang w:val="en-US" w:eastAsia="zh-CN"/>
              </w:rPr>
            </w:pPr>
          </w:p>
        </w:tc>
      </w:tr>
      <w:tr w:rsidR="000C6246" w14:paraId="3B672FD6" w14:textId="77777777" w:rsidTr="007D013D">
        <w:tc>
          <w:tcPr>
            <w:tcW w:w="1524" w:type="dxa"/>
          </w:tcPr>
          <w:p w14:paraId="3B672FD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0C6246" w14:paraId="3B672FDA" w14:textId="77777777" w:rsidTr="007D013D">
        <w:tc>
          <w:tcPr>
            <w:tcW w:w="1524"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22"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0C6246" w14:paraId="3B672FDF" w14:textId="77777777" w:rsidTr="007D013D">
        <w:tc>
          <w:tcPr>
            <w:tcW w:w="1524"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22"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0C6246" w14:paraId="3B672FE4" w14:textId="77777777" w:rsidTr="007D013D">
        <w:tc>
          <w:tcPr>
            <w:tcW w:w="1524" w:type="dxa"/>
          </w:tcPr>
          <w:p w14:paraId="3B672FE0"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2FE2" w14:textId="77777777" w:rsidR="000C6246" w:rsidRDefault="008A4A18">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0C6246" w14:paraId="3B672FEC" w14:textId="77777777" w:rsidTr="007D013D">
        <w:tc>
          <w:tcPr>
            <w:tcW w:w="1524" w:type="dxa"/>
          </w:tcPr>
          <w:p w14:paraId="3B672FE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3B672FE6"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8" w:type="dxa"/>
            <w:gridSpan w:val="2"/>
          </w:tcPr>
          <w:p w14:paraId="3B672FE7" w14:textId="77777777" w:rsidR="000C6246" w:rsidRDefault="008A4A18">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3B672FE8"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3B672FE9"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B672FEA" w14:textId="77777777" w:rsidR="000C6246" w:rsidRDefault="008A4A18">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B672FEB" w14:textId="77777777" w:rsidR="000C6246" w:rsidRDefault="008A4A18">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0C6246" w14:paraId="3B672FF0" w14:textId="77777777" w:rsidTr="007D013D">
        <w:tc>
          <w:tcPr>
            <w:tcW w:w="1524" w:type="dxa"/>
          </w:tcPr>
          <w:p w14:paraId="3B672FE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B672FEE" w14:textId="77777777" w:rsidR="000C6246" w:rsidRDefault="000C6246">
            <w:pPr>
              <w:tabs>
                <w:tab w:val="left" w:pos="551"/>
              </w:tabs>
              <w:rPr>
                <w:rFonts w:eastAsiaTheme="minorEastAsia"/>
                <w:lang w:val="en-US" w:eastAsia="zh-CN"/>
              </w:rPr>
            </w:pPr>
          </w:p>
        </w:tc>
        <w:tc>
          <w:tcPr>
            <w:tcW w:w="7088" w:type="dxa"/>
            <w:gridSpan w:val="2"/>
          </w:tcPr>
          <w:p w14:paraId="3B672FEF" w14:textId="77777777" w:rsidR="000C6246" w:rsidRDefault="008A4A18">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0C6246" w14:paraId="3B672FF4" w14:textId="77777777" w:rsidTr="007D013D">
        <w:tc>
          <w:tcPr>
            <w:tcW w:w="1524" w:type="dxa"/>
          </w:tcPr>
          <w:p w14:paraId="3B672FF1" w14:textId="77777777" w:rsidR="000C6246" w:rsidRDefault="008A4A18">
            <w:pPr>
              <w:rPr>
                <w:rFonts w:eastAsiaTheme="minorEastAsia"/>
                <w:lang w:val="en-US" w:eastAsia="zh-CN"/>
              </w:rPr>
            </w:pPr>
            <w:r>
              <w:rPr>
                <w:rFonts w:eastAsia="Yu Mincho"/>
                <w:lang w:val="en-US" w:eastAsia="ja-JP"/>
              </w:rPr>
              <w:t>SONY</w:t>
            </w:r>
          </w:p>
        </w:tc>
        <w:tc>
          <w:tcPr>
            <w:tcW w:w="1022" w:type="dxa"/>
          </w:tcPr>
          <w:p w14:paraId="3B672FF2"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8" w:type="dxa"/>
            <w:gridSpan w:val="2"/>
          </w:tcPr>
          <w:p w14:paraId="3B672FF3" w14:textId="77777777" w:rsidR="000C6246" w:rsidRDefault="008A4A18">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0C6246" w14:paraId="3B672FF8" w14:textId="77777777" w:rsidTr="007D013D">
        <w:tc>
          <w:tcPr>
            <w:tcW w:w="1524" w:type="dxa"/>
          </w:tcPr>
          <w:p w14:paraId="3B672FF5" w14:textId="77777777" w:rsidR="000C6246" w:rsidRDefault="008A4A18">
            <w:pPr>
              <w:rPr>
                <w:rFonts w:eastAsia="Yu Mincho"/>
                <w:lang w:val="en-US" w:eastAsia="ja-JP"/>
              </w:rPr>
            </w:pPr>
            <w:r>
              <w:rPr>
                <w:rFonts w:eastAsiaTheme="minorEastAsia"/>
                <w:lang w:val="en-US" w:eastAsia="zh-CN"/>
              </w:rPr>
              <w:t>Qualcomm</w:t>
            </w:r>
          </w:p>
        </w:tc>
        <w:tc>
          <w:tcPr>
            <w:tcW w:w="1022" w:type="dxa"/>
          </w:tcPr>
          <w:p w14:paraId="3B672FF6" w14:textId="77777777" w:rsidR="000C6246" w:rsidRDefault="008A4A18">
            <w:pPr>
              <w:tabs>
                <w:tab w:val="left" w:pos="551"/>
              </w:tabs>
              <w:rPr>
                <w:rFonts w:eastAsia="Yu Mincho"/>
                <w:lang w:val="en-US" w:eastAsia="ja-JP"/>
              </w:rPr>
            </w:pPr>
            <w:r>
              <w:rPr>
                <w:rFonts w:eastAsiaTheme="minorEastAsia"/>
                <w:lang w:val="en-US" w:eastAsia="zh-CN"/>
              </w:rPr>
              <w:t>Option 2</w:t>
            </w:r>
          </w:p>
        </w:tc>
        <w:tc>
          <w:tcPr>
            <w:tcW w:w="7088" w:type="dxa"/>
            <w:gridSpan w:val="2"/>
          </w:tcPr>
          <w:p w14:paraId="3B672FF7" w14:textId="77777777" w:rsidR="000C6246" w:rsidRDefault="008A4A18">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0C6246" w14:paraId="3B672FFC" w14:textId="77777777" w:rsidTr="007D013D">
        <w:tc>
          <w:tcPr>
            <w:tcW w:w="1524" w:type="dxa"/>
          </w:tcPr>
          <w:p w14:paraId="3B672FF9"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3B672FFA"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B672FFB" w14:textId="77777777" w:rsidR="000C6246" w:rsidRDefault="008A4A18">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0C6246" w14:paraId="3B673002" w14:textId="77777777" w:rsidTr="007D013D">
        <w:tc>
          <w:tcPr>
            <w:tcW w:w="1524" w:type="dxa"/>
          </w:tcPr>
          <w:p w14:paraId="3B672FFD" w14:textId="77777777" w:rsidR="000C6246" w:rsidRDefault="008A4A18">
            <w:pPr>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0C6246" w14:paraId="3B673008" w14:textId="77777777" w:rsidTr="007D013D">
        <w:tc>
          <w:tcPr>
            <w:tcW w:w="1524" w:type="dxa"/>
          </w:tcPr>
          <w:p w14:paraId="3B673003"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B673004" w14:textId="77777777" w:rsidR="000C6246" w:rsidRDefault="000C6246">
            <w:pPr>
              <w:tabs>
                <w:tab w:val="left" w:pos="551"/>
              </w:tabs>
              <w:rPr>
                <w:rFonts w:eastAsiaTheme="minorEastAsia"/>
                <w:lang w:val="en-US" w:eastAsia="zh-CN"/>
              </w:rPr>
            </w:pPr>
          </w:p>
        </w:tc>
        <w:tc>
          <w:tcPr>
            <w:tcW w:w="7088" w:type="dxa"/>
            <w:gridSpan w:val="2"/>
          </w:tcPr>
          <w:p w14:paraId="3B673005" w14:textId="77777777" w:rsidR="000C6246" w:rsidRDefault="008A4A18">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B673006" w14:textId="77777777" w:rsidR="000C6246" w:rsidRDefault="008A4A18">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0C6246" w14:paraId="3B67300C" w14:textId="77777777" w:rsidTr="007D013D">
        <w:tc>
          <w:tcPr>
            <w:tcW w:w="1524" w:type="dxa"/>
          </w:tcPr>
          <w:p w14:paraId="3B673009"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3B67300B" w14:textId="77777777" w:rsidR="000C6246" w:rsidRDefault="008A4A18">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0C6246" w14:paraId="3B673010" w14:textId="77777777" w:rsidTr="007D013D">
        <w:tc>
          <w:tcPr>
            <w:tcW w:w="1524" w:type="dxa"/>
          </w:tcPr>
          <w:p w14:paraId="3B67300D" w14:textId="77777777" w:rsidR="000C6246" w:rsidRDefault="008A4A18">
            <w:pPr>
              <w:rPr>
                <w:rFonts w:eastAsia="Yu Mincho"/>
                <w:lang w:val="en-US" w:eastAsia="zh-CN"/>
              </w:rPr>
            </w:pPr>
            <w:r>
              <w:rPr>
                <w:rFonts w:eastAsia="Yu Mincho"/>
                <w:lang w:val="en-US" w:eastAsia="ja-JP"/>
              </w:rPr>
              <w:t>CMCC</w:t>
            </w:r>
          </w:p>
        </w:tc>
        <w:tc>
          <w:tcPr>
            <w:tcW w:w="1022" w:type="dxa"/>
          </w:tcPr>
          <w:p w14:paraId="3B67300E" w14:textId="77777777" w:rsidR="000C6246" w:rsidRDefault="008A4A18">
            <w:pPr>
              <w:tabs>
                <w:tab w:val="left" w:pos="551"/>
              </w:tabs>
              <w:rPr>
                <w:rFonts w:eastAsia="Yu Mincho"/>
                <w:lang w:val="en-US" w:eastAsia="zh-CN"/>
              </w:rPr>
            </w:pPr>
            <w:r>
              <w:rPr>
                <w:rFonts w:eastAsia="Yu Mincho"/>
                <w:lang w:val="en-US" w:eastAsia="ja-JP"/>
              </w:rPr>
              <w:t>Option 2</w:t>
            </w:r>
          </w:p>
        </w:tc>
        <w:tc>
          <w:tcPr>
            <w:tcW w:w="7088" w:type="dxa"/>
            <w:gridSpan w:val="2"/>
          </w:tcPr>
          <w:p w14:paraId="3B67300F" w14:textId="77777777" w:rsidR="000C6246" w:rsidRDefault="008A4A18">
            <w:pPr>
              <w:rPr>
                <w:rFonts w:eastAsia="Yu Mincho"/>
                <w:lang w:val="en-US" w:eastAsia="zh-CN"/>
              </w:rPr>
            </w:pPr>
            <w:r>
              <w:rPr>
                <w:rFonts w:eastAsia="Yu Mincho"/>
                <w:lang w:val="en-US" w:eastAsia="ja-JP"/>
              </w:rPr>
              <w:t>SIB1 is not the bottleneck and UE can also do soft combining based on implementation.</w:t>
            </w:r>
          </w:p>
        </w:tc>
      </w:tr>
      <w:tr w:rsidR="000C6246" w14:paraId="3B673015" w14:textId="77777777" w:rsidTr="007D013D">
        <w:tc>
          <w:tcPr>
            <w:tcW w:w="1524"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22"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3B673013" w14:textId="77777777" w:rsidR="000C6246" w:rsidRDefault="008A4A1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rsidTr="007D013D">
        <w:tc>
          <w:tcPr>
            <w:tcW w:w="1524" w:type="dxa"/>
          </w:tcPr>
          <w:p w14:paraId="3B673016" w14:textId="77777777" w:rsidR="000C6246" w:rsidRDefault="008A4A18">
            <w:pPr>
              <w:rPr>
                <w:rFonts w:eastAsiaTheme="minorEastAsia"/>
                <w:lang w:val="en-US" w:eastAsia="zh-CN"/>
              </w:rPr>
            </w:pPr>
            <w:r>
              <w:rPr>
                <w:rFonts w:eastAsiaTheme="minorEastAsia"/>
                <w:lang w:val="en-US" w:eastAsia="zh-CN"/>
              </w:rPr>
              <w:t>Sequans</w:t>
            </w:r>
          </w:p>
        </w:tc>
        <w:tc>
          <w:tcPr>
            <w:tcW w:w="1022"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3018" w14:textId="77777777" w:rsidR="000C6246" w:rsidRDefault="008A4A18">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0C6246" w14:paraId="3B67301E" w14:textId="77777777" w:rsidTr="007D013D">
        <w:tc>
          <w:tcPr>
            <w:tcW w:w="1524"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22"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B67301C"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3B67301D"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0C6246" w14:paraId="3B673022" w14:textId="77777777" w:rsidTr="007D013D">
        <w:tc>
          <w:tcPr>
            <w:tcW w:w="1524" w:type="dxa"/>
          </w:tcPr>
          <w:p w14:paraId="3B67301F" w14:textId="77777777" w:rsidR="000C6246" w:rsidRDefault="008A4A18">
            <w:pPr>
              <w:rPr>
                <w:rFonts w:eastAsiaTheme="minorEastAsia"/>
                <w:lang w:val="en-US" w:eastAsia="zh-CN"/>
              </w:rPr>
            </w:pPr>
            <w:r>
              <w:rPr>
                <w:rFonts w:eastAsia="Malgun Gothic" w:hint="eastAsia"/>
                <w:lang w:val="en-US" w:eastAsia="ko-KR"/>
              </w:rPr>
              <w:t>LGE</w:t>
            </w:r>
          </w:p>
        </w:tc>
        <w:tc>
          <w:tcPr>
            <w:tcW w:w="1022" w:type="dxa"/>
          </w:tcPr>
          <w:p w14:paraId="3B673020" w14:textId="77777777" w:rsidR="000C6246" w:rsidRDefault="008A4A18">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3B673021" w14:textId="77777777" w:rsidR="000C6246" w:rsidRDefault="008A4A18">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0C6246" w14:paraId="3B673028" w14:textId="77777777" w:rsidTr="007D013D">
        <w:tc>
          <w:tcPr>
            <w:tcW w:w="1524" w:type="dxa"/>
          </w:tcPr>
          <w:p w14:paraId="3B673023" w14:textId="77777777" w:rsidR="000C6246" w:rsidRDefault="008A4A18">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3B673024" w14:textId="77777777" w:rsidR="000C6246" w:rsidRDefault="000C6246">
            <w:pPr>
              <w:tabs>
                <w:tab w:val="left" w:pos="551"/>
              </w:tabs>
              <w:rPr>
                <w:rFonts w:eastAsia="Malgun Gothic"/>
                <w:lang w:val="en-US" w:eastAsia="ko-KR"/>
              </w:rPr>
            </w:pPr>
          </w:p>
        </w:tc>
        <w:tc>
          <w:tcPr>
            <w:tcW w:w="7088"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Malgun Gothic"/>
                <w:lang w:val="en-US" w:eastAsia="ko-KR"/>
              </w:rPr>
            </w:pPr>
            <w:r>
              <w:rPr>
                <w:rFonts w:eastAsiaTheme="minorEastAsia"/>
                <w:lang w:val="en-US" w:eastAsia="zh-CN"/>
              </w:rPr>
              <w:t xml:space="preserve">Don’t see a need to run additional SIB1 link simulations. </w:t>
            </w:r>
          </w:p>
        </w:tc>
      </w:tr>
      <w:tr w:rsidR="000C6246" w14:paraId="3B67302C" w14:textId="77777777" w:rsidTr="007D013D">
        <w:tc>
          <w:tcPr>
            <w:tcW w:w="1524" w:type="dxa"/>
          </w:tcPr>
          <w:p w14:paraId="3B673029" w14:textId="77777777" w:rsidR="000C6246" w:rsidRDefault="008A4A18">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3B67302A" w14:textId="77777777" w:rsidR="000C6246" w:rsidRDefault="008A4A18">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3B67302B" w14:textId="77777777" w:rsidR="000C6246" w:rsidRDefault="008A4A18">
            <w:pPr>
              <w:rPr>
                <w:rFonts w:eastAsia="Malgun Gothic"/>
                <w:lang w:val="en-US" w:eastAsia="ko-KR"/>
              </w:rPr>
            </w:pPr>
            <w:r>
              <w:rPr>
                <w:rFonts w:eastAsiaTheme="minorEastAsia"/>
                <w:lang w:val="en-US" w:eastAsia="zh-CN"/>
              </w:rPr>
              <w:t>To share SIB1 with legacy UEs, option 2 is preferred.</w:t>
            </w:r>
          </w:p>
        </w:tc>
      </w:tr>
      <w:tr w:rsidR="000C6246" w14:paraId="3B673030" w14:textId="77777777" w:rsidTr="007D013D">
        <w:tc>
          <w:tcPr>
            <w:tcW w:w="1524" w:type="dxa"/>
          </w:tcPr>
          <w:p w14:paraId="3B67302D" w14:textId="77777777" w:rsidR="000C6246" w:rsidRDefault="008A4A18">
            <w:pPr>
              <w:rPr>
                <w:rFonts w:eastAsia="Malgun Gothic"/>
                <w:lang w:val="en-US" w:eastAsia="ko-KR"/>
              </w:rPr>
            </w:pPr>
            <w:r>
              <w:rPr>
                <w:rFonts w:eastAsiaTheme="minorEastAsia"/>
                <w:lang w:val="en-US" w:eastAsia="zh-CN"/>
              </w:rPr>
              <w:t>Nordic</w:t>
            </w:r>
          </w:p>
        </w:tc>
        <w:tc>
          <w:tcPr>
            <w:tcW w:w="1022" w:type="dxa"/>
          </w:tcPr>
          <w:p w14:paraId="3B67302E" w14:textId="77777777" w:rsidR="000C6246" w:rsidRDefault="000C6246">
            <w:pPr>
              <w:tabs>
                <w:tab w:val="left" w:pos="551"/>
              </w:tabs>
              <w:rPr>
                <w:rFonts w:eastAsia="Malgun Gothic"/>
                <w:lang w:val="en-US" w:eastAsia="ko-KR"/>
              </w:rPr>
            </w:pPr>
          </w:p>
        </w:tc>
        <w:tc>
          <w:tcPr>
            <w:tcW w:w="7088" w:type="dxa"/>
            <w:gridSpan w:val="2"/>
          </w:tcPr>
          <w:p w14:paraId="3B67302F" w14:textId="77777777" w:rsidR="000C6246" w:rsidRDefault="008A4A18">
            <w:pPr>
              <w:rPr>
                <w:rFonts w:eastAsia="Malgun Gothic"/>
                <w:lang w:val="en-US" w:eastAsia="ko-KR"/>
              </w:rPr>
            </w:pPr>
            <w:r>
              <w:rPr>
                <w:rFonts w:eastAsiaTheme="minorEastAsia"/>
                <w:lang w:val="en-US" w:eastAsia="zh-CN"/>
              </w:rPr>
              <w:t xml:space="preserve">Same view as MTK. </w:t>
            </w:r>
          </w:p>
        </w:tc>
      </w:tr>
      <w:tr w:rsidR="000C6246" w14:paraId="3B673038" w14:textId="77777777" w:rsidTr="007D013D">
        <w:tc>
          <w:tcPr>
            <w:tcW w:w="1524" w:type="dxa"/>
          </w:tcPr>
          <w:p w14:paraId="3B673031" w14:textId="77777777" w:rsidR="000C6246" w:rsidRDefault="008A4A18">
            <w:pPr>
              <w:rPr>
                <w:rFonts w:eastAsia="Malgun Gothic"/>
                <w:lang w:val="en-US" w:eastAsia="ko-KR"/>
              </w:rPr>
            </w:pPr>
            <w:r>
              <w:rPr>
                <w:rFonts w:eastAsia="Malgun Gothic"/>
                <w:lang w:val="en-US" w:eastAsia="ko-KR"/>
              </w:rPr>
              <w:t>FL6</w:t>
            </w:r>
          </w:p>
        </w:tc>
        <w:tc>
          <w:tcPr>
            <w:tcW w:w="8110" w:type="dxa"/>
            <w:gridSpan w:val="3"/>
          </w:tcPr>
          <w:p w14:paraId="3B673032" w14:textId="77777777" w:rsidR="000C6246" w:rsidRDefault="008A4A18">
            <w:pPr>
              <w:rPr>
                <w:rFonts w:eastAsia="Malgun Gothic"/>
                <w:lang w:val="en-US" w:eastAsia="ko-KR"/>
              </w:rPr>
            </w:pPr>
            <w:r>
              <w:rPr>
                <w:rFonts w:eastAsia="Malgun Gothic"/>
                <w:lang w:val="en-US" w:eastAsia="ko-KR"/>
              </w:rPr>
              <w:t>Based on the received responses, the following proposal can be 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3B673035"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3B673036" w14:textId="77777777" w:rsidR="000C6246" w:rsidRDefault="008A4A18">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rsidTr="007D013D">
        <w:tc>
          <w:tcPr>
            <w:tcW w:w="1524"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265"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845"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rsidTr="007D013D">
        <w:tc>
          <w:tcPr>
            <w:tcW w:w="1524" w:type="dxa"/>
          </w:tcPr>
          <w:p w14:paraId="3B67303D" w14:textId="77777777" w:rsidR="000C6246" w:rsidRDefault="008A4A18">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845" w:type="dxa"/>
          </w:tcPr>
          <w:p w14:paraId="3B67303F" w14:textId="77777777" w:rsidR="000C6246" w:rsidRDefault="000C6246">
            <w:pPr>
              <w:rPr>
                <w:rFonts w:eastAsiaTheme="minorEastAsia"/>
                <w:lang w:val="en-US" w:eastAsia="zh-CN"/>
              </w:rPr>
            </w:pPr>
          </w:p>
        </w:tc>
      </w:tr>
      <w:tr w:rsidR="000C6246" w14:paraId="3B673044" w14:textId="77777777" w:rsidTr="007D013D">
        <w:tc>
          <w:tcPr>
            <w:tcW w:w="1524"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5" w:type="dxa"/>
          </w:tcPr>
          <w:p w14:paraId="3B673043" w14:textId="77777777" w:rsidR="000C6246" w:rsidRDefault="000C6246">
            <w:pPr>
              <w:rPr>
                <w:rFonts w:eastAsiaTheme="minorEastAsia"/>
                <w:lang w:val="en-US" w:eastAsia="zh-CN"/>
              </w:rPr>
            </w:pPr>
          </w:p>
        </w:tc>
      </w:tr>
      <w:tr w:rsidR="000C6246" w14:paraId="3B673051" w14:textId="77777777" w:rsidTr="007D013D">
        <w:tc>
          <w:tcPr>
            <w:tcW w:w="1524" w:type="dxa"/>
          </w:tcPr>
          <w:p w14:paraId="3B67304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3B673046" w14:textId="77777777" w:rsidR="000C6246" w:rsidRDefault="000C6246">
            <w:pPr>
              <w:tabs>
                <w:tab w:val="left" w:pos="551"/>
              </w:tabs>
              <w:rPr>
                <w:rFonts w:eastAsiaTheme="minorEastAsia"/>
                <w:lang w:val="en-US" w:eastAsia="zh-CN"/>
              </w:rPr>
            </w:pPr>
          </w:p>
        </w:tc>
        <w:tc>
          <w:tcPr>
            <w:tcW w:w="6845" w:type="dxa"/>
          </w:tcPr>
          <w:p w14:paraId="3B673047" w14:textId="77777777" w:rsidR="000C6246" w:rsidRDefault="008A4A18">
            <w:r>
              <w:rPr>
                <w:rFonts w:eastAsia="PMingLiU"/>
                <w:lang w:val="en-US" w:eastAsia="zh-TW"/>
              </w:rPr>
              <w:t>Firstly, we would like to invite companies to 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Pr="00B9438E" w:rsidRDefault="008A4A18">
            <w:pPr>
              <w:pStyle w:val="ListParagraph"/>
              <w:numPr>
                <w:ilvl w:val="0"/>
                <w:numId w:val="29"/>
              </w:numPr>
              <w:rPr>
                <w:rFonts w:ascii="Times New Roman" w:hAnsi="Times New Roman" w:cs="Times New Roman"/>
                <w:sz w:val="20"/>
                <w:szCs w:val="20"/>
                <w:lang w:val="en-US"/>
              </w:rPr>
            </w:pPr>
            <w:r w:rsidRPr="00B9438E">
              <w:rPr>
                <w:rFonts w:ascii="Times New Roman" w:hAnsi="Times New Roman" w:cs="Times New Roman"/>
                <w:sz w:val="20"/>
                <w:szCs w:val="20"/>
                <w:lang w:val="en-US"/>
              </w:rPr>
              <w:t>(1) 5MHz for the remaining 14-X-Y symbols in a slot</w:t>
            </w:r>
          </w:p>
          <w:p w14:paraId="3B67304A"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Pr="00B9438E" w:rsidRDefault="008A4A18">
            <w:pPr>
              <w:pStyle w:val="ListParagraph"/>
              <w:numPr>
                <w:ilvl w:val="1"/>
                <w:numId w:val="29"/>
              </w:numPr>
              <w:rPr>
                <w:rFonts w:ascii="Times New Roman" w:hAnsi="Times New Roman" w:cs="Times New Roman"/>
                <w:sz w:val="20"/>
                <w:szCs w:val="20"/>
                <w:lang w:val="en-US"/>
              </w:rPr>
            </w:pPr>
            <w:r w:rsidRPr="00B9438E">
              <w:rPr>
                <w:rFonts w:ascii="Times New Roman" w:hAnsi="Times New Roman" w:cs="Times New Roman"/>
                <w:sz w:val="20"/>
                <w:szCs w:val="20"/>
                <w:lang w:val="en-US"/>
              </w:rPr>
              <w:t xml:space="preserve">Y: # of symbols for PDCCH decoding </w:t>
            </w:r>
          </w:p>
          <w:p w14:paraId="3B67304C" w14:textId="77777777" w:rsidR="000C6246" w:rsidRPr="00B9438E" w:rsidRDefault="008A4A18">
            <w:pPr>
              <w:pStyle w:val="ListParagraph"/>
              <w:numPr>
                <w:ilvl w:val="0"/>
                <w:numId w:val="29"/>
              </w:numPr>
              <w:rPr>
                <w:rFonts w:ascii="Times New Roman" w:hAnsi="Times New Roman" w:cs="Times New Roman"/>
                <w:sz w:val="20"/>
                <w:szCs w:val="20"/>
                <w:lang w:val="en-US"/>
              </w:rPr>
            </w:pPr>
            <w:r w:rsidRPr="00B9438E">
              <w:rPr>
                <w:rFonts w:ascii="Times New Roman" w:hAnsi="Times New Roman" w:cs="Times New Roman"/>
                <w:sz w:val="20"/>
                <w:szCs w:val="20"/>
                <w:lang w:val="en-US"/>
              </w:rPr>
              <w:t xml:space="preserve">(2) 20MH for all 14 symbols in a slot </w:t>
            </w:r>
          </w:p>
          <w:p w14:paraId="3B67304D" w14:textId="77777777" w:rsidR="000C6246" w:rsidRDefault="008A4A18">
            <w:r>
              <w:rPr>
                <w:b/>
                <w:bCs/>
              </w:rPr>
              <w:t>Question 2:</w:t>
            </w:r>
            <w:r>
              <w:t xml:space="preserve"> If your answer is (1), do you assume UE to perform soft combining of SIB1?</w:t>
            </w:r>
          </w:p>
          <w:p w14:paraId="3B67304E" w14:textId="77777777" w:rsidR="000C6246" w:rsidRDefault="000C6246">
            <w:pPr>
              <w:rPr>
                <w:rFonts w:eastAsia="PMingLiU"/>
                <w:lang w:val="en-US" w:eastAsia="zh-TW"/>
              </w:rPr>
            </w:pPr>
          </w:p>
          <w:p w14:paraId="3B67304F" w14:textId="77777777" w:rsidR="000C6246" w:rsidRDefault="008A4A18">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3B673050" w14:textId="77777777" w:rsidR="000C6246" w:rsidRDefault="008A4A18">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0C6246" w14:paraId="3B673055" w14:textId="77777777" w:rsidTr="007D013D">
        <w:tc>
          <w:tcPr>
            <w:tcW w:w="1524" w:type="dxa"/>
          </w:tcPr>
          <w:p w14:paraId="3B673052" w14:textId="77777777" w:rsidR="000C6246" w:rsidRDefault="008A4A18">
            <w:pPr>
              <w:rPr>
                <w:rFonts w:eastAsiaTheme="minorEastAsia"/>
                <w:lang w:val="en-US" w:eastAsia="zh-CN"/>
              </w:rPr>
            </w:pPr>
            <w:r>
              <w:rPr>
                <w:rFonts w:eastAsiaTheme="minorEastAsia"/>
                <w:lang w:val="en-US" w:eastAsia="zh-CN"/>
              </w:rPr>
              <w:t>Intel</w:t>
            </w:r>
          </w:p>
        </w:tc>
        <w:tc>
          <w:tcPr>
            <w:tcW w:w="1265" w:type="dxa"/>
            <w:gridSpan w:val="2"/>
          </w:tcPr>
          <w:p w14:paraId="3B673053" w14:textId="77777777" w:rsidR="000C6246" w:rsidRDefault="000C6246">
            <w:pPr>
              <w:tabs>
                <w:tab w:val="left" w:pos="551"/>
              </w:tabs>
              <w:rPr>
                <w:rFonts w:eastAsiaTheme="minorEastAsia"/>
                <w:lang w:val="en-US" w:eastAsia="zh-CN"/>
              </w:rPr>
            </w:pPr>
          </w:p>
        </w:tc>
        <w:tc>
          <w:tcPr>
            <w:tcW w:w="6845"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p>
        </w:tc>
      </w:tr>
      <w:tr w:rsidR="000C6246" w14:paraId="3B673059" w14:textId="77777777" w:rsidTr="007D013D">
        <w:tc>
          <w:tcPr>
            <w:tcW w:w="1524" w:type="dxa"/>
          </w:tcPr>
          <w:p w14:paraId="3B67305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B67305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845" w:type="dxa"/>
          </w:tcPr>
          <w:p w14:paraId="3B673058" w14:textId="77777777" w:rsidR="000C6246" w:rsidRDefault="008A4A18">
            <w:pPr>
              <w:rPr>
                <w:rFonts w:eastAsiaTheme="minorEastAsia"/>
                <w:lang w:val="en-US" w:eastAsia="zh-CN"/>
              </w:rPr>
            </w:pPr>
            <w:r>
              <w:rPr>
                <w:rFonts w:eastAsia="Yu Mincho"/>
                <w:lang w:val="en-US" w:eastAsia="ja-JP"/>
              </w:rPr>
              <w:t>We agree with Ericsson’s observation.</w:t>
            </w:r>
          </w:p>
        </w:tc>
      </w:tr>
      <w:tr w:rsidR="000C6246" w14:paraId="3B67305F" w14:textId="77777777" w:rsidTr="007D013D">
        <w:tc>
          <w:tcPr>
            <w:tcW w:w="1524" w:type="dxa"/>
          </w:tcPr>
          <w:p w14:paraId="3B67305A" w14:textId="77777777" w:rsidR="000C6246" w:rsidRDefault="008A4A18">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3B67305B" w14:textId="77777777" w:rsidR="000C6246" w:rsidRDefault="000C6246">
            <w:pPr>
              <w:tabs>
                <w:tab w:val="left" w:pos="551"/>
              </w:tabs>
              <w:rPr>
                <w:rFonts w:eastAsia="Yu Mincho"/>
                <w:lang w:val="en-US" w:eastAsia="ja-JP"/>
              </w:rPr>
            </w:pPr>
          </w:p>
        </w:tc>
        <w:tc>
          <w:tcPr>
            <w:tcW w:w="6845" w:type="dxa"/>
          </w:tcPr>
          <w:p w14:paraId="3B67305C" w14:textId="77777777" w:rsidR="000C6246" w:rsidRDefault="008A4A18">
            <w:pPr>
              <w:rPr>
                <w:rFonts w:eastAsia="PMingLiU"/>
                <w:lang w:val="en-US" w:eastAsia="zh-TW"/>
              </w:rPr>
            </w:pPr>
            <w:r>
              <w:rPr>
                <w:rFonts w:eastAsia="PMingLiU"/>
                <w:lang w:val="en-US" w:eastAsia="zh-TW"/>
              </w:rPr>
              <w:t xml:space="preserve">We would like to update our proposed Note as follows: </w:t>
            </w:r>
          </w:p>
          <w:p w14:paraId="3B67305D" w14:textId="77777777" w:rsidR="000C6246" w:rsidRDefault="008A4A18">
            <w:pPr>
              <w:rPr>
                <w:rFonts w:eastAsia="PMingLiU"/>
                <w:b/>
                <w:bCs/>
                <w:color w:val="C00000"/>
                <w:lang w:val="en-US" w:eastAsia="zh-TW"/>
              </w:rPr>
            </w:pPr>
            <w:r>
              <w:rPr>
                <w:rFonts w:eastAsia="PMingLiU"/>
                <w:b/>
                <w:bCs/>
                <w:color w:val="C00000"/>
                <w:lang w:val="en-US" w:eastAsia="zh-TW"/>
              </w:rPr>
              <w:t>Note: This requires 20MHz post-FFT buffering at UE.</w:t>
            </w:r>
          </w:p>
          <w:p w14:paraId="3B67305E" w14:textId="77777777" w:rsidR="000C6246" w:rsidRDefault="008A4A18">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w:t>
            </w:r>
            <w:r>
              <w:rPr>
                <w:rFonts w:eastAsia="PMingLiU"/>
                <w:lang w:val="en-US" w:eastAsia="zh-TW"/>
              </w:rPr>
              <w:lastRenderedPageBreak/>
              <w:t xml:space="preserve">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0C6246" w14:paraId="3B673063" w14:textId="77777777" w:rsidTr="007D013D">
        <w:tc>
          <w:tcPr>
            <w:tcW w:w="1524" w:type="dxa"/>
          </w:tcPr>
          <w:p w14:paraId="3B673060" w14:textId="77777777" w:rsidR="000C6246" w:rsidRDefault="008A4A18">
            <w:pPr>
              <w:rPr>
                <w:rFonts w:eastAsia="PMingLiU"/>
                <w:lang w:val="en-US" w:eastAsia="zh-TW"/>
              </w:rPr>
            </w:pPr>
            <w:r>
              <w:rPr>
                <w:rFonts w:eastAsia="PMingLiU"/>
                <w:lang w:val="en-US" w:eastAsia="zh-TW"/>
              </w:rPr>
              <w:lastRenderedPageBreak/>
              <w:t>Qualcomm</w:t>
            </w:r>
          </w:p>
        </w:tc>
        <w:tc>
          <w:tcPr>
            <w:tcW w:w="1265" w:type="dxa"/>
            <w:gridSpan w:val="2"/>
          </w:tcPr>
          <w:p w14:paraId="3B673061" w14:textId="77777777" w:rsidR="000C6246" w:rsidRDefault="008A4A18">
            <w:pPr>
              <w:tabs>
                <w:tab w:val="left" w:pos="551"/>
              </w:tabs>
              <w:rPr>
                <w:rFonts w:eastAsia="Yu Mincho"/>
                <w:lang w:val="en-US" w:eastAsia="ja-JP"/>
              </w:rPr>
            </w:pPr>
            <w:r>
              <w:rPr>
                <w:rFonts w:eastAsia="Yu Mincho"/>
                <w:lang w:val="en-US" w:eastAsia="ja-JP"/>
              </w:rPr>
              <w:t>Y</w:t>
            </w:r>
          </w:p>
        </w:tc>
        <w:tc>
          <w:tcPr>
            <w:tcW w:w="6845" w:type="dxa"/>
          </w:tcPr>
          <w:p w14:paraId="3B673062" w14:textId="77777777" w:rsidR="000C6246" w:rsidRDefault="008A4A18">
            <w:pPr>
              <w:rPr>
                <w:rFonts w:eastAsia="PMingLiU"/>
                <w:lang w:val="en-US" w:eastAsia="zh-TW"/>
              </w:rPr>
            </w:pPr>
            <w:r>
              <w:rPr>
                <w:rFonts w:eastAsia="PMingLiU"/>
                <w:lang w:val="en-US" w:eastAsia="zh-TW"/>
              </w:rPr>
              <w:t>Support FL proposal.</w:t>
            </w:r>
          </w:p>
        </w:tc>
      </w:tr>
      <w:tr w:rsidR="000C6246" w14:paraId="3B673067" w14:textId="77777777" w:rsidTr="007D013D">
        <w:tc>
          <w:tcPr>
            <w:tcW w:w="1524" w:type="dxa"/>
          </w:tcPr>
          <w:p w14:paraId="3B673064"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5" w:type="dxa"/>
          </w:tcPr>
          <w:p w14:paraId="3B673066" w14:textId="77777777" w:rsidR="000C6246" w:rsidRDefault="000C6246">
            <w:pPr>
              <w:rPr>
                <w:rFonts w:eastAsia="PMingLiU"/>
                <w:lang w:val="en-US" w:eastAsia="zh-TW"/>
              </w:rPr>
            </w:pPr>
          </w:p>
        </w:tc>
      </w:tr>
      <w:tr w:rsidR="000C6246" w14:paraId="3B67306B" w14:textId="77777777" w:rsidTr="007D013D">
        <w:tc>
          <w:tcPr>
            <w:tcW w:w="1524"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265"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845" w:type="dxa"/>
          </w:tcPr>
          <w:p w14:paraId="3B67306A" w14:textId="77777777" w:rsidR="000C6246" w:rsidRDefault="000C6246">
            <w:pPr>
              <w:rPr>
                <w:rFonts w:eastAsia="PMingLiU"/>
                <w:lang w:val="en-US" w:eastAsia="zh-TW"/>
              </w:rPr>
            </w:pPr>
          </w:p>
        </w:tc>
      </w:tr>
      <w:tr w:rsidR="000C6246" w14:paraId="3B67306F" w14:textId="77777777" w:rsidTr="007D013D">
        <w:tc>
          <w:tcPr>
            <w:tcW w:w="1524" w:type="dxa"/>
          </w:tcPr>
          <w:p w14:paraId="3B67306C"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3B67306D"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845" w:type="dxa"/>
          </w:tcPr>
          <w:p w14:paraId="3B67306E" w14:textId="77777777" w:rsidR="000C6246" w:rsidRDefault="000C6246">
            <w:pPr>
              <w:rPr>
                <w:rFonts w:eastAsia="PMingLiU"/>
                <w:lang w:val="en-US" w:eastAsia="zh-TW"/>
              </w:rPr>
            </w:pPr>
          </w:p>
        </w:tc>
      </w:tr>
      <w:tr w:rsidR="000C6246" w14:paraId="3B673073" w14:textId="77777777" w:rsidTr="007D013D">
        <w:tc>
          <w:tcPr>
            <w:tcW w:w="1524" w:type="dxa"/>
          </w:tcPr>
          <w:p w14:paraId="3B673070"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3B673071" w14:textId="77777777" w:rsidR="000C6246" w:rsidRDefault="008A4A18">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3B673072" w14:textId="77777777" w:rsidR="000C6246" w:rsidRDefault="008A4A18">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rsidTr="007D013D">
        <w:tc>
          <w:tcPr>
            <w:tcW w:w="1524" w:type="dxa"/>
          </w:tcPr>
          <w:p w14:paraId="3B673074"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5" w:type="dxa"/>
          </w:tcPr>
          <w:p w14:paraId="3B673076" w14:textId="77777777" w:rsidR="000C6246" w:rsidRDefault="000C6246">
            <w:pPr>
              <w:rPr>
                <w:rFonts w:eastAsiaTheme="minorEastAsia"/>
                <w:lang w:val="en-US" w:eastAsia="zh-CN"/>
              </w:rPr>
            </w:pPr>
          </w:p>
        </w:tc>
      </w:tr>
      <w:tr w:rsidR="00661A14" w14:paraId="42E9C93F" w14:textId="77777777" w:rsidTr="007D013D">
        <w:tc>
          <w:tcPr>
            <w:tcW w:w="1524" w:type="dxa"/>
          </w:tcPr>
          <w:p w14:paraId="625D7E0F" w14:textId="30B75C73" w:rsidR="00661A14" w:rsidRDefault="00661A14" w:rsidP="00661A14">
            <w:pPr>
              <w:rPr>
                <w:rFonts w:eastAsiaTheme="minorEastAsia"/>
                <w:lang w:val="en-US" w:eastAsia="zh-CN"/>
              </w:rPr>
            </w:pPr>
            <w:r>
              <w:rPr>
                <w:rFonts w:eastAsiaTheme="minorEastAsia"/>
                <w:lang w:val="en-US" w:eastAsia="zh-CN"/>
              </w:rPr>
              <w:t xml:space="preserve">Nordic </w:t>
            </w:r>
          </w:p>
        </w:tc>
        <w:tc>
          <w:tcPr>
            <w:tcW w:w="1265" w:type="dxa"/>
            <w:gridSpan w:val="2"/>
          </w:tcPr>
          <w:p w14:paraId="37B9EAC1" w14:textId="05627ED9" w:rsidR="00661A14" w:rsidRDefault="00661A14" w:rsidP="00661A14">
            <w:pPr>
              <w:tabs>
                <w:tab w:val="left" w:pos="551"/>
              </w:tabs>
              <w:rPr>
                <w:rFonts w:eastAsiaTheme="minorEastAsia"/>
                <w:lang w:val="en-US" w:eastAsia="zh-CN"/>
              </w:rPr>
            </w:pPr>
            <w:r>
              <w:rPr>
                <w:rFonts w:eastAsiaTheme="minorEastAsia"/>
                <w:lang w:val="en-US" w:eastAsia="zh-CN"/>
              </w:rPr>
              <w:t>Y</w:t>
            </w:r>
          </w:p>
        </w:tc>
        <w:tc>
          <w:tcPr>
            <w:tcW w:w="6845"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r w:rsidR="00430EEC" w14:paraId="2071C0C7" w14:textId="77777777" w:rsidTr="007D013D">
        <w:tc>
          <w:tcPr>
            <w:tcW w:w="1524" w:type="dxa"/>
          </w:tcPr>
          <w:p w14:paraId="60CF155A" w14:textId="5C913850" w:rsidR="00430EEC" w:rsidRPr="00430EEC" w:rsidRDefault="00430EEC" w:rsidP="00661A1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037300E8" w14:textId="4A2A2B01" w:rsidR="00430EEC" w:rsidRPr="00430EEC" w:rsidRDefault="00430EEC" w:rsidP="00661A14">
            <w:pPr>
              <w:tabs>
                <w:tab w:val="left" w:pos="551"/>
              </w:tabs>
              <w:rPr>
                <w:rFonts w:eastAsia="Yu Mincho"/>
                <w:lang w:val="en-US" w:eastAsia="ja-JP"/>
              </w:rPr>
            </w:pPr>
            <w:r>
              <w:rPr>
                <w:rFonts w:eastAsia="Yu Mincho" w:hint="eastAsia"/>
                <w:lang w:val="en-US" w:eastAsia="ja-JP"/>
              </w:rPr>
              <w:t>Y</w:t>
            </w:r>
          </w:p>
        </w:tc>
        <w:tc>
          <w:tcPr>
            <w:tcW w:w="6845" w:type="dxa"/>
          </w:tcPr>
          <w:p w14:paraId="6DF66446" w14:textId="77777777" w:rsidR="00430EEC" w:rsidRDefault="00430EEC" w:rsidP="00661A14">
            <w:pPr>
              <w:rPr>
                <w:rFonts w:eastAsiaTheme="minorEastAsia"/>
                <w:lang w:val="en-US" w:eastAsia="zh-CN"/>
              </w:rPr>
            </w:pPr>
          </w:p>
        </w:tc>
      </w:tr>
      <w:tr w:rsidR="009219A6" w14:paraId="167DF3B5" w14:textId="77777777" w:rsidTr="007D013D">
        <w:tc>
          <w:tcPr>
            <w:tcW w:w="1524" w:type="dxa"/>
          </w:tcPr>
          <w:p w14:paraId="1CC30E69"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020C9057" w14:textId="77777777" w:rsidR="009219A6" w:rsidRDefault="009219A6" w:rsidP="00A04AC6">
            <w:pPr>
              <w:tabs>
                <w:tab w:val="left" w:pos="551"/>
              </w:tabs>
              <w:rPr>
                <w:rFonts w:eastAsiaTheme="minorEastAsia"/>
                <w:lang w:val="en-US" w:eastAsia="zh-CN"/>
              </w:rPr>
            </w:pPr>
            <w:r>
              <w:rPr>
                <w:rFonts w:eastAsiaTheme="minorEastAsia" w:hint="eastAsia"/>
                <w:lang w:val="en-US" w:eastAsia="zh-CN"/>
              </w:rPr>
              <w:t>Y</w:t>
            </w:r>
          </w:p>
        </w:tc>
        <w:tc>
          <w:tcPr>
            <w:tcW w:w="6845" w:type="dxa"/>
          </w:tcPr>
          <w:p w14:paraId="370A03F1" w14:textId="77777777" w:rsidR="009219A6" w:rsidRDefault="009219A6" w:rsidP="00A04AC6">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16460015" w14:textId="77777777" w:rsidR="009219A6" w:rsidRDefault="009219A6" w:rsidP="00A04AC6">
            <w:pPr>
              <w:rPr>
                <w:rFonts w:eastAsiaTheme="minorEastAsia"/>
                <w:lang w:val="en-US" w:eastAsia="zh-CN"/>
              </w:rPr>
            </w:pPr>
            <w:r>
              <w:rPr>
                <w:rFonts w:eastAsiaTheme="minorEastAsia"/>
                <w:lang w:val="en-US" w:eastAsia="zh-CN"/>
              </w:rPr>
              <w:t>Support MediaTek’s note for post-FFT buffering.</w:t>
            </w:r>
          </w:p>
        </w:tc>
      </w:tr>
      <w:tr w:rsidR="007D013D" w14:paraId="1C07E86D" w14:textId="77777777" w:rsidTr="007D013D">
        <w:tc>
          <w:tcPr>
            <w:tcW w:w="1524" w:type="dxa"/>
          </w:tcPr>
          <w:p w14:paraId="60FC1886" w14:textId="008A6AA6" w:rsidR="007D013D" w:rsidRDefault="007D013D" w:rsidP="007D013D">
            <w:pPr>
              <w:rPr>
                <w:rFonts w:eastAsiaTheme="minorEastAsia"/>
                <w:lang w:val="en-US" w:eastAsia="zh-CN"/>
              </w:rPr>
            </w:pPr>
            <w:r>
              <w:rPr>
                <w:rFonts w:eastAsia="Malgun Gothic" w:hint="eastAsia"/>
                <w:lang w:val="en-US" w:eastAsia="ko-KR"/>
              </w:rPr>
              <w:t>LGE</w:t>
            </w:r>
          </w:p>
        </w:tc>
        <w:tc>
          <w:tcPr>
            <w:tcW w:w="1265" w:type="dxa"/>
            <w:gridSpan w:val="2"/>
          </w:tcPr>
          <w:p w14:paraId="4245C337" w14:textId="592A230B" w:rsidR="007D013D" w:rsidRDefault="007D013D" w:rsidP="007D013D">
            <w:pPr>
              <w:tabs>
                <w:tab w:val="left" w:pos="551"/>
              </w:tabs>
              <w:rPr>
                <w:rFonts w:eastAsiaTheme="minorEastAsia"/>
                <w:lang w:val="en-US" w:eastAsia="zh-CN"/>
              </w:rPr>
            </w:pPr>
            <w:r>
              <w:rPr>
                <w:rFonts w:eastAsia="Malgun Gothic" w:hint="eastAsia"/>
                <w:lang w:val="en-US" w:eastAsia="ko-KR"/>
              </w:rPr>
              <w:t>Y (as it is)</w:t>
            </w:r>
          </w:p>
        </w:tc>
        <w:tc>
          <w:tcPr>
            <w:tcW w:w="6845" w:type="dxa"/>
          </w:tcPr>
          <w:p w14:paraId="095EFC76" w14:textId="408F3470" w:rsidR="007D013D" w:rsidRDefault="007D013D" w:rsidP="007D013D">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w:t>
            </w:r>
            <w:r w:rsidRPr="00095739">
              <w:rPr>
                <w:rFonts w:eastAsia="Malgun Gothic"/>
                <w:lang w:val="en-US" w:eastAsia="ko-KR"/>
              </w:rPr>
              <w:t>UE implementation (either combining or buffering)</w:t>
            </w:r>
            <w:r>
              <w:rPr>
                <w:rFonts w:eastAsia="Malgun Gothic"/>
                <w:lang w:val="en-US" w:eastAsia="ko-KR"/>
              </w:rPr>
              <w:t xml:space="preserve"> yet </w:t>
            </w:r>
            <w:proofErr w:type="gramStart"/>
            <w:r>
              <w:rPr>
                <w:rFonts w:eastAsia="Malgun Gothic"/>
                <w:lang w:val="en-US" w:eastAsia="ko-KR"/>
              </w:rPr>
              <w:t>and also</w:t>
            </w:r>
            <w:proofErr w:type="gramEnd"/>
            <w:r>
              <w:rPr>
                <w:rFonts w:eastAsia="Malgun Gothic"/>
                <w:lang w:val="en-US" w:eastAsia="ko-KR"/>
              </w:rPr>
              <w:t xml:space="preserve"> should not mean any</w:t>
            </w:r>
            <w:r w:rsidRPr="00095739">
              <w:rPr>
                <w:rFonts w:eastAsia="Malgun Gothic"/>
                <w:lang w:val="en-US" w:eastAsia="ko-KR"/>
              </w:rPr>
              <w:t xml:space="preserve"> follow-on specification work to compensate </w:t>
            </w:r>
            <w:r>
              <w:rPr>
                <w:rFonts w:eastAsia="Malgun Gothic"/>
                <w:lang w:val="en-US" w:eastAsia="ko-KR"/>
              </w:rPr>
              <w:t>the performance loss.</w:t>
            </w:r>
          </w:p>
        </w:tc>
      </w:tr>
      <w:tr w:rsidR="00B9438E" w14:paraId="5524CE7A" w14:textId="77777777" w:rsidTr="00B9438E">
        <w:tc>
          <w:tcPr>
            <w:tcW w:w="1524" w:type="dxa"/>
          </w:tcPr>
          <w:p w14:paraId="18E7536C" w14:textId="77777777" w:rsidR="00B9438E" w:rsidRDefault="00B9438E" w:rsidP="00D86021">
            <w:pPr>
              <w:rPr>
                <w:rFonts w:eastAsiaTheme="minorEastAsia"/>
                <w:lang w:val="en-US" w:eastAsia="zh-CN"/>
              </w:rPr>
            </w:pPr>
            <w:r>
              <w:rPr>
                <w:rFonts w:eastAsiaTheme="minorEastAsia"/>
                <w:lang w:val="en-US" w:eastAsia="zh-CN"/>
              </w:rPr>
              <w:t>Ericsson</w:t>
            </w:r>
          </w:p>
        </w:tc>
        <w:tc>
          <w:tcPr>
            <w:tcW w:w="1265" w:type="dxa"/>
            <w:gridSpan w:val="2"/>
          </w:tcPr>
          <w:p w14:paraId="7D782821" w14:textId="77777777" w:rsidR="00B9438E" w:rsidRDefault="00B9438E" w:rsidP="00D86021">
            <w:pPr>
              <w:tabs>
                <w:tab w:val="left" w:pos="551"/>
              </w:tabs>
              <w:rPr>
                <w:rFonts w:eastAsiaTheme="minorEastAsia"/>
                <w:lang w:val="en-US" w:eastAsia="zh-CN"/>
              </w:rPr>
            </w:pPr>
            <w:r>
              <w:rPr>
                <w:rFonts w:eastAsiaTheme="minorEastAsia"/>
                <w:lang w:val="en-US" w:eastAsia="zh-CN"/>
              </w:rPr>
              <w:t>Y</w:t>
            </w:r>
          </w:p>
        </w:tc>
        <w:tc>
          <w:tcPr>
            <w:tcW w:w="6845" w:type="dxa"/>
          </w:tcPr>
          <w:p w14:paraId="05A86849" w14:textId="77777777" w:rsidR="00B9438E" w:rsidRDefault="00B9438E" w:rsidP="00D86021">
            <w:pPr>
              <w:rPr>
                <w:rFonts w:eastAsiaTheme="minorEastAsia"/>
                <w:lang w:val="en-US" w:eastAsia="zh-CN"/>
              </w:rPr>
            </w:pPr>
            <w:r>
              <w:rPr>
                <w:rFonts w:eastAsiaTheme="minorEastAsia"/>
                <w:lang w:val="en-US" w:eastAsia="zh-CN"/>
              </w:rPr>
              <w:t xml:space="preserve">We agree with Huawei that </w:t>
            </w:r>
            <w:r w:rsidRPr="00AD1810">
              <w:rPr>
                <w:rFonts w:eastAsiaTheme="minorEastAsia"/>
                <w:lang w:val="en-US" w:eastAsia="zh-CN"/>
              </w:rPr>
              <w:t xml:space="preserve">Rel-18 </w:t>
            </w:r>
            <w:proofErr w:type="spellStart"/>
            <w:r w:rsidRPr="00AD1810">
              <w:rPr>
                <w:rFonts w:eastAsiaTheme="minorEastAsia"/>
                <w:lang w:val="en-US" w:eastAsia="zh-CN"/>
              </w:rPr>
              <w:t>RedCap</w:t>
            </w:r>
            <w:proofErr w:type="spellEnd"/>
            <w:r w:rsidRPr="00AD1810">
              <w:rPr>
                <w:rFonts w:eastAsiaTheme="minorEastAsia"/>
                <w:lang w:val="en-US" w:eastAsia="zh-CN"/>
              </w:rPr>
              <w:t xml:space="preserve"> UEs should be able to share the legacy SIB1 with non-</w:t>
            </w:r>
            <w:proofErr w:type="spellStart"/>
            <w:r w:rsidRPr="00AD1810">
              <w:rPr>
                <w:rFonts w:eastAsiaTheme="minorEastAsia"/>
                <w:lang w:val="en-US" w:eastAsia="zh-CN"/>
              </w:rPr>
              <w:t>RedCap</w:t>
            </w:r>
            <w:proofErr w:type="spellEnd"/>
            <w:r w:rsidRPr="00AD1810">
              <w:rPr>
                <w:rFonts w:eastAsiaTheme="minorEastAsia"/>
                <w:lang w:val="en-US" w:eastAsia="zh-CN"/>
              </w:rPr>
              <w:t xml:space="preserve"> UEs and Rel-17 </w:t>
            </w:r>
            <w:proofErr w:type="spellStart"/>
            <w:r w:rsidRPr="00AD1810">
              <w:rPr>
                <w:rFonts w:eastAsiaTheme="minorEastAsia"/>
                <w:lang w:val="en-US" w:eastAsia="zh-CN"/>
              </w:rPr>
              <w:t>RedCap</w:t>
            </w:r>
            <w:proofErr w:type="spellEnd"/>
            <w:r w:rsidRPr="00AD1810">
              <w:rPr>
                <w:rFonts w:eastAsiaTheme="minorEastAsia"/>
                <w:lang w:val="en-US" w:eastAsia="zh-CN"/>
              </w:rPr>
              <w:t xml:space="preserve"> UEs</w:t>
            </w:r>
            <w:r>
              <w:rPr>
                <w:rFonts w:eastAsiaTheme="minorEastAsia"/>
                <w:lang w:val="en-US" w:eastAsia="zh-CN"/>
              </w:rPr>
              <w:t>.</w:t>
            </w:r>
          </w:p>
          <w:p w14:paraId="28B57A62" w14:textId="77777777" w:rsidR="00B9438E" w:rsidRDefault="00B9438E" w:rsidP="00D86021">
            <w:pPr>
              <w:rPr>
                <w:rFonts w:eastAsiaTheme="minorEastAsia"/>
                <w:lang w:val="en-US" w:eastAsia="zh-CN"/>
              </w:rPr>
            </w:pPr>
            <w:r>
              <w:rPr>
                <w:rFonts w:eastAsiaTheme="minorEastAsia"/>
                <w:lang w:val="en-US" w:eastAsia="zh-CN"/>
              </w:rPr>
              <w:t xml:space="preserve">We agree with Nordic that the </w:t>
            </w:r>
            <w:r w:rsidRPr="00B219EE">
              <w:rPr>
                <w:rFonts w:eastAsiaTheme="minorEastAsia"/>
                <w:lang w:val="en-US" w:eastAsia="zh-CN"/>
              </w:rPr>
              <w:t>choice of combining or buffering</w:t>
            </w:r>
            <w:r>
              <w:rPr>
                <w:rFonts w:eastAsiaTheme="minorEastAsia"/>
                <w:lang w:val="en-US" w:eastAsia="zh-CN"/>
              </w:rPr>
              <w:t xml:space="preserve"> for SIB1 </w:t>
            </w:r>
            <w:r w:rsidRPr="00B219EE">
              <w:rPr>
                <w:rFonts w:eastAsiaTheme="minorEastAsia"/>
                <w:lang w:val="en-US" w:eastAsia="zh-CN"/>
              </w:rPr>
              <w:t>can be left up to implementation.</w:t>
            </w: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3B67307A"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07B"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Need 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B6730C2"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C3" w14:textId="77777777" w:rsidR="000C6246" w:rsidRDefault="008A4A1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B6730C4" w14:textId="77777777" w:rsidR="000C6246" w:rsidRDefault="008A4A1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0C7"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C8" w14:textId="77777777" w:rsidR="000C6246" w:rsidRDefault="008A4A18">
            <w:pPr>
              <w:rPr>
                <w:rFonts w:eastAsia="Yu Mincho"/>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Yu Mincho"/>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Yu Mincho"/>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6246" w14:paraId="3B6730E5" w14:textId="77777777">
        <w:tc>
          <w:tcPr>
            <w:tcW w:w="1479" w:type="dxa"/>
          </w:tcPr>
          <w:p w14:paraId="3B6730E0"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30E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0F1"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0F2"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Malgun Gothic"/>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B6730F6" w14:textId="77777777" w:rsidR="000C6246" w:rsidRDefault="008A4A18">
            <w:pPr>
              <w:tabs>
                <w:tab w:val="left" w:pos="551"/>
              </w:tabs>
              <w:rPr>
                <w:rFonts w:eastAsia="Malgun Gothic"/>
                <w:lang w:val="en-US" w:eastAsia="ko-KR"/>
              </w:rPr>
            </w:pPr>
            <w:r>
              <w:rPr>
                <w:rFonts w:eastAsia="Yu Mincho" w:hint="eastAsia"/>
                <w:lang w:val="en-US" w:eastAsia="ja-JP"/>
              </w:rPr>
              <w:t>Y</w:t>
            </w:r>
          </w:p>
        </w:tc>
        <w:tc>
          <w:tcPr>
            <w:tcW w:w="1134" w:type="dxa"/>
          </w:tcPr>
          <w:p w14:paraId="3B6730F7" w14:textId="77777777" w:rsidR="000C6246" w:rsidRDefault="008A4A18">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B6730F9" w14:textId="77777777" w:rsidR="000C6246" w:rsidRDefault="008A4A18">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0C6246" w14:paraId="3B6730FF" w14:textId="77777777">
        <w:tc>
          <w:tcPr>
            <w:tcW w:w="1479" w:type="dxa"/>
          </w:tcPr>
          <w:p w14:paraId="3B6730FB" w14:textId="77777777" w:rsidR="000C6246" w:rsidRDefault="008A4A18">
            <w:pPr>
              <w:rPr>
                <w:rFonts w:eastAsia="Yu Mincho"/>
                <w:lang w:val="en-US" w:eastAsia="ja-JP"/>
              </w:rPr>
            </w:pPr>
            <w:r>
              <w:rPr>
                <w:rFonts w:eastAsia="Yu Mincho"/>
                <w:lang w:val="en-US" w:eastAsia="ja-JP"/>
              </w:rPr>
              <w:t>Sequans</w:t>
            </w:r>
          </w:p>
        </w:tc>
        <w:tc>
          <w:tcPr>
            <w:tcW w:w="1039" w:type="dxa"/>
          </w:tcPr>
          <w:p w14:paraId="3B6730FC" w14:textId="77777777" w:rsidR="000C6246" w:rsidRDefault="008A4A18">
            <w:pPr>
              <w:tabs>
                <w:tab w:val="left" w:pos="551"/>
              </w:tabs>
              <w:rPr>
                <w:rFonts w:eastAsia="Yu Mincho"/>
                <w:lang w:val="en-US" w:eastAsia="ja-JP"/>
              </w:rPr>
            </w:pPr>
            <w:r>
              <w:rPr>
                <w:rFonts w:eastAsia="Yu Mincho"/>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Yu Mincho"/>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09"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0A"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lastRenderedPageBreak/>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3B67311A" w14:textId="77777777" w:rsidR="000C6246" w:rsidRDefault="008A4A18">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0C6246" w14:paraId="3B673144" w14:textId="77777777">
        <w:tc>
          <w:tcPr>
            <w:tcW w:w="1479" w:type="dxa"/>
          </w:tcPr>
          <w:p w14:paraId="3B673140"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Yu Mincho"/>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w:t>
            </w:r>
            <w:r>
              <w:rPr>
                <w:rFonts w:eastAsiaTheme="minorEastAsia"/>
                <w:lang w:val="en-US" w:eastAsia="zh-CN"/>
              </w:rPr>
              <w:lastRenderedPageBreak/>
              <w:t xml:space="preserve">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B67314A" w14:textId="77777777" w:rsidR="000C6246" w:rsidRDefault="008A4A18">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3B67314D"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0C6246" w14:paraId="3B673154" w14:textId="77777777">
        <w:tc>
          <w:tcPr>
            <w:tcW w:w="1479" w:type="dxa"/>
          </w:tcPr>
          <w:p w14:paraId="3B673150"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B673151"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6C"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17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171" w14:textId="77777777" w:rsidR="000C6246" w:rsidRDefault="008A4A18">
            <w:pPr>
              <w:rPr>
                <w:rFonts w:eastAsia="Yu Mincho"/>
                <w:lang w:val="en-US" w:eastAsia="ja-JP"/>
              </w:rPr>
            </w:pPr>
            <w:r>
              <w:rPr>
                <w:rFonts w:eastAsia="Malgun Gothic"/>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Malgun Gothic"/>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176" w14:textId="77777777" w:rsidR="000C6246" w:rsidRDefault="000C6246">
            <w:pPr>
              <w:rPr>
                <w:rFonts w:eastAsia="Malgun Gothic"/>
                <w:lang w:val="en-US" w:eastAsia="ko-KR"/>
              </w:rPr>
            </w:pPr>
          </w:p>
        </w:tc>
        <w:tc>
          <w:tcPr>
            <w:tcW w:w="5982" w:type="dxa"/>
          </w:tcPr>
          <w:p w14:paraId="3B673177" w14:textId="77777777" w:rsidR="000C6246" w:rsidRDefault="008A4A18">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0C6246" w14:paraId="3B67319E" w14:textId="77777777">
        <w:tc>
          <w:tcPr>
            <w:tcW w:w="1479" w:type="dxa"/>
          </w:tcPr>
          <w:p w14:paraId="3B673186"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187"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188" w14:textId="77777777" w:rsidR="000C6246" w:rsidRDefault="008A4A18">
            <w:pPr>
              <w:rPr>
                <w:rFonts w:eastAsia="Malgun Gothic"/>
                <w:lang w:val="en-US" w:eastAsia="zh-CN"/>
              </w:rPr>
            </w:pPr>
            <w:r>
              <w:rPr>
                <w:rFonts w:eastAsia="Malgun Gothic"/>
                <w:lang w:val="en-US" w:eastAsia="ko-KR"/>
              </w:rPr>
              <w:t>Option 2</w:t>
            </w:r>
          </w:p>
        </w:tc>
        <w:tc>
          <w:tcPr>
            <w:tcW w:w="5982" w:type="dxa"/>
          </w:tcPr>
          <w:p w14:paraId="3B673189" w14:textId="77777777" w:rsidR="000C6246" w:rsidRDefault="008A4A18">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w:t>
            </w:r>
            <w:r>
              <w:rPr>
                <w:rFonts w:eastAsia="Malgun Gothic"/>
                <w:lang w:val="en-US" w:eastAsia="ko-KR"/>
              </w:rPr>
              <w:lastRenderedPageBreak/>
              <w:t xml:space="preserve">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3B67318A" w14:textId="77777777" w:rsidR="000C6246" w:rsidRDefault="008A4A18">
            <w:pPr>
              <w:rPr>
                <w:rFonts w:eastAsia="Malgun Gothic"/>
                <w:lang w:val="en-US" w:eastAsia="ko-KR"/>
              </w:rPr>
            </w:pPr>
            <w:r>
              <w:rPr>
                <w:rFonts w:eastAsia="Malgun Gothic"/>
                <w:lang w:val="en-US" w:eastAsia="ko-KR"/>
              </w:rPr>
              <w:t>However, this also depends on whether VRB to PRB interleave is enabled.</w:t>
            </w:r>
          </w:p>
          <w:p w14:paraId="3B67318B" w14:textId="77777777" w:rsidR="000C6246" w:rsidRDefault="008A4A18">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3B67318C" w14:textId="77777777" w:rsidR="000C6246" w:rsidRDefault="008A4A18">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SimSun"/>
                      <w:color w:val="000000"/>
                    </w:rPr>
                  </w:pPr>
                  <w:r>
                    <w:rPr>
                      <w:rFonts w:eastAsia="SimSun"/>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3B67319D" w14:textId="77777777" w:rsidR="000C6246" w:rsidRDefault="000C6246">
            <w:pPr>
              <w:rPr>
                <w:rFonts w:eastAsia="Malgun Gothic"/>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lastRenderedPageBreak/>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3B6731B1"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ListParagraph"/>
              <w:numPr>
                <w:ilvl w:val="0"/>
                <w:numId w:val="16"/>
              </w:numPr>
              <w:rPr>
                <w:b/>
                <w:bCs/>
                <w:sz w:val="20"/>
                <w:szCs w:val="22"/>
                <w:lang w:val="en-US"/>
              </w:rPr>
            </w:pPr>
            <w:r>
              <w:rPr>
                <w:b/>
                <w:bCs/>
                <w:sz w:val="20"/>
                <w:szCs w:val="22"/>
                <w:lang w:val="en-US"/>
              </w:rPr>
              <w:t>FFS: whether 5MHz is assumed to be physically contiguous</w:t>
            </w:r>
          </w:p>
          <w:p w14:paraId="3B6731B4"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t>Agreement:</w:t>
            </w:r>
          </w:p>
          <w:p w14:paraId="3B6731B9" w14:textId="77777777" w:rsidR="000C6246" w:rsidRDefault="008A4A18">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B6731BA" w14:textId="77777777" w:rsidR="000C6246" w:rsidRDefault="008A4A18">
            <w:pPr>
              <w:pStyle w:val="ListParagraph"/>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ListParagraph"/>
              <w:numPr>
                <w:ilvl w:val="0"/>
                <w:numId w:val="16"/>
              </w:numPr>
              <w:rPr>
                <w:sz w:val="20"/>
                <w:szCs w:val="22"/>
                <w:lang w:val="en-US"/>
              </w:rPr>
            </w:pPr>
            <w:r>
              <w:rPr>
                <w:sz w:val="20"/>
                <w:szCs w:val="22"/>
                <w:lang w:val="en-US"/>
              </w:rPr>
              <w:t>FFS: whether 5MHz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B6731C1"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B6731F4" w14:textId="77777777" w:rsidR="000C6246" w:rsidRDefault="008A4A1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Yu Mincho"/>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Yu Mincho"/>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2F"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Yu Mincho"/>
                <w:lang w:val="en-US" w:eastAsia="ja-JP"/>
              </w:rPr>
              <w:t>RAR would be FFS.</w:t>
            </w:r>
          </w:p>
        </w:tc>
      </w:tr>
      <w:tr w:rsidR="000C6246" w14:paraId="3B673237" w14:textId="77777777">
        <w:tc>
          <w:tcPr>
            <w:tcW w:w="1479" w:type="dxa"/>
          </w:tcPr>
          <w:p w14:paraId="3B673233"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34"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35"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236" w14:textId="77777777" w:rsidR="000C6246" w:rsidRDefault="008A4A18">
            <w:pPr>
              <w:rPr>
                <w:rFonts w:eastAsia="Yu Mincho"/>
                <w:lang w:val="en-US" w:eastAsia="ja-JP"/>
              </w:rPr>
            </w:pPr>
            <w:r>
              <w:rPr>
                <w:rFonts w:eastAsia="Malgun Gothic"/>
                <w:lang w:val="en-US" w:eastAsia="ko-KR"/>
              </w:rPr>
              <w:t>But we share the view that we need further discussion with the two options.</w:t>
            </w:r>
          </w:p>
        </w:tc>
      </w:tr>
      <w:tr w:rsidR="000C6246" w14:paraId="3B67323D" w14:textId="77777777">
        <w:tc>
          <w:tcPr>
            <w:tcW w:w="1479" w:type="dxa"/>
          </w:tcPr>
          <w:p w14:paraId="3B673238"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3239"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323A" w14:textId="77777777" w:rsidR="000C6246" w:rsidRDefault="000C6246">
            <w:pPr>
              <w:rPr>
                <w:rFonts w:eastAsia="Malgun Gothic"/>
                <w:lang w:val="en-US" w:eastAsia="ko-KR"/>
              </w:rPr>
            </w:pPr>
          </w:p>
        </w:tc>
        <w:tc>
          <w:tcPr>
            <w:tcW w:w="5982" w:type="dxa"/>
          </w:tcPr>
          <w:p w14:paraId="3B67323B" w14:textId="77777777" w:rsidR="000C6246" w:rsidRDefault="008A4A18">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3B67323C" w14:textId="77777777" w:rsidR="000C6246" w:rsidRDefault="008A4A18">
            <w:pPr>
              <w:rPr>
                <w:rFonts w:eastAsia="Malgun Gothic"/>
                <w:lang w:val="en-US" w:eastAsia="ko-KR"/>
              </w:rPr>
            </w:pPr>
            <w:r>
              <w:rPr>
                <w:rFonts w:eastAsia="Yu Mincho"/>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3B673247"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3B67324B"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3B67324D"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lastRenderedPageBreak/>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Option 2 for OSI, Option 1 for 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3B67325D" w14:textId="77777777" w:rsidR="000C6246" w:rsidRDefault="008A4A18">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3B673283"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3B673284"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0C6246" w14:paraId="3B67328B" w14:textId="77777777">
        <w:tc>
          <w:tcPr>
            <w:tcW w:w="1479" w:type="dxa"/>
          </w:tcPr>
          <w:p w14:paraId="3B673287"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B673288"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Yu Mincho"/>
                <w:lang w:val="en-US" w:eastAsia="ja-JP"/>
              </w:rPr>
            </w:pPr>
            <w:r>
              <w:rPr>
                <w:rFonts w:eastAsiaTheme="minorEastAsia" w:hint="eastAsia"/>
                <w:lang w:val="en-US" w:eastAsia="zh-CN"/>
              </w:rPr>
              <w:lastRenderedPageBreak/>
              <w:t>CATT</w:t>
            </w:r>
          </w:p>
        </w:tc>
        <w:tc>
          <w:tcPr>
            <w:tcW w:w="1039" w:type="dxa"/>
          </w:tcPr>
          <w:p w14:paraId="3B67328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for OSI following SIB1. </w:t>
            </w:r>
          </w:p>
          <w:p w14:paraId="3B67329B" w14:textId="77777777" w:rsidR="000C6246" w:rsidRDefault="008A4A18">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A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Malgun Gothic"/>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Malgun Gothic"/>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2AE" w14:textId="77777777" w:rsidR="000C6246" w:rsidRDefault="000C6246">
            <w:pPr>
              <w:rPr>
                <w:rFonts w:eastAsia="Malgun Gothic"/>
                <w:lang w:val="en-US" w:eastAsia="ko-KR"/>
              </w:rPr>
            </w:pPr>
          </w:p>
        </w:tc>
        <w:tc>
          <w:tcPr>
            <w:tcW w:w="5982" w:type="dxa"/>
          </w:tcPr>
          <w:p w14:paraId="3B6732AF" w14:textId="77777777" w:rsidR="000C6246" w:rsidRDefault="000C6246">
            <w:pPr>
              <w:rPr>
                <w:rFonts w:eastAsia="Malgun Gothic"/>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2B8"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2B9" w14:textId="77777777" w:rsidR="000C6246" w:rsidRDefault="000C6246">
            <w:pPr>
              <w:rPr>
                <w:rFonts w:eastAsia="Malgun Gothic"/>
                <w:lang w:val="en-US" w:eastAsia="ko-KR"/>
              </w:rPr>
            </w:pPr>
          </w:p>
        </w:tc>
        <w:tc>
          <w:tcPr>
            <w:tcW w:w="5982" w:type="dxa"/>
          </w:tcPr>
          <w:p w14:paraId="3B6732BA" w14:textId="77777777" w:rsidR="000C6246" w:rsidRDefault="008A4A18">
            <w:pPr>
              <w:rPr>
                <w:rFonts w:eastAsia="Malgun Gothic"/>
                <w:lang w:val="en-US" w:eastAsia="zh-CN"/>
              </w:rPr>
            </w:pPr>
            <w:r>
              <w:rPr>
                <w:rFonts w:eastAsia="Malgun Gothic"/>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No 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3B6732D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3"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B6732D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B6732D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3B6732D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3B6732D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B6732D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B6732E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3B6732E2"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Yu Mincho"/>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Yu Mincho"/>
                <w:lang w:val="en-US" w:eastAsia="ja-JP"/>
              </w:rPr>
            </w:pPr>
            <w:r>
              <w:rPr>
                <w:rFonts w:eastAsiaTheme="minorEastAsia"/>
                <w:lang w:val="en-US" w:eastAsia="zh-CN"/>
              </w:rPr>
              <w:t>For PUSCH, contiguous resource allocation is preferred.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3B673337" w14:textId="77777777" w:rsidR="000C6246" w:rsidRDefault="008A4A18">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3B673338" w14:textId="77777777" w:rsidR="000C6246" w:rsidRDefault="008A4A18">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 xml:space="preserve">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lastRenderedPageBreak/>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Malgun Gothic"/>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 for PUSCH.</w:t>
            </w:r>
          </w:p>
          <w:p w14:paraId="3B673350" w14:textId="77777777" w:rsidR="000C6246" w:rsidRDefault="008A4A18">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80" w14:textId="77777777" w:rsidR="000C6246" w:rsidRDefault="008A4A18">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384"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proposal as it stands.</w:t>
            </w:r>
          </w:p>
          <w:p w14:paraId="3B673386" w14:textId="77777777" w:rsidR="000C6246" w:rsidRDefault="008A4A18">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38E"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Fine with the proposal, but 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3B6733A1" w14:textId="77777777" w:rsidR="000C6246" w:rsidRDefault="008A4A18">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3AC" w14:textId="77777777" w:rsidR="000C6246" w:rsidRDefault="008A4A18">
            <w:pPr>
              <w:tabs>
                <w:tab w:val="left" w:pos="551"/>
              </w:tabs>
              <w:jc w:val="left"/>
              <w:rPr>
                <w:rFonts w:eastAsia="Yu Mincho"/>
                <w:lang w:val="en-US" w:eastAsia="ja-JP"/>
              </w:rPr>
            </w:pPr>
            <w:r>
              <w:rPr>
                <w:rFonts w:eastAsia="Malgun Gothic"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0C6246" w14:paraId="3B6733B2" w14:textId="77777777">
        <w:tc>
          <w:tcPr>
            <w:tcW w:w="1479" w:type="dxa"/>
          </w:tcPr>
          <w:p w14:paraId="3B6733AF"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Malgun Gothic"/>
                <w:lang w:val="en-US" w:eastAsia="ko-KR"/>
              </w:rPr>
            </w:pPr>
            <w:r>
              <w:rPr>
                <w:rFonts w:eastAsiaTheme="minorEastAsia"/>
                <w:lang w:val="en-US" w:eastAsia="zh-CN"/>
              </w:rPr>
              <w:t>Y</w:t>
            </w:r>
          </w:p>
        </w:tc>
        <w:tc>
          <w:tcPr>
            <w:tcW w:w="6780" w:type="dxa"/>
          </w:tcPr>
          <w:p w14:paraId="3B6733B1" w14:textId="77777777" w:rsidR="000C6246" w:rsidRDefault="008A4A18">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Malgun Gothic"/>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Malgun Gothic"/>
                <w:lang w:val="en-US" w:eastAsia="zh-CN"/>
              </w:rPr>
            </w:pPr>
            <w:r>
              <w:rPr>
                <w:rFonts w:eastAsiaTheme="minorEastAsia"/>
                <w:lang w:val="en-US" w:eastAsia="zh-CN"/>
              </w:rPr>
              <w:t>Y</w:t>
            </w:r>
          </w:p>
        </w:tc>
        <w:tc>
          <w:tcPr>
            <w:tcW w:w="6780" w:type="dxa"/>
          </w:tcPr>
          <w:p w14:paraId="3B6733B9" w14:textId="77777777" w:rsidR="000C6246" w:rsidRDefault="008A4A18">
            <w:pPr>
              <w:rPr>
                <w:rFonts w:eastAsia="Malgun Gothic"/>
                <w:lang w:val="en-US" w:eastAsia="zh-CN"/>
              </w:rPr>
            </w:pPr>
            <w:r>
              <w:rPr>
                <w:lang w:val="en-US"/>
              </w:rPr>
              <w:t>It is not 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 xml:space="preserve">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3B673404" w14:textId="77777777" w:rsidR="000C6246" w:rsidRDefault="008A4A1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Yu Mincho"/>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Yu Mincho"/>
                <w:lang w:val="en-US" w:eastAsia="ja-JP"/>
              </w:rPr>
            </w:pPr>
            <w:r>
              <w:rPr>
                <w:lang w:val="en-US"/>
              </w:rPr>
              <w:t>We are open, but it seems too early to 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Yu Mincho"/>
                <w:lang w:val="en-US" w:eastAsia="ja-JP"/>
              </w:rPr>
            </w:pPr>
            <w:r>
              <w:rPr>
                <w:rFonts w:eastAsiaTheme="minorEastAsia"/>
                <w:lang w:val="en-US" w:eastAsia="zh-CN"/>
              </w:rPr>
              <w:lastRenderedPageBreak/>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0C6246" w14:paraId="3B67342D" w14:textId="77777777">
        <w:tc>
          <w:tcPr>
            <w:tcW w:w="1479" w:type="dxa"/>
          </w:tcPr>
          <w:p w14:paraId="3B67342A"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2B"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42C" w14:textId="77777777" w:rsidR="000C6246" w:rsidRDefault="008A4A18">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0C6246" w14:paraId="3B673431" w14:textId="77777777">
        <w:tc>
          <w:tcPr>
            <w:tcW w:w="1479" w:type="dxa"/>
          </w:tcPr>
          <w:p w14:paraId="3B67342E"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B67342F" w14:textId="77777777" w:rsidR="000C6246" w:rsidRDefault="000C6246">
            <w:pPr>
              <w:tabs>
                <w:tab w:val="left" w:pos="551"/>
              </w:tabs>
              <w:rPr>
                <w:rFonts w:eastAsia="Malgun Gothic"/>
                <w:lang w:val="en-US" w:eastAsia="ko-KR"/>
              </w:rPr>
            </w:pPr>
          </w:p>
        </w:tc>
        <w:tc>
          <w:tcPr>
            <w:tcW w:w="6780" w:type="dxa"/>
          </w:tcPr>
          <w:p w14:paraId="3B673430" w14:textId="77777777" w:rsidR="000C6246" w:rsidRDefault="008A4A18">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0C6246" w14:paraId="3B673450" w14:textId="77777777">
        <w:tc>
          <w:tcPr>
            <w:tcW w:w="1479" w:type="dxa"/>
          </w:tcPr>
          <w:p w14:paraId="3B67344D" w14:textId="77777777" w:rsidR="000C6246" w:rsidRDefault="008A4A18">
            <w:pPr>
              <w:rPr>
                <w:rFonts w:eastAsia="Malgun Gothic"/>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Malgun Gothic"/>
                <w:lang w:val="en-US" w:eastAsia="ko-KR"/>
              </w:rPr>
            </w:pPr>
          </w:p>
        </w:tc>
        <w:tc>
          <w:tcPr>
            <w:tcW w:w="6780" w:type="dxa"/>
          </w:tcPr>
          <w:p w14:paraId="3B67344F" w14:textId="77777777" w:rsidR="000C6246" w:rsidRDefault="008A4A18">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Scheduling optimizations for reducing post-FFT buffer 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3B67346E" w14:textId="77777777" w:rsidR="000C6246" w:rsidRDefault="008A4A1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B673476" w14:textId="77777777" w:rsidR="000C6246" w:rsidRDefault="008A4A18">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B673477"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B673478"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Agree with MTK and 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3B6734A8"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FDRA/pre-defined FDRA</w:t>
            </w:r>
          </w:p>
          <w:p w14:paraId="3B6734A9" w14:textId="77777777" w:rsidR="000C6246" w:rsidRDefault="008A4A18">
            <w:pPr>
              <w:pStyle w:val="ListParagraph"/>
              <w:numPr>
                <w:ilvl w:val="0"/>
                <w:numId w:val="32"/>
              </w:numPr>
              <w:rPr>
                <w:rFonts w:eastAsia="Yu Mincho"/>
                <w:lang w:val="en-US"/>
              </w:rPr>
            </w:pPr>
            <w:r>
              <w:rPr>
                <w:rFonts w:eastAsia="Yu Mincho"/>
                <w:sz w:val="20"/>
                <w:szCs w:val="21"/>
                <w:lang w:val="en-US"/>
              </w:rPr>
              <w:t>Opt.2: cross-slot scheduling</w:t>
            </w:r>
          </w:p>
          <w:p w14:paraId="3B6734AA" w14:textId="77777777" w:rsidR="000C6246" w:rsidRDefault="008A4A18">
            <w:pPr>
              <w:pStyle w:val="ListParagraph"/>
              <w:numPr>
                <w:ilvl w:val="0"/>
                <w:numId w:val="32"/>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3B6734AB" w14:textId="77777777" w:rsidR="000C6246" w:rsidRDefault="008A4A18">
            <w:pPr>
              <w:pStyle w:val="ListParagraph"/>
              <w:numPr>
                <w:ilvl w:val="0"/>
                <w:numId w:val="32"/>
              </w:numPr>
              <w:rPr>
                <w:rFonts w:eastAsia="Yu Mincho"/>
                <w:lang w:val="en-US"/>
              </w:rPr>
            </w:pPr>
            <w:r>
              <w:rPr>
                <w:rFonts w:eastAsia="Yu Mincho"/>
                <w:sz w:val="20"/>
                <w:szCs w:val="21"/>
                <w:lang w:val="en-US"/>
              </w:rPr>
              <w:t>Opt.4: puncturing of one-shot reception</w:t>
            </w:r>
          </w:p>
          <w:p w14:paraId="3B6734AC" w14:textId="77777777" w:rsidR="000C6246" w:rsidRDefault="008A4A1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0C6246" w14:paraId="3B6734B2" w14:textId="77777777">
        <w:tc>
          <w:tcPr>
            <w:tcW w:w="1479" w:type="dxa"/>
          </w:tcPr>
          <w:p w14:paraId="3B6734AE"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4AF"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Yu Mincho"/>
                <w:lang w:val="en-US" w:eastAsia="ja-JP"/>
              </w:rPr>
            </w:pPr>
            <w:r>
              <w:rPr>
                <w:rFonts w:eastAsiaTheme="minorEastAsia"/>
                <w:lang w:val="en-US" w:eastAsia="zh-CN"/>
              </w:rPr>
              <w:t>We prefer to further check and study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lastRenderedPageBreak/>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B6734C1" w14:textId="77777777" w:rsidR="000C6246" w:rsidRDefault="008A4A1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4C9" w14:textId="77777777" w:rsidR="000C6246" w:rsidRDefault="008A4A1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0C6246" w14:paraId="3B6734DA" w14:textId="77777777">
        <w:tc>
          <w:tcPr>
            <w:tcW w:w="1479" w:type="dxa"/>
          </w:tcPr>
          <w:p w14:paraId="3B6734D7"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D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4D9" w14:textId="77777777" w:rsidR="000C6246" w:rsidRDefault="008A4A18">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lastRenderedPageBreak/>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We also don’t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03" w14:textId="77777777" w:rsidR="000C6246" w:rsidRDefault="008A4A18">
            <w:pPr>
              <w:rPr>
                <w:rFonts w:eastAsia="Yu Mincho"/>
                <w:lang w:val="en-US" w:eastAsia="ja-JP"/>
              </w:rPr>
            </w:pPr>
            <w:r>
              <w:rPr>
                <w:rFonts w:eastAsia="Yu Mincho"/>
                <w:lang w:val="en-US" w:eastAsia="ja-JP"/>
              </w:rPr>
              <w:t xml:space="preserve">We share the same view with FUTUREWEI. </w:t>
            </w:r>
          </w:p>
          <w:p w14:paraId="3B673504" w14:textId="77777777" w:rsidR="000C6246" w:rsidRDefault="008A4A18">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B673505" w14:textId="77777777" w:rsidR="000C6246" w:rsidRDefault="008A4A18">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0E"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lastRenderedPageBreak/>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52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527" w14:textId="77777777" w:rsidR="000C6246" w:rsidRDefault="008A4A18">
            <w:pPr>
              <w:rPr>
                <w:rFonts w:eastAsia="Malgun Gothic"/>
                <w:lang w:val="en-US" w:eastAsia="ko-KR"/>
              </w:rPr>
            </w:pPr>
            <w:r>
              <w:rPr>
                <w:rFonts w:eastAsia="Malgun Gothic"/>
                <w:lang w:val="en-US" w:eastAsia="ko-KR"/>
              </w:rPr>
              <w:t xml:space="preserve">Similar view with FUTUREWEI. </w:t>
            </w:r>
          </w:p>
          <w:p w14:paraId="3B673528" w14:textId="77777777" w:rsidR="000C6246" w:rsidRDefault="008A4A18">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3B67352D" w14:textId="77777777" w:rsidR="000C6246" w:rsidRDefault="008A4A18">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3B67353F"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673540" w14:textId="77777777" w:rsidR="000C6246" w:rsidRDefault="008A4A18">
            <w:pPr>
              <w:pStyle w:val="ListParagraph"/>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3B673541"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configuration of the 5MHz frequency location for PDSCH</w:t>
            </w:r>
          </w:p>
          <w:p w14:paraId="3B673548"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B673549"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Opt.3: cross-slot scheduling</w:t>
            </w:r>
          </w:p>
          <w:p w14:paraId="3B67354A" w14:textId="77777777" w:rsidR="000C6246" w:rsidRDefault="008A4A18">
            <w:pPr>
              <w:pStyle w:val="ListParagraph"/>
              <w:numPr>
                <w:ilvl w:val="0"/>
                <w:numId w:val="32"/>
              </w:numPr>
              <w:rPr>
                <w:rFonts w:eastAsiaTheme="minorEastAsia"/>
                <w:lang w:val="en-US" w:eastAsia="zh-CN"/>
              </w:rPr>
            </w:pPr>
            <w:r>
              <w:rPr>
                <w:rFonts w:eastAsia="Yu Mincho"/>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5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62"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lastRenderedPageBreak/>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78"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 xml:space="preserve">Agree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3B673589"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8B"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ListParagraph"/>
              <w:numPr>
                <w:ilvl w:val="0"/>
                <w:numId w:val="18"/>
              </w:numPr>
              <w:rPr>
                <w:b/>
                <w:bCs/>
                <w:sz w:val="20"/>
                <w:lang w:val="en-US" w:eastAsia="zh-CN"/>
              </w:rPr>
            </w:pPr>
            <w:r>
              <w:rPr>
                <w:b/>
                <w:bCs/>
                <w:sz w:val="20"/>
                <w:lang w:val="en-US" w:eastAsia="zh-CN"/>
              </w:rPr>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Yu Mincho"/>
                <w:lang w:val="en-US" w:eastAsia="ja-JP"/>
              </w:rPr>
            </w:pPr>
            <w:r>
              <w:rPr>
                <w:rFonts w:eastAsiaTheme="minorEastAsia"/>
                <w:lang w:val="en-US" w:eastAsia="zh-CN"/>
              </w:rPr>
              <w:lastRenderedPageBreak/>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Yu Mincho"/>
                <w:lang w:val="en-US" w:eastAsia="ja-JP"/>
              </w:rPr>
              <w:t>Share view with Nokia.</w:t>
            </w:r>
          </w:p>
        </w:tc>
      </w:tr>
      <w:tr w:rsidR="000C6246" w14:paraId="3B6735AC" w14:textId="77777777">
        <w:tc>
          <w:tcPr>
            <w:tcW w:w="1479" w:type="dxa"/>
          </w:tcPr>
          <w:p w14:paraId="3B6735A5"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Yu Mincho"/>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B6735A9"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35AA"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AE" w14:textId="77777777" w:rsidR="000C6246" w:rsidRDefault="008A4A1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B6735AF" w14:textId="77777777" w:rsidR="000C6246" w:rsidRDefault="008A4A18">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Yu Mincho"/>
                <w:lang w:val="en-US" w:eastAsia="zh-CN"/>
              </w:rPr>
            </w:pPr>
            <w:r>
              <w:rPr>
                <w:rFonts w:eastAsia="Yu Mincho"/>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B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B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Malgun Gothic" w:hint="eastAsia"/>
                <w:lang w:val="en-US" w:eastAsia="ko-KR"/>
              </w:rPr>
              <w:lastRenderedPageBreak/>
              <w:t>LGE</w:t>
            </w:r>
          </w:p>
        </w:tc>
        <w:tc>
          <w:tcPr>
            <w:tcW w:w="1372" w:type="dxa"/>
          </w:tcPr>
          <w:p w14:paraId="3B6735C8"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B6735CC" w14:textId="77777777" w:rsidR="000C6246" w:rsidRDefault="000C6246">
            <w:pPr>
              <w:tabs>
                <w:tab w:val="left" w:pos="551"/>
              </w:tabs>
              <w:rPr>
                <w:rFonts w:eastAsia="Malgun Gothic"/>
                <w:lang w:val="en-US" w:eastAsia="ko-KR"/>
              </w:rPr>
            </w:pPr>
          </w:p>
        </w:tc>
        <w:tc>
          <w:tcPr>
            <w:tcW w:w="6780" w:type="dxa"/>
          </w:tcPr>
          <w:p w14:paraId="3B6735CD" w14:textId="77777777" w:rsidR="000C6246" w:rsidRDefault="008A4A18">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B6735CE" w14:textId="77777777" w:rsidR="000C6246" w:rsidRDefault="008A4A18">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0C6246" w14:paraId="3B6735D4" w14:textId="77777777">
        <w:tc>
          <w:tcPr>
            <w:tcW w:w="1479" w:type="dxa"/>
          </w:tcPr>
          <w:p w14:paraId="3B6735D0" w14:textId="77777777" w:rsidR="000C6246" w:rsidRDefault="008A4A18">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3B6735D1" w14:textId="77777777" w:rsidR="000C6246" w:rsidRDefault="000C6246">
            <w:pPr>
              <w:tabs>
                <w:tab w:val="left" w:pos="551"/>
              </w:tabs>
              <w:rPr>
                <w:rFonts w:eastAsia="Malgun Gothic"/>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3B6735D3" w14:textId="77777777" w:rsidR="000C6246" w:rsidRDefault="008A4A18">
            <w:pPr>
              <w:rPr>
                <w:rFonts w:eastAsia="PMingLiU"/>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PMingLiU"/>
                <w:lang w:val="en-US" w:eastAsia="zh-TW"/>
              </w:rPr>
            </w:pPr>
            <w:r>
              <w:rPr>
                <w:rFonts w:eastAsia="PMingLiU"/>
                <w:lang w:val="en-US" w:eastAsia="zh-TW"/>
              </w:rPr>
              <w:t>Nordic</w:t>
            </w:r>
          </w:p>
        </w:tc>
        <w:tc>
          <w:tcPr>
            <w:tcW w:w="1372" w:type="dxa"/>
          </w:tcPr>
          <w:p w14:paraId="3B6735D6" w14:textId="77777777" w:rsidR="000C6246" w:rsidRDefault="000C6246">
            <w:pPr>
              <w:tabs>
                <w:tab w:val="left" w:pos="551"/>
              </w:tabs>
              <w:rPr>
                <w:rFonts w:eastAsia="Malgun Gothic"/>
                <w:lang w:val="en-US" w:eastAsia="ko-KR"/>
              </w:rPr>
            </w:pPr>
          </w:p>
        </w:tc>
        <w:tc>
          <w:tcPr>
            <w:tcW w:w="6780" w:type="dxa"/>
          </w:tcPr>
          <w:p w14:paraId="3B6735D7" w14:textId="77777777" w:rsidR="000C6246" w:rsidRDefault="008A4A18">
            <w:pPr>
              <w:rPr>
                <w:rFonts w:eastAsia="PMingLiU"/>
                <w:lang w:val="en-US" w:eastAsia="zh-TW"/>
              </w:rPr>
            </w:pPr>
            <w:r>
              <w:rPr>
                <w:rFonts w:eastAsia="PMingLiU"/>
                <w:lang w:val="en-US" w:eastAsia="zh-TW"/>
              </w:rPr>
              <w:t xml:space="preserve">Based on comments, let us refine </w:t>
            </w:r>
          </w:p>
          <w:p w14:paraId="3B6735D8" w14:textId="77777777" w:rsidR="000C6246" w:rsidRDefault="008A4A18">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PMingLiU"/>
                <w:lang w:val="en-US" w:eastAsia="zh-TW"/>
              </w:rPr>
            </w:pPr>
            <w:r>
              <w:rPr>
                <w:b/>
                <w:bCs/>
                <w:lang w:val="en-US" w:eastAsia="zh-CN"/>
              </w:rPr>
              <w:t>Other solutions are not precluded.</w:t>
            </w:r>
          </w:p>
          <w:p w14:paraId="3B6735DC" w14:textId="77777777" w:rsidR="000C6246" w:rsidRDefault="008A4A18">
            <w:pPr>
              <w:rPr>
                <w:rFonts w:eastAsia="PMingLiU"/>
                <w:lang w:val="en-US" w:eastAsia="zh-TW"/>
              </w:rPr>
            </w:pPr>
            <w:r>
              <w:rPr>
                <w:rFonts w:eastAsia="PMingLiU"/>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Malgun Gothic"/>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lastRenderedPageBreak/>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Similar view with Nokia, we don’t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0C6246" w14:paraId="3B67361C" w14:textId="77777777">
        <w:tc>
          <w:tcPr>
            <w:tcW w:w="1479" w:type="dxa"/>
          </w:tcPr>
          <w:p w14:paraId="3B673618"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619"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3B67361B" w14:textId="77777777" w:rsidR="000C6246" w:rsidRDefault="008A4A1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lastRenderedPageBreak/>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3B673625" w14:textId="77777777" w:rsidR="000C6246" w:rsidRDefault="008A4A1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62D" w14:textId="77777777" w:rsidR="000C6246" w:rsidRDefault="008A4A18">
            <w:pPr>
              <w:rPr>
                <w:rFonts w:eastAsia="Yu Mincho"/>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0C6246" w14:paraId="3B67363E" w14:textId="77777777">
        <w:tc>
          <w:tcPr>
            <w:tcW w:w="1479" w:type="dxa"/>
          </w:tcPr>
          <w:p w14:paraId="3B67363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3C"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63D" w14:textId="77777777" w:rsidR="000C6246" w:rsidRDefault="008A4A18">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3B673670"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3B673671"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3B673673"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Heading1"/>
        <w:numPr>
          <w:ilvl w:val="0"/>
          <w:numId w:val="0"/>
        </w:numPr>
        <w:ind w:left="1134" w:hanging="1134"/>
        <w:rPr>
          <w:lang w:val="en-US"/>
        </w:rPr>
      </w:pPr>
      <w:r>
        <w:rPr>
          <w:lang w:val="en-US"/>
        </w:rPr>
        <w:t>3</w:t>
      </w:r>
      <w:r>
        <w:rPr>
          <w:lang w:val="en-US"/>
        </w:rPr>
        <w:tab/>
        <w:t>UE peak data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3B673679"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ListParagraph"/>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Proposal 3-1a</w:t>
      </w:r>
      <w:r>
        <w:rPr>
          <w:b/>
          <w:bCs/>
          <w:lang w:val="en-US"/>
        </w:rPr>
        <w:t>:</w:t>
      </w:r>
    </w:p>
    <w:p w14:paraId="3B67367E"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7F"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80"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B6736A1" w14:textId="77777777" w:rsidR="000C6246" w:rsidRDefault="008A4A18">
            <w:pPr>
              <w:pStyle w:val="ListParagraph"/>
              <w:numPr>
                <w:ilvl w:val="1"/>
                <w:numId w:val="37"/>
              </w:numPr>
              <w:rPr>
                <w:b/>
                <w:bCs/>
                <w:sz w:val="20"/>
                <w:szCs w:val="20"/>
                <w:lang w:val="en-US"/>
              </w:rPr>
            </w:pPr>
            <w:r>
              <w:rPr>
                <w:b/>
                <w:bCs/>
                <w:sz w:val="20"/>
                <w:szCs w:val="20"/>
                <w:lang w:val="en-US"/>
              </w:rPr>
              <w:lastRenderedPageBreak/>
              <w:t xml:space="preserve">X is the smallest possible value which meets 10Mbps for PDSCH/PUSCH for 15/30KHz SCS. </w:t>
            </w:r>
          </w:p>
          <w:p w14:paraId="3B6736A2"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lastRenderedPageBreak/>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3B6736B2" w14:textId="77777777" w:rsidR="000C6246" w:rsidRDefault="000C6246">
            <w:pPr>
              <w:pStyle w:val="ListParagraph"/>
              <w:ind w:left="0"/>
              <w:rPr>
                <w:sz w:val="20"/>
                <w:szCs w:val="20"/>
                <w:lang w:val="en-US" w:eastAsia="zh-CN"/>
              </w:rPr>
            </w:pPr>
          </w:p>
          <w:p w14:paraId="3B6736B3" w14:textId="77777777" w:rsidR="000C6246" w:rsidRDefault="008A4A18">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B6736B4" w14:textId="77777777" w:rsidR="000C6246" w:rsidRDefault="008A4A1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B6736B9" w14:textId="77777777" w:rsidR="000C6246" w:rsidRDefault="008A4A18">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0C6246" w14:paraId="3B6736C0" w14:textId="77777777">
        <w:tc>
          <w:tcPr>
            <w:tcW w:w="1479" w:type="dxa"/>
          </w:tcPr>
          <w:p w14:paraId="3B6736BB" w14:textId="77777777" w:rsidR="000C6246" w:rsidRDefault="008A4A1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the value can be 2.</w:t>
            </w:r>
          </w:p>
          <w:p w14:paraId="3B6736BE" w14:textId="77777777" w:rsidR="000C6246" w:rsidRDefault="008A4A18">
            <w:pPr>
              <w:pStyle w:val="ListParagraph"/>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6736BF" w14:textId="77777777" w:rsidR="000C6246" w:rsidRDefault="008A4A1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36CA"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6CB" w14:textId="77777777" w:rsidR="000C6246" w:rsidRDefault="000C6246">
            <w:pPr>
              <w:pStyle w:val="ListParagraph"/>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Yu Mincho"/>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3B6736D0" w14:textId="77777777" w:rsidR="000C6246" w:rsidRDefault="008A4A18">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B6736D1" w14:textId="77777777" w:rsidR="000C6246" w:rsidRDefault="008A4A18">
            <w:pPr>
              <w:pStyle w:val="ListParagraph"/>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D3" w14:textId="77777777" w:rsidR="000C6246" w:rsidRDefault="008A4A18">
            <w:pPr>
              <w:pStyle w:val="ListParagraph"/>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6D5" w14:textId="77777777" w:rsidR="000C6246" w:rsidRDefault="008A4A18">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6E7" w14:textId="77777777" w:rsidR="000C6246" w:rsidRDefault="008A4A18">
            <w:pPr>
              <w:rPr>
                <w:rFonts w:eastAsia="Yu Mincho"/>
                <w:lang w:val="en-US" w:eastAsia="ja-JP"/>
              </w:rPr>
            </w:pPr>
            <w:r>
              <w:rPr>
                <w:rFonts w:eastAsia="Malgun Gothic"/>
                <w:lang w:val="en-US" w:eastAsia="ko-KR"/>
              </w:rPr>
              <w:t>We share the same view with Nokia.</w:t>
            </w:r>
          </w:p>
        </w:tc>
      </w:tr>
      <w:tr w:rsidR="000C6246" w14:paraId="3B6736ED" w14:textId="77777777">
        <w:tc>
          <w:tcPr>
            <w:tcW w:w="1479" w:type="dxa"/>
          </w:tcPr>
          <w:p w14:paraId="3B6736E9"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Malgun Gothic"/>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Yu Mincho"/>
                <w:lang w:val="en-US" w:eastAsia="ja-JP"/>
              </w:rPr>
              <w:t>Sequans</w:t>
            </w:r>
          </w:p>
        </w:tc>
        <w:tc>
          <w:tcPr>
            <w:tcW w:w="1372" w:type="dxa"/>
          </w:tcPr>
          <w:p w14:paraId="3B6736EF"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 xml:space="preserve">Max TBS /per </w:t>
                  </w:r>
                  <w:proofErr w:type="spellStart"/>
                  <w:r>
                    <w:rPr>
                      <w:lang w:val="en-US"/>
                    </w:rPr>
                    <w:t>ms</w:t>
                  </w:r>
                  <w:proofErr w:type="spellEnd"/>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lastRenderedPageBreak/>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14"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And 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3B67371F"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3B673720" w14:textId="77777777" w:rsidR="000C6246" w:rsidRDefault="008A4A18">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3B673721" w14:textId="77777777" w:rsidR="000C6246" w:rsidRDefault="008A4A18">
            <w:pPr>
              <w:pStyle w:val="ListParagraph"/>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22" w14:textId="77777777" w:rsidR="000C6246" w:rsidRDefault="008A4A18">
            <w:pPr>
              <w:pStyle w:val="ListParagraph"/>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w:t>
            </w:r>
            <w:r>
              <w:rPr>
                <w:rFonts w:eastAsiaTheme="minorEastAsia"/>
                <w:lang w:val="en-US" w:eastAsia="zh-CN"/>
              </w:rPr>
              <w:lastRenderedPageBreak/>
              <w:t>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lastRenderedPageBreak/>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B67373A" w14:textId="77777777" w:rsidR="000C6246" w:rsidRDefault="008A4A18">
            <w:pPr>
              <w:pStyle w:val="ListParagraph"/>
              <w:numPr>
                <w:ilvl w:val="0"/>
                <w:numId w:val="37"/>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3B67373B" w14:textId="77777777" w:rsidR="000C6246" w:rsidRDefault="008A4A18">
            <w:pPr>
              <w:pStyle w:val="ListParagraph"/>
              <w:numPr>
                <w:ilvl w:val="0"/>
                <w:numId w:val="37"/>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Yu Mincho"/>
                <w:lang w:val="en-US" w:eastAsia="ja-JP"/>
              </w:rPr>
              <w:t>N</w:t>
            </w:r>
          </w:p>
        </w:tc>
        <w:tc>
          <w:tcPr>
            <w:tcW w:w="6780" w:type="dxa"/>
          </w:tcPr>
          <w:p w14:paraId="3B67373F" w14:textId="77777777" w:rsidR="000C6246" w:rsidRDefault="008A4A18">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Yu Mincho"/>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747"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748" w14:textId="77777777" w:rsidR="000C6246" w:rsidRDefault="008A4A18">
            <w:pPr>
              <w:rPr>
                <w:rFonts w:eastAsia="Yu Mincho"/>
                <w:lang w:val="en-US" w:eastAsia="ja-JP"/>
              </w:rPr>
            </w:pPr>
            <w:r>
              <w:rPr>
                <w:rFonts w:eastAsia="Yu Mincho"/>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Yu Mincho"/>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3B67374D" w14:textId="77777777" w:rsidR="000C6246" w:rsidRDefault="008A4A18">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Yu Mincho"/>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59"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75A" w14:textId="77777777" w:rsidR="000C6246" w:rsidRDefault="008A4A18">
            <w:pPr>
              <w:pStyle w:val="ListParagraph"/>
              <w:numPr>
                <w:ilvl w:val="1"/>
                <w:numId w:val="37"/>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75B" w14:textId="77777777" w:rsidR="000C6246" w:rsidRDefault="008A4A18">
            <w:pPr>
              <w:pStyle w:val="ListParagraph"/>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Yu Mincho"/>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76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767" w14:textId="77777777" w:rsidR="000C6246" w:rsidRDefault="008A4A18">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76E" w14:textId="77777777" w:rsidR="000C6246" w:rsidRDefault="000C6246">
            <w:pPr>
              <w:tabs>
                <w:tab w:val="left" w:pos="551"/>
              </w:tabs>
              <w:rPr>
                <w:rFonts w:eastAsia="Yu Mincho"/>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Malgun Gothic"/>
                <w:lang w:val="en-US" w:eastAsia="zh-CN"/>
              </w:rPr>
            </w:pPr>
            <w:r>
              <w:rPr>
                <w:rFonts w:eastAsia="Malgun Gothic"/>
                <w:lang w:val="en-US" w:eastAsia="ko-KR"/>
              </w:rPr>
              <w:t>CMCC</w:t>
            </w:r>
          </w:p>
        </w:tc>
        <w:tc>
          <w:tcPr>
            <w:tcW w:w="1372" w:type="dxa"/>
          </w:tcPr>
          <w:p w14:paraId="3B673774" w14:textId="77777777" w:rsidR="000C6246" w:rsidRDefault="008A4A18">
            <w:pPr>
              <w:tabs>
                <w:tab w:val="left" w:pos="551"/>
              </w:tabs>
              <w:rPr>
                <w:rFonts w:eastAsia="Malgun Gothic"/>
                <w:lang w:val="en-US" w:eastAsia="zh-CN"/>
              </w:rPr>
            </w:pPr>
            <w:r>
              <w:rPr>
                <w:rFonts w:eastAsia="Malgun Gothic"/>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ListParagraph"/>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B67378E"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Y to meet the 10-Mbps peak rate target</w:t>
            </w:r>
          </w:p>
          <w:p w14:paraId="3B673793" w14:textId="77777777" w:rsidR="000C6246" w:rsidRDefault="008A4A18">
            <w:pPr>
              <w:pStyle w:val="ListParagraph"/>
              <w:numPr>
                <w:ilvl w:val="1"/>
                <w:numId w:val="37"/>
              </w:numPr>
              <w:rPr>
                <w:rFonts w:eastAsiaTheme="minorEastAsia"/>
                <w:color w:val="FF0000"/>
                <w:lang w:val="en-US" w:eastAsia="zh-CN"/>
              </w:rPr>
            </w:pPr>
            <w:r>
              <w:rPr>
                <w:b/>
                <w:bCs/>
                <w:color w:val="FF0000"/>
                <w:sz w:val="20"/>
                <w:szCs w:val="20"/>
                <w:lang w:val="en-US"/>
              </w:rPr>
              <w:lastRenderedPageBreak/>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ListParagraph"/>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ListParagraph"/>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3B67379A" w14:textId="77777777" w:rsidR="000C6246" w:rsidRDefault="008A4A18">
            <w:pPr>
              <w:pStyle w:val="ListParagraph"/>
              <w:numPr>
                <w:ilvl w:val="1"/>
                <w:numId w:val="37"/>
              </w:numPr>
              <w:rPr>
                <w:sz w:val="20"/>
                <w:szCs w:val="20"/>
                <w:lang w:val="en-US"/>
              </w:rPr>
            </w:pPr>
            <w:r>
              <w:rPr>
                <w:sz w:val="20"/>
                <w:szCs w:val="20"/>
                <w:lang w:val="en-US"/>
              </w:rPr>
              <w:t>FFS: the value of X</w:t>
            </w:r>
          </w:p>
          <w:p w14:paraId="3B67379B" w14:textId="77777777" w:rsidR="000C6246" w:rsidRDefault="008A4A18">
            <w:pPr>
              <w:pStyle w:val="ListParagraph"/>
              <w:numPr>
                <w:ilvl w:val="0"/>
                <w:numId w:val="37"/>
              </w:numPr>
              <w:rPr>
                <w:sz w:val="20"/>
                <w:szCs w:val="20"/>
                <w:lang w:val="en-US"/>
              </w:rPr>
            </w:pPr>
            <w:r>
              <w:rPr>
                <w:sz w:val="20"/>
                <w:szCs w:val="20"/>
                <w:lang w:val="en-US"/>
              </w:rPr>
              <w:t>If UE peak data rate reduction is supported as a standalone feature,</w:t>
            </w:r>
          </w:p>
          <w:p w14:paraId="3B67379C" w14:textId="77777777" w:rsidR="000C6246" w:rsidRDefault="008A4A18">
            <w:pPr>
              <w:pStyle w:val="ListParagraph"/>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3B67379D" w14:textId="77777777" w:rsidR="000C6246" w:rsidRDefault="008A4A18">
            <w:pPr>
              <w:pStyle w:val="ListParagraph"/>
              <w:numPr>
                <w:ilvl w:val="1"/>
                <w:numId w:val="37"/>
              </w:numPr>
              <w:rPr>
                <w:sz w:val="20"/>
                <w:szCs w:val="20"/>
                <w:lang w:val="en-US"/>
              </w:rPr>
            </w:pPr>
            <w:r>
              <w:rPr>
                <w:sz w:val="20"/>
                <w:szCs w:val="20"/>
                <w:lang w:val="en-US"/>
              </w:rPr>
              <w:t>FFS: the value of Y</w:t>
            </w:r>
          </w:p>
          <w:p w14:paraId="3B67379E" w14:textId="77777777" w:rsidR="000C6246" w:rsidRDefault="008A4A18">
            <w:pPr>
              <w:pStyle w:val="ListParagraph"/>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 xml:space="preserve">The 10 Mbps rate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B6737C4" w14:textId="77777777" w:rsidR="000C6246" w:rsidRDefault="008A4A18">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hint="eastAsia"/>
                <w:lang w:val="en-US" w:eastAsia="zh-CN"/>
              </w:rPr>
              <w:lastRenderedPageBreak/>
              <w:t xml:space="preserve">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B6737C5" w14:textId="77777777" w:rsidR="000C6246" w:rsidRDefault="008A4A18">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ListParagraph"/>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3B6737CC" w14:textId="77777777" w:rsidR="000C6246" w:rsidRDefault="008A4A18">
            <w:pPr>
              <w:pStyle w:val="ListParagraph"/>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B6737CD" w14:textId="77777777" w:rsidR="000C6246" w:rsidRDefault="008A4A18">
            <w:pPr>
              <w:pStyle w:val="ListParagraph"/>
              <w:numPr>
                <w:ilvl w:val="0"/>
                <w:numId w:val="39"/>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3B6737D0" w14:textId="77777777" w:rsidR="000C6246" w:rsidRDefault="008A4A18">
            <w:pPr>
              <w:rPr>
                <w:rFonts w:eastAsia="SimSun"/>
                <w:lang w:val="en-US" w:eastAsia="zh-CN"/>
              </w:rPr>
            </w:pPr>
            <w:r>
              <w:rPr>
                <w:rFonts w:eastAsia="SimSun" w:hint="eastAsia"/>
                <w:lang w:val="en-US" w:eastAsia="zh-CN"/>
              </w:rPr>
              <w:t>The X can be 2.</w:t>
            </w:r>
          </w:p>
          <w:p w14:paraId="3B6737D1" w14:textId="77777777" w:rsidR="000C6246" w:rsidRDefault="008A4A18">
            <w:pPr>
              <w:rPr>
                <w:rFonts w:eastAsia="SimSun"/>
                <w:lang w:val="en-US" w:eastAsia="zh-CN"/>
              </w:rPr>
            </w:pPr>
            <w:r>
              <w:rPr>
                <w:rFonts w:eastAsia="SimSun" w:hint="eastAsia"/>
                <w:lang w:val="en-US" w:eastAsia="zh-CN"/>
              </w:rPr>
              <w:t>Firstly, we share the same observations as Nordic and ZTE.</w:t>
            </w:r>
          </w:p>
          <w:p w14:paraId="3B6737D2" w14:textId="77777777" w:rsidR="000C6246" w:rsidRDefault="008A4A18">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3B6737D3" w14:textId="77777777" w:rsidR="000C6246" w:rsidRDefault="008A4A18">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3B6737D6" w14:textId="77777777" w:rsidR="000C6246" w:rsidRDefault="008A4A18">
            <w:pPr>
              <w:rPr>
                <w:rFonts w:eastAsia="Yu Mincho"/>
                <w:lang w:val="en-US" w:eastAsia="ja-JP"/>
              </w:rPr>
            </w:pPr>
            <w:r>
              <w:rPr>
                <w:rFonts w:eastAsia="Yu Mincho"/>
                <w:lang w:val="en-US" w:eastAsia="ja-JP"/>
              </w:rPr>
              <w:t>The exact value of X should be discussed based on the number of RBs for 5MHz.</w:t>
            </w:r>
          </w:p>
          <w:p w14:paraId="3B6737D7" w14:textId="77777777" w:rsidR="000C6246" w:rsidRDefault="008A4A18">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B6737D8" w14:textId="77777777" w:rsidR="000C6246" w:rsidRDefault="008A4A18">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3B6737D9" w14:textId="77777777" w:rsidR="000C6246" w:rsidRDefault="008A4A18">
            <w:pPr>
              <w:rPr>
                <w:rFonts w:eastAsia="SimSun"/>
                <w:lang w:val="en-US" w:eastAsia="zh-CN"/>
              </w:rPr>
            </w:pPr>
            <w:r>
              <w:rPr>
                <w:rFonts w:eastAsia="Yu Mincho"/>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Yu Mincho"/>
                <w:lang w:val="en-US" w:eastAsia="ja-JP"/>
              </w:rPr>
            </w:pPr>
            <w:r>
              <w:rPr>
                <w:rFonts w:eastAsiaTheme="minorEastAsia"/>
                <w:lang w:val="en-US" w:eastAsia="zh-CN"/>
              </w:rPr>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Yu Mincho"/>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lastRenderedPageBreak/>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3B6737E5" w14:textId="77777777" w:rsidR="000C6246" w:rsidRDefault="008A4A18">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6737E8" w14:textId="77777777" w:rsidR="000C6246" w:rsidRDefault="008A4A18">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0C6246" w14:paraId="3B6737ED" w14:textId="77777777">
        <w:tc>
          <w:tcPr>
            <w:tcW w:w="1526" w:type="dxa"/>
          </w:tcPr>
          <w:p w14:paraId="3B6737EA"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3B6737EB" w14:textId="77777777" w:rsidR="000C6246" w:rsidRDefault="008A4A18">
            <w:pPr>
              <w:rPr>
                <w:rFonts w:eastAsia="Yu Mincho"/>
                <w:lang w:eastAsia="ja-JP"/>
              </w:rPr>
            </w:pPr>
            <w:r>
              <w:rPr>
                <w:rFonts w:eastAsia="Yu Mincho"/>
                <w:lang w:eastAsia="ja-JP"/>
              </w:rPr>
              <w:t>We propose to use 10 Mbps as a target peak rate to discuss/decide the X value.</w:t>
            </w:r>
          </w:p>
          <w:p w14:paraId="3B6737EC" w14:textId="77777777" w:rsidR="000C6246" w:rsidRDefault="008A4A18">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Yu Mincho"/>
                <w:lang w:eastAsia="ja-JP"/>
              </w:rPr>
            </w:pPr>
            <w:r>
              <w:rPr>
                <w:rFonts w:eastAsia="Yu Mincho"/>
                <w:lang w:val="en-US" w:eastAsia="ja-JP"/>
              </w:rPr>
              <w:t>Samsung</w:t>
            </w:r>
          </w:p>
        </w:tc>
        <w:tc>
          <w:tcPr>
            <w:tcW w:w="8108" w:type="dxa"/>
          </w:tcPr>
          <w:p w14:paraId="3B6737EF" w14:textId="77777777" w:rsidR="000C6246" w:rsidRDefault="008A4A18">
            <w:pPr>
              <w:rPr>
                <w:lang w:val="en-US"/>
              </w:rPr>
            </w:pPr>
            <w:r>
              <w:rPr>
                <w:rFonts w:eastAsia="Yu Mincho"/>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3B6737F1" w14:textId="77777777" w:rsidR="000C6246" w:rsidRDefault="008A4A18">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B6737F2" w14:textId="77777777" w:rsidR="000C6246" w:rsidRDefault="008A4A18">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B6737F3" w14:textId="77777777" w:rsidR="000C6246" w:rsidRDefault="008A4A18">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w:t>
            </w:r>
            <w:proofErr w:type="gramStart"/>
            <w:r>
              <w:rPr>
                <w:lang w:val="en-US"/>
              </w:rPr>
              <w:t>45Mpbs;</w:t>
            </w:r>
            <w:proofErr w:type="gramEnd"/>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 xml:space="preserve">For 30KHz, </w:t>
            </w:r>
            <w:proofErr w:type="gramStart"/>
            <w:r>
              <w:rPr>
                <w:b/>
                <w:bCs/>
                <w:lang w:val="en-US"/>
              </w:rPr>
              <w:t>11RB;</w:t>
            </w:r>
            <w:proofErr w:type="gramEnd"/>
          </w:p>
          <w:p w14:paraId="3B6737FB" w14:textId="77777777" w:rsidR="000C6246" w:rsidRDefault="008A4A18">
            <w:pPr>
              <w:rPr>
                <w:lang w:val="en-US"/>
              </w:rPr>
            </w:pPr>
            <w:r>
              <w:rPr>
                <w:lang w:val="en-US"/>
              </w:rPr>
              <w:t>X=4, DL:11.77Mbps, UL:12.</w:t>
            </w:r>
            <w:proofErr w:type="gramStart"/>
            <w:r>
              <w:rPr>
                <w:lang w:val="en-US"/>
              </w:rPr>
              <w:t>59Mbps;</w:t>
            </w:r>
            <w:proofErr w:type="gramEnd"/>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3B6737FD" w14:textId="77777777" w:rsidR="000C6246" w:rsidRDefault="008A4A18">
            <w:pPr>
              <w:rPr>
                <w:b/>
                <w:bCs/>
                <w:lang w:val="en-US"/>
              </w:rPr>
            </w:pPr>
            <w:r>
              <w:rPr>
                <w:b/>
                <w:bCs/>
                <w:lang w:val="en-US"/>
              </w:rPr>
              <w:t xml:space="preserve">For 30KHz, </w:t>
            </w:r>
            <w:proofErr w:type="gramStart"/>
            <w:r>
              <w:rPr>
                <w:b/>
                <w:bCs/>
                <w:lang w:val="en-US"/>
              </w:rPr>
              <w:t>12RB;</w:t>
            </w:r>
            <w:proofErr w:type="gramEnd"/>
          </w:p>
          <w:p w14:paraId="3B6737FE" w14:textId="77777777" w:rsidR="000C6246" w:rsidRDefault="008A4A18">
            <w:pPr>
              <w:rPr>
                <w:lang w:val="en-US"/>
              </w:rPr>
            </w:pPr>
            <w:r>
              <w:rPr>
                <w:lang w:val="en-US"/>
              </w:rPr>
              <w:t>X=3.2, DL:10.27Mbps, UL:10.</w:t>
            </w:r>
            <w:proofErr w:type="gramStart"/>
            <w:r>
              <w:rPr>
                <w:lang w:val="en-US"/>
              </w:rPr>
              <w:t>99Mbps;</w:t>
            </w:r>
            <w:proofErr w:type="gramEnd"/>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t>Intel</w:t>
            </w:r>
          </w:p>
        </w:tc>
        <w:tc>
          <w:tcPr>
            <w:tcW w:w="8108" w:type="dxa"/>
          </w:tcPr>
          <w:p w14:paraId="3B673802" w14:textId="77777777" w:rsidR="000C6246" w:rsidRDefault="008A4A18">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Yu Mincho"/>
                <w:lang w:eastAsia="ja-JP"/>
              </w:rPr>
              <w:t>Sequans</w:t>
            </w:r>
          </w:p>
        </w:tc>
        <w:tc>
          <w:tcPr>
            <w:tcW w:w="8108" w:type="dxa"/>
          </w:tcPr>
          <w:p w14:paraId="3B673805" w14:textId="77777777" w:rsidR="000C6246" w:rsidRDefault="008A4A18">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Yu Mincho"/>
                <w:lang w:eastAsia="ja-JP"/>
              </w:rPr>
            </w:pPr>
            <w:r>
              <w:rPr>
                <w:rFonts w:eastAsia="Yu Mincho"/>
                <w:lang w:eastAsia="ja-JP"/>
              </w:rPr>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ListParagraph"/>
              <w:ind w:left="0"/>
              <w:rPr>
                <w:rFonts w:eastAsia="Yu Mincho"/>
                <w:lang w:val="en-US"/>
              </w:rPr>
            </w:pPr>
          </w:p>
        </w:tc>
      </w:tr>
      <w:tr w:rsidR="000C6246" w14:paraId="3B67385C" w14:textId="77777777">
        <w:tc>
          <w:tcPr>
            <w:tcW w:w="1526" w:type="dxa"/>
          </w:tcPr>
          <w:p w14:paraId="3B67385A" w14:textId="77777777" w:rsidR="000C6246" w:rsidRDefault="008A4A18">
            <w:pPr>
              <w:rPr>
                <w:rFonts w:eastAsia="Yu Mincho"/>
                <w:lang w:eastAsia="ja-JP"/>
              </w:rPr>
            </w:pPr>
            <w:r>
              <w:rPr>
                <w:rFonts w:eastAsia="Malgun Gothic" w:hint="eastAsia"/>
                <w:lang w:val="en-US" w:eastAsia="ko-KR"/>
              </w:rPr>
              <w:lastRenderedPageBreak/>
              <w:t>LGE</w:t>
            </w:r>
          </w:p>
        </w:tc>
        <w:tc>
          <w:tcPr>
            <w:tcW w:w="8108" w:type="dxa"/>
          </w:tcPr>
          <w:p w14:paraId="3B67385B" w14:textId="77777777" w:rsidR="000C6246" w:rsidRDefault="008A4A18">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0C6246" w14:paraId="3B673862" w14:textId="77777777">
        <w:tc>
          <w:tcPr>
            <w:tcW w:w="1526" w:type="dxa"/>
          </w:tcPr>
          <w:p w14:paraId="3B673860" w14:textId="77777777" w:rsidR="000C6246" w:rsidRDefault="008A4A18">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Malgun Gothic"/>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Heading1"/>
        <w:numPr>
          <w:ilvl w:val="0"/>
          <w:numId w:val="0"/>
        </w:numPr>
        <w:ind w:left="1134" w:hanging="1134"/>
        <w:rPr>
          <w:lang w:val="en-US"/>
        </w:rPr>
      </w:pPr>
      <w:r>
        <w:rPr>
          <w:lang w:val="en-US"/>
        </w:rPr>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B67386D" w14:textId="77777777" w:rsidR="000C6246" w:rsidRDefault="008A4A1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3B67386F" w14:textId="77777777" w:rsidR="000C6246" w:rsidRDefault="008A4A1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B673870" w14:textId="77777777" w:rsidR="000C6246" w:rsidRDefault="008A4A18">
      <w:pPr>
        <w:rPr>
          <w:b/>
          <w:lang w:val="en-US"/>
        </w:rPr>
      </w:pPr>
      <w:r>
        <w:rPr>
          <w:lang w:val="en-US"/>
        </w:rPr>
        <w:lastRenderedPageBreak/>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673872" w14:textId="77777777" w:rsidR="000C6246" w:rsidRDefault="008A4A18">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B6738A6" w14:textId="77777777" w:rsidR="000C6246" w:rsidRDefault="008A4A1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0C6246" w14:paraId="3B6738AF" w14:textId="77777777">
        <w:tc>
          <w:tcPr>
            <w:tcW w:w="1479" w:type="dxa"/>
          </w:tcPr>
          <w:p w14:paraId="3B6738AC"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8A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3B6738B7" w14:textId="77777777" w:rsidR="000C6246" w:rsidRDefault="008A4A1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0C6246" w14:paraId="3B6738C2" w14:textId="77777777">
        <w:tc>
          <w:tcPr>
            <w:tcW w:w="1479" w:type="dxa"/>
          </w:tcPr>
          <w:p w14:paraId="3B6738BF" w14:textId="77777777" w:rsidR="000C6246" w:rsidRDefault="008A4A18">
            <w:pPr>
              <w:rPr>
                <w:rFonts w:eastAsia="Yu Mincho"/>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Yu Mincho"/>
                <w:lang w:val="en-US" w:eastAsia="ja-JP"/>
              </w:rPr>
              <w:t>Agree with Huawei.</w:t>
            </w:r>
          </w:p>
        </w:tc>
      </w:tr>
      <w:tr w:rsidR="000C6246" w14:paraId="3B6738D2" w14:textId="77777777">
        <w:tc>
          <w:tcPr>
            <w:tcW w:w="1479" w:type="dxa"/>
          </w:tcPr>
          <w:p w14:paraId="3B6738CF"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8D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8D1" w14:textId="77777777" w:rsidR="000C6246" w:rsidRDefault="008A4A18">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Malgun Gothic"/>
                <w:lang w:val="en-US" w:eastAsia="ko-KR"/>
              </w:rPr>
            </w:pPr>
            <w:r>
              <w:rPr>
                <w:rFonts w:eastAsia="Yu Mincho"/>
                <w:lang w:val="en-US" w:eastAsia="ja-JP"/>
              </w:rPr>
              <w:t>Sequans</w:t>
            </w:r>
          </w:p>
        </w:tc>
        <w:tc>
          <w:tcPr>
            <w:tcW w:w="1372" w:type="dxa"/>
          </w:tcPr>
          <w:p w14:paraId="3B6738D4" w14:textId="77777777" w:rsidR="000C6246" w:rsidRDefault="008A4A18">
            <w:pPr>
              <w:tabs>
                <w:tab w:val="left" w:pos="551"/>
              </w:tabs>
              <w:rPr>
                <w:rFonts w:eastAsia="Malgun Gothic"/>
                <w:lang w:val="en-US" w:eastAsia="ko-KR"/>
              </w:rPr>
            </w:pPr>
            <w:r>
              <w:rPr>
                <w:rFonts w:eastAsia="Yu Mincho"/>
                <w:lang w:val="en-US" w:eastAsia="ja-JP"/>
              </w:rPr>
              <w:t>Y</w:t>
            </w:r>
          </w:p>
        </w:tc>
        <w:tc>
          <w:tcPr>
            <w:tcW w:w="6780" w:type="dxa"/>
          </w:tcPr>
          <w:p w14:paraId="3B6738D5" w14:textId="77777777" w:rsidR="000C6246" w:rsidRDefault="008A4A18">
            <w:pPr>
              <w:rPr>
                <w:rFonts w:eastAsia="Malgun Gothic"/>
                <w:lang w:val="en-US" w:eastAsia="ko-KR"/>
              </w:rPr>
            </w:pPr>
            <w:r>
              <w:rPr>
                <w:rFonts w:eastAsia="Yu Mincho"/>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lastRenderedPageBreak/>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Heading1"/>
        <w:numPr>
          <w:ilvl w:val="0"/>
          <w:numId w:val="0"/>
        </w:numPr>
        <w:ind w:left="1134" w:hanging="1134"/>
        <w:rPr>
          <w:lang w:val="en-US"/>
        </w:rPr>
      </w:pPr>
      <w:r>
        <w:rPr>
          <w:lang w:val="en-US"/>
        </w:rPr>
        <w:t>5</w:t>
      </w:r>
      <w:r>
        <w:rPr>
          <w:lang w:val="en-US"/>
        </w:rPr>
        <w:tab/>
        <w:t>Other 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3B67390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B67390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3B67390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3B67390B"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3B67390E"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3B67390F"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3B673910"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B673911"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3B67391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3B67391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3B67391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3B673918"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B67391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3B67391B" w14:textId="77777777" w:rsidR="000C6246" w:rsidRDefault="000C6246">
      <w:pPr>
        <w:rPr>
          <w:lang w:val="en-US" w:eastAsia="ja-JP"/>
        </w:rPr>
      </w:pPr>
    </w:p>
    <w:p w14:paraId="3B67391C" w14:textId="77777777" w:rsidR="000C6246" w:rsidRDefault="008A4A18">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2"/>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B9438E">
            <w:pPr>
              <w:jc w:val="left"/>
              <w:rPr>
                <w:color w:val="0000FF"/>
                <w:u w:val="single"/>
                <w:lang w:val="en-US"/>
              </w:rPr>
            </w:pPr>
            <w:hyperlink r:id="rId14" w:history="1">
              <w:r w:rsidR="008A4A18">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B9438E">
            <w:pPr>
              <w:jc w:val="left"/>
              <w:rPr>
                <w:rFonts w:eastAsia="Calibri"/>
                <w:color w:val="0000FF"/>
                <w:u w:val="single"/>
                <w:lang w:val="en-US"/>
              </w:rPr>
            </w:pPr>
            <w:hyperlink r:id="rId15" w:history="1">
              <w:r w:rsidR="008A4A18">
                <w:rPr>
                  <w:rStyle w:val="Hyperlink"/>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t>[3]</w:t>
            </w:r>
          </w:p>
        </w:tc>
        <w:tc>
          <w:tcPr>
            <w:tcW w:w="1456" w:type="dxa"/>
            <w:tcMar>
              <w:top w:w="0" w:type="dxa"/>
              <w:left w:w="70" w:type="dxa"/>
              <w:bottom w:w="0" w:type="dxa"/>
              <w:right w:w="70" w:type="dxa"/>
            </w:tcMar>
          </w:tcPr>
          <w:p w14:paraId="3B673928" w14:textId="77777777" w:rsidR="000C6246" w:rsidRDefault="00B9438E">
            <w:pPr>
              <w:jc w:val="left"/>
              <w:rPr>
                <w:rFonts w:eastAsia="Calibri"/>
                <w:color w:val="0000FF"/>
                <w:szCs w:val="22"/>
                <w:u w:val="single"/>
                <w:lang w:val="en-US"/>
              </w:rPr>
            </w:pPr>
            <w:hyperlink r:id="rId16" w:history="1">
              <w:r w:rsidR="008A4A18">
                <w:rPr>
                  <w:rStyle w:val="Hyperlink"/>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B9438E">
            <w:pPr>
              <w:jc w:val="left"/>
              <w:rPr>
                <w:rFonts w:eastAsia="Calibri"/>
                <w:szCs w:val="22"/>
                <w:lang w:val="en-US"/>
              </w:rPr>
            </w:pPr>
            <w:hyperlink r:id="rId17" w:history="1">
              <w:r w:rsidR="008A4A18">
                <w:rPr>
                  <w:rStyle w:val="Hyperlink"/>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B9438E">
            <w:pPr>
              <w:jc w:val="left"/>
              <w:rPr>
                <w:rFonts w:eastAsia="Calibri"/>
                <w:szCs w:val="22"/>
                <w:lang w:val="en-US"/>
              </w:rPr>
            </w:pPr>
            <w:hyperlink r:id="rId18" w:history="1">
              <w:r w:rsidR="008A4A1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B9438E">
            <w:pPr>
              <w:jc w:val="left"/>
              <w:rPr>
                <w:rStyle w:val="Hyperlink"/>
                <w:color w:val="0000FF"/>
                <w:lang w:val="en-US" w:eastAsia="sv-SE"/>
              </w:rPr>
            </w:pPr>
            <w:hyperlink r:id="rId19" w:history="1">
              <w:r w:rsidR="008A4A18">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B9438E">
            <w:pPr>
              <w:jc w:val="left"/>
              <w:rPr>
                <w:rStyle w:val="Hyperlink"/>
                <w:color w:val="0000FF"/>
                <w:lang w:val="en-US" w:eastAsia="sv-SE"/>
              </w:rPr>
            </w:pPr>
            <w:hyperlink r:id="rId20" w:history="1">
              <w:r w:rsidR="008A4A18">
                <w:rPr>
                  <w:rStyle w:val="Hyperlink"/>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B9438E">
            <w:pPr>
              <w:jc w:val="left"/>
              <w:rPr>
                <w:rStyle w:val="Hyperlink"/>
                <w:color w:val="0000FF"/>
                <w:lang w:val="en-US" w:eastAsia="sv-SE"/>
              </w:rPr>
            </w:pPr>
            <w:hyperlink r:id="rId21" w:history="1">
              <w:r w:rsidR="008A4A18">
                <w:rPr>
                  <w:rStyle w:val="Hyperlink"/>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B9438E">
            <w:pPr>
              <w:jc w:val="left"/>
              <w:rPr>
                <w:rStyle w:val="Hyperlink"/>
                <w:color w:val="0000FF"/>
                <w:lang w:val="en-US" w:eastAsia="sv-SE"/>
              </w:rPr>
            </w:pPr>
            <w:hyperlink r:id="rId22" w:history="1">
              <w:r w:rsidR="008A4A18">
                <w:rPr>
                  <w:rStyle w:val="Hyperlink"/>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 xml:space="preserve">Huawei, </w:t>
            </w:r>
            <w:proofErr w:type="spellStart"/>
            <w:r>
              <w:t>HiSilicon</w:t>
            </w:r>
            <w:proofErr w:type="spellEnd"/>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B9438E">
            <w:pPr>
              <w:jc w:val="left"/>
              <w:rPr>
                <w:rStyle w:val="Hyperlink"/>
                <w:color w:val="0000FF"/>
                <w:lang w:val="en-US" w:eastAsia="sv-SE"/>
              </w:rPr>
            </w:pPr>
            <w:hyperlink r:id="rId23" w:history="1">
              <w:r w:rsidR="008A4A18">
                <w:rPr>
                  <w:rStyle w:val="Hyperlink"/>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3B67394D" w14:textId="77777777" w:rsidR="000C6246" w:rsidRDefault="008A4A18">
            <w:pPr>
              <w:jc w:val="left"/>
              <w:rPr>
                <w:lang w:val="en-US"/>
              </w:rPr>
            </w:pPr>
            <w:proofErr w:type="spellStart"/>
            <w:r>
              <w:t>Spreadtrum</w:t>
            </w:r>
            <w:proofErr w:type="spellEnd"/>
            <w:r>
              <w:t xml:space="preserve">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B9438E">
            <w:pPr>
              <w:jc w:val="left"/>
              <w:rPr>
                <w:rStyle w:val="Hyperlink"/>
                <w:color w:val="0000FF"/>
                <w:lang w:val="en-US" w:eastAsia="sv-SE"/>
              </w:rPr>
            </w:pPr>
            <w:hyperlink r:id="rId24" w:history="1">
              <w:r w:rsidR="008A4A18">
                <w:rPr>
                  <w:rStyle w:val="Hyperlink"/>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B9438E">
            <w:pPr>
              <w:jc w:val="left"/>
              <w:rPr>
                <w:rStyle w:val="Hyperlink"/>
                <w:color w:val="0000FF"/>
                <w:lang w:val="en-US" w:eastAsia="sv-SE"/>
              </w:rPr>
            </w:pPr>
            <w:hyperlink r:id="rId25" w:history="1">
              <w:r w:rsidR="008A4A18">
                <w:rPr>
                  <w:rStyle w:val="Hyperlink"/>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B9438E">
            <w:pPr>
              <w:jc w:val="left"/>
              <w:rPr>
                <w:rStyle w:val="Hyperlink"/>
                <w:color w:val="0000FF"/>
                <w:lang w:val="en-US" w:eastAsia="sv-SE"/>
              </w:rPr>
            </w:pPr>
            <w:hyperlink r:id="rId26" w:history="1">
              <w:r w:rsidR="008A4A18">
                <w:rPr>
                  <w:rStyle w:val="Hyperlink"/>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B9438E">
            <w:pPr>
              <w:jc w:val="left"/>
              <w:rPr>
                <w:rStyle w:val="Hyperlink"/>
                <w:color w:val="0000FF"/>
                <w:lang w:val="en-US" w:eastAsia="sv-SE"/>
              </w:rPr>
            </w:pPr>
            <w:hyperlink r:id="rId27" w:history="1">
              <w:r w:rsidR="008A4A18">
                <w:rPr>
                  <w:rStyle w:val="Hyperlink"/>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t>[15]</w:t>
            </w:r>
          </w:p>
        </w:tc>
        <w:tc>
          <w:tcPr>
            <w:tcW w:w="1456" w:type="dxa"/>
            <w:tcMar>
              <w:top w:w="0" w:type="dxa"/>
              <w:left w:w="70" w:type="dxa"/>
              <w:bottom w:w="0" w:type="dxa"/>
              <w:right w:w="70" w:type="dxa"/>
            </w:tcMar>
          </w:tcPr>
          <w:p w14:paraId="3B673964" w14:textId="77777777" w:rsidR="000C6246" w:rsidRDefault="00B9438E">
            <w:pPr>
              <w:jc w:val="left"/>
              <w:rPr>
                <w:rStyle w:val="Hyperlink"/>
                <w:color w:val="0000FF"/>
                <w:lang w:val="en-US" w:eastAsia="sv-SE"/>
              </w:rPr>
            </w:pPr>
            <w:hyperlink r:id="rId28" w:history="1">
              <w:r w:rsidR="008A4A18">
                <w:rPr>
                  <w:rStyle w:val="Hyperlink"/>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B9438E">
            <w:pPr>
              <w:jc w:val="left"/>
              <w:rPr>
                <w:rStyle w:val="Hyperlink"/>
                <w:color w:val="0000FF"/>
                <w:lang w:val="en-US" w:eastAsia="sv-SE"/>
              </w:rPr>
            </w:pPr>
            <w:hyperlink r:id="rId29" w:history="1">
              <w:r w:rsidR="008A4A18">
                <w:rPr>
                  <w:rStyle w:val="Hyperlink"/>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B67396B" w14:textId="77777777" w:rsidR="000C6246" w:rsidRDefault="008A4A18">
            <w:pPr>
              <w:jc w:val="left"/>
              <w:rPr>
                <w:lang w:val="en-US"/>
              </w:rPr>
            </w:pPr>
            <w:r>
              <w:t>Intel 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B9438E">
            <w:pPr>
              <w:jc w:val="left"/>
              <w:rPr>
                <w:rStyle w:val="Hyperlink"/>
                <w:color w:val="0000FF"/>
                <w:lang w:val="en-US" w:eastAsia="sv-SE"/>
              </w:rPr>
            </w:pPr>
            <w:hyperlink r:id="rId30" w:history="1">
              <w:r w:rsidR="008A4A18">
                <w:rPr>
                  <w:rStyle w:val="Hyperlink"/>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B9438E">
            <w:pPr>
              <w:jc w:val="left"/>
              <w:rPr>
                <w:rStyle w:val="Hyperlink"/>
                <w:color w:val="0000FF"/>
                <w:lang w:val="en-US" w:eastAsia="sv-SE"/>
              </w:rPr>
            </w:pPr>
            <w:hyperlink r:id="rId31" w:history="1">
              <w:r w:rsidR="008A4A18">
                <w:rPr>
                  <w:rStyle w:val="Hyperlink"/>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B9438E">
            <w:pPr>
              <w:jc w:val="left"/>
              <w:rPr>
                <w:rStyle w:val="Hyperlink"/>
                <w:color w:val="0000FF"/>
                <w:lang w:val="en-US" w:eastAsia="sv-SE"/>
              </w:rPr>
            </w:pPr>
            <w:hyperlink r:id="rId32" w:history="1">
              <w:r w:rsidR="008A4A18">
                <w:rPr>
                  <w:rStyle w:val="Hyperlink"/>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proofErr w:type="spellStart"/>
            <w:r>
              <w:t>Transsion</w:t>
            </w:r>
            <w:proofErr w:type="spellEnd"/>
            <w:r>
              <w:t xml:space="preserve">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B9438E">
            <w:pPr>
              <w:jc w:val="left"/>
              <w:rPr>
                <w:rStyle w:val="Hyperlink"/>
                <w:color w:val="0000FF"/>
                <w:lang w:val="en-US" w:eastAsia="sv-SE"/>
              </w:rPr>
            </w:pPr>
            <w:hyperlink r:id="rId33" w:history="1">
              <w:r w:rsidR="008A4A18">
                <w:rPr>
                  <w:rStyle w:val="Hyperlink"/>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 xml:space="preserve">ZTE, </w:t>
            </w:r>
            <w:proofErr w:type="spellStart"/>
            <w:r>
              <w:t>Sanechips</w:t>
            </w:r>
            <w:proofErr w:type="spellEnd"/>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t>[21]</w:t>
            </w:r>
          </w:p>
        </w:tc>
        <w:tc>
          <w:tcPr>
            <w:tcW w:w="1456" w:type="dxa"/>
            <w:tcMar>
              <w:top w:w="0" w:type="dxa"/>
              <w:left w:w="70" w:type="dxa"/>
              <w:bottom w:w="0" w:type="dxa"/>
              <w:right w:w="70" w:type="dxa"/>
            </w:tcMar>
          </w:tcPr>
          <w:p w14:paraId="3B673982" w14:textId="77777777" w:rsidR="000C6246" w:rsidRDefault="00B9438E">
            <w:pPr>
              <w:jc w:val="left"/>
              <w:rPr>
                <w:rStyle w:val="Hyperlink"/>
                <w:color w:val="0000FF"/>
                <w:lang w:val="en-US" w:eastAsia="sv-SE"/>
              </w:rPr>
            </w:pPr>
            <w:hyperlink r:id="rId34" w:history="1">
              <w:r w:rsidR="008A4A18">
                <w:rPr>
                  <w:rStyle w:val="Hyperlink"/>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B9438E">
            <w:pPr>
              <w:jc w:val="left"/>
              <w:rPr>
                <w:rStyle w:val="Hyperlink"/>
                <w:color w:val="0000FF"/>
                <w:lang w:val="en-US" w:eastAsia="sv-SE"/>
              </w:rPr>
            </w:pPr>
            <w:hyperlink r:id="rId35" w:history="1">
              <w:r w:rsidR="008A4A18">
                <w:rPr>
                  <w:rStyle w:val="Hyperlink"/>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B9438E">
            <w:pPr>
              <w:jc w:val="left"/>
              <w:rPr>
                <w:rStyle w:val="Hyperlink"/>
                <w:color w:val="0000FF"/>
                <w:lang w:val="en-US" w:eastAsia="sv-SE"/>
              </w:rPr>
            </w:pPr>
            <w:hyperlink r:id="rId36" w:history="1">
              <w:r w:rsidR="008A4A18">
                <w:rPr>
                  <w:rStyle w:val="Hyperlink"/>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lastRenderedPageBreak/>
              <w:t>[24]</w:t>
            </w:r>
          </w:p>
        </w:tc>
        <w:tc>
          <w:tcPr>
            <w:tcW w:w="1456" w:type="dxa"/>
            <w:tcMar>
              <w:top w:w="0" w:type="dxa"/>
              <w:left w:w="70" w:type="dxa"/>
              <w:bottom w:w="0" w:type="dxa"/>
              <w:right w:w="70" w:type="dxa"/>
            </w:tcMar>
          </w:tcPr>
          <w:p w14:paraId="3B673991" w14:textId="77777777" w:rsidR="000C6246" w:rsidRDefault="00B9438E">
            <w:pPr>
              <w:jc w:val="left"/>
              <w:rPr>
                <w:rStyle w:val="Hyperlink"/>
                <w:color w:val="0000FF"/>
                <w:lang w:val="en-US" w:eastAsia="sv-SE"/>
              </w:rPr>
            </w:pPr>
            <w:hyperlink r:id="rId37" w:history="1">
              <w:r w:rsidR="008A4A18">
                <w:rPr>
                  <w:rStyle w:val="Hyperlink"/>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B9438E">
            <w:pPr>
              <w:jc w:val="left"/>
              <w:rPr>
                <w:rStyle w:val="Hyperlink"/>
                <w:color w:val="0000FF"/>
                <w:lang w:val="en-US" w:eastAsia="sv-SE"/>
              </w:rPr>
            </w:pPr>
            <w:hyperlink r:id="rId38" w:history="1">
              <w:r w:rsidR="008A4A18">
                <w:rPr>
                  <w:rStyle w:val="Hyperlink"/>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B9438E">
            <w:pPr>
              <w:jc w:val="left"/>
              <w:rPr>
                <w:rStyle w:val="Hyperlink"/>
                <w:color w:val="0000FF"/>
                <w:lang w:val="en-US" w:eastAsia="sv-SE"/>
              </w:rPr>
            </w:pPr>
            <w:hyperlink r:id="rId39" w:history="1">
              <w:r w:rsidR="008A4A18">
                <w:rPr>
                  <w:rStyle w:val="Hyperlink"/>
                  <w:color w:val="0000FF"/>
                </w:rPr>
                <w:t>R1-2209591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B9438E">
            <w:pPr>
              <w:jc w:val="left"/>
              <w:rPr>
                <w:rStyle w:val="Hyperlink"/>
                <w:color w:val="0000FF"/>
                <w:lang w:val="en-US" w:eastAsia="sv-SE"/>
              </w:rPr>
            </w:pPr>
            <w:hyperlink r:id="rId40" w:history="1">
              <w:r w:rsidR="008A4A18">
                <w:rPr>
                  <w:rStyle w:val="Hyperlink"/>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B9438E">
            <w:pPr>
              <w:jc w:val="left"/>
              <w:rPr>
                <w:rStyle w:val="Hyperlink"/>
                <w:color w:val="0000FF"/>
                <w:lang w:val="en-US" w:eastAsia="sv-SE"/>
              </w:rPr>
            </w:pPr>
            <w:hyperlink r:id="rId41" w:history="1">
              <w:r w:rsidR="008A4A18">
                <w:rPr>
                  <w:rStyle w:val="Hyperlink"/>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B9438E">
            <w:pPr>
              <w:jc w:val="left"/>
              <w:rPr>
                <w:rStyle w:val="Hyperlink"/>
                <w:color w:val="0000FF"/>
                <w:lang w:val="en-US" w:eastAsia="sv-SE"/>
              </w:rPr>
            </w:pPr>
            <w:hyperlink r:id="rId42" w:history="1">
              <w:r w:rsidR="008A4A18">
                <w:rPr>
                  <w:rStyle w:val="Hyperlink"/>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t>[30]</w:t>
            </w:r>
          </w:p>
        </w:tc>
        <w:tc>
          <w:tcPr>
            <w:tcW w:w="1456" w:type="dxa"/>
            <w:tcMar>
              <w:top w:w="0" w:type="dxa"/>
              <w:left w:w="70" w:type="dxa"/>
              <w:bottom w:w="0" w:type="dxa"/>
              <w:right w:w="70" w:type="dxa"/>
            </w:tcMar>
          </w:tcPr>
          <w:p w14:paraId="3B6739AF" w14:textId="77777777" w:rsidR="000C6246" w:rsidRDefault="00B9438E">
            <w:pPr>
              <w:jc w:val="left"/>
              <w:rPr>
                <w:rStyle w:val="Hyperlink"/>
                <w:color w:val="0000FF"/>
                <w:lang w:val="en-US" w:eastAsia="sv-SE"/>
              </w:rPr>
            </w:pPr>
            <w:hyperlink r:id="rId43" w:history="1">
              <w:r w:rsidR="008A4A18">
                <w:rPr>
                  <w:rStyle w:val="Hyperlink"/>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B9438E">
            <w:pPr>
              <w:jc w:val="left"/>
              <w:rPr>
                <w:rStyle w:val="Hyperlink"/>
                <w:color w:val="0000FF"/>
                <w:lang w:val="en-US" w:eastAsia="sv-SE"/>
              </w:rPr>
            </w:pPr>
            <w:hyperlink r:id="rId44" w:history="1">
              <w:r w:rsidR="008A4A18">
                <w:rPr>
                  <w:rStyle w:val="Hyperlink"/>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B9438E">
            <w:pPr>
              <w:jc w:val="left"/>
              <w:rPr>
                <w:rStyle w:val="Hyperlink"/>
                <w:color w:val="0000FF"/>
                <w:lang w:val="en-US" w:eastAsia="sv-SE"/>
              </w:rPr>
            </w:pPr>
            <w:hyperlink r:id="rId45" w:history="1">
              <w:r w:rsidR="008A4A18">
                <w:rPr>
                  <w:rStyle w:val="Hyperlink"/>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B9438E">
            <w:pPr>
              <w:jc w:val="left"/>
              <w:rPr>
                <w:color w:val="000000"/>
                <w:lang w:val="en-US"/>
              </w:rPr>
            </w:pPr>
            <w:hyperlink r:id="rId46" w:history="1">
              <w:r w:rsidR="008A4A18">
                <w:rPr>
                  <w:rStyle w:val="Hyperlink"/>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B9438E">
            <w:pPr>
              <w:jc w:val="left"/>
              <w:rPr>
                <w:color w:val="000000"/>
                <w:lang w:val="en-US"/>
              </w:rPr>
            </w:pPr>
            <w:hyperlink r:id="rId47" w:history="1">
              <w:r w:rsidR="008A4A18">
                <w:rPr>
                  <w:rStyle w:val="Hyperlink"/>
                  <w:color w:val="0000FF"/>
                </w:rPr>
                <w:t>R1-2210196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B9438E">
            <w:pPr>
              <w:jc w:val="left"/>
            </w:pPr>
            <w:hyperlink r:id="rId48" w:history="1">
              <w:r w:rsidR="008A4A18">
                <w:rPr>
                  <w:rStyle w:val="Hyperlink"/>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B9438E">
            <w:pPr>
              <w:jc w:val="left"/>
            </w:pPr>
            <w:hyperlink r:id="rId50" w:history="1">
              <w:r w:rsidR="008A4A18">
                <w:rPr>
                  <w:rStyle w:val="Hyperlink"/>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B9438E">
            <w:pPr>
              <w:jc w:val="left"/>
            </w:pPr>
            <w:hyperlink r:id="rId51" w:history="1">
              <w:r w:rsidR="008A4A18">
                <w:rPr>
                  <w:rStyle w:val="Hyperlink"/>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C292" w14:textId="77777777" w:rsidR="001020E1" w:rsidRDefault="001020E1" w:rsidP="007414B4">
      <w:pPr>
        <w:spacing w:after="0" w:line="240" w:lineRule="auto"/>
      </w:pPr>
      <w:r>
        <w:separator/>
      </w:r>
    </w:p>
  </w:endnote>
  <w:endnote w:type="continuationSeparator" w:id="0">
    <w:p w14:paraId="1CF23237" w14:textId="77777777" w:rsidR="001020E1" w:rsidRDefault="001020E1" w:rsidP="0074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FD29" w14:textId="77777777" w:rsidR="001020E1" w:rsidRDefault="001020E1" w:rsidP="007414B4">
      <w:pPr>
        <w:spacing w:after="0" w:line="240" w:lineRule="auto"/>
      </w:pPr>
      <w:r>
        <w:separator/>
      </w:r>
    </w:p>
  </w:footnote>
  <w:footnote w:type="continuationSeparator" w:id="0">
    <w:p w14:paraId="10BF2604" w14:textId="77777777" w:rsidR="001020E1" w:rsidRDefault="001020E1" w:rsidP="0074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hybridMultilevel"/>
    <w:tmpl w:val="85F46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hybridMultilevel"/>
    <w:tmpl w:val="85F46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7"/>
  </w:num>
  <w:num w:numId="24">
    <w:abstractNumId w:val="43"/>
  </w:num>
  <w:num w:numId="25">
    <w:abstractNumId w:val="25"/>
  </w:num>
  <w:num w:numId="26">
    <w:abstractNumId w:val="31"/>
  </w:num>
  <w:num w:numId="27">
    <w:abstractNumId w:val="39"/>
  </w:num>
  <w:num w:numId="28">
    <w:abstractNumId w:val="24"/>
  </w:num>
  <w:num w:numId="29">
    <w:abstractNumId w:val="34"/>
  </w:num>
  <w:num w:numId="30">
    <w:abstractNumId w:val="8"/>
  </w:num>
  <w:num w:numId="31">
    <w:abstractNumId w:val="5"/>
  </w:num>
  <w:num w:numId="32">
    <w:abstractNumId w:val="26"/>
  </w:num>
  <w:num w:numId="33">
    <w:abstractNumId w:val="0"/>
  </w:num>
  <w:num w:numId="34">
    <w:abstractNumId w:val="11"/>
  </w:num>
  <w:num w:numId="35">
    <w:abstractNumId w:val="28"/>
  </w:num>
  <w:num w:numId="36">
    <w:abstractNumId w:val="30"/>
  </w:num>
  <w:num w:numId="37">
    <w:abstractNumId w:val="38"/>
  </w:num>
  <w:num w:numId="38">
    <w:abstractNumId w:val="20"/>
  </w:num>
  <w:num w:numId="39">
    <w:abstractNumId w:val="6"/>
  </w:num>
  <w:num w:numId="40">
    <w:abstractNumId w:val="9"/>
  </w:num>
  <w:num w:numId="41">
    <w:abstractNumId w:val="15"/>
  </w:num>
  <w:num w:numId="42">
    <w:abstractNumId w:val="41"/>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F39BDFE-CDA9-4A7E-A7BE-31C9BAF3A82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73</Pages>
  <Words>30499</Words>
  <Characters>173847</Characters>
  <Application>Microsoft Office Word</Application>
  <DocSecurity>0</DocSecurity>
  <Lines>1448</Lines>
  <Paragraphs>407</Paragraphs>
  <ScaleCrop>false</ScaleCrop>
  <Company>Panasonic Corporation</Company>
  <LinksUpToDate>false</LinksUpToDate>
  <CharactersWithSpaces>203939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31</cp:revision>
  <dcterms:created xsi:type="dcterms:W3CDTF">2022-10-14T08:05:00Z</dcterms:created>
  <dcterms:modified xsi:type="dcterms:W3CDTF">2022-10-14T10:47:00Z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