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FE81" w14:textId="1B47CBF9" w:rsidR="00E83F99" w:rsidRPr="006774CE" w:rsidRDefault="00E83F99" w:rsidP="00E83F9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WG1 Meeting #123-e</w:t>
      </w:r>
      <w:r w:rsidRPr="006774CE">
        <w:rPr>
          <w:b/>
          <w:i/>
          <w:sz w:val="28"/>
        </w:rPr>
        <w:tab/>
      </w:r>
      <w:r w:rsidR="00462A80">
        <w:rPr>
          <w:b/>
          <w:sz w:val="24"/>
        </w:rPr>
        <w:t>C1-20xxxx</w:t>
      </w:r>
      <w:bookmarkStart w:id="0" w:name="_GoBack"/>
      <w:bookmarkEnd w:id="0"/>
    </w:p>
    <w:p w14:paraId="032E814B" w14:textId="77777777" w:rsidR="00E83F99" w:rsidRPr="006774CE" w:rsidRDefault="00E83F99" w:rsidP="00E83F99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meeting, 16-24 April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A22D96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E83F99">
        <w:rPr>
          <w:rFonts w:ascii="Arial" w:hAnsi="Arial" w:cs="Arial"/>
          <w:bCs/>
        </w:rPr>
        <w:tab/>
      </w:r>
      <w:r w:rsidR="00E83F99" w:rsidRPr="00E83F99">
        <w:rPr>
          <w:rFonts w:ascii="Arial" w:hAnsi="Arial" w:cs="Arial"/>
          <w:bCs/>
        </w:rPr>
        <w:t>Reply</w:t>
      </w:r>
      <w:r w:rsidR="00E83F99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A67888">
        <w:rPr>
          <w:rFonts w:ascii="Arial" w:hAnsi="Arial" w:cs="Arial"/>
          <w:bCs/>
        </w:rPr>
        <w:t>Manual CAG ID selection and granularity of UAC parameters for PNI-NPNs</w:t>
      </w:r>
    </w:p>
    <w:p w14:paraId="4142800B" w14:textId="1D6EAC4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R2-2002417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9D3E8D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Vertical_LAN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BA41B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F2155">
        <w:rPr>
          <w:rFonts w:ascii="Arial" w:hAnsi="Arial" w:cs="Arial"/>
          <w:b/>
        </w:rPr>
        <w:t>Source:</w:t>
      </w:r>
      <w:r w:rsidRPr="00BF2155">
        <w:rPr>
          <w:rFonts w:ascii="Arial" w:hAnsi="Arial" w:cs="Arial"/>
          <w:bCs/>
        </w:rPr>
        <w:tab/>
      </w:r>
      <w:r w:rsidR="00A8524C" w:rsidRPr="00BF2155">
        <w:rPr>
          <w:rFonts w:ascii="Arial" w:hAnsi="Arial" w:cs="Arial"/>
          <w:bCs/>
        </w:rPr>
        <w:t xml:space="preserve">TSG </w:t>
      </w:r>
      <w:r w:rsidR="00E83F99">
        <w:rPr>
          <w:rFonts w:ascii="Arial" w:hAnsi="Arial" w:cs="Arial"/>
          <w:bCs/>
        </w:rPr>
        <w:t>CT WG1</w:t>
      </w:r>
    </w:p>
    <w:p w14:paraId="706E9330" w14:textId="3DF0F14C" w:rsidR="00463675" w:rsidRPr="009E130B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E130B">
        <w:rPr>
          <w:rFonts w:ascii="Arial" w:hAnsi="Arial" w:cs="Arial"/>
          <w:b/>
          <w:lang w:val="sv-SE"/>
        </w:rPr>
        <w:t>To:</w:t>
      </w:r>
      <w:r w:rsidRPr="009E130B">
        <w:rPr>
          <w:rFonts w:ascii="Arial" w:hAnsi="Arial" w:cs="Arial"/>
          <w:bCs/>
          <w:lang w:val="sv-SE"/>
        </w:rPr>
        <w:tab/>
      </w:r>
      <w:r w:rsidR="00E83F99" w:rsidRPr="009E130B">
        <w:rPr>
          <w:rFonts w:ascii="Arial" w:hAnsi="Arial" w:cs="Arial"/>
          <w:bCs/>
          <w:lang w:val="sv-SE"/>
        </w:rPr>
        <w:t>RAN2</w:t>
      </w:r>
      <w:r w:rsidR="00FC5A20" w:rsidRPr="009E130B">
        <w:rPr>
          <w:rFonts w:ascii="Arial" w:hAnsi="Arial" w:cs="Arial"/>
          <w:bCs/>
          <w:lang w:val="sv-SE"/>
        </w:rPr>
        <w:t xml:space="preserve"> </w:t>
      </w:r>
    </w:p>
    <w:p w14:paraId="4EFE95BE" w14:textId="5103CDB0" w:rsidR="002633C1" w:rsidRPr="009C2387" w:rsidRDefault="002633C1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C2387">
        <w:rPr>
          <w:rFonts w:ascii="Arial" w:hAnsi="Arial" w:cs="Arial"/>
          <w:b/>
          <w:lang w:val="sv-SE"/>
        </w:rPr>
        <w:t>Cc:</w:t>
      </w:r>
      <w:r w:rsidR="00E7017E" w:rsidRPr="009C2387">
        <w:rPr>
          <w:rFonts w:ascii="Arial" w:hAnsi="Arial" w:cs="Arial"/>
          <w:bCs/>
          <w:lang w:val="sv-SE"/>
        </w:rPr>
        <w:tab/>
      </w:r>
      <w:r w:rsidR="00151425" w:rsidRPr="009C2387">
        <w:rPr>
          <w:rFonts w:ascii="Arial" w:hAnsi="Arial" w:cs="Arial"/>
          <w:bCs/>
          <w:lang w:val="sv-SE"/>
        </w:rPr>
        <w:t>RAN</w:t>
      </w:r>
      <w:r w:rsidR="005B2CB8" w:rsidRPr="009C2387">
        <w:rPr>
          <w:rFonts w:ascii="Arial" w:hAnsi="Arial" w:cs="Arial"/>
          <w:bCs/>
          <w:lang w:val="sv-SE"/>
        </w:rPr>
        <w:t>3</w:t>
      </w:r>
      <w:r w:rsidR="00E83F99" w:rsidRPr="009C2387">
        <w:rPr>
          <w:rFonts w:ascii="Arial" w:hAnsi="Arial" w:cs="Arial"/>
          <w:bCs/>
          <w:lang w:val="sv-SE"/>
        </w:rPr>
        <w:t>, SA1, SA2</w:t>
      </w:r>
    </w:p>
    <w:p w14:paraId="02681363" w14:textId="77777777" w:rsidR="00463675" w:rsidRPr="009C2387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DBC7336" w14:textId="77777777" w:rsidR="00463675" w:rsidRPr="009E130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E130B">
        <w:rPr>
          <w:rFonts w:ascii="Arial" w:hAnsi="Arial" w:cs="Arial"/>
          <w:b/>
          <w:lang w:val="en-US"/>
        </w:rPr>
        <w:t>Contact Person:</w:t>
      </w:r>
      <w:r w:rsidRPr="009E130B">
        <w:rPr>
          <w:rFonts w:ascii="Arial" w:hAnsi="Arial" w:cs="Arial"/>
          <w:bCs/>
          <w:lang w:val="en-US"/>
        </w:rPr>
        <w:tab/>
      </w:r>
    </w:p>
    <w:p w14:paraId="719CCBF0" w14:textId="64925A4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5303E">
        <w:rPr>
          <w:rFonts w:cs="Arial"/>
          <w:b w:val="0"/>
          <w:bCs/>
        </w:rPr>
        <w:t>Vishnu Preman</w:t>
      </w:r>
    </w:p>
    <w:p w14:paraId="2748A78E" w14:textId="29204EC4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55303E">
        <w:rPr>
          <w:rFonts w:cs="Arial"/>
          <w:b w:val="0"/>
          <w:bCs/>
          <w:lang w:val="fr-FR"/>
        </w:rPr>
        <w:t>vishnu</w:t>
      </w:r>
      <w:r w:rsidR="00510AD7">
        <w:rPr>
          <w:rFonts w:cs="Arial"/>
          <w:b w:val="0"/>
          <w:bCs/>
          <w:lang w:val="en-US"/>
        </w:rPr>
        <w:t>(dot)</w:t>
      </w:r>
      <w:r w:rsidR="0055303E">
        <w:rPr>
          <w:rFonts w:cs="Arial"/>
          <w:b w:val="0"/>
          <w:bCs/>
          <w:lang w:val="en-US"/>
        </w:rPr>
        <w:t>preman</w:t>
      </w:r>
      <w:r w:rsidR="00510AD7">
        <w:rPr>
          <w:rFonts w:cs="Arial"/>
          <w:b w:val="0"/>
          <w:bCs/>
          <w:lang w:val="en-US"/>
        </w:rPr>
        <w:t>(at)</w:t>
      </w:r>
      <w:r w:rsidR="0055303E">
        <w:rPr>
          <w:rFonts w:cs="Arial"/>
          <w:b w:val="0"/>
          <w:bCs/>
          <w:lang w:val="fr-FR"/>
        </w:rPr>
        <w:t>huawei</w:t>
      </w:r>
      <w:r w:rsidR="00510AD7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530ACDD" w14:textId="74EAFDD9" w:rsidR="00510AD7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CT1 would like to thank RAN2 for the questions for clarification on the manual CAG selection.</w:t>
      </w:r>
    </w:p>
    <w:p w14:paraId="762AB0BF" w14:textId="001349B7" w:rsidR="0055303E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CT1 is responsible for the stage 2 work for manual CAG selection</w:t>
      </w:r>
      <w:r w:rsidR="00761CBF">
        <w:rPr>
          <w:rFonts w:ascii="Arial" w:hAnsi="Arial" w:cs="Arial"/>
          <w:lang w:val="en-US"/>
        </w:rPr>
        <w:t xml:space="preserve"> and the network selection in IDLE mode</w:t>
      </w:r>
      <w:r>
        <w:rPr>
          <w:rFonts w:ascii="Arial" w:hAnsi="Arial" w:cs="Arial"/>
          <w:lang w:val="en-US"/>
        </w:rPr>
        <w:t>, CT1 thinks that it will be appropriate for CT</w:t>
      </w:r>
      <w:r w:rsidR="00761CBF">
        <w:rPr>
          <w:rFonts w:ascii="Arial" w:hAnsi="Arial" w:cs="Arial"/>
          <w:lang w:val="en-US"/>
        </w:rPr>
        <w:t>1 to reply to Questions</w:t>
      </w:r>
      <w:r>
        <w:rPr>
          <w:rFonts w:ascii="Arial" w:hAnsi="Arial" w:cs="Arial"/>
          <w:lang w:val="en-US"/>
        </w:rPr>
        <w:t xml:space="preserve">1.2. </w:t>
      </w:r>
    </w:p>
    <w:p w14:paraId="601A6844" w14:textId="6C45F53D" w:rsidR="00004709" w:rsidRDefault="00F47152" w:rsidP="00004709">
      <w:pPr>
        <w:pStyle w:val="Header"/>
        <w:spacing w:after="120"/>
        <w:rPr>
          <w:rFonts w:ascii="Arial" w:hAnsi="Arial" w:cs="Arial"/>
          <w:lang w:val="en-US"/>
        </w:rPr>
      </w:pPr>
      <w:bookmarkStart w:id="1" w:name="_Hlk34304104"/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2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="00CD52A5" w:rsidRPr="00587601">
        <w:rPr>
          <w:rFonts w:ascii="Arial" w:hAnsi="Arial" w:cs="Arial"/>
          <w:b/>
          <w:bCs/>
          <w:lang w:val="en-US"/>
        </w:rPr>
        <w:t xml:space="preserve"> SA2</w:t>
      </w:r>
      <w:r w:rsidR="00CD52A5">
        <w:rPr>
          <w:rFonts w:ascii="Arial" w:hAnsi="Arial" w:cs="Arial"/>
          <w:b/>
          <w:bCs/>
          <w:lang w:val="en-US"/>
        </w:rPr>
        <w:t>; CC: CT1</w:t>
      </w:r>
      <w:r w:rsidR="00CD52A5">
        <w:rPr>
          <w:rFonts w:ascii="Arial" w:hAnsi="Arial" w:cs="Arial"/>
          <w:b/>
          <w:bCs/>
          <w:lang w:val="en-US"/>
        </w:rPr>
        <w:br/>
      </w:r>
      <w:r w:rsidR="00004709" w:rsidRPr="00004709">
        <w:rPr>
          <w:rFonts w:ascii="Arial" w:hAnsi="Arial" w:cs="Arial"/>
          <w:lang w:val="en-US"/>
        </w:rPr>
        <w:t xml:space="preserve">Shall a UE prioritize for cell reselection the cells supporting the manually selected CAG ID over other suitable cells that do not support the </w:t>
      </w:r>
      <w:r w:rsidR="005B6554">
        <w:rPr>
          <w:rFonts w:ascii="Arial" w:hAnsi="Arial" w:cs="Arial"/>
          <w:lang w:val="en-US"/>
        </w:rPr>
        <w:t xml:space="preserve">manually </w:t>
      </w:r>
      <w:r w:rsidR="00004709" w:rsidRPr="00004709">
        <w:rPr>
          <w:rFonts w:ascii="Arial" w:hAnsi="Arial" w:cs="Arial"/>
          <w:lang w:val="en-US"/>
        </w:rPr>
        <w:t>selected CAG ID after a successful registration</w:t>
      </w:r>
      <w:r w:rsidR="00A23342">
        <w:rPr>
          <w:rFonts w:ascii="Arial" w:hAnsi="Arial" w:cs="Arial"/>
          <w:lang w:val="en-US"/>
        </w:rPr>
        <w:t>?</w:t>
      </w:r>
    </w:p>
    <w:p w14:paraId="64B67657" w14:textId="6690E67B" w:rsidR="00B70B5F" w:rsidRDefault="00B70B5F" w:rsidP="00D40AD4">
      <w:pPr>
        <w:pStyle w:val="Header"/>
        <w:numPr>
          <w:ilvl w:val="0"/>
          <w:numId w:val="14"/>
        </w:numPr>
        <w:spacing w:after="120"/>
        <w:rPr>
          <w:rFonts w:ascii="Calibri" w:hAnsi="Calibri"/>
          <w:sz w:val="21"/>
          <w:szCs w:val="21"/>
          <w:lang w:val="en-US" w:eastAsia="zh-CN"/>
        </w:rPr>
      </w:pPr>
      <w:r w:rsidRPr="00D40AD4">
        <w:rPr>
          <w:rFonts w:ascii="Arial" w:hAnsi="Arial" w:cs="Arial"/>
          <w:b/>
          <w:bCs/>
          <w:lang w:val="en-US"/>
        </w:rPr>
        <w:t>Answer 1.2</w:t>
      </w:r>
      <w:r>
        <w:rPr>
          <w:rFonts w:ascii="Arial" w:hAnsi="Arial" w:cs="Arial"/>
          <w:lang w:val="en-US"/>
        </w:rPr>
        <w:t xml:space="preserve">: </w:t>
      </w:r>
      <w:r w:rsidR="00761CBF">
        <w:rPr>
          <w:rFonts w:ascii="Arial" w:hAnsi="Arial" w:cs="Arial"/>
          <w:i/>
          <w:lang w:val="en-US"/>
        </w:rPr>
        <w:t>No.</w:t>
      </w:r>
    </w:p>
    <w:p w14:paraId="59DF4044" w14:textId="52DE20CB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3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85760D">
        <w:rPr>
          <w:rFonts w:ascii="Arial" w:hAnsi="Arial" w:cs="Arial"/>
          <w:b/>
          <w:bCs/>
          <w:lang w:val="en-US"/>
        </w:rPr>
        <w:t>CT1</w:t>
      </w:r>
      <w:r w:rsidRPr="00587601">
        <w:rPr>
          <w:rFonts w:ascii="Arial" w:hAnsi="Arial" w:cs="Arial"/>
          <w:b/>
          <w:bCs/>
          <w:lang w:val="en-US"/>
        </w:rPr>
        <w:t>:</w:t>
      </w:r>
      <w:r w:rsidR="00CD52A5">
        <w:rPr>
          <w:rFonts w:ascii="Arial" w:hAnsi="Arial" w:cs="Arial"/>
          <w:b/>
          <w:bCs/>
          <w:lang w:val="en-US"/>
        </w:rPr>
        <w:br/>
      </w:r>
      <w:r w:rsidR="00284059">
        <w:rPr>
          <w:rFonts w:ascii="Arial" w:hAnsi="Arial" w:cs="Arial"/>
          <w:lang w:val="en-US"/>
        </w:rPr>
        <w:t xml:space="preserve">It is RAN2 understanding that </w:t>
      </w:r>
      <w:r>
        <w:rPr>
          <w:rFonts w:ascii="Arial" w:hAnsi="Arial" w:cs="Arial"/>
          <w:lang w:val="en-US"/>
        </w:rPr>
        <w:t xml:space="preserve">the </w:t>
      </w:r>
      <w:r w:rsidR="0005185C">
        <w:rPr>
          <w:rFonts w:ascii="Arial" w:hAnsi="Arial" w:cs="Arial"/>
          <w:lang w:val="en-US"/>
        </w:rPr>
        <w:t xml:space="preserve">UE </w:t>
      </w:r>
      <w:r>
        <w:rPr>
          <w:rFonts w:ascii="Arial" w:hAnsi="Arial" w:cs="Arial"/>
          <w:lang w:val="en-US"/>
        </w:rPr>
        <w:t xml:space="preserve">NAS provide the manually selected CAG ID </w:t>
      </w:r>
      <w:r w:rsidR="0085760D">
        <w:rPr>
          <w:rFonts w:ascii="Arial" w:hAnsi="Arial" w:cs="Arial"/>
          <w:lang w:val="en-US"/>
        </w:rPr>
        <w:t xml:space="preserve">to </w:t>
      </w:r>
      <w:r w:rsidR="0005185C">
        <w:rPr>
          <w:rFonts w:ascii="Arial" w:hAnsi="Arial" w:cs="Arial"/>
          <w:lang w:val="en-US"/>
        </w:rPr>
        <w:t xml:space="preserve">UE </w:t>
      </w:r>
      <w:r w:rsidR="0085760D">
        <w:rPr>
          <w:rFonts w:ascii="Arial" w:hAnsi="Arial" w:cs="Arial"/>
          <w:lang w:val="en-US"/>
        </w:rPr>
        <w:t>AS</w:t>
      </w:r>
      <w:r w:rsidR="00690A23">
        <w:rPr>
          <w:rFonts w:ascii="Arial" w:hAnsi="Arial" w:cs="Arial"/>
          <w:lang w:val="en-US"/>
        </w:rPr>
        <w:t xml:space="preserve">. </w:t>
      </w:r>
      <w:r w:rsidR="00DC2DC1">
        <w:rPr>
          <w:rFonts w:ascii="Arial" w:hAnsi="Arial" w:cs="Arial"/>
          <w:lang w:val="en-US"/>
        </w:rPr>
        <w:t xml:space="preserve">Is the manually selected CAG ID provided </w:t>
      </w:r>
      <w:r>
        <w:rPr>
          <w:rFonts w:ascii="Arial" w:hAnsi="Arial" w:cs="Arial"/>
          <w:lang w:val="en-US"/>
        </w:rPr>
        <w:t>as part of the allowed CAG list, or as a separate element</w:t>
      </w:r>
      <w:r w:rsidR="0085760D">
        <w:rPr>
          <w:rFonts w:ascii="Arial" w:hAnsi="Arial" w:cs="Arial"/>
          <w:lang w:val="en-US"/>
        </w:rPr>
        <w:t>?</w:t>
      </w:r>
    </w:p>
    <w:p w14:paraId="297B41DF" w14:textId="46BECEAD" w:rsidR="00487D1E" w:rsidRPr="00487D1E" w:rsidRDefault="00881D25" w:rsidP="003C1CA5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40AD4">
        <w:rPr>
          <w:rFonts w:ascii="Arial" w:hAnsi="Arial" w:cs="Arial"/>
          <w:b/>
          <w:bCs/>
          <w:lang w:val="en-US"/>
        </w:rPr>
        <w:t>Answer 1.3</w:t>
      </w:r>
      <w:r>
        <w:rPr>
          <w:rFonts w:ascii="Arial" w:hAnsi="Arial" w:cs="Arial"/>
          <w:lang w:val="en-US"/>
        </w:rPr>
        <w:t xml:space="preserve">: </w:t>
      </w:r>
      <w:r w:rsidRPr="00881D25">
        <w:rPr>
          <w:rFonts w:ascii="Arial" w:hAnsi="Arial" w:cs="Arial"/>
          <w:i/>
          <w:lang w:val="en-US"/>
        </w:rPr>
        <w:t>Manually selected CAG ID will be provided as a separate element.</w:t>
      </w:r>
      <w:r>
        <w:rPr>
          <w:rFonts w:ascii="Arial" w:hAnsi="Arial" w:cs="Arial"/>
          <w:lang w:val="en-US"/>
        </w:rPr>
        <w:t xml:space="preserve"> </w:t>
      </w:r>
      <w:bookmarkStart w:id="2" w:name="_Hlk34639917"/>
    </w:p>
    <w:p w14:paraId="14F81F6D" w14:textId="03985418" w:rsidR="00587601" w:rsidRDefault="00587601" w:rsidP="003C1CA5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2</w:t>
      </w:r>
      <w:r w:rsidR="006C4343">
        <w:rPr>
          <w:rFonts w:ascii="Arial" w:hAnsi="Arial" w:cs="Arial"/>
          <w:b/>
          <w:bCs/>
          <w:lang w:val="en-US"/>
        </w:rPr>
        <w:t>.2</w:t>
      </w:r>
      <w:r w:rsidR="00CD52A5">
        <w:rPr>
          <w:rFonts w:ascii="Arial" w:hAnsi="Arial" w:cs="Arial"/>
          <w:b/>
          <w:bCs/>
          <w:lang w:val="en-US"/>
        </w:rPr>
        <w:t>; TO: CT1, SA1</w:t>
      </w:r>
      <w:r>
        <w:rPr>
          <w:rFonts w:ascii="Arial" w:hAnsi="Arial" w:cs="Arial"/>
          <w:b/>
          <w:bCs/>
          <w:lang w:val="en-US"/>
        </w:rPr>
        <w:t xml:space="preserve">: </w:t>
      </w:r>
      <w:r w:rsidR="00CD52A5">
        <w:rPr>
          <w:rFonts w:ascii="Arial" w:hAnsi="Arial" w:cs="Arial"/>
          <w:b/>
          <w:bCs/>
          <w:lang w:val="en-US"/>
        </w:rPr>
        <w:br/>
      </w:r>
      <w:r w:rsidR="006C4343" w:rsidRPr="001E3D04">
        <w:rPr>
          <w:rFonts w:ascii="Arial" w:hAnsi="Arial" w:cs="Arial"/>
          <w:lang w:val="en-US"/>
        </w:rPr>
        <w:t xml:space="preserve">If there is </w:t>
      </w:r>
      <w:r w:rsidR="001E3D04">
        <w:rPr>
          <w:rFonts w:ascii="Arial" w:hAnsi="Arial" w:cs="Arial"/>
          <w:lang w:val="en-US"/>
        </w:rPr>
        <w:t>a requirement</w:t>
      </w:r>
      <w:r w:rsidR="006C4343" w:rsidRPr="001E3D04">
        <w:rPr>
          <w:rFonts w:ascii="Arial" w:hAnsi="Arial" w:cs="Arial"/>
          <w:lang w:val="en-US"/>
        </w:rPr>
        <w:t xml:space="preserve"> to enable </w:t>
      </w:r>
      <w:r w:rsidR="006C4343" w:rsidRPr="006C4343">
        <w:rPr>
          <w:rFonts w:ascii="Arial" w:hAnsi="Arial" w:cs="Arial"/>
          <w:lang w:val="en-US"/>
        </w:rPr>
        <w:t>PNI-NPN (CAG ID) specific access control in cells that are shared among PNI-NPNs belonging to the same PLMN</w:t>
      </w:r>
      <w:r w:rsidR="006C4343">
        <w:rPr>
          <w:rFonts w:ascii="Arial" w:hAnsi="Arial" w:cs="Arial"/>
          <w:lang w:val="en-US"/>
        </w:rPr>
        <w:t xml:space="preserve">, then is </w:t>
      </w:r>
      <w:r w:rsidR="00D22E6D">
        <w:rPr>
          <w:rFonts w:ascii="Arial" w:hAnsi="Arial" w:cs="Arial"/>
          <w:lang w:val="en-US"/>
        </w:rPr>
        <w:t xml:space="preserve">it sufficient to broadcast the Unified Access Control (UAC) parameters per PLMN </w:t>
      </w:r>
      <w:r w:rsidR="003C1CA5">
        <w:rPr>
          <w:rFonts w:ascii="Arial" w:hAnsi="Arial" w:cs="Arial"/>
          <w:lang w:val="en-US"/>
        </w:rPr>
        <w:t xml:space="preserve">(assuming </w:t>
      </w:r>
      <w:r w:rsidR="003C1CA5" w:rsidRPr="003C1CA5">
        <w:rPr>
          <w:rFonts w:ascii="Arial" w:hAnsi="Arial" w:cs="Arial"/>
          <w:lang w:val="en-US"/>
        </w:rPr>
        <w:t>that</w:t>
      </w:r>
      <w:r w:rsidR="003C1CA5">
        <w:rPr>
          <w:rFonts w:ascii="Arial" w:hAnsi="Arial" w:cs="Arial"/>
          <w:lang w:val="en-US"/>
        </w:rPr>
        <w:t xml:space="preserve"> </w:t>
      </w:r>
      <w:r w:rsidR="003C1CA5" w:rsidRPr="003C1CA5">
        <w:rPr>
          <w:rFonts w:ascii="Arial" w:hAnsi="Arial" w:cs="Arial"/>
          <w:lang w:val="en-US"/>
        </w:rPr>
        <w:t>using the operator-defined access categories with access category criteria type set to the S-NSSAI used for PNI-NPN is sufficient to provide CAG specific</w:t>
      </w:r>
      <w:r w:rsidR="003C1CA5">
        <w:rPr>
          <w:rFonts w:ascii="Arial" w:hAnsi="Arial" w:cs="Arial"/>
          <w:lang w:val="en-US"/>
        </w:rPr>
        <w:t xml:space="preserve"> UAC) </w:t>
      </w:r>
      <w:r w:rsidR="00D22E6D">
        <w:rPr>
          <w:rFonts w:ascii="Arial" w:hAnsi="Arial" w:cs="Arial"/>
          <w:lang w:val="en-US"/>
        </w:rPr>
        <w:t xml:space="preserve">or there is need to </w:t>
      </w:r>
      <w:r w:rsidR="00690A23">
        <w:rPr>
          <w:rFonts w:ascii="Arial" w:hAnsi="Arial" w:cs="Arial"/>
          <w:lang w:val="en-US"/>
        </w:rPr>
        <w:t xml:space="preserve">enable the </w:t>
      </w:r>
      <w:r w:rsidR="00D22E6D">
        <w:rPr>
          <w:rFonts w:ascii="Arial" w:hAnsi="Arial" w:cs="Arial"/>
          <w:lang w:val="en-US"/>
        </w:rPr>
        <w:t xml:space="preserve">broadcast </w:t>
      </w:r>
      <w:r w:rsidR="00690A23">
        <w:rPr>
          <w:rFonts w:ascii="Arial" w:hAnsi="Arial" w:cs="Arial"/>
          <w:lang w:val="en-US"/>
        </w:rPr>
        <w:t xml:space="preserve">of </w:t>
      </w:r>
      <w:r w:rsidR="00D22E6D">
        <w:rPr>
          <w:rFonts w:ascii="Arial" w:hAnsi="Arial" w:cs="Arial"/>
          <w:lang w:val="en-US"/>
        </w:rPr>
        <w:t>CAG ID specific configuration of UAC parameters</w:t>
      </w:r>
      <w:r>
        <w:rPr>
          <w:rFonts w:ascii="Arial" w:hAnsi="Arial" w:cs="Arial"/>
          <w:lang w:val="en-US"/>
        </w:rPr>
        <w:t>?</w:t>
      </w:r>
      <w:r w:rsidR="003C1CA5">
        <w:rPr>
          <w:rFonts w:ascii="Arial" w:hAnsi="Arial" w:cs="Arial"/>
          <w:lang w:val="en-US"/>
        </w:rPr>
        <w:t xml:space="preserve"> </w:t>
      </w:r>
    </w:p>
    <w:bookmarkEnd w:id="1"/>
    <w:bookmarkEnd w:id="2"/>
    <w:p w14:paraId="460174F3" w14:textId="0E4A4BF5" w:rsidR="00004709" w:rsidRPr="00D40AD4" w:rsidRDefault="00D40AD4" w:rsidP="00D40AD4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i/>
          <w:lang w:val="en-US"/>
        </w:rPr>
      </w:pPr>
      <w:r w:rsidRPr="00D40AD4">
        <w:rPr>
          <w:rFonts w:ascii="Arial" w:hAnsi="Arial" w:cs="Arial"/>
          <w:b/>
          <w:lang w:val="en-US"/>
        </w:rPr>
        <w:t>Answer 2.2;</w:t>
      </w:r>
      <w:r>
        <w:rPr>
          <w:rFonts w:ascii="Arial" w:hAnsi="Arial" w:cs="Arial"/>
          <w:lang w:val="en-US"/>
        </w:rPr>
        <w:t xml:space="preserve"> </w:t>
      </w:r>
      <w:r w:rsidRPr="00D40AD4">
        <w:rPr>
          <w:rFonts w:ascii="Arial" w:hAnsi="Arial" w:cs="Arial"/>
          <w:i/>
          <w:lang w:val="en-US"/>
        </w:rPr>
        <w:t xml:space="preserve">As this </w:t>
      </w:r>
      <w:r>
        <w:rPr>
          <w:rFonts w:ascii="Arial" w:hAnsi="Arial" w:cs="Arial"/>
          <w:i/>
          <w:lang w:val="en-US"/>
        </w:rPr>
        <w:t xml:space="preserve">question </w:t>
      </w:r>
      <w:r w:rsidRPr="00D40AD4">
        <w:rPr>
          <w:rFonts w:ascii="Arial" w:hAnsi="Arial" w:cs="Arial"/>
          <w:i/>
          <w:lang w:val="en-US"/>
        </w:rPr>
        <w:t xml:space="preserve">is </w:t>
      </w:r>
      <w:r>
        <w:rPr>
          <w:rFonts w:ascii="Arial" w:hAnsi="Arial" w:cs="Arial"/>
          <w:i/>
          <w:lang w:val="en-US"/>
        </w:rPr>
        <w:t xml:space="preserve">about </w:t>
      </w:r>
      <w:r w:rsidRPr="00D40AD4">
        <w:rPr>
          <w:rFonts w:ascii="Arial" w:hAnsi="Arial" w:cs="Arial"/>
          <w:i/>
          <w:lang w:val="en-US"/>
        </w:rPr>
        <w:t>a service</w:t>
      </w:r>
      <w:r>
        <w:rPr>
          <w:rFonts w:ascii="Arial" w:hAnsi="Arial" w:cs="Arial"/>
          <w:i/>
          <w:lang w:val="en-US"/>
        </w:rPr>
        <w:t xml:space="preserve"> requirement</w:t>
      </w:r>
      <w:r w:rsidRPr="00D40AD4">
        <w:rPr>
          <w:rFonts w:ascii="Arial" w:hAnsi="Arial" w:cs="Arial"/>
          <w:i/>
          <w:lang w:val="en-US"/>
        </w:rPr>
        <w:t>, this needs to be answered by SA1.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BFBAB5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93233E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group.</w:t>
      </w:r>
    </w:p>
    <w:p w14:paraId="329C411C" w14:textId="4D1D914B" w:rsidR="007E733A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3233E">
        <w:rPr>
          <w:rFonts w:ascii="Arial" w:hAnsi="Arial" w:cs="Arial"/>
        </w:rPr>
        <w:t>CT1</w:t>
      </w:r>
      <w:r w:rsidR="002A6E4C">
        <w:rPr>
          <w:rFonts w:ascii="Arial" w:hAnsi="Arial" w:cs="Arial"/>
        </w:rPr>
        <w:t xml:space="preserve"> respectfully asks </w:t>
      </w:r>
      <w:r w:rsidR="0093233E">
        <w:rPr>
          <w:rFonts w:ascii="Arial" w:hAnsi="Arial" w:cs="Arial"/>
        </w:rPr>
        <w:t>RAN2 to take the above answers into consideration.</w:t>
      </w:r>
      <w:r w:rsidR="007E733A">
        <w:rPr>
          <w:rFonts w:ascii="Arial" w:hAnsi="Arial" w:cs="Arial"/>
        </w:rPr>
        <w:t xml:space="preserve">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62D391DB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3C049D">
        <w:rPr>
          <w:rFonts w:ascii="Arial" w:hAnsi="Arial" w:cs="Arial"/>
          <w:b/>
        </w:rPr>
        <w:t>CT WG1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086A15AB" w:rsidR="0066467A" w:rsidRDefault="003C049D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CT1#124</w:t>
      </w:r>
      <w:r w:rsidR="0066467A">
        <w:rPr>
          <w:rFonts w:ascii="Arial" w:hAnsi="Arial" w:cs="Arial"/>
          <w:bCs/>
        </w:rPr>
        <w:tab/>
      </w:r>
      <w:r w:rsidR="0066467A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>25 – 30 May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B1540E">
        <w:rPr>
          <w:rFonts w:ascii="Arial" w:hAnsi="Arial" w:cs="Arial"/>
          <w:bCs/>
        </w:rPr>
        <w:t>electronic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FF05" w14:textId="77777777" w:rsidR="000D0295" w:rsidRDefault="000D0295">
      <w:r>
        <w:separator/>
      </w:r>
    </w:p>
  </w:endnote>
  <w:endnote w:type="continuationSeparator" w:id="0">
    <w:p w14:paraId="0D3C2E24" w14:textId="77777777" w:rsidR="000D0295" w:rsidRDefault="000D0295">
      <w:r>
        <w:continuationSeparator/>
      </w:r>
    </w:p>
  </w:endnote>
  <w:endnote w:type="continuationNotice" w:id="1">
    <w:p w14:paraId="46E7EA51" w14:textId="77777777" w:rsidR="000D0295" w:rsidRDefault="000D0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023C" w14:textId="77777777" w:rsidR="000D0295" w:rsidRDefault="000D0295">
      <w:r>
        <w:separator/>
      </w:r>
    </w:p>
  </w:footnote>
  <w:footnote w:type="continuationSeparator" w:id="0">
    <w:p w14:paraId="795C7D24" w14:textId="77777777" w:rsidR="000D0295" w:rsidRDefault="000D0295">
      <w:r>
        <w:continuationSeparator/>
      </w:r>
    </w:p>
  </w:footnote>
  <w:footnote w:type="continuationNotice" w:id="1">
    <w:p w14:paraId="7E21CF21" w14:textId="77777777" w:rsidR="000D0295" w:rsidRDefault="000D0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D02D1"/>
    <w:multiLevelType w:val="hybridMultilevel"/>
    <w:tmpl w:val="8D80D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E8B4B1F"/>
    <w:multiLevelType w:val="hybridMultilevel"/>
    <w:tmpl w:val="A2E230F2"/>
    <w:lvl w:ilvl="0" w:tplc="0F6AA4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75E"/>
    <w:multiLevelType w:val="hybridMultilevel"/>
    <w:tmpl w:val="DA8A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4709"/>
    <w:rsid w:val="0003565A"/>
    <w:rsid w:val="0003719B"/>
    <w:rsid w:val="00045511"/>
    <w:rsid w:val="0005185C"/>
    <w:rsid w:val="00052087"/>
    <w:rsid w:val="0007757D"/>
    <w:rsid w:val="00086D22"/>
    <w:rsid w:val="000D0295"/>
    <w:rsid w:val="000D113A"/>
    <w:rsid w:val="000F12FD"/>
    <w:rsid w:val="001063EA"/>
    <w:rsid w:val="00112AEB"/>
    <w:rsid w:val="001164E8"/>
    <w:rsid w:val="00126CCE"/>
    <w:rsid w:val="00151425"/>
    <w:rsid w:val="001576BB"/>
    <w:rsid w:val="00163412"/>
    <w:rsid w:val="00177DA3"/>
    <w:rsid w:val="00193164"/>
    <w:rsid w:val="001A7080"/>
    <w:rsid w:val="001B008D"/>
    <w:rsid w:val="001D2108"/>
    <w:rsid w:val="001E3D04"/>
    <w:rsid w:val="002050A0"/>
    <w:rsid w:val="00217E33"/>
    <w:rsid w:val="00220708"/>
    <w:rsid w:val="00222A4F"/>
    <w:rsid w:val="0024067D"/>
    <w:rsid w:val="00254238"/>
    <w:rsid w:val="00256128"/>
    <w:rsid w:val="00261C7D"/>
    <w:rsid w:val="002633C1"/>
    <w:rsid w:val="00270DF0"/>
    <w:rsid w:val="002757CC"/>
    <w:rsid w:val="0027716B"/>
    <w:rsid w:val="00282DA9"/>
    <w:rsid w:val="00283A52"/>
    <w:rsid w:val="00284059"/>
    <w:rsid w:val="002A0310"/>
    <w:rsid w:val="002A542F"/>
    <w:rsid w:val="002A6E4C"/>
    <w:rsid w:val="002C59F7"/>
    <w:rsid w:val="002D095E"/>
    <w:rsid w:val="002D553C"/>
    <w:rsid w:val="0030138D"/>
    <w:rsid w:val="0030356A"/>
    <w:rsid w:val="003100EB"/>
    <w:rsid w:val="00316C88"/>
    <w:rsid w:val="00317F7C"/>
    <w:rsid w:val="00320C11"/>
    <w:rsid w:val="003221D8"/>
    <w:rsid w:val="00324418"/>
    <w:rsid w:val="003277A4"/>
    <w:rsid w:val="003341F9"/>
    <w:rsid w:val="00335FAB"/>
    <w:rsid w:val="00336965"/>
    <w:rsid w:val="00353FB7"/>
    <w:rsid w:val="003632EE"/>
    <w:rsid w:val="00365CE6"/>
    <w:rsid w:val="0037378D"/>
    <w:rsid w:val="00380437"/>
    <w:rsid w:val="003807F6"/>
    <w:rsid w:val="00385529"/>
    <w:rsid w:val="00390712"/>
    <w:rsid w:val="003945F8"/>
    <w:rsid w:val="003946BE"/>
    <w:rsid w:val="003B117D"/>
    <w:rsid w:val="003C049D"/>
    <w:rsid w:val="003C1B09"/>
    <w:rsid w:val="003C1CA5"/>
    <w:rsid w:val="003C1D2C"/>
    <w:rsid w:val="003C3065"/>
    <w:rsid w:val="003C44A3"/>
    <w:rsid w:val="003D4B6B"/>
    <w:rsid w:val="003E0EE0"/>
    <w:rsid w:val="003F1353"/>
    <w:rsid w:val="003F569D"/>
    <w:rsid w:val="0040203B"/>
    <w:rsid w:val="004120BA"/>
    <w:rsid w:val="004147C2"/>
    <w:rsid w:val="00417F6D"/>
    <w:rsid w:val="004361DF"/>
    <w:rsid w:val="00437F70"/>
    <w:rsid w:val="00452B0D"/>
    <w:rsid w:val="00462A80"/>
    <w:rsid w:val="00463675"/>
    <w:rsid w:val="00487D1E"/>
    <w:rsid w:val="00496D50"/>
    <w:rsid w:val="004A03EC"/>
    <w:rsid w:val="004A5C89"/>
    <w:rsid w:val="004B4795"/>
    <w:rsid w:val="004C6071"/>
    <w:rsid w:val="004D1605"/>
    <w:rsid w:val="004E2356"/>
    <w:rsid w:val="004F3AA9"/>
    <w:rsid w:val="004F42B3"/>
    <w:rsid w:val="0050174F"/>
    <w:rsid w:val="00501F64"/>
    <w:rsid w:val="00505F59"/>
    <w:rsid w:val="00510AD7"/>
    <w:rsid w:val="00526047"/>
    <w:rsid w:val="005346A7"/>
    <w:rsid w:val="00534D45"/>
    <w:rsid w:val="0055303E"/>
    <w:rsid w:val="0055586F"/>
    <w:rsid w:val="00557D6F"/>
    <w:rsid w:val="0057096A"/>
    <w:rsid w:val="00582CA8"/>
    <w:rsid w:val="00587601"/>
    <w:rsid w:val="00591547"/>
    <w:rsid w:val="005921A6"/>
    <w:rsid w:val="00594DA5"/>
    <w:rsid w:val="005B2CB8"/>
    <w:rsid w:val="005B6554"/>
    <w:rsid w:val="005C373E"/>
    <w:rsid w:val="005C7689"/>
    <w:rsid w:val="005D1733"/>
    <w:rsid w:val="005D558D"/>
    <w:rsid w:val="005D5906"/>
    <w:rsid w:val="005E5DB4"/>
    <w:rsid w:val="005F13C5"/>
    <w:rsid w:val="005F3C2F"/>
    <w:rsid w:val="005F7506"/>
    <w:rsid w:val="005F7637"/>
    <w:rsid w:val="006249D2"/>
    <w:rsid w:val="00633743"/>
    <w:rsid w:val="00642CAC"/>
    <w:rsid w:val="006431E6"/>
    <w:rsid w:val="0066467A"/>
    <w:rsid w:val="006668BD"/>
    <w:rsid w:val="00667F66"/>
    <w:rsid w:val="0067303B"/>
    <w:rsid w:val="006775AB"/>
    <w:rsid w:val="00677E09"/>
    <w:rsid w:val="00690A23"/>
    <w:rsid w:val="006A1568"/>
    <w:rsid w:val="006A36E9"/>
    <w:rsid w:val="006A473B"/>
    <w:rsid w:val="006A5904"/>
    <w:rsid w:val="006A6FB2"/>
    <w:rsid w:val="006B2129"/>
    <w:rsid w:val="006C4343"/>
    <w:rsid w:val="006D1114"/>
    <w:rsid w:val="006F7688"/>
    <w:rsid w:val="00701A2B"/>
    <w:rsid w:val="007261FF"/>
    <w:rsid w:val="00743E1D"/>
    <w:rsid w:val="00744143"/>
    <w:rsid w:val="00761CBF"/>
    <w:rsid w:val="007822EF"/>
    <w:rsid w:val="00786781"/>
    <w:rsid w:val="00787EAC"/>
    <w:rsid w:val="00791A04"/>
    <w:rsid w:val="007A671D"/>
    <w:rsid w:val="007C1E73"/>
    <w:rsid w:val="007D7601"/>
    <w:rsid w:val="007E55A2"/>
    <w:rsid w:val="007E733A"/>
    <w:rsid w:val="007F198F"/>
    <w:rsid w:val="00806E3A"/>
    <w:rsid w:val="00824D38"/>
    <w:rsid w:val="0084501F"/>
    <w:rsid w:val="00845F63"/>
    <w:rsid w:val="0084604E"/>
    <w:rsid w:val="00851911"/>
    <w:rsid w:val="00853F28"/>
    <w:rsid w:val="0085760D"/>
    <w:rsid w:val="008612CD"/>
    <w:rsid w:val="00865ED7"/>
    <w:rsid w:val="00867798"/>
    <w:rsid w:val="00867E2F"/>
    <w:rsid w:val="00876787"/>
    <w:rsid w:val="00881D25"/>
    <w:rsid w:val="00881F64"/>
    <w:rsid w:val="008831D9"/>
    <w:rsid w:val="00883DB4"/>
    <w:rsid w:val="00892B0D"/>
    <w:rsid w:val="008A07D7"/>
    <w:rsid w:val="008C7AFC"/>
    <w:rsid w:val="008D11F2"/>
    <w:rsid w:val="008D1B54"/>
    <w:rsid w:val="008E235B"/>
    <w:rsid w:val="008F358E"/>
    <w:rsid w:val="008F581B"/>
    <w:rsid w:val="00907392"/>
    <w:rsid w:val="00916145"/>
    <w:rsid w:val="00923E7C"/>
    <w:rsid w:val="0093233E"/>
    <w:rsid w:val="00941A45"/>
    <w:rsid w:val="00950DE4"/>
    <w:rsid w:val="00952417"/>
    <w:rsid w:val="00955602"/>
    <w:rsid w:val="0096221E"/>
    <w:rsid w:val="009778A3"/>
    <w:rsid w:val="00984727"/>
    <w:rsid w:val="009B2EB9"/>
    <w:rsid w:val="009C2387"/>
    <w:rsid w:val="009D594E"/>
    <w:rsid w:val="009E0233"/>
    <w:rsid w:val="009E130B"/>
    <w:rsid w:val="009E27E2"/>
    <w:rsid w:val="009E5C7E"/>
    <w:rsid w:val="00A1282E"/>
    <w:rsid w:val="00A12ABA"/>
    <w:rsid w:val="00A1443B"/>
    <w:rsid w:val="00A151A0"/>
    <w:rsid w:val="00A23342"/>
    <w:rsid w:val="00A245CA"/>
    <w:rsid w:val="00A3454C"/>
    <w:rsid w:val="00A40236"/>
    <w:rsid w:val="00A45BD7"/>
    <w:rsid w:val="00A538F3"/>
    <w:rsid w:val="00A56D45"/>
    <w:rsid w:val="00A6412A"/>
    <w:rsid w:val="00A64F79"/>
    <w:rsid w:val="00A67888"/>
    <w:rsid w:val="00A71913"/>
    <w:rsid w:val="00A74AA1"/>
    <w:rsid w:val="00A8524C"/>
    <w:rsid w:val="00A87B43"/>
    <w:rsid w:val="00AA637B"/>
    <w:rsid w:val="00AD35B0"/>
    <w:rsid w:val="00AE1E39"/>
    <w:rsid w:val="00AE5661"/>
    <w:rsid w:val="00AF3D59"/>
    <w:rsid w:val="00AF3FA4"/>
    <w:rsid w:val="00B04C3A"/>
    <w:rsid w:val="00B1540E"/>
    <w:rsid w:val="00B16A68"/>
    <w:rsid w:val="00B218A7"/>
    <w:rsid w:val="00B255A7"/>
    <w:rsid w:val="00B33A8E"/>
    <w:rsid w:val="00B33A9B"/>
    <w:rsid w:val="00B544D2"/>
    <w:rsid w:val="00B5648B"/>
    <w:rsid w:val="00B66CC7"/>
    <w:rsid w:val="00B70B5F"/>
    <w:rsid w:val="00B70E77"/>
    <w:rsid w:val="00BB01AC"/>
    <w:rsid w:val="00BB0CAD"/>
    <w:rsid w:val="00BC2519"/>
    <w:rsid w:val="00BD4A78"/>
    <w:rsid w:val="00BD4B66"/>
    <w:rsid w:val="00BD604A"/>
    <w:rsid w:val="00BE1C53"/>
    <w:rsid w:val="00BE1F84"/>
    <w:rsid w:val="00BE7CC9"/>
    <w:rsid w:val="00BF2155"/>
    <w:rsid w:val="00BF32CE"/>
    <w:rsid w:val="00C021DE"/>
    <w:rsid w:val="00C0661A"/>
    <w:rsid w:val="00C1799C"/>
    <w:rsid w:val="00C231ED"/>
    <w:rsid w:val="00C2354D"/>
    <w:rsid w:val="00C51C0C"/>
    <w:rsid w:val="00C52AEB"/>
    <w:rsid w:val="00C750D8"/>
    <w:rsid w:val="00CA0491"/>
    <w:rsid w:val="00CB2DDF"/>
    <w:rsid w:val="00CD52A5"/>
    <w:rsid w:val="00D17268"/>
    <w:rsid w:val="00D22E6D"/>
    <w:rsid w:val="00D24338"/>
    <w:rsid w:val="00D40AD4"/>
    <w:rsid w:val="00D40BEF"/>
    <w:rsid w:val="00D42DF3"/>
    <w:rsid w:val="00D53F91"/>
    <w:rsid w:val="00D65530"/>
    <w:rsid w:val="00D74A1C"/>
    <w:rsid w:val="00D75660"/>
    <w:rsid w:val="00D86694"/>
    <w:rsid w:val="00D876BF"/>
    <w:rsid w:val="00DC2DC1"/>
    <w:rsid w:val="00DC6C67"/>
    <w:rsid w:val="00DE05C9"/>
    <w:rsid w:val="00DF7F04"/>
    <w:rsid w:val="00E16934"/>
    <w:rsid w:val="00E207BA"/>
    <w:rsid w:val="00E422D8"/>
    <w:rsid w:val="00E5415D"/>
    <w:rsid w:val="00E57BA2"/>
    <w:rsid w:val="00E7017E"/>
    <w:rsid w:val="00E73827"/>
    <w:rsid w:val="00E83F3C"/>
    <w:rsid w:val="00E83F99"/>
    <w:rsid w:val="00E854D5"/>
    <w:rsid w:val="00EC2503"/>
    <w:rsid w:val="00ED133C"/>
    <w:rsid w:val="00ED4B16"/>
    <w:rsid w:val="00F11820"/>
    <w:rsid w:val="00F17587"/>
    <w:rsid w:val="00F23FFC"/>
    <w:rsid w:val="00F32CDF"/>
    <w:rsid w:val="00F47152"/>
    <w:rsid w:val="00F54C66"/>
    <w:rsid w:val="00FC5A20"/>
    <w:rsid w:val="00FD3596"/>
    <w:rsid w:val="00FE11B0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82C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A8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04709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CRCoverPage">
    <w:name w:val="CR Cover Page"/>
    <w:rsid w:val="00E83F99"/>
    <w:pPr>
      <w:spacing w:after="120"/>
    </w:pPr>
    <w:rPr>
      <w:rFonts w:ascii="Arial" w:hAnsi="Arial"/>
      <w:lang w:val="en-GB"/>
    </w:rPr>
  </w:style>
  <w:style w:type="character" w:customStyle="1" w:styleId="HeaderChar">
    <w:name w:val="Header Char"/>
    <w:link w:val="Header"/>
    <w:rsid w:val="00487D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5AIRPNAIUNRU-859666464-5963</_dlc_DocId>
    <_dlc_DocIdUrl xmlns="71c5aaf6-e6ce-465b-b873-5148d2a4c105">
      <Url>https://nokia.sharepoint.com/sites/c5g/e2earch/_layouts/15/DocIdRedir.aspx?ID=5AIRPNAIUNRU-859666464-5963</Url>
      <Description>5AIRPNAIUNRU-859666464-5963</Description>
    </_dlc_DocIdUrl>
  </documentManagement>
</p:properties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Vishnu Preman</cp:lastModifiedBy>
  <cp:revision>27</cp:revision>
  <cp:lastPrinted>2002-04-23T00:10:00Z</cp:lastPrinted>
  <dcterms:created xsi:type="dcterms:W3CDTF">2020-03-10T14:46:00Z</dcterms:created>
  <dcterms:modified xsi:type="dcterms:W3CDTF">2020-04-21T09:15:00Z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6080223d-6172-4821-91e4-68ab0a87b225</vt:lpwstr>
  </property>
  <property fmtid="{D5CDD505-2E9C-101B-9397-08002B2CF9AE}" pid="4" name="NSCPROP_SA">
    <vt:lpwstr>C:\Users\m.ingale\AppData\Local\Packages\Microsoft.MicrosoftEdge_8wekyb3d8bbwe\TempState\Downloads\Draft-R2-20xxxxx LS-PNINPNissues (1).docx</vt:lpwstr>
  </property>
  <property fmtid="{D5CDD505-2E9C-101B-9397-08002B2CF9AE}" pid="5" name="TitusGUID">
    <vt:lpwstr>55c3333f-cf0c-4ff0-9662-d5f8422efe2b</vt:lpwstr>
  </property>
  <property fmtid="{D5CDD505-2E9C-101B-9397-08002B2CF9AE}" pid="6" name="CTPClassification">
    <vt:lpwstr>CTP_NT</vt:lpwstr>
  </property>
  <property fmtid="{D5CDD505-2E9C-101B-9397-08002B2CF9AE}" pid="7" name="_AdHocReviewCycleID">
    <vt:i4>-340560149</vt:i4>
  </property>
  <property fmtid="{D5CDD505-2E9C-101B-9397-08002B2CF9AE}" pid="8" name="_NewReviewCycle">
    <vt:lpwstr/>
  </property>
  <property fmtid="{D5CDD505-2E9C-101B-9397-08002B2CF9AE}" pid="9" name="_EmailSubject">
    <vt:lpwstr>LS on manual selection RAN2-109e</vt:lpwstr>
  </property>
  <property fmtid="{D5CDD505-2E9C-101B-9397-08002B2CF9AE}" pid="10" name="_AuthorEmail">
    <vt:lpwstr>rprakash@qti.qualcomm.com</vt:lpwstr>
  </property>
  <property fmtid="{D5CDD505-2E9C-101B-9397-08002B2CF9AE}" pid="11" name="_AuthorEmailDisplayName">
    <vt:lpwstr>Rajat Prakash</vt:lpwstr>
  </property>
  <property fmtid="{D5CDD505-2E9C-101B-9397-08002B2CF9AE}" pid="12" name="_ReviewingToolsShownOnce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1583311243</vt:lpwstr>
  </property>
</Properties>
</file>