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6B84281" w:rsidR="004F0988" w:rsidRDefault="00A55155" w:rsidP="00133525">
            <w:pPr>
              <w:pStyle w:val="ZA"/>
              <w:framePr w:w="0" w:hRule="auto" w:wrap="auto" w:vAnchor="margin" w:hAnchor="text" w:yAlign="inline"/>
            </w:pPr>
            <w:bookmarkStart w:id="0" w:name="page1"/>
            <w:r>
              <w:rPr>
                <w:kern w:val="2"/>
                <w:sz w:val="64"/>
                <w:szCs w:val="22"/>
              </w:rPr>
              <w:t xml:space="preserve">3GPP </w:t>
            </w:r>
            <w:bookmarkStart w:id="1" w:name="specType1"/>
            <w:r>
              <w:rPr>
                <w:kern w:val="2"/>
                <w:sz w:val="64"/>
                <w:szCs w:val="22"/>
              </w:rPr>
              <w:t>TS</w:t>
            </w:r>
            <w:bookmarkStart w:id="2" w:name="specNumber"/>
            <w:bookmarkEnd w:id="1"/>
            <w:r>
              <w:rPr>
                <w:kern w:val="2"/>
                <w:sz w:val="64"/>
                <w:szCs w:val="22"/>
              </w:rPr>
              <w:t xml:space="preserve"> </w:t>
            </w:r>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r>
              <w:rPr>
                <w:kern w:val="2"/>
                <w:szCs w:val="22"/>
              </w:rPr>
              <w:t>V0</w:t>
            </w:r>
            <w:r>
              <w:rPr>
                <w:kern w:val="2"/>
                <w:szCs w:val="22"/>
              </w:rPr>
              <w:t>.</w:t>
            </w:r>
            <w:r>
              <w:rPr>
                <w:rFonts w:hint="eastAsia"/>
                <w:kern w:val="2"/>
                <w:szCs w:val="22"/>
                <w:lang w:val="en-US" w:eastAsia="zh-CN"/>
              </w:rPr>
              <w:t>2</w:t>
            </w:r>
            <w:r>
              <w:rPr>
                <w:kern w:val="2"/>
                <w:szCs w:val="22"/>
              </w:rPr>
              <w:t>.</w:t>
            </w:r>
            <w:bookmarkEnd w:id="3"/>
            <w:r>
              <w:rPr>
                <w:rFonts w:hint="eastAsia"/>
                <w:kern w:val="2"/>
                <w:szCs w:val="22"/>
                <w:lang w:eastAsia="zh-CN"/>
              </w:rPr>
              <w:t>0</w:t>
            </w:r>
            <w:r>
              <w:rPr>
                <w:kern w:val="2"/>
                <w:szCs w:val="22"/>
              </w:rPr>
              <w:t xml:space="preserve"> </w:t>
            </w:r>
            <w:r>
              <w:rPr>
                <w:kern w:val="2"/>
                <w:sz w:val="32"/>
                <w:szCs w:val="22"/>
              </w:rPr>
              <w:t>(</w:t>
            </w:r>
            <w:bookmarkStart w:id="4" w:name="issueDate"/>
            <w:r>
              <w:rPr>
                <w:rFonts w:hint="eastAsia"/>
                <w:kern w:val="2"/>
                <w:sz w:val="32"/>
                <w:szCs w:val="22"/>
                <w:lang w:eastAsia="zh-CN"/>
              </w:rPr>
              <w:t>2021</w:t>
            </w:r>
            <w:r>
              <w:rPr>
                <w:kern w:val="2"/>
                <w:sz w:val="32"/>
                <w:szCs w:val="22"/>
              </w:rPr>
              <w:t>-</w:t>
            </w:r>
            <w:bookmarkEnd w:id="4"/>
            <w:r>
              <w:rPr>
                <w:rFonts w:hint="eastAsia"/>
                <w:kern w:val="2"/>
                <w:sz w:val="32"/>
                <w:szCs w:val="22"/>
                <w:lang w:val="en-US" w:eastAsia="zh-CN"/>
              </w:rPr>
              <w:t>11</w:t>
            </w:r>
            <w:r>
              <w:rPr>
                <w:kern w:val="2"/>
                <w:sz w:val="32"/>
                <w:szCs w:val="22"/>
              </w:rPr>
              <w:t>)</w:t>
            </w:r>
          </w:p>
        </w:tc>
      </w:tr>
      <w:tr w:rsidR="004F0988" w14:paraId="0FFD4F19" w14:textId="77777777" w:rsidTr="005E4BB2">
        <w:trPr>
          <w:trHeight w:hRule="exact" w:val="1134"/>
        </w:trPr>
        <w:tc>
          <w:tcPr>
            <w:tcW w:w="10423" w:type="dxa"/>
            <w:gridSpan w:val="2"/>
            <w:shd w:val="clear" w:color="auto" w:fill="auto"/>
          </w:tcPr>
          <w:p w14:paraId="5AB75458" w14:textId="5FF858BE" w:rsidR="004F0988" w:rsidRDefault="004F0988" w:rsidP="00133525">
            <w:pPr>
              <w:pStyle w:val="ZB"/>
              <w:framePr w:w="0" w:hRule="auto" w:wrap="auto" w:vAnchor="margin" w:hAnchor="text" w:yAlign="inline"/>
            </w:pPr>
            <w:r w:rsidRPr="004D3578">
              <w:t xml:space="preserve">Technical </w:t>
            </w:r>
            <w:bookmarkStart w:id="5" w:name="spectype2"/>
            <w:r w:rsidRPr="00A55155">
              <w:t>Specification</w:t>
            </w:r>
            <w:bookmarkEnd w:id="5"/>
          </w:p>
          <w:p w14:paraId="462B8E42" w14:textId="074903AC" w:rsidR="00BA4B8D" w:rsidRDefault="00BA4B8D" w:rsidP="00A55155"/>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309DC74" w14:textId="77777777" w:rsidR="00A55155" w:rsidRDefault="00A55155" w:rsidP="00A55155">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0C5B2E94" w14:textId="77777777" w:rsidR="00A55155" w:rsidRDefault="00A55155" w:rsidP="00A55155">
            <w:pPr>
              <w:pStyle w:val="ZT"/>
              <w:framePr w:wrap="auto" w:hAnchor="text" w:yAlign="inline"/>
              <w:rPr>
                <w:kern w:val="2"/>
                <w:szCs w:val="22"/>
              </w:rPr>
            </w:pPr>
            <w:r>
              <w:rPr>
                <w:kern w:val="2"/>
                <w:szCs w:val="22"/>
              </w:rPr>
              <w:t>Enabling MSGin5G Service;</w:t>
            </w:r>
          </w:p>
          <w:p w14:paraId="21168E7A" w14:textId="77777777" w:rsidR="00A55155" w:rsidRDefault="00A55155" w:rsidP="00A55155">
            <w:pPr>
              <w:pStyle w:val="ZT"/>
              <w:framePr w:wrap="auto" w:hAnchor="text" w:yAlign="inline"/>
              <w:rPr>
                <w:kern w:val="2"/>
                <w:szCs w:val="22"/>
              </w:rPr>
            </w:pPr>
            <w:r>
              <w:rPr>
                <w:kern w:val="2"/>
                <w:szCs w:val="22"/>
              </w:rPr>
              <w:t>Application Programming Interfaces (API) specification;</w:t>
            </w:r>
          </w:p>
          <w:p w14:paraId="7964A653" w14:textId="77777777" w:rsidR="00A55155" w:rsidRDefault="00A55155" w:rsidP="00A55155">
            <w:pPr>
              <w:pStyle w:val="ZT"/>
              <w:framePr w:wrap="auto" w:hAnchor="text" w:yAlign="inline"/>
              <w:rPr>
                <w:kern w:val="2"/>
                <w:szCs w:val="22"/>
              </w:rPr>
            </w:pPr>
            <w:r>
              <w:rPr>
                <w:kern w:val="2"/>
                <w:szCs w:val="22"/>
              </w:rPr>
              <w:t>Stage 3;</w:t>
            </w:r>
          </w:p>
          <w:bookmarkEnd w:id="6"/>
          <w:p w14:paraId="04CAC1E0" w14:textId="65DBFF1D" w:rsidR="004F0988" w:rsidRPr="00133525" w:rsidRDefault="00A55155" w:rsidP="00A55155">
            <w:pPr>
              <w:pStyle w:val="ZT"/>
              <w:framePr w:wrap="auto" w:hAnchor="text" w:yAlign="inline"/>
              <w:rPr>
                <w:i/>
                <w:sz w:val="28"/>
              </w:rPr>
            </w:pPr>
            <w:r>
              <w:rPr>
                <w:kern w:val="2"/>
                <w:szCs w:val="22"/>
              </w:rPr>
              <w:t>(</w:t>
            </w:r>
            <w:r>
              <w:rPr>
                <w:rStyle w:val="ZGSM"/>
                <w:kern w:val="2"/>
                <w:szCs w:val="22"/>
              </w:rPr>
              <w:t xml:space="preserve">Release </w:t>
            </w:r>
            <w:bookmarkStart w:id="7" w:name="specRelease"/>
            <w:r>
              <w:rPr>
                <w:rStyle w:val="ZGSM"/>
                <w:kern w:val="2"/>
                <w:szCs w:val="22"/>
              </w:rPr>
              <w:t>17</w:t>
            </w:r>
            <w:bookmarkEnd w:id="7"/>
            <w:r>
              <w:rPr>
                <w:kern w:val="2"/>
                <w:szCs w:val="22"/>
              </w:rPr>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E1CFFAA" w:rsidR="00D82E6F" w:rsidRDefault="00A55155" w:rsidP="00D82E6F">
            <w:r>
              <w:rPr>
                <w:i/>
                <w:noProof/>
              </w:rPr>
              <w:drawing>
                <wp:inline distT="0" distB="0" distL="0" distR="0" wp14:anchorId="661F7DCD" wp14:editId="7CED7E8E">
                  <wp:extent cx="1212215" cy="843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3280"/>
                          </a:xfrm>
                          <a:prstGeom prst="rect">
                            <a:avLst/>
                          </a:prstGeom>
                          <a:noFill/>
                          <a:ln>
                            <a:noFill/>
                          </a:ln>
                        </pic:spPr>
                      </pic:pic>
                    </a:graphicData>
                  </a:graphic>
                </wp:inline>
              </w:drawing>
            </w:r>
          </w:p>
        </w:tc>
        <w:tc>
          <w:tcPr>
            <w:tcW w:w="5540" w:type="dxa"/>
            <w:shd w:val="clear" w:color="auto" w:fill="auto"/>
          </w:tcPr>
          <w:p w14:paraId="26F08BD1" w14:textId="0197ACE9" w:rsidR="00D82E6F" w:rsidRDefault="00A55155" w:rsidP="00D82E6F">
            <w:pPr>
              <w:jc w:val="right"/>
            </w:pPr>
            <w:bookmarkStart w:id="8" w:name="logos"/>
            <w:r>
              <w:rPr>
                <w:noProof/>
              </w:rPr>
              <w:drawing>
                <wp:inline distT="0" distB="0" distL="0" distR="0" wp14:anchorId="07842277" wp14:editId="6A956D86">
                  <wp:extent cx="1623060"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6945"/>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26936DE8" w:rsidR="00D82E6F" w:rsidRPr="00C074DD" w:rsidRDefault="00D82E6F" w:rsidP="00A55155"/>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A55155">
              <w:rPr>
                <w:noProof/>
                <w:sz w:val="18"/>
              </w:rPr>
              <w:t xml:space="preserve">© </w:t>
            </w:r>
            <w:bookmarkStart w:id="13" w:name="copyrightDate"/>
            <w:r w:rsidRPr="00A55155">
              <w:rPr>
                <w:noProof/>
                <w:sz w:val="18"/>
              </w:rPr>
              <w:t>2</w:t>
            </w:r>
            <w:r w:rsidR="008E2D68" w:rsidRPr="00A55155">
              <w:rPr>
                <w:noProof/>
                <w:sz w:val="18"/>
              </w:rPr>
              <w:t>021</w:t>
            </w:r>
            <w:bookmarkEnd w:id="13"/>
            <w:r w:rsidRPr="00A5515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72B86B3" w14:textId="18F3D15A" w:rsidR="00A55155"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A55155">
        <w:t>Foreword</w:t>
      </w:r>
      <w:r w:rsidR="00A55155">
        <w:tab/>
      </w:r>
      <w:r w:rsidR="00A55155">
        <w:fldChar w:fldCharType="begin" w:fldLock="1"/>
      </w:r>
      <w:r w:rsidR="00A55155">
        <w:instrText xml:space="preserve"> PAGEREF _Toc89425243 \h </w:instrText>
      </w:r>
      <w:r w:rsidR="00A55155">
        <w:fldChar w:fldCharType="separate"/>
      </w:r>
      <w:r w:rsidR="00A55155">
        <w:t>8</w:t>
      </w:r>
      <w:r w:rsidR="00A55155">
        <w:fldChar w:fldCharType="end"/>
      </w:r>
    </w:p>
    <w:p w14:paraId="3BDB735E" w14:textId="5B0F6F39" w:rsidR="00A55155" w:rsidRDefault="00A5515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_Toc89425244 \h </w:instrText>
      </w:r>
      <w:r>
        <w:fldChar w:fldCharType="separate"/>
      </w:r>
      <w:r>
        <w:t>9</w:t>
      </w:r>
      <w:r>
        <w:fldChar w:fldCharType="end"/>
      </w:r>
    </w:p>
    <w:p w14:paraId="6CE5BE07" w14:textId="08089AE3" w:rsidR="00A55155" w:rsidRDefault="00A5515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_Toc89425245 \h </w:instrText>
      </w:r>
      <w:r>
        <w:fldChar w:fldCharType="separate"/>
      </w:r>
      <w:r>
        <w:t>9</w:t>
      </w:r>
      <w:r>
        <w:fldChar w:fldCharType="end"/>
      </w:r>
    </w:p>
    <w:p w14:paraId="44B80D6D" w14:textId="14A2A367" w:rsidR="00A55155" w:rsidRDefault="00A5515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_Toc89425246 \h </w:instrText>
      </w:r>
      <w:r>
        <w:fldChar w:fldCharType="separate"/>
      </w:r>
      <w:r>
        <w:t>9</w:t>
      </w:r>
      <w:r>
        <w:fldChar w:fldCharType="end"/>
      </w:r>
    </w:p>
    <w:p w14:paraId="63E7E43D" w14:textId="31C4F61F" w:rsidR="00A55155" w:rsidRDefault="00A5515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_Toc89425247 \h </w:instrText>
      </w:r>
      <w:r>
        <w:fldChar w:fldCharType="separate"/>
      </w:r>
      <w:r>
        <w:t>10</w:t>
      </w:r>
      <w:r>
        <w:fldChar w:fldCharType="end"/>
      </w:r>
    </w:p>
    <w:p w14:paraId="522BE99A" w14:textId="7F197C7E" w:rsidR="00A55155" w:rsidRDefault="00A5515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_Toc89425248 \h </w:instrText>
      </w:r>
      <w:r>
        <w:fldChar w:fldCharType="separate"/>
      </w:r>
      <w:r>
        <w:t>10</w:t>
      </w:r>
      <w:r>
        <w:fldChar w:fldCharType="end"/>
      </w:r>
    </w:p>
    <w:p w14:paraId="79AD92EE" w14:textId="61875761" w:rsidR="00A55155" w:rsidRDefault="00A5515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_Toc89425249 \h </w:instrText>
      </w:r>
      <w:r>
        <w:fldChar w:fldCharType="separate"/>
      </w:r>
      <w:r>
        <w:t>10</w:t>
      </w:r>
      <w:r>
        <w:fldChar w:fldCharType="end"/>
      </w:r>
    </w:p>
    <w:p w14:paraId="12EABA70" w14:textId="282BA6FD" w:rsidR="00A55155" w:rsidRDefault="00A5515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_Toc89425250 \h </w:instrText>
      </w:r>
      <w:r>
        <w:fldChar w:fldCharType="separate"/>
      </w:r>
      <w:r>
        <w:t>11</w:t>
      </w:r>
      <w:r>
        <w:fldChar w:fldCharType="end"/>
      </w:r>
    </w:p>
    <w:p w14:paraId="51FF0579" w14:textId="1696FB7F" w:rsidR="00A55155" w:rsidRDefault="00A55155">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Services offered by the MSGin5G Servers</w:t>
      </w:r>
      <w:r>
        <w:tab/>
      </w:r>
      <w:r>
        <w:fldChar w:fldCharType="begin" w:fldLock="1"/>
      </w:r>
      <w:r>
        <w:instrText xml:space="preserve"> PAGEREF _Toc89425251 \h </w:instrText>
      </w:r>
      <w:r>
        <w:fldChar w:fldCharType="separate"/>
      </w:r>
      <w:r>
        <w:t>11</w:t>
      </w:r>
      <w:r>
        <w:fldChar w:fldCharType="end"/>
      </w:r>
    </w:p>
    <w:p w14:paraId="3F81C1EF" w14:textId="4A6BD87A" w:rsidR="00A55155" w:rsidRDefault="00A5515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_Toc89425252 \h </w:instrText>
      </w:r>
      <w:r>
        <w:fldChar w:fldCharType="separate"/>
      </w:r>
      <w:r>
        <w:t>11</w:t>
      </w:r>
      <w:r>
        <w:fldChar w:fldCharType="end"/>
      </w:r>
    </w:p>
    <w:p w14:paraId="6FF9B288" w14:textId="6467D9AB" w:rsidR="00A55155" w:rsidRDefault="00A55155">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MSGS_</w:t>
      </w:r>
      <w:r>
        <w:t xml:space="preserve">ASRegistration </w:t>
      </w:r>
      <w:r>
        <w:rPr>
          <w:lang w:eastAsia="zh-CN"/>
        </w:rPr>
        <w:t>Service</w:t>
      </w:r>
      <w:r>
        <w:tab/>
      </w:r>
      <w:r>
        <w:fldChar w:fldCharType="begin" w:fldLock="1"/>
      </w:r>
      <w:r>
        <w:instrText xml:space="preserve"> PAGEREF _Toc89425253 \h </w:instrText>
      </w:r>
      <w:r>
        <w:fldChar w:fldCharType="separate"/>
      </w:r>
      <w:r>
        <w:t>11</w:t>
      </w:r>
      <w:r>
        <w:fldChar w:fldCharType="end"/>
      </w:r>
    </w:p>
    <w:p w14:paraId="5942FAE6" w14:textId="32377107" w:rsidR="00A55155" w:rsidRDefault="00A55155">
      <w:pPr>
        <w:pStyle w:val="TOC3"/>
        <w:rPr>
          <w:rFonts w:asciiTheme="minorHAnsi" w:eastAsiaTheme="minorEastAsia" w:hAnsiTheme="minorHAnsi" w:cstheme="minorBidi"/>
          <w:sz w:val="22"/>
          <w:szCs w:val="22"/>
          <w:lang w:eastAsia="en-GB"/>
        </w:rPr>
      </w:pPr>
      <w:r>
        <w:t>5.</w:t>
      </w:r>
      <w:r>
        <w:rPr>
          <w:lang w:eastAsia="zh-CN"/>
        </w:rPr>
        <w:t>2</w:t>
      </w:r>
      <w:r>
        <w:t>.1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_Toc89425254 \h </w:instrText>
      </w:r>
      <w:r>
        <w:fldChar w:fldCharType="separate"/>
      </w:r>
      <w:r>
        <w:t>11</w:t>
      </w:r>
      <w:r>
        <w:fldChar w:fldCharType="end"/>
      </w:r>
    </w:p>
    <w:p w14:paraId="79A02E2E" w14:textId="37C92C36" w:rsidR="00A55155" w:rsidRDefault="00A55155">
      <w:pPr>
        <w:pStyle w:val="TOC3"/>
        <w:rPr>
          <w:rFonts w:asciiTheme="minorHAnsi" w:eastAsiaTheme="minorEastAsia" w:hAnsiTheme="minorHAnsi" w:cstheme="minorBidi"/>
          <w:sz w:val="22"/>
          <w:szCs w:val="22"/>
          <w:lang w:eastAsia="en-GB"/>
        </w:rPr>
      </w:pPr>
      <w:r>
        <w:t>5.</w:t>
      </w:r>
      <w:r>
        <w:rPr>
          <w:lang w:eastAsia="zh-CN"/>
        </w:rPr>
        <w:t>2</w:t>
      </w:r>
      <w:r>
        <w:t>.2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_Toc89425255 \h </w:instrText>
      </w:r>
      <w:r>
        <w:fldChar w:fldCharType="separate"/>
      </w:r>
      <w:r>
        <w:t>11</w:t>
      </w:r>
      <w:r>
        <w:fldChar w:fldCharType="end"/>
      </w:r>
    </w:p>
    <w:p w14:paraId="111898BE" w14:textId="7ADE24A1" w:rsidR="00A55155" w:rsidRDefault="00A55155">
      <w:pPr>
        <w:pStyle w:val="TOC4"/>
        <w:rPr>
          <w:rFonts w:asciiTheme="minorHAnsi" w:eastAsiaTheme="minorEastAsia" w:hAnsiTheme="minorHAnsi" w:cstheme="minorBidi"/>
          <w:sz w:val="22"/>
          <w:szCs w:val="22"/>
          <w:lang w:eastAsia="en-GB"/>
        </w:rPr>
      </w:pPr>
      <w:r>
        <w:t>5.</w:t>
      </w:r>
      <w:r>
        <w:rPr>
          <w:lang w:eastAsia="zh-CN"/>
        </w:rPr>
        <w:t>2</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_Toc89425256 \h </w:instrText>
      </w:r>
      <w:r>
        <w:fldChar w:fldCharType="separate"/>
      </w:r>
      <w:r>
        <w:t>11</w:t>
      </w:r>
      <w:r>
        <w:fldChar w:fldCharType="end"/>
      </w:r>
    </w:p>
    <w:p w14:paraId="77A87894" w14:textId="3A2D7111" w:rsidR="00A55155" w:rsidRDefault="00A55155">
      <w:pPr>
        <w:pStyle w:val="TOC4"/>
        <w:rPr>
          <w:rFonts w:asciiTheme="minorHAnsi" w:eastAsiaTheme="minorEastAsia" w:hAnsiTheme="minorHAnsi" w:cstheme="minorBidi"/>
          <w:sz w:val="22"/>
          <w:szCs w:val="22"/>
          <w:lang w:eastAsia="en-GB"/>
        </w:rPr>
      </w:pPr>
      <w:r>
        <w:t>5.</w:t>
      </w:r>
      <w:r>
        <w:rPr>
          <w:lang w:eastAsia="zh-CN"/>
        </w:rPr>
        <w:t>2</w:t>
      </w:r>
      <w:r>
        <w:t>.2.2</w:t>
      </w:r>
      <w:r>
        <w:rPr>
          <w:rFonts w:asciiTheme="minorHAnsi" w:eastAsiaTheme="minorEastAsia" w:hAnsiTheme="minorHAnsi" w:cstheme="minorBidi"/>
          <w:sz w:val="22"/>
          <w:szCs w:val="22"/>
          <w:lang w:eastAsia="en-GB"/>
        </w:rPr>
        <w:tab/>
      </w:r>
      <w:r>
        <w:rPr>
          <w:lang w:eastAsia="zh-CN"/>
        </w:rPr>
        <w:t>MSGS_</w:t>
      </w:r>
      <w:r>
        <w:t>ASRegistration</w:t>
      </w:r>
      <w:r>
        <w:rPr>
          <w:lang w:eastAsia="zh-CN"/>
        </w:rPr>
        <w:t>_Request</w:t>
      </w:r>
      <w:r>
        <w:tab/>
      </w:r>
      <w:r>
        <w:fldChar w:fldCharType="begin" w:fldLock="1"/>
      </w:r>
      <w:r>
        <w:instrText xml:space="preserve"> PAGEREF _Toc89425257 \h </w:instrText>
      </w:r>
      <w:r>
        <w:fldChar w:fldCharType="separate"/>
      </w:r>
      <w:r>
        <w:t>11</w:t>
      </w:r>
      <w:r>
        <w:fldChar w:fldCharType="end"/>
      </w:r>
    </w:p>
    <w:p w14:paraId="1526B184" w14:textId="5EBC3C6A" w:rsidR="00A55155" w:rsidRDefault="00A55155">
      <w:pPr>
        <w:pStyle w:val="TOC5"/>
        <w:rPr>
          <w:rFonts w:asciiTheme="minorHAnsi" w:eastAsiaTheme="minorEastAsia" w:hAnsiTheme="minorHAnsi" w:cstheme="minorBidi"/>
          <w:sz w:val="22"/>
          <w:szCs w:val="22"/>
          <w:lang w:eastAsia="en-GB"/>
        </w:rPr>
      </w:pPr>
      <w:r>
        <w:t>5.</w:t>
      </w:r>
      <w:r>
        <w:rPr>
          <w:lang w:eastAsia="zh-CN"/>
        </w:rPr>
        <w:t>2</w:t>
      </w:r>
      <w:r>
        <w:t>.2.2.1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_Toc89425258 \h </w:instrText>
      </w:r>
      <w:r>
        <w:fldChar w:fldCharType="separate"/>
      </w:r>
      <w:r>
        <w:t>11</w:t>
      </w:r>
      <w:r>
        <w:fldChar w:fldCharType="end"/>
      </w:r>
    </w:p>
    <w:p w14:paraId="0874D03A" w14:textId="1125E5D5" w:rsidR="00A55155" w:rsidRDefault="00A55155">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_Toc89425259 \h </w:instrText>
      </w:r>
      <w:r>
        <w:fldChar w:fldCharType="separate"/>
      </w:r>
      <w:r>
        <w:t>12</w:t>
      </w:r>
      <w:r>
        <w:fldChar w:fldCharType="end"/>
      </w:r>
    </w:p>
    <w:p w14:paraId="0464E830" w14:textId="3690979B" w:rsidR="00A55155" w:rsidRDefault="00A55155">
      <w:pPr>
        <w:pStyle w:val="TOC4"/>
        <w:rPr>
          <w:rFonts w:asciiTheme="minorHAnsi" w:eastAsiaTheme="minorEastAsia" w:hAnsiTheme="minorHAnsi" w:cstheme="minorBidi"/>
          <w:sz w:val="22"/>
          <w:szCs w:val="22"/>
          <w:lang w:eastAsia="en-GB"/>
        </w:rPr>
      </w:pPr>
      <w:r>
        <w:t>5.</w:t>
      </w:r>
      <w:r>
        <w:rPr>
          <w:lang w:eastAsia="zh-CN"/>
        </w:rPr>
        <w:t>2</w:t>
      </w:r>
      <w:r>
        <w:t>.2.</w:t>
      </w:r>
      <w:r>
        <w:rPr>
          <w:lang w:eastAsia="zh-CN"/>
        </w:rPr>
        <w:t>3</w:t>
      </w:r>
      <w:r>
        <w:rPr>
          <w:rFonts w:asciiTheme="minorHAnsi" w:eastAsiaTheme="minorEastAsia" w:hAnsiTheme="minorHAnsi" w:cstheme="minorBidi"/>
          <w:sz w:val="22"/>
          <w:szCs w:val="22"/>
          <w:lang w:eastAsia="en-GB"/>
        </w:rPr>
        <w:tab/>
      </w:r>
      <w:r>
        <w:rPr>
          <w:lang w:eastAsia="zh-CN"/>
        </w:rPr>
        <w:t>MSGS_</w:t>
      </w:r>
      <w:r>
        <w:t>ASRegistration</w:t>
      </w:r>
      <w:r>
        <w:rPr>
          <w:lang w:eastAsia="zh-CN"/>
        </w:rPr>
        <w:t>_Deregister</w:t>
      </w:r>
      <w:r>
        <w:tab/>
      </w:r>
      <w:r>
        <w:fldChar w:fldCharType="begin" w:fldLock="1"/>
      </w:r>
      <w:r>
        <w:instrText xml:space="preserve"> PAGEREF _Toc89425260 \h </w:instrText>
      </w:r>
      <w:r>
        <w:fldChar w:fldCharType="separate"/>
      </w:r>
      <w:r>
        <w:t>12</w:t>
      </w:r>
      <w:r>
        <w:fldChar w:fldCharType="end"/>
      </w:r>
    </w:p>
    <w:p w14:paraId="2E2C25DF" w14:textId="5B31BE00" w:rsidR="00A55155" w:rsidRDefault="00A55155">
      <w:pPr>
        <w:pStyle w:val="TOC5"/>
        <w:rPr>
          <w:rFonts w:asciiTheme="minorHAnsi" w:eastAsiaTheme="minorEastAsia" w:hAnsiTheme="minorHAnsi" w:cstheme="minorBidi"/>
          <w:sz w:val="22"/>
          <w:szCs w:val="22"/>
          <w:lang w:eastAsia="en-GB"/>
        </w:rPr>
      </w:pPr>
      <w:r>
        <w:t>5.</w:t>
      </w:r>
      <w:r>
        <w:rPr>
          <w:lang w:eastAsia="zh-CN"/>
        </w:rPr>
        <w:t>2</w:t>
      </w:r>
      <w:r>
        <w:t>.2.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_Toc89425261 \h </w:instrText>
      </w:r>
      <w:r>
        <w:fldChar w:fldCharType="separate"/>
      </w:r>
      <w:r>
        <w:t>12</w:t>
      </w:r>
      <w:r>
        <w:fldChar w:fldCharType="end"/>
      </w:r>
    </w:p>
    <w:p w14:paraId="6EB5AAD5" w14:textId="72AC521F" w:rsidR="00A55155" w:rsidRDefault="00A55155">
      <w:pPr>
        <w:pStyle w:val="TOC5"/>
        <w:rPr>
          <w:rFonts w:asciiTheme="minorHAnsi" w:eastAsiaTheme="minorEastAsia" w:hAnsiTheme="minorHAnsi" w:cstheme="minorBidi"/>
          <w:sz w:val="22"/>
          <w:szCs w:val="22"/>
          <w:lang w:eastAsia="en-GB"/>
        </w:rPr>
      </w:pPr>
      <w:r>
        <w:t>5.</w:t>
      </w:r>
      <w:r w:rsidRPr="00DA7154">
        <w:rPr>
          <w:lang w:val="en-US" w:eastAsia="zh-CN"/>
        </w:rPr>
        <w:t>2</w:t>
      </w:r>
      <w:r>
        <w:t>.2.</w:t>
      </w:r>
      <w:r>
        <w:rPr>
          <w:lang w:eastAsia="zh-CN"/>
        </w:rPr>
        <w:t>3</w:t>
      </w:r>
      <w:r>
        <w:t>.2</w:t>
      </w:r>
      <w:r>
        <w:rPr>
          <w:rFonts w:asciiTheme="minorHAnsi" w:eastAsiaTheme="minorEastAsia" w:hAnsiTheme="minorHAnsi" w:cstheme="minorBidi"/>
          <w:sz w:val="22"/>
          <w:szCs w:val="22"/>
          <w:lang w:eastAsia="en-GB"/>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_Toc89425262 \h </w:instrText>
      </w:r>
      <w:r>
        <w:fldChar w:fldCharType="separate"/>
      </w:r>
      <w:r>
        <w:t>12</w:t>
      </w:r>
      <w:r>
        <w:fldChar w:fldCharType="end"/>
      </w:r>
    </w:p>
    <w:p w14:paraId="4A67B0E1" w14:textId="076AC536" w:rsidR="00A55155" w:rsidRDefault="00A55155">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MSGS_MSGDelivery Service</w:t>
      </w:r>
      <w:r>
        <w:tab/>
      </w:r>
      <w:r>
        <w:fldChar w:fldCharType="begin" w:fldLock="1"/>
      </w:r>
      <w:r>
        <w:instrText xml:space="preserve"> PAGEREF _Toc89425263 \h </w:instrText>
      </w:r>
      <w:r>
        <w:fldChar w:fldCharType="separate"/>
      </w:r>
      <w:r>
        <w:t>12</w:t>
      </w:r>
      <w:r>
        <w:fldChar w:fldCharType="end"/>
      </w:r>
    </w:p>
    <w:p w14:paraId="06F97930" w14:textId="63CC5BD8" w:rsidR="00A55155" w:rsidRDefault="00A55155">
      <w:pPr>
        <w:pStyle w:val="TOC3"/>
        <w:rPr>
          <w:rFonts w:asciiTheme="minorHAnsi" w:eastAsiaTheme="minorEastAsia" w:hAnsiTheme="minorHAnsi" w:cstheme="minorBidi"/>
          <w:sz w:val="22"/>
          <w:szCs w:val="22"/>
          <w:lang w:eastAsia="en-GB"/>
        </w:rPr>
      </w:pPr>
      <w:r>
        <w:t>5.</w:t>
      </w:r>
      <w:r>
        <w:rPr>
          <w:lang w:eastAsia="zh-CN"/>
        </w:rPr>
        <w:t>3</w:t>
      </w:r>
      <w:r>
        <w:t>.1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_Toc89425264 \h </w:instrText>
      </w:r>
      <w:r>
        <w:fldChar w:fldCharType="separate"/>
      </w:r>
      <w:r>
        <w:t>12</w:t>
      </w:r>
      <w:r>
        <w:fldChar w:fldCharType="end"/>
      </w:r>
    </w:p>
    <w:p w14:paraId="2BAAEAEC" w14:textId="0651A87E" w:rsidR="00A55155" w:rsidRDefault="00A55155">
      <w:pPr>
        <w:pStyle w:val="TOC3"/>
        <w:rPr>
          <w:rFonts w:asciiTheme="minorHAnsi" w:eastAsiaTheme="minorEastAsia" w:hAnsiTheme="minorHAnsi" w:cstheme="minorBidi"/>
          <w:sz w:val="22"/>
          <w:szCs w:val="22"/>
          <w:lang w:eastAsia="en-GB"/>
        </w:rPr>
      </w:pPr>
      <w:r>
        <w:t>5.</w:t>
      </w:r>
      <w:r>
        <w:rPr>
          <w:lang w:eastAsia="zh-CN"/>
        </w:rPr>
        <w:t>3</w:t>
      </w:r>
      <w:r>
        <w:t>.2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_Toc89425265 \h </w:instrText>
      </w:r>
      <w:r>
        <w:fldChar w:fldCharType="separate"/>
      </w:r>
      <w:r>
        <w:t>13</w:t>
      </w:r>
      <w:r>
        <w:fldChar w:fldCharType="end"/>
      </w:r>
    </w:p>
    <w:p w14:paraId="57033A52" w14:textId="1A0D90F7" w:rsidR="00A55155" w:rsidRDefault="00A55155">
      <w:pPr>
        <w:pStyle w:val="TOC4"/>
        <w:rPr>
          <w:rFonts w:asciiTheme="minorHAnsi" w:eastAsiaTheme="minorEastAsia" w:hAnsiTheme="minorHAnsi" w:cstheme="minorBidi"/>
          <w:sz w:val="22"/>
          <w:szCs w:val="22"/>
          <w:lang w:eastAsia="en-GB"/>
        </w:rPr>
      </w:pPr>
      <w:r>
        <w:t>5.</w:t>
      </w:r>
      <w:r>
        <w:rPr>
          <w:lang w:eastAsia="zh-CN"/>
        </w:rPr>
        <w:t>3</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_Toc89425266 \h </w:instrText>
      </w:r>
      <w:r>
        <w:fldChar w:fldCharType="separate"/>
      </w:r>
      <w:r>
        <w:t>13</w:t>
      </w:r>
      <w:r>
        <w:fldChar w:fldCharType="end"/>
      </w:r>
    </w:p>
    <w:p w14:paraId="31E14CC8" w14:textId="0DA949AB" w:rsidR="00A55155" w:rsidRDefault="00A55155">
      <w:pPr>
        <w:pStyle w:val="TOC4"/>
        <w:rPr>
          <w:rFonts w:asciiTheme="minorHAnsi" w:eastAsiaTheme="minorEastAsia" w:hAnsiTheme="minorHAnsi" w:cstheme="minorBidi"/>
          <w:sz w:val="22"/>
          <w:szCs w:val="22"/>
          <w:lang w:eastAsia="en-GB"/>
        </w:rPr>
      </w:pPr>
      <w:r>
        <w:t>5.</w:t>
      </w:r>
      <w:r>
        <w:rPr>
          <w:lang w:eastAsia="zh-CN"/>
        </w:rPr>
        <w:t>3</w:t>
      </w:r>
      <w:r>
        <w:t>.2.2</w:t>
      </w:r>
      <w:r>
        <w:rPr>
          <w:rFonts w:asciiTheme="minorHAnsi" w:eastAsiaTheme="minorEastAsia" w:hAnsiTheme="minorHAnsi" w:cstheme="minorBidi"/>
          <w:sz w:val="22"/>
          <w:szCs w:val="22"/>
          <w:lang w:eastAsia="en-GB"/>
        </w:rPr>
        <w:tab/>
      </w:r>
      <w:r>
        <w:rPr>
          <w:lang w:eastAsia="zh-CN"/>
        </w:rPr>
        <w:t>MSGS_MSGDelivery</w:t>
      </w:r>
      <w:r>
        <w:t>_Subscribe</w:t>
      </w:r>
      <w:r>
        <w:tab/>
      </w:r>
      <w:r>
        <w:fldChar w:fldCharType="begin" w:fldLock="1"/>
      </w:r>
      <w:r>
        <w:instrText xml:space="preserve"> PAGEREF _Toc89425267 \h </w:instrText>
      </w:r>
      <w:r>
        <w:fldChar w:fldCharType="separate"/>
      </w:r>
      <w:r>
        <w:t>13</w:t>
      </w:r>
      <w:r>
        <w:fldChar w:fldCharType="end"/>
      </w:r>
    </w:p>
    <w:p w14:paraId="2B4B6B33" w14:textId="67D26CCE" w:rsidR="00A55155" w:rsidRDefault="00A55155">
      <w:pPr>
        <w:pStyle w:val="TOC5"/>
        <w:rPr>
          <w:rFonts w:asciiTheme="minorHAnsi" w:eastAsiaTheme="minorEastAsia" w:hAnsiTheme="minorHAnsi" w:cstheme="minorBidi"/>
          <w:sz w:val="22"/>
          <w:szCs w:val="22"/>
          <w:lang w:eastAsia="en-GB"/>
        </w:rPr>
      </w:pPr>
      <w:r>
        <w:t>5.</w:t>
      </w:r>
      <w:r>
        <w:rPr>
          <w:lang w:eastAsia="zh-CN"/>
        </w:rPr>
        <w:t>3</w:t>
      </w:r>
      <w:r>
        <w:t>.2.2.1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_Toc89425268 \h </w:instrText>
      </w:r>
      <w:r>
        <w:fldChar w:fldCharType="separate"/>
      </w:r>
      <w:r>
        <w:t>13</w:t>
      </w:r>
      <w:r>
        <w:fldChar w:fldCharType="end"/>
      </w:r>
    </w:p>
    <w:p w14:paraId="075C5581" w14:textId="795CE2BD" w:rsidR="00A55155" w:rsidRDefault="00A55155">
      <w:pPr>
        <w:pStyle w:val="TOC5"/>
        <w:rPr>
          <w:rFonts w:asciiTheme="minorHAnsi" w:eastAsiaTheme="minorEastAsia" w:hAnsiTheme="minorHAnsi" w:cstheme="minorBidi"/>
          <w:sz w:val="22"/>
          <w:szCs w:val="22"/>
          <w:lang w:eastAsia="en-GB"/>
        </w:rPr>
      </w:pPr>
      <w:r>
        <w:t>5.</w:t>
      </w:r>
      <w:r>
        <w:rPr>
          <w:lang w:eastAsia="zh-CN"/>
        </w:rPr>
        <w:t>3</w:t>
      </w:r>
      <w:r>
        <w:t>.2.2.2</w:t>
      </w:r>
      <w:r>
        <w:rPr>
          <w:rFonts w:asciiTheme="minorHAnsi" w:eastAsiaTheme="minorEastAsia" w:hAnsiTheme="minorHAnsi" w:cstheme="minorBidi"/>
          <w:sz w:val="22"/>
          <w:szCs w:val="22"/>
          <w:lang w:eastAsia="en-GB"/>
        </w:rPr>
        <w:tab/>
      </w:r>
      <w:r>
        <w:rPr>
          <w:lang w:eastAsia="zh-CN"/>
        </w:rPr>
        <w:t>C</w:t>
      </w:r>
      <w:r>
        <w:t>reat</w:t>
      </w:r>
      <w:r>
        <w:rPr>
          <w:lang w:eastAsia="zh-CN"/>
        </w:rPr>
        <w:t>ing</w:t>
      </w:r>
      <w:r>
        <w:t xml:space="preserve"> a subscription for </w:t>
      </w:r>
      <w:r>
        <w:rPr>
          <w:lang w:eastAsia="zh-CN"/>
        </w:rPr>
        <w:t xml:space="preserve">MSGin5G </w:t>
      </w:r>
      <w:r>
        <w:t>messages delivery</w:t>
      </w:r>
      <w:r>
        <w:tab/>
      </w:r>
      <w:r>
        <w:fldChar w:fldCharType="begin" w:fldLock="1"/>
      </w:r>
      <w:r>
        <w:instrText xml:space="preserve"> PAGEREF _Toc89425269 \h </w:instrText>
      </w:r>
      <w:r>
        <w:fldChar w:fldCharType="separate"/>
      </w:r>
      <w:r>
        <w:t>13</w:t>
      </w:r>
      <w:r>
        <w:fldChar w:fldCharType="end"/>
      </w:r>
    </w:p>
    <w:p w14:paraId="7C48DE65" w14:textId="7F056325" w:rsidR="00A55155" w:rsidRDefault="00A55155">
      <w:pPr>
        <w:pStyle w:val="TOC4"/>
        <w:rPr>
          <w:rFonts w:asciiTheme="minorHAnsi" w:eastAsiaTheme="minorEastAsia" w:hAnsiTheme="minorHAnsi" w:cstheme="minorBidi"/>
          <w:sz w:val="22"/>
          <w:szCs w:val="22"/>
          <w:lang w:eastAsia="en-GB"/>
        </w:rPr>
      </w:pPr>
      <w:r>
        <w:t>5.</w:t>
      </w:r>
      <w:r>
        <w:rPr>
          <w:lang w:eastAsia="zh-CN"/>
        </w:rPr>
        <w:t>3</w:t>
      </w:r>
      <w:r>
        <w:t>.2.3</w:t>
      </w:r>
      <w:r>
        <w:rPr>
          <w:rFonts w:asciiTheme="minorHAnsi" w:eastAsiaTheme="minorEastAsia" w:hAnsiTheme="minorHAnsi" w:cstheme="minorBidi"/>
          <w:sz w:val="22"/>
          <w:szCs w:val="22"/>
          <w:lang w:eastAsia="en-GB"/>
        </w:rPr>
        <w:tab/>
      </w:r>
      <w:r>
        <w:rPr>
          <w:lang w:eastAsia="zh-CN"/>
        </w:rPr>
        <w:t>MSG</w:t>
      </w:r>
      <w:r w:rsidRPr="00DA7154">
        <w:rPr>
          <w:lang w:val="en-US" w:eastAsia="zh-CN"/>
        </w:rPr>
        <w:t>S</w:t>
      </w:r>
      <w:r>
        <w:rPr>
          <w:lang w:eastAsia="zh-CN"/>
        </w:rPr>
        <w:t>_MSGDelivery</w:t>
      </w:r>
      <w:r>
        <w:t>_Unsubscribe</w:t>
      </w:r>
      <w:r>
        <w:tab/>
      </w:r>
      <w:r>
        <w:fldChar w:fldCharType="begin" w:fldLock="1"/>
      </w:r>
      <w:r>
        <w:instrText xml:space="preserve"> PAGEREF _Toc89425270 \h </w:instrText>
      </w:r>
      <w:r>
        <w:fldChar w:fldCharType="separate"/>
      </w:r>
      <w:r>
        <w:t>13</w:t>
      </w:r>
      <w:r>
        <w:fldChar w:fldCharType="end"/>
      </w:r>
    </w:p>
    <w:p w14:paraId="1288D329" w14:textId="052EB706" w:rsidR="00A55155" w:rsidRDefault="00A55155">
      <w:pPr>
        <w:pStyle w:val="TOC5"/>
        <w:rPr>
          <w:rFonts w:asciiTheme="minorHAnsi" w:eastAsiaTheme="minorEastAsia" w:hAnsiTheme="minorHAnsi" w:cstheme="minorBidi"/>
          <w:sz w:val="22"/>
          <w:szCs w:val="22"/>
          <w:lang w:eastAsia="en-GB"/>
        </w:rPr>
      </w:pPr>
      <w:r>
        <w:t>5.</w:t>
      </w:r>
      <w:r>
        <w:rPr>
          <w:lang w:eastAsia="zh-CN"/>
        </w:rPr>
        <w:t>3</w:t>
      </w:r>
      <w:r>
        <w:t>.2.3.1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_Toc89425271 \h </w:instrText>
      </w:r>
      <w:r>
        <w:fldChar w:fldCharType="separate"/>
      </w:r>
      <w:r>
        <w:t>13</w:t>
      </w:r>
      <w:r>
        <w:fldChar w:fldCharType="end"/>
      </w:r>
    </w:p>
    <w:p w14:paraId="26199926" w14:textId="1D86DD11" w:rsidR="00A55155" w:rsidRDefault="00A55155">
      <w:pPr>
        <w:pStyle w:val="TOC5"/>
        <w:rPr>
          <w:rFonts w:asciiTheme="minorHAnsi" w:eastAsiaTheme="minorEastAsia" w:hAnsiTheme="minorHAnsi" w:cstheme="minorBidi"/>
          <w:sz w:val="22"/>
          <w:szCs w:val="22"/>
          <w:lang w:eastAsia="en-GB"/>
        </w:rPr>
      </w:pPr>
      <w:r>
        <w:t>5.</w:t>
      </w:r>
      <w:r>
        <w:rPr>
          <w:lang w:eastAsia="zh-CN"/>
        </w:rPr>
        <w:t>3</w:t>
      </w:r>
      <w:r>
        <w:t>.2.3.2</w:t>
      </w:r>
      <w:r>
        <w:rPr>
          <w:rFonts w:asciiTheme="minorHAnsi" w:eastAsiaTheme="minorEastAsia" w:hAnsiTheme="minorHAnsi" w:cstheme="minorBidi"/>
          <w:sz w:val="22"/>
          <w:szCs w:val="22"/>
          <w:lang w:eastAsia="en-GB"/>
        </w:rPr>
        <w:tab/>
      </w:r>
      <w:r>
        <w:rPr>
          <w:lang w:eastAsia="zh-CN"/>
        </w:rPr>
        <w:t>Deleting</w:t>
      </w:r>
      <w:r>
        <w:t xml:space="preserve"> a subscription for </w:t>
      </w:r>
      <w:r>
        <w:rPr>
          <w:lang w:eastAsia="zh-CN"/>
        </w:rPr>
        <w:t xml:space="preserve">MSGin5G </w:t>
      </w:r>
      <w:r>
        <w:t>messages delivery</w:t>
      </w:r>
      <w:r>
        <w:tab/>
      </w:r>
      <w:r>
        <w:fldChar w:fldCharType="begin" w:fldLock="1"/>
      </w:r>
      <w:r>
        <w:instrText xml:space="preserve"> PAGEREF _Toc89425272 \h </w:instrText>
      </w:r>
      <w:r>
        <w:fldChar w:fldCharType="separate"/>
      </w:r>
      <w:r>
        <w:t>13</w:t>
      </w:r>
      <w:r>
        <w:fldChar w:fldCharType="end"/>
      </w:r>
    </w:p>
    <w:p w14:paraId="3F1504B2" w14:textId="24CF575B" w:rsidR="00A55155" w:rsidRDefault="00A55155">
      <w:pPr>
        <w:pStyle w:val="TOC4"/>
        <w:rPr>
          <w:rFonts w:asciiTheme="minorHAnsi" w:eastAsiaTheme="minorEastAsia" w:hAnsiTheme="minorHAnsi" w:cstheme="minorBidi"/>
          <w:sz w:val="22"/>
          <w:szCs w:val="22"/>
          <w:lang w:eastAsia="en-GB"/>
        </w:rPr>
      </w:pPr>
      <w:r>
        <w:t>5.</w:t>
      </w:r>
      <w:r>
        <w:rPr>
          <w:lang w:eastAsia="zh-CN"/>
        </w:rPr>
        <w:t>3</w:t>
      </w:r>
      <w:r>
        <w:t>.2.4</w:t>
      </w:r>
      <w:r>
        <w:rPr>
          <w:rFonts w:asciiTheme="minorHAnsi" w:eastAsiaTheme="minorEastAsia" w:hAnsiTheme="minorHAnsi" w:cstheme="minorBidi"/>
          <w:sz w:val="22"/>
          <w:szCs w:val="22"/>
          <w:lang w:eastAsia="en-GB"/>
        </w:rPr>
        <w:tab/>
      </w:r>
      <w:r>
        <w:rPr>
          <w:lang w:eastAsia="zh-CN"/>
        </w:rPr>
        <w:t>MSGS_MSGDelivery_</w:t>
      </w:r>
      <w:r>
        <w:t>AS</w:t>
      </w:r>
      <w:r>
        <w:rPr>
          <w:lang w:eastAsia="zh-CN"/>
        </w:rPr>
        <w:t>ODelivery</w:t>
      </w:r>
      <w:r>
        <w:tab/>
      </w:r>
      <w:r>
        <w:fldChar w:fldCharType="begin" w:fldLock="1"/>
      </w:r>
      <w:r>
        <w:instrText xml:space="preserve"> PAGEREF _Toc89425273 \h </w:instrText>
      </w:r>
      <w:r>
        <w:fldChar w:fldCharType="separate"/>
      </w:r>
      <w:r>
        <w:t>13</w:t>
      </w:r>
      <w:r>
        <w:fldChar w:fldCharType="end"/>
      </w:r>
    </w:p>
    <w:p w14:paraId="2461FBDB" w14:textId="4C740735" w:rsidR="00A55155" w:rsidRDefault="00A55155">
      <w:pPr>
        <w:pStyle w:val="TOC5"/>
        <w:rPr>
          <w:rFonts w:asciiTheme="minorHAnsi" w:eastAsiaTheme="minorEastAsia" w:hAnsiTheme="minorHAnsi" w:cstheme="minorBidi"/>
          <w:sz w:val="22"/>
          <w:szCs w:val="22"/>
          <w:lang w:eastAsia="en-GB"/>
        </w:rPr>
      </w:pPr>
      <w:r>
        <w:t>5.</w:t>
      </w:r>
      <w:r>
        <w:rPr>
          <w:lang w:eastAsia="zh-CN"/>
        </w:rPr>
        <w:t>3</w:t>
      </w:r>
      <w:r>
        <w:t>.2.4.1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_Toc89425274 \h </w:instrText>
      </w:r>
      <w:r>
        <w:fldChar w:fldCharType="separate"/>
      </w:r>
      <w:r>
        <w:t>14</w:t>
      </w:r>
      <w:r>
        <w:fldChar w:fldCharType="end"/>
      </w:r>
    </w:p>
    <w:p w14:paraId="5E07B635" w14:textId="54E9146B" w:rsidR="00A55155" w:rsidRDefault="00A55155">
      <w:pPr>
        <w:pStyle w:val="TOC5"/>
        <w:rPr>
          <w:rFonts w:asciiTheme="minorHAnsi" w:eastAsiaTheme="minorEastAsia" w:hAnsiTheme="minorHAnsi" w:cstheme="minorBidi"/>
          <w:sz w:val="22"/>
          <w:szCs w:val="22"/>
          <w:lang w:eastAsia="en-GB"/>
        </w:rPr>
      </w:pPr>
      <w:r>
        <w:t>5.</w:t>
      </w:r>
      <w:r>
        <w:rPr>
          <w:lang w:eastAsia="zh-CN"/>
        </w:rPr>
        <w:t>3</w:t>
      </w:r>
      <w:r>
        <w:t>.2.4.2</w:t>
      </w:r>
      <w:r>
        <w:rPr>
          <w:rFonts w:asciiTheme="minorHAnsi" w:eastAsiaTheme="minorEastAsia" w:hAnsiTheme="minorHAnsi" w:cstheme="minorBidi"/>
          <w:sz w:val="22"/>
          <w:szCs w:val="22"/>
          <w:lang w:eastAsia="en-GB"/>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_Toc89425275 \h </w:instrText>
      </w:r>
      <w:r>
        <w:fldChar w:fldCharType="separate"/>
      </w:r>
      <w:r>
        <w:t>14</w:t>
      </w:r>
      <w:r>
        <w:fldChar w:fldCharType="end"/>
      </w:r>
    </w:p>
    <w:p w14:paraId="68E5EB30" w14:textId="6A75E007" w:rsidR="00A55155" w:rsidRDefault="00A55155">
      <w:pPr>
        <w:pStyle w:val="TOC4"/>
        <w:rPr>
          <w:rFonts w:asciiTheme="minorHAnsi" w:eastAsiaTheme="minorEastAsia" w:hAnsiTheme="minorHAnsi" w:cstheme="minorBidi"/>
          <w:sz w:val="22"/>
          <w:szCs w:val="22"/>
          <w:lang w:eastAsia="en-GB"/>
        </w:rPr>
      </w:pPr>
      <w:r>
        <w:t>5.</w:t>
      </w:r>
      <w:r>
        <w:rPr>
          <w:lang w:eastAsia="zh-CN"/>
        </w:rPr>
        <w:t>3</w:t>
      </w:r>
      <w:r>
        <w:t>.2.5</w:t>
      </w:r>
      <w:r>
        <w:rPr>
          <w:rFonts w:asciiTheme="minorHAnsi" w:eastAsiaTheme="minorEastAsia" w:hAnsiTheme="minorHAnsi" w:cstheme="minorBidi"/>
          <w:sz w:val="22"/>
          <w:szCs w:val="22"/>
          <w:lang w:eastAsia="en-GB"/>
        </w:rPr>
        <w:tab/>
      </w:r>
      <w:r>
        <w:rPr>
          <w:lang w:eastAsia="zh-CN"/>
        </w:rPr>
        <w:t>MSGS_MSGDelivery_</w:t>
      </w:r>
      <w:r>
        <w:t>AS</w:t>
      </w:r>
      <w:r>
        <w:rPr>
          <w:lang w:eastAsia="zh-CN"/>
        </w:rPr>
        <w:t>ODeliveryReport</w:t>
      </w:r>
      <w:r>
        <w:tab/>
      </w:r>
      <w:r>
        <w:fldChar w:fldCharType="begin" w:fldLock="1"/>
      </w:r>
      <w:r>
        <w:instrText xml:space="preserve"> PAGEREF _Toc89425276 \h </w:instrText>
      </w:r>
      <w:r>
        <w:fldChar w:fldCharType="separate"/>
      </w:r>
      <w:r>
        <w:t>15</w:t>
      </w:r>
      <w:r>
        <w:fldChar w:fldCharType="end"/>
      </w:r>
    </w:p>
    <w:p w14:paraId="577C8BC5" w14:textId="43D41606" w:rsidR="00A55155" w:rsidRDefault="00A55155">
      <w:pPr>
        <w:pStyle w:val="TOC5"/>
        <w:rPr>
          <w:rFonts w:asciiTheme="minorHAnsi" w:eastAsiaTheme="minorEastAsia" w:hAnsiTheme="minorHAnsi" w:cstheme="minorBidi"/>
          <w:sz w:val="22"/>
          <w:szCs w:val="22"/>
          <w:lang w:eastAsia="en-GB"/>
        </w:rPr>
      </w:pPr>
      <w:r>
        <w:t>5.</w:t>
      </w:r>
      <w:r>
        <w:rPr>
          <w:lang w:eastAsia="zh-CN"/>
        </w:rPr>
        <w:t>3</w:t>
      </w:r>
      <w:r>
        <w:t>.2.5.1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_Toc89425277 \h </w:instrText>
      </w:r>
      <w:r>
        <w:fldChar w:fldCharType="separate"/>
      </w:r>
      <w:r>
        <w:t>15</w:t>
      </w:r>
      <w:r>
        <w:fldChar w:fldCharType="end"/>
      </w:r>
    </w:p>
    <w:p w14:paraId="600ADDA8" w14:textId="1FB4EFC6" w:rsidR="00A55155" w:rsidRDefault="00A55155">
      <w:pPr>
        <w:pStyle w:val="TOC5"/>
        <w:rPr>
          <w:rFonts w:asciiTheme="minorHAnsi" w:eastAsiaTheme="minorEastAsia" w:hAnsiTheme="minorHAnsi" w:cstheme="minorBidi"/>
          <w:sz w:val="22"/>
          <w:szCs w:val="22"/>
          <w:lang w:eastAsia="en-GB"/>
        </w:rPr>
      </w:pPr>
      <w:r>
        <w:t>5.</w:t>
      </w:r>
      <w:r>
        <w:rPr>
          <w:lang w:eastAsia="zh-CN"/>
        </w:rPr>
        <w:t>3</w:t>
      </w:r>
      <w:r>
        <w:t>.2.5.2</w:t>
      </w:r>
      <w:r>
        <w:rPr>
          <w:rFonts w:asciiTheme="minorHAnsi" w:eastAsiaTheme="minorEastAsia" w:hAnsiTheme="minorHAnsi" w:cstheme="minorBidi"/>
          <w:sz w:val="22"/>
          <w:szCs w:val="22"/>
          <w:lang w:eastAsia="en-GB"/>
        </w:rPr>
        <w:tab/>
      </w:r>
      <w:r>
        <w:rPr>
          <w:lang w:eastAsia="zh-CN"/>
        </w:rPr>
        <w:t>AS</w:t>
      </w:r>
      <w:r>
        <w:t xml:space="preserve"> Originating </w:t>
      </w:r>
      <w:r>
        <w:rPr>
          <w:lang w:eastAsia="zh-CN"/>
        </w:rPr>
        <w:t>Message Delivery Status Report</w:t>
      </w:r>
      <w:r>
        <w:tab/>
      </w:r>
      <w:r>
        <w:fldChar w:fldCharType="begin" w:fldLock="1"/>
      </w:r>
      <w:r>
        <w:instrText xml:space="preserve"> PAGEREF _Toc89425278 \h </w:instrText>
      </w:r>
      <w:r>
        <w:fldChar w:fldCharType="separate"/>
      </w:r>
      <w:r>
        <w:t>15</w:t>
      </w:r>
      <w:r>
        <w:fldChar w:fldCharType="end"/>
      </w:r>
    </w:p>
    <w:p w14:paraId="1BE64EC0" w14:textId="46074B6B" w:rsidR="00A55155" w:rsidRDefault="00A55155">
      <w:pPr>
        <w:pStyle w:val="TOC4"/>
        <w:rPr>
          <w:rFonts w:asciiTheme="minorHAnsi" w:eastAsiaTheme="minorEastAsia" w:hAnsiTheme="minorHAnsi" w:cstheme="minorBidi"/>
          <w:sz w:val="22"/>
          <w:szCs w:val="22"/>
          <w:lang w:eastAsia="en-GB"/>
        </w:rPr>
      </w:pPr>
      <w:r>
        <w:t>5.</w:t>
      </w:r>
      <w:r>
        <w:rPr>
          <w:lang w:eastAsia="zh-CN"/>
        </w:rPr>
        <w:t>3</w:t>
      </w:r>
      <w:r>
        <w:t>.2.</w:t>
      </w:r>
      <w:r w:rsidRPr="00DA7154">
        <w:rPr>
          <w:lang w:val="en-US" w:eastAsia="zh-CN"/>
        </w:rPr>
        <w:t>6</w:t>
      </w:r>
      <w:r>
        <w:rPr>
          <w:rFonts w:asciiTheme="minorHAnsi" w:eastAsiaTheme="minorEastAsia" w:hAnsiTheme="minorHAnsi" w:cstheme="minorBidi"/>
          <w:sz w:val="22"/>
          <w:szCs w:val="22"/>
          <w:lang w:eastAsia="en-GB"/>
        </w:rPr>
        <w:tab/>
      </w:r>
      <w:r>
        <w:rPr>
          <w:lang w:eastAsia="zh-CN"/>
        </w:rPr>
        <w:t>MSGS_MSGDelivery_UEODelivery</w:t>
      </w:r>
      <w:r>
        <w:tab/>
      </w:r>
      <w:r>
        <w:fldChar w:fldCharType="begin" w:fldLock="1"/>
      </w:r>
      <w:r>
        <w:instrText xml:space="preserve"> PAGEREF _Toc89425279 \h </w:instrText>
      </w:r>
      <w:r>
        <w:fldChar w:fldCharType="separate"/>
      </w:r>
      <w:r>
        <w:t>16</w:t>
      </w:r>
      <w:r>
        <w:fldChar w:fldCharType="end"/>
      </w:r>
    </w:p>
    <w:p w14:paraId="6D67D19F" w14:textId="61478B88" w:rsidR="00A55155" w:rsidRDefault="00A55155">
      <w:pPr>
        <w:pStyle w:val="TOC5"/>
        <w:rPr>
          <w:rFonts w:asciiTheme="minorHAnsi" w:eastAsiaTheme="minorEastAsia" w:hAnsiTheme="minorHAnsi" w:cstheme="minorBidi"/>
          <w:sz w:val="22"/>
          <w:szCs w:val="22"/>
          <w:lang w:eastAsia="en-GB"/>
        </w:rPr>
      </w:pPr>
      <w:r>
        <w:t>5.</w:t>
      </w:r>
      <w:r>
        <w:rPr>
          <w:lang w:eastAsia="zh-CN"/>
        </w:rPr>
        <w:t>3</w:t>
      </w:r>
      <w:r>
        <w:t>.2.</w:t>
      </w:r>
      <w:r w:rsidRPr="00DA7154">
        <w:rPr>
          <w:lang w:val="en-US" w:eastAsia="zh-CN"/>
        </w:rPr>
        <w:t>6</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_Toc89425280 \h </w:instrText>
      </w:r>
      <w:r>
        <w:fldChar w:fldCharType="separate"/>
      </w:r>
      <w:r>
        <w:t>16</w:t>
      </w:r>
      <w:r>
        <w:fldChar w:fldCharType="end"/>
      </w:r>
    </w:p>
    <w:p w14:paraId="42E1B19B" w14:textId="08048A22" w:rsidR="00A55155" w:rsidRDefault="00A55155">
      <w:pPr>
        <w:pStyle w:val="TOC5"/>
        <w:rPr>
          <w:rFonts w:asciiTheme="minorHAnsi" w:eastAsiaTheme="minorEastAsia" w:hAnsiTheme="minorHAnsi" w:cstheme="minorBidi"/>
          <w:sz w:val="22"/>
          <w:szCs w:val="22"/>
          <w:lang w:eastAsia="en-GB"/>
        </w:rPr>
      </w:pPr>
      <w:r>
        <w:t>5.</w:t>
      </w:r>
      <w:r>
        <w:rPr>
          <w:lang w:eastAsia="zh-CN"/>
        </w:rPr>
        <w:t>3</w:t>
      </w:r>
      <w:r>
        <w:t>.2.</w:t>
      </w:r>
      <w:r w:rsidRPr="00DA7154">
        <w:rPr>
          <w:lang w:val="en-US" w:eastAsia="zh-CN"/>
        </w:rPr>
        <w:t>6</w:t>
      </w:r>
      <w:r>
        <w:t>.2</w:t>
      </w:r>
      <w:r>
        <w:rPr>
          <w:rFonts w:asciiTheme="minorHAnsi" w:eastAsiaTheme="minorEastAsia" w:hAnsiTheme="minorHAnsi" w:cstheme="minorBidi"/>
          <w:sz w:val="22"/>
          <w:szCs w:val="22"/>
          <w:lang w:eastAsia="en-GB"/>
        </w:rPr>
        <w:tab/>
      </w:r>
      <w:r>
        <w:rPr>
          <w:lang w:eastAsia="zh-CN"/>
        </w:rPr>
        <w:t>UE</w:t>
      </w:r>
      <w:r>
        <w:t xml:space="preserve"> Originating Message Delivery</w:t>
      </w:r>
      <w:r>
        <w:tab/>
      </w:r>
      <w:r>
        <w:fldChar w:fldCharType="begin" w:fldLock="1"/>
      </w:r>
      <w:r>
        <w:instrText xml:space="preserve"> PAGEREF _Toc89425281 \h </w:instrText>
      </w:r>
      <w:r>
        <w:fldChar w:fldCharType="separate"/>
      </w:r>
      <w:r>
        <w:t>16</w:t>
      </w:r>
      <w:r>
        <w:fldChar w:fldCharType="end"/>
      </w:r>
    </w:p>
    <w:p w14:paraId="67675010" w14:textId="5BDF592D" w:rsidR="00A55155" w:rsidRDefault="00A55155">
      <w:pPr>
        <w:pStyle w:val="TOC4"/>
        <w:rPr>
          <w:rFonts w:asciiTheme="minorHAnsi" w:eastAsiaTheme="minorEastAsia" w:hAnsiTheme="minorHAnsi" w:cstheme="minorBidi"/>
          <w:sz w:val="22"/>
          <w:szCs w:val="22"/>
          <w:lang w:eastAsia="en-GB"/>
        </w:rPr>
      </w:pPr>
      <w:r>
        <w:t>5.</w:t>
      </w:r>
      <w:r>
        <w:rPr>
          <w:lang w:eastAsia="zh-CN"/>
        </w:rPr>
        <w:t>3</w:t>
      </w:r>
      <w:r>
        <w:t>.2.</w:t>
      </w:r>
      <w:r w:rsidRPr="00DA7154">
        <w:rPr>
          <w:lang w:val="en-US" w:eastAsia="zh-CN"/>
        </w:rPr>
        <w:t>7</w:t>
      </w:r>
      <w:r>
        <w:rPr>
          <w:rFonts w:asciiTheme="minorHAnsi" w:eastAsiaTheme="minorEastAsia" w:hAnsiTheme="minorHAnsi" w:cstheme="minorBidi"/>
          <w:sz w:val="22"/>
          <w:szCs w:val="22"/>
          <w:lang w:eastAsia="en-GB"/>
        </w:rPr>
        <w:tab/>
      </w:r>
      <w:r>
        <w:rPr>
          <w:lang w:eastAsia="zh-CN"/>
        </w:rPr>
        <w:t>MSGS_MSGDelivery_UEODeliveryReport</w:t>
      </w:r>
      <w:r>
        <w:tab/>
      </w:r>
      <w:r>
        <w:fldChar w:fldCharType="begin" w:fldLock="1"/>
      </w:r>
      <w:r>
        <w:instrText xml:space="preserve"> PAGEREF _Toc89425282 \h </w:instrText>
      </w:r>
      <w:r>
        <w:fldChar w:fldCharType="separate"/>
      </w:r>
      <w:r>
        <w:t>17</w:t>
      </w:r>
      <w:r>
        <w:fldChar w:fldCharType="end"/>
      </w:r>
    </w:p>
    <w:p w14:paraId="01775DF8" w14:textId="6BB232D2" w:rsidR="00A55155" w:rsidRDefault="00A55155">
      <w:pPr>
        <w:pStyle w:val="TOC5"/>
        <w:rPr>
          <w:rFonts w:asciiTheme="minorHAnsi" w:eastAsiaTheme="minorEastAsia" w:hAnsiTheme="minorHAnsi" w:cstheme="minorBidi"/>
          <w:sz w:val="22"/>
          <w:szCs w:val="22"/>
          <w:lang w:eastAsia="en-GB"/>
        </w:rPr>
      </w:pPr>
      <w:r>
        <w:t>5.</w:t>
      </w:r>
      <w:r>
        <w:rPr>
          <w:lang w:eastAsia="zh-CN"/>
        </w:rPr>
        <w:t>3</w:t>
      </w:r>
      <w:r>
        <w:t>.2.</w:t>
      </w:r>
      <w:r w:rsidRPr="00DA7154">
        <w:rPr>
          <w:lang w:val="en-US" w:eastAsia="zh-CN"/>
        </w:rPr>
        <w:t>7</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_Toc89425283 \h </w:instrText>
      </w:r>
      <w:r>
        <w:fldChar w:fldCharType="separate"/>
      </w:r>
      <w:r>
        <w:t>17</w:t>
      </w:r>
      <w:r>
        <w:fldChar w:fldCharType="end"/>
      </w:r>
    </w:p>
    <w:p w14:paraId="5B5C92A3" w14:textId="273A9B02" w:rsidR="00A55155" w:rsidRDefault="00A55155">
      <w:pPr>
        <w:pStyle w:val="TOC5"/>
        <w:rPr>
          <w:rFonts w:asciiTheme="minorHAnsi" w:eastAsiaTheme="minorEastAsia" w:hAnsiTheme="minorHAnsi" w:cstheme="minorBidi"/>
          <w:sz w:val="22"/>
          <w:szCs w:val="22"/>
          <w:lang w:eastAsia="en-GB"/>
        </w:rPr>
      </w:pPr>
      <w:r>
        <w:t>5.</w:t>
      </w:r>
      <w:r>
        <w:rPr>
          <w:lang w:eastAsia="zh-CN"/>
        </w:rPr>
        <w:t>3</w:t>
      </w:r>
      <w:r>
        <w:t>.2.</w:t>
      </w:r>
      <w:r w:rsidRPr="00DA7154">
        <w:rPr>
          <w:lang w:val="en-US" w:eastAsia="zh-CN"/>
        </w:rPr>
        <w:t>7</w:t>
      </w:r>
      <w:r>
        <w:t>.2</w:t>
      </w:r>
      <w:r>
        <w:rPr>
          <w:rFonts w:asciiTheme="minorHAnsi" w:eastAsiaTheme="minorEastAsia" w:hAnsiTheme="minorHAnsi" w:cstheme="minorBidi"/>
          <w:sz w:val="22"/>
          <w:szCs w:val="22"/>
          <w:lang w:eastAsia="en-GB"/>
        </w:rPr>
        <w:tab/>
      </w:r>
      <w:r>
        <w:rPr>
          <w:lang w:eastAsia="zh-CN"/>
        </w:rPr>
        <w:t>UE</w:t>
      </w:r>
      <w:r>
        <w:t xml:space="preserve"> Originating </w:t>
      </w:r>
      <w:r>
        <w:rPr>
          <w:lang w:eastAsia="zh-CN"/>
        </w:rPr>
        <w:t>Message Delivery Status Report</w:t>
      </w:r>
      <w:r>
        <w:tab/>
      </w:r>
      <w:r>
        <w:fldChar w:fldCharType="begin" w:fldLock="1"/>
      </w:r>
      <w:r>
        <w:instrText xml:space="preserve"> PAGEREF _Toc89425284 \h </w:instrText>
      </w:r>
      <w:r>
        <w:fldChar w:fldCharType="separate"/>
      </w:r>
      <w:r>
        <w:t>18</w:t>
      </w:r>
      <w:r>
        <w:fldChar w:fldCharType="end"/>
      </w:r>
    </w:p>
    <w:p w14:paraId="0972631E" w14:textId="18D6DF77" w:rsidR="00A55155" w:rsidRDefault="00A55155">
      <w:pPr>
        <w:pStyle w:val="TOC2"/>
        <w:rPr>
          <w:rFonts w:asciiTheme="minorHAnsi" w:eastAsiaTheme="minorEastAsia" w:hAnsiTheme="minorHAnsi" w:cstheme="minorBidi"/>
          <w:sz w:val="22"/>
          <w:szCs w:val="22"/>
          <w:lang w:eastAsia="en-GB"/>
        </w:rPr>
      </w:pPr>
      <w:r>
        <w:t>5.x</w:t>
      </w:r>
      <w:r>
        <w:rPr>
          <w:rFonts w:asciiTheme="minorHAnsi" w:eastAsiaTheme="minorEastAsia" w:hAnsiTheme="minorHAnsi" w:cstheme="minorBidi"/>
          <w:sz w:val="22"/>
          <w:szCs w:val="22"/>
          <w:lang w:eastAsia="en-GB"/>
        </w:rPr>
        <w:tab/>
      </w:r>
      <w:r>
        <w:t>&lt;</w:t>
      </w:r>
      <w:r>
        <w:rPr>
          <w:lang w:eastAsia="zh-CN"/>
        </w:rPr>
        <w:t>MSGS</w:t>
      </w:r>
      <w:r>
        <w:t>_xxx&gt; Service</w:t>
      </w:r>
      <w:r>
        <w:tab/>
      </w:r>
      <w:r>
        <w:fldChar w:fldCharType="begin" w:fldLock="1"/>
      </w:r>
      <w:r>
        <w:instrText xml:space="preserve"> PAGEREF _Toc89425285 \h </w:instrText>
      </w:r>
      <w:r>
        <w:fldChar w:fldCharType="separate"/>
      </w:r>
      <w:r>
        <w:t>18</w:t>
      </w:r>
      <w:r>
        <w:fldChar w:fldCharType="end"/>
      </w:r>
    </w:p>
    <w:p w14:paraId="0451240F" w14:textId="3EFBEBB4" w:rsidR="00A55155" w:rsidRDefault="00A55155">
      <w:pPr>
        <w:pStyle w:val="TOC3"/>
        <w:rPr>
          <w:rFonts w:asciiTheme="minorHAnsi" w:eastAsiaTheme="minorEastAsia" w:hAnsiTheme="minorHAnsi" w:cstheme="minorBidi"/>
          <w:sz w:val="22"/>
          <w:szCs w:val="22"/>
          <w:lang w:eastAsia="en-GB"/>
        </w:rPr>
      </w:pPr>
      <w:r>
        <w:t>5.x.1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_Toc89425286 \h </w:instrText>
      </w:r>
      <w:r>
        <w:fldChar w:fldCharType="separate"/>
      </w:r>
      <w:r>
        <w:t>19</w:t>
      </w:r>
      <w:r>
        <w:fldChar w:fldCharType="end"/>
      </w:r>
    </w:p>
    <w:p w14:paraId="37E102BB" w14:textId="126E56AC" w:rsidR="00A55155" w:rsidRDefault="00A55155">
      <w:pPr>
        <w:pStyle w:val="TOC3"/>
        <w:rPr>
          <w:rFonts w:asciiTheme="minorHAnsi" w:eastAsiaTheme="minorEastAsia" w:hAnsiTheme="minorHAnsi" w:cstheme="minorBidi"/>
          <w:sz w:val="22"/>
          <w:szCs w:val="22"/>
          <w:lang w:eastAsia="en-GB"/>
        </w:rPr>
      </w:pPr>
      <w:r>
        <w:t>5.x.2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_Toc89425287 \h </w:instrText>
      </w:r>
      <w:r>
        <w:fldChar w:fldCharType="separate"/>
      </w:r>
      <w:r>
        <w:t>19</w:t>
      </w:r>
      <w:r>
        <w:fldChar w:fldCharType="end"/>
      </w:r>
    </w:p>
    <w:p w14:paraId="4E328B03" w14:textId="2F957251" w:rsidR="00A55155" w:rsidRDefault="00A55155">
      <w:pPr>
        <w:pStyle w:val="TOC4"/>
        <w:rPr>
          <w:rFonts w:asciiTheme="minorHAnsi" w:eastAsiaTheme="minorEastAsia" w:hAnsiTheme="minorHAnsi" w:cstheme="minorBidi"/>
          <w:sz w:val="22"/>
          <w:szCs w:val="22"/>
          <w:lang w:eastAsia="en-GB"/>
        </w:rPr>
      </w:pPr>
      <w:r>
        <w:t>5.x.2.1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_Toc89425288 \h </w:instrText>
      </w:r>
      <w:r>
        <w:fldChar w:fldCharType="separate"/>
      </w:r>
      <w:r>
        <w:t>19</w:t>
      </w:r>
      <w:r>
        <w:fldChar w:fldCharType="end"/>
      </w:r>
    </w:p>
    <w:p w14:paraId="040BCC15" w14:textId="3371B4B3" w:rsidR="00A55155" w:rsidRDefault="00A55155">
      <w:pPr>
        <w:pStyle w:val="TOC4"/>
        <w:rPr>
          <w:rFonts w:asciiTheme="minorHAnsi" w:eastAsiaTheme="minorEastAsia" w:hAnsiTheme="minorHAnsi" w:cstheme="minorBidi"/>
          <w:sz w:val="22"/>
          <w:szCs w:val="22"/>
          <w:lang w:eastAsia="en-GB"/>
        </w:rPr>
      </w:pPr>
      <w:r>
        <w:t>5.x.2.2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_Toc89425289 \h </w:instrText>
      </w:r>
      <w:r>
        <w:fldChar w:fldCharType="separate"/>
      </w:r>
      <w:r>
        <w:t>19</w:t>
      </w:r>
      <w:r>
        <w:fldChar w:fldCharType="end"/>
      </w:r>
    </w:p>
    <w:p w14:paraId="53A0FAE0" w14:textId="46C2B952" w:rsidR="00A55155" w:rsidRDefault="00A55155">
      <w:pPr>
        <w:pStyle w:val="TOC5"/>
        <w:rPr>
          <w:rFonts w:asciiTheme="minorHAnsi" w:eastAsiaTheme="minorEastAsia" w:hAnsiTheme="minorHAnsi" w:cstheme="minorBidi"/>
          <w:sz w:val="22"/>
          <w:szCs w:val="22"/>
          <w:lang w:eastAsia="en-GB"/>
        </w:rPr>
      </w:pPr>
      <w:r>
        <w:t>5.x.2.2.1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_Toc89425290 \h </w:instrText>
      </w:r>
      <w:r>
        <w:fldChar w:fldCharType="separate"/>
      </w:r>
      <w:r>
        <w:t>19</w:t>
      </w:r>
      <w:r>
        <w:fldChar w:fldCharType="end"/>
      </w:r>
    </w:p>
    <w:p w14:paraId="61C53485" w14:textId="189FDFB9" w:rsidR="00A55155" w:rsidRDefault="00A55155">
      <w:pPr>
        <w:pStyle w:val="TOC5"/>
        <w:rPr>
          <w:rFonts w:asciiTheme="minorHAnsi" w:eastAsiaTheme="minorEastAsia" w:hAnsiTheme="minorHAnsi" w:cstheme="minorBidi"/>
          <w:sz w:val="22"/>
          <w:szCs w:val="22"/>
          <w:lang w:eastAsia="en-GB"/>
        </w:rPr>
      </w:pPr>
      <w:r>
        <w:t>5.x.2.2.2</w:t>
      </w:r>
      <w:r>
        <w:rPr>
          <w:rFonts w:asciiTheme="minorHAnsi" w:eastAsiaTheme="minorEastAsia" w:hAnsiTheme="minorHAnsi" w:cstheme="minorBidi"/>
          <w:sz w:val="22"/>
          <w:szCs w:val="22"/>
          <w:lang w:eastAsia="en-GB"/>
        </w:rPr>
        <w:tab/>
      </w:r>
      <w:r>
        <w:t>&lt;Description&gt; &lt;Service Operation Name&gt; operation</w:t>
      </w:r>
      <w:r>
        <w:tab/>
      </w:r>
      <w:r>
        <w:fldChar w:fldCharType="begin" w:fldLock="1"/>
      </w:r>
      <w:r>
        <w:instrText xml:space="preserve"> PAGEREF _Toc89425291 \h </w:instrText>
      </w:r>
      <w:r>
        <w:fldChar w:fldCharType="separate"/>
      </w:r>
      <w:r>
        <w:t>19</w:t>
      </w:r>
      <w:r>
        <w:fldChar w:fldCharType="end"/>
      </w:r>
    </w:p>
    <w:p w14:paraId="657CC7A7" w14:textId="0364786C" w:rsidR="00A55155" w:rsidRDefault="00A55155">
      <w:pPr>
        <w:pStyle w:val="TOC4"/>
        <w:rPr>
          <w:rFonts w:asciiTheme="minorHAnsi" w:eastAsiaTheme="minorEastAsia" w:hAnsiTheme="minorHAnsi" w:cstheme="minorBidi"/>
          <w:sz w:val="22"/>
          <w:szCs w:val="22"/>
          <w:lang w:eastAsia="en-GB"/>
        </w:rPr>
      </w:pPr>
      <w:r>
        <w:t>5.x.2.3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_Toc89425292 \h </w:instrText>
      </w:r>
      <w:r>
        <w:fldChar w:fldCharType="separate"/>
      </w:r>
      <w:r>
        <w:t>19</w:t>
      </w:r>
      <w:r>
        <w:fldChar w:fldCharType="end"/>
      </w:r>
    </w:p>
    <w:p w14:paraId="7F043CBD" w14:textId="76224F6C" w:rsidR="00A55155" w:rsidRDefault="00A55155">
      <w:pPr>
        <w:pStyle w:val="TOC1"/>
        <w:rPr>
          <w:rFonts w:asciiTheme="minorHAnsi" w:eastAsiaTheme="minorEastAsia" w:hAnsiTheme="minorHAnsi" w:cstheme="minorBidi"/>
          <w:szCs w:val="22"/>
          <w:lang w:eastAsia="en-GB"/>
        </w:rPr>
      </w:pPr>
      <w:r>
        <w:rPr>
          <w:lang w:eastAsia="zh-CN"/>
        </w:rPr>
        <w:lastRenderedPageBreak/>
        <w:t>6</w:t>
      </w:r>
      <w:r>
        <w:rPr>
          <w:rFonts w:asciiTheme="minorHAnsi" w:eastAsiaTheme="minorEastAsia" w:hAnsiTheme="minorHAnsi" w:cstheme="minorBidi"/>
          <w:szCs w:val="22"/>
          <w:lang w:eastAsia="en-GB"/>
        </w:rPr>
        <w:tab/>
      </w:r>
      <w:r>
        <w:t>Services offered by the Message Gateway</w:t>
      </w:r>
      <w:r>
        <w:tab/>
      </w:r>
      <w:r>
        <w:fldChar w:fldCharType="begin" w:fldLock="1"/>
      </w:r>
      <w:r>
        <w:instrText xml:space="preserve"> PAGEREF _Toc89425293 \h </w:instrText>
      </w:r>
      <w:r>
        <w:fldChar w:fldCharType="separate"/>
      </w:r>
      <w:r>
        <w:t>19</w:t>
      </w:r>
      <w:r>
        <w:fldChar w:fldCharType="end"/>
      </w:r>
    </w:p>
    <w:p w14:paraId="609B0E27" w14:textId="7DAAABC9" w:rsidR="00A55155" w:rsidRDefault="00A55155">
      <w:pPr>
        <w:pStyle w:val="TOC2"/>
        <w:rPr>
          <w:rFonts w:asciiTheme="minorHAnsi" w:eastAsiaTheme="minorEastAsia" w:hAnsiTheme="minorHAnsi" w:cstheme="minorBidi"/>
          <w:sz w:val="22"/>
          <w:szCs w:val="22"/>
          <w:lang w:eastAsia="en-GB"/>
        </w:rPr>
      </w:pPr>
      <w:r>
        <w:rPr>
          <w:lang w:eastAsia="zh-CN"/>
        </w:rPr>
        <w:t>6</w:t>
      </w:r>
      <w:r>
        <w:t>.1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_Toc89425294 \h </w:instrText>
      </w:r>
      <w:r>
        <w:fldChar w:fldCharType="separate"/>
      </w:r>
      <w:r>
        <w:t>19</w:t>
      </w:r>
      <w:r>
        <w:fldChar w:fldCharType="end"/>
      </w:r>
    </w:p>
    <w:p w14:paraId="377AD2CC" w14:textId="10F139A6" w:rsidR="00A55155" w:rsidRDefault="00A55155">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MSGG_L3GDelivery Service</w:t>
      </w:r>
      <w:r>
        <w:tab/>
      </w:r>
      <w:r>
        <w:fldChar w:fldCharType="begin" w:fldLock="1"/>
      </w:r>
      <w:r>
        <w:instrText xml:space="preserve"> PAGEREF _Toc89425295 \h </w:instrText>
      </w:r>
      <w:r>
        <w:fldChar w:fldCharType="separate"/>
      </w:r>
      <w:r>
        <w:t>19</w:t>
      </w:r>
      <w:r>
        <w:fldChar w:fldCharType="end"/>
      </w:r>
    </w:p>
    <w:p w14:paraId="7DF5B3C6" w14:textId="234F26AA" w:rsidR="00A55155" w:rsidRDefault="00A55155">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_Toc89425296 \h </w:instrText>
      </w:r>
      <w:r>
        <w:fldChar w:fldCharType="separate"/>
      </w:r>
      <w:r>
        <w:t>19</w:t>
      </w:r>
      <w:r>
        <w:fldChar w:fldCharType="end"/>
      </w:r>
    </w:p>
    <w:p w14:paraId="55FEA0B3" w14:textId="490F9F96" w:rsidR="00A55155" w:rsidRDefault="00A55155">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_Toc89425297 \h </w:instrText>
      </w:r>
      <w:r>
        <w:fldChar w:fldCharType="separate"/>
      </w:r>
      <w:r>
        <w:t>20</w:t>
      </w:r>
      <w:r>
        <w:fldChar w:fldCharType="end"/>
      </w:r>
    </w:p>
    <w:p w14:paraId="2467D0EA" w14:textId="08CA899C" w:rsidR="00A55155" w:rsidRDefault="00A55155">
      <w:pPr>
        <w:pStyle w:val="TOC4"/>
        <w:rPr>
          <w:rFonts w:asciiTheme="minorHAnsi" w:eastAsiaTheme="minorEastAsia" w:hAnsiTheme="minorHAnsi" w:cstheme="minorBidi"/>
          <w:sz w:val="22"/>
          <w:szCs w:val="22"/>
          <w:lang w:eastAsia="en-GB"/>
        </w:rPr>
      </w:pPr>
      <w:r>
        <w:rPr>
          <w:lang w:eastAsia="zh-CN"/>
        </w:rPr>
        <w:t>6</w:t>
      </w:r>
      <w:r>
        <w:t>.</w:t>
      </w:r>
      <w:r>
        <w:rPr>
          <w:lang w:eastAsia="zh-CN"/>
        </w:rPr>
        <w:t>2</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_Toc89425298 \h </w:instrText>
      </w:r>
      <w:r>
        <w:fldChar w:fldCharType="separate"/>
      </w:r>
      <w:r>
        <w:t>20</w:t>
      </w:r>
      <w:r>
        <w:fldChar w:fldCharType="end"/>
      </w:r>
    </w:p>
    <w:p w14:paraId="3DC66B56" w14:textId="743DCE18" w:rsidR="00A55155" w:rsidRDefault="00A55155">
      <w:pPr>
        <w:pStyle w:val="TOC4"/>
        <w:rPr>
          <w:rFonts w:asciiTheme="minorHAnsi" w:eastAsiaTheme="minorEastAsia" w:hAnsiTheme="minorHAnsi" w:cstheme="minorBidi"/>
          <w:sz w:val="22"/>
          <w:szCs w:val="22"/>
          <w:lang w:eastAsia="en-GB"/>
        </w:rPr>
      </w:pPr>
      <w:r>
        <w:rPr>
          <w:lang w:eastAsia="zh-CN"/>
        </w:rPr>
        <w:t>6</w:t>
      </w:r>
      <w:r>
        <w:t>.</w:t>
      </w:r>
      <w:r>
        <w:rPr>
          <w:lang w:eastAsia="zh-CN"/>
        </w:rPr>
        <w:t>2</w:t>
      </w:r>
      <w:r>
        <w:t>.2.2</w:t>
      </w:r>
      <w:r>
        <w:rPr>
          <w:rFonts w:asciiTheme="minorHAnsi" w:eastAsiaTheme="minorEastAsia" w:hAnsiTheme="minorHAnsi" w:cstheme="minorBidi"/>
          <w:sz w:val="22"/>
          <w:szCs w:val="22"/>
          <w:lang w:eastAsia="en-GB"/>
        </w:rPr>
        <w:tab/>
      </w:r>
      <w:r>
        <w:rPr>
          <w:lang w:eastAsia="zh-CN"/>
        </w:rPr>
        <w:t>MSGG_L3GDelivery</w:t>
      </w:r>
      <w:r>
        <w:t>_Subscribe</w:t>
      </w:r>
      <w:r>
        <w:tab/>
      </w:r>
      <w:r>
        <w:fldChar w:fldCharType="begin" w:fldLock="1"/>
      </w:r>
      <w:r>
        <w:instrText xml:space="preserve"> PAGEREF _Toc89425299 \h </w:instrText>
      </w:r>
      <w:r>
        <w:fldChar w:fldCharType="separate"/>
      </w:r>
      <w:r>
        <w:t>20</w:t>
      </w:r>
      <w:r>
        <w:fldChar w:fldCharType="end"/>
      </w:r>
    </w:p>
    <w:p w14:paraId="0010A347" w14:textId="6B16C4B9" w:rsidR="00A55155" w:rsidRDefault="00A55155">
      <w:pPr>
        <w:pStyle w:val="TOC5"/>
        <w:rPr>
          <w:rFonts w:asciiTheme="minorHAnsi" w:eastAsiaTheme="minorEastAsia" w:hAnsiTheme="minorHAnsi" w:cstheme="minorBidi"/>
          <w:sz w:val="22"/>
          <w:szCs w:val="22"/>
          <w:lang w:eastAsia="en-GB"/>
        </w:rPr>
      </w:pPr>
      <w:r>
        <w:rPr>
          <w:lang w:eastAsia="zh-CN"/>
        </w:rPr>
        <w:t>6</w:t>
      </w:r>
      <w:r>
        <w:t>.</w:t>
      </w:r>
      <w:r>
        <w:rPr>
          <w:lang w:eastAsia="zh-CN"/>
        </w:rPr>
        <w:t>2</w:t>
      </w:r>
      <w:r>
        <w:t>.2.2.1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_Toc89425300 \h </w:instrText>
      </w:r>
      <w:r>
        <w:fldChar w:fldCharType="separate"/>
      </w:r>
      <w:r>
        <w:t>20</w:t>
      </w:r>
      <w:r>
        <w:fldChar w:fldCharType="end"/>
      </w:r>
    </w:p>
    <w:p w14:paraId="195496E3" w14:textId="74DCC1E7" w:rsidR="00A55155" w:rsidRDefault="00A55155">
      <w:pPr>
        <w:pStyle w:val="TOC5"/>
        <w:rPr>
          <w:rFonts w:asciiTheme="minorHAnsi" w:eastAsiaTheme="minorEastAsia" w:hAnsiTheme="minorHAnsi" w:cstheme="minorBidi"/>
          <w:sz w:val="22"/>
          <w:szCs w:val="22"/>
          <w:lang w:eastAsia="en-GB"/>
        </w:rPr>
      </w:pPr>
      <w:r>
        <w:rPr>
          <w:lang w:eastAsia="zh-CN"/>
        </w:rPr>
        <w:t>6</w:t>
      </w:r>
      <w:r>
        <w:t>.</w:t>
      </w:r>
      <w:r>
        <w:rPr>
          <w:lang w:eastAsia="zh-CN"/>
        </w:rPr>
        <w:t>2</w:t>
      </w:r>
      <w:r>
        <w:t>.2.2.2</w:t>
      </w:r>
      <w:r>
        <w:rPr>
          <w:rFonts w:asciiTheme="minorHAnsi" w:eastAsiaTheme="minorEastAsia" w:hAnsiTheme="minorHAnsi" w:cstheme="minorBidi"/>
          <w:sz w:val="22"/>
          <w:szCs w:val="22"/>
          <w:lang w:eastAsia="en-GB"/>
        </w:rPr>
        <w:tab/>
      </w:r>
      <w:r>
        <w:rPr>
          <w:lang w:eastAsia="zh-CN"/>
        </w:rPr>
        <w:t>Legacy 3GPP Message Gateway c</w:t>
      </w:r>
      <w:r>
        <w:t>reat</w:t>
      </w:r>
      <w:r>
        <w:rPr>
          <w:lang w:eastAsia="zh-CN"/>
        </w:rPr>
        <w:t>ing</w:t>
      </w:r>
      <w:r>
        <w:t xml:space="preserve"> a subscription for </w:t>
      </w:r>
      <w:r>
        <w:rPr>
          <w:lang w:eastAsia="zh-CN"/>
        </w:rPr>
        <w:t xml:space="preserve">MSGin5G </w:t>
      </w:r>
      <w:r>
        <w:t>messages delivery</w:t>
      </w:r>
      <w:r>
        <w:tab/>
      </w:r>
      <w:r>
        <w:fldChar w:fldCharType="begin" w:fldLock="1"/>
      </w:r>
      <w:r>
        <w:instrText xml:space="preserve"> PAGEREF _Toc89425301 \h </w:instrText>
      </w:r>
      <w:r>
        <w:fldChar w:fldCharType="separate"/>
      </w:r>
      <w:r>
        <w:t>20</w:t>
      </w:r>
      <w:r>
        <w:fldChar w:fldCharType="end"/>
      </w:r>
    </w:p>
    <w:p w14:paraId="5D2D4FDE" w14:textId="63AF69A5" w:rsidR="00A55155" w:rsidRDefault="00A55155">
      <w:pPr>
        <w:pStyle w:val="TOC4"/>
        <w:rPr>
          <w:rFonts w:asciiTheme="minorHAnsi" w:eastAsiaTheme="minorEastAsia" w:hAnsiTheme="minorHAnsi" w:cstheme="minorBidi"/>
          <w:sz w:val="22"/>
          <w:szCs w:val="22"/>
          <w:lang w:eastAsia="en-GB"/>
        </w:rPr>
      </w:pPr>
      <w:r>
        <w:rPr>
          <w:lang w:eastAsia="zh-CN"/>
        </w:rPr>
        <w:t>6</w:t>
      </w:r>
      <w:r>
        <w:t>.</w:t>
      </w:r>
      <w:r>
        <w:rPr>
          <w:lang w:eastAsia="zh-CN"/>
        </w:rPr>
        <w:t>2</w:t>
      </w:r>
      <w:r>
        <w:t>.2.3</w:t>
      </w:r>
      <w:r>
        <w:rPr>
          <w:rFonts w:asciiTheme="minorHAnsi" w:eastAsiaTheme="minorEastAsia" w:hAnsiTheme="minorHAnsi" w:cstheme="minorBidi"/>
          <w:sz w:val="22"/>
          <w:szCs w:val="22"/>
          <w:lang w:eastAsia="en-GB"/>
        </w:rPr>
        <w:tab/>
      </w:r>
      <w:r>
        <w:rPr>
          <w:lang w:eastAsia="zh-CN"/>
        </w:rPr>
        <w:t>MSGG_L3GDelivery</w:t>
      </w:r>
      <w:r>
        <w:t>_Unsubscribe</w:t>
      </w:r>
      <w:r>
        <w:tab/>
      </w:r>
      <w:r>
        <w:fldChar w:fldCharType="begin" w:fldLock="1"/>
      </w:r>
      <w:r>
        <w:instrText xml:space="preserve"> PAGEREF _Toc89425302 \h </w:instrText>
      </w:r>
      <w:r>
        <w:fldChar w:fldCharType="separate"/>
      </w:r>
      <w:r>
        <w:t>20</w:t>
      </w:r>
      <w:r>
        <w:fldChar w:fldCharType="end"/>
      </w:r>
    </w:p>
    <w:p w14:paraId="2E5DD122" w14:textId="72AA1DAF" w:rsidR="00A55155" w:rsidRDefault="00A55155">
      <w:pPr>
        <w:pStyle w:val="TOC5"/>
        <w:rPr>
          <w:rFonts w:asciiTheme="minorHAnsi" w:eastAsiaTheme="minorEastAsia" w:hAnsiTheme="minorHAnsi" w:cstheme="minorBidi"/>
          <w:sz w:val="22"/>
          <w:szCs w:val="22"/>
          <w:lang w:eastAsia="en-GB"/>
        </w:rPr>
      </w:pPr>
      <w:r>
        <w:rPr>
          <w:lang w:eastAsia="zh-CN"/>
        </w:rPr>
        <w:t>6</w:t>
      </w:r>
      <w:r>
        <w:t>.</w:t>
      </w:r>
      <w:r>
        <w:rPr>
          <w:lang w:eastAsia="zh-CN"/>
        </w:rPr>
        <w:t>2</w:t>
      </w:r>
      <w:r>
        <w:t>.2.3.1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_Toc89425303 \h </w:instrText>
      </w:r>
      <w:r>
        <w:fldChar w:fldCharType="separate"/>
      </w:r>
      <w:r>
        <w:t>20</w:t>
      </w:r>
      <w:r>
        <w:fldChar w:fldCharType="end"/>
      </w:r>
    </w:p>
    <w:p w14:paraId="602CD2AD" w14:textId="30E02BB8" w:rsidR="00A55155" w:rsidRDefault="00A55155">
      <w:pPr>
        <w:pStyle w:val="TOC5"/>
        <w:rPr>
          <w:rFonts w:asciiTheme="minorHAnsi" w:eastAsiaTheme="minorEastAsia" w:hAnsiTheme="minorHAnsi" w:cstheme="minorBidi"/>
          <w:sz w:val="22"/>
          <w:szCs w:val="22"/>
          <w:lang w:eastAsia="en-GB"/>
        </w:rPr>
      </w:pPr>
      <w:r>
        <w:rPr>
          <w:lang w:eastAsia="zh-CN"/>
        </w:rPr>
        <w:t>6</w:t>
      </w:r>
      <w:r>
        <w:t>.</w:t>
      </w:r>
      <w:r>
        <w:rPr>
          <w:lang w:eastAsia="zh-CN"/>
        </w:rPr>
        <w:t>2</w:t>
      </w:r>
      <w:r>
        <w:t>.2.3.2</w:t>
      </w:r>
      <w:r>
        <w:rPr>
          <w:rFonts w:asciiTheme="minorHAnsi" w:eastAsiaTheme="minorEastAsia" w:hAnsiTheme="minorHAnsi" w:cstheme="minorBidi"/>
          <w:sz w:val="22"/>
          <w:szCs w:val="22"/>
          <w:lang w:eastAsia="en-GB"/>
        </w:rPr>
        <w:tab/>
      </w:r>
      <w:r>
        <w:rPr>
          <w:lang w:eastAsia="zh-CN"/>
        </w:rPr>
        <w:t>Legacy 3GPP Message Gateway deleting</w:t>
      </w:r>
      <w:r>
        <w:t xml:space="preserve"> a subscription for </w:t>
      </w:r>
      <w:r>
        <w:rPr>
          <w:lang w:eastAsia="zh-CN"/>
        </w:rPr>
        <w:t xml:space="preserve">MSGin5G </w:t>
      </w:r>
      <w:r>
        <w:t>messages delivery</w:t>
      </w:r>
      <w:r>
        <w:tab/>
      </w:r>
      <w:r>
        <w:fldChar w:fldCharType="begin" w:fldLock="1"/>
      </w:r>
      <w:r>
        <w:instrText xml:space="preserve"> PAGEREF _Toc89425304 \h </w:instrText>
      </w:r>
      <w:r>
        <w:fldChar w:fldCharType="separate"/>
      </w:r>
      <w:r>
        <w:t>20</w:t>
      </w:r>
      <w:r>
        <w:fldChar w:fldCharType="end"/>
      </w:r>
    </w:p>
    <w:p w14:paraId="329B2212" w14:textId="5287BFB8" w:rsidR="00A55155" w:rsidRDefault="00A55155">
      <w:pPr>
        <w:pStyle w:val="TOC4"/>
        <w:rPr>
          <w:rFonts w:asciiTheme="minorHAnsi" w:eastAsiaTheme="minorEastAsia" w:hAnsiTheme="minorHAnsi" w:cstheme="minorBidi"/>
          <w:sz w:val="22"/>
          <w:szCs w:val="22"/>
          <w:lang w:eastAsia="en-GB"/>
        </w:rPr>
      </w:pPr>
      <w:r>
        <w:rPr>
          <w:lang w:eastAsia="zh-CN"/>
        </w:rPr>
        <w:t>6</w:t>
      </w:r>
      <w:r>
        <w:t>.</w:t>
      </w:r>
      <w:r>
        <w:rPr>
          <w:lang w:eastAsia="zh-CN"/>
        </w:rPr>
        <w:t>2</w:t>
      </w:r>
      <w:r>
        <w:t>.2.</w:t>
      </w:r>
      <w:r w:rsidRPr="00DA7154">
        <w:rPr>
          <w:lang w:val="en-US" w:eastAsia="zh-CN"/>
        </w:rPr>
        <w:t>4</w:t>
      </w:r>
      <w:r>
        <w:rPr>
          <w:rFonts w:asciiTheme="minorHAnsi" w:eastAsiaTheme="minorEastAsia" w:hAnsiTheme="minorHAnsi" w:cstheme="minorBidi"/>
          <w:sz w:val="22"/>
          <w:szCs w:val="22"/>
          <w:lang w:eastAsia="en-GB"/>
        </w:rPr>
        <w:tab/>
      </w:r>
      <w:r>
        <w:rPr>
          <w:lang w:eastAsia="zh-CN"/>
        </w:rPr>
        <w:t>MSGG_L3GDelivery_GTDelivery</w:t>
      </w:r>
      <w:r>
        <w:tab/>
      </w:r>
      <w:r>
        <w:fldChar w:fldCharType="begin" w:fldLock="1"/>
      </w:r>
      <w:r>
        <w:instrText xml:space="preserve"> PAGEREF _Toc89425305 \h </w:instrText>
      </w:r>
      <w:r>
        <w:fldChar w:fldCharType="separate"/>
      </w:r>
      <w:r>
        <w:t>20</w:t>
      </w:r>
      <w:r>
        <w:fldChar w:fldCharType="end"/>
      </w:r>
    </w:p>
    <w:p w14:paraId="0476E39C" w14:textId="40418A69" w:rsidR="00A55155" w:rsidRDefault="00A55155">
      <w:pPr>
        <w:pStyle w:val="TOC5"/>
        <w:rPr>
          <w:rFonts w:asciiTheme="minorHAnsi" w:eastAsiaTheme="minorEastAsia" w:hAnsiTheme="minorHAnsi" w:cstheme="minorBidi"/>
          <w:sz w:val="22"/>
          <w:szCs w:val="22"/>
          <w:lang w:eastAsia="en-GB"/>
        </w:rPr>
      </w:pPr>
      <w:r>
        <w:rPr>
          <w:lang w:eastAsia="zh-CN"/>
        </w:rPr>
        <w:t>6</w:t>
      </w:r>
      <w:r>
        <w:t>.</w:t>
      </w:r>
      <w:r>
        <w:rPr>
          <w:lang w:eastAsia="zh-CN"/>
        </w:rPr>
        <w:t>2</w:t>
      </w:r>
      <w:r>
        <w:t>.2.</w:t>
      </w:r>
      <w:r w:rsidRPr="00DA7154">
        <w:rPr>
          <w:lang w:val="en-US"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_Toc89425306 \h </w:instrText>
      </w:r>
      <w:r>
        <w:fldChar w:fldCharType="separate"/>
      </w:r>
      <w:r>
        <w:t>20</w:t>
      </w:r>
      <w:r>
        <w:fldChar w:fldCharType="end"/>
      </w:r>
    </w:p>
    <w:p w14:paraId="60068DB2" w14:textId="2698CF85" w:rsidR="00A55155" w:rsidRDefault="00A55155">
      <w:pPr>
        <w:pStyle w:val="TOC5"/>
        <w:rPr>
          <w:rFonts w:asciiTheme="minorHAnsi" w:eastAsiaTheme="minorEastAsia" w:hAnsiTheme="minorHAnsi" w:cstheme="minorBidi"/>
          <w:sz w:val="22"/>
          <w:szCs w:val="22"/>
          <w:lang w:eastAsia="en-GB"/>
        </w:rPr>
      </w:pPr>
      <w:r>
        <w:rPr>
          <w:lang w:eastAsia="zh-CN"/>
        </w:rPr>
        <w:t>6</w:t>
      </w:r>
      <w:r>
        <w:t>.</w:t>
      </w:r>
      <w:r>
        <w:rPr>
          <w:lang w:eastAsia="zh-CN"/>
        </w:rPr>
        <w:t>2</w:t>
      </w:r>
      <w:r>
        <w:t>.2.</w:t>
      </w:r>
      <w:r w:rsidRPr="00DA7154">
        <w:rPr>
          <w:lang w:val="en-US" w:eastAsia="zh-CN"/>
        </w:rPr>
        <w:t>4</w:t>
      </w:r>
      <w:r>
        <w:t>.2</w:t>
      </w:r>
      <w:r>
        <w:rPr>
          <w:rFonts w:asciiTheme="minorHAnsi" w:eastAsiaTheme="minorEastAsia" w:hAnsiTheme="minorHAnsi" w:cstheme="minorBidi"/>
          <w:sz w:val="22"/>
          <w:szCs w:val="22"/>
          <w:lang w:eastAsia="en-GB"/>
        </w:rPr>
        <w:tab/>
      </w:r>
      <w:r>
        <w:rPr>
          <w:lang w:eastAsia="zh-CN"/>
        </w:rPr>
        <w:t>Legacy 3GPP Message Gateway Terminating</w:t>
      </w:r>
      <w:r>
        <w:t xml:space="preserve"> Message Delivery</w:t>
      </w:r>
      <w:r>
        <w:tab/>
      </w:r>
      <w:r>
        <w:fldChar w:fldCharType="begin" w:fldLock="1"/>
      </w:r>
      <w:r>
        <w:instrText xml:space="preserve"> PAGEREF _Toc89425307 \h </w:instrText>
      </w:r>
      <w:r>
        <w:fldChar w:fldCharType="separate"/>
      </w:r>
      <w:r>
        <w:t>20</w:t>
      </w:r>
      <w:r>
        <w:fldChar w:fldCharType="end"/>
      </w:r>
    </w:p>
    <w:p w14:paraId="7676BE14" w14:textId="5FACB265" w:rsidR="00A55155" w:rsidRDefault="00A55155">
      <w:pPr>
        <w:pStyle w:val="TOC4"/>
        <w:rPr>
          <w:rFonts w:asciiTheme="minorHAnsi" w:eastAsiaTheme="minorEastAsia" w:hAnsiTheme="minorHAnsi" w:cstheme="minorBidi"/>
          <w:sz w:val="22"/>
          <w:szCs w:val="22"/>
          <w:lang w:eastAsia="en-GB"/>
        </w:rPr>
      </w:pPr>
      <w:r>
        <w:rPr>
          <w:lang w:eastAsia="zh-CN"/>
        </w:rPr>
        <w:t>6</w:t>
      </w:r>
      <w:r>
        <w:t>.</w:t>
      </w:r>
      <w:r>
        <w:rPr>
          <w:lang w:eastAsia="zh-CN"/>
        </w:rPr>
        <w:t>2</w:t>
      </w:r>
      <w:r>
        <w:t>.2.</w:t>
      </w:r>
      <w:r w:rsidRPr="00DA7154">
        <w:rPr>
          <w:lang w:val="en-US" w:eastAsia="zh-CN"/>
        </w:rPr>
        <w:t>5</w:t>
      </w:r>
      <w:r>
        <w:rPr>
          <w:rFonts w:asciiTheme="minorHAnsi" w:eastAsiaTheme="minorEastAsia" w:hAnsiTheme="minorHAnsi" w:cstheme="minorBidi"/>
          <w:sz w:val="22"/>
          <w:szCs w:val="22"/>
          <w:lang w:eastAsia="en-GB"/>
        </w:rPr>
        <w:tab/>
      </w:r>
      <w:r>
        <w:rPr>
          <w:lang w:eastAsia="zh-CN"/>
        </w:rPr>
        <w:t>MSGG_L3GDelivery_GTDeliveryReport</w:t>
      </w:r>
      <w:r>
        <w:tab/>
      </w:r>
      <w:r>
        <w:fldChar w:fldCharType="begin" w:fldLock="1"/>
      </w:r>
      <w:r>
        <w:instrText xml:space="preserve"> PAGEREF _Toc89425308 \h </w:instrText>
      </w:r>
      <w:r>
        <w:fldChar w:fldCharType="separate"/>
      </w:r>
      <w:r>
        <w:t>20</w:t>
      </w:r>
      <w:r>
        <w:fldChar w:fldCharType="end"/>
      </w:r>
    </w:p>
    <w:p w14:paraId="4466EBFE" w14:textId="15EE0851" w:rsidR="00A55155" w:rsidRDefault="00A55155">
      <w:pPr>
        <w:pStyle w:val="TOC5"/>
        <w:rPr>
          <w:rFonts w:asciiTheme="minorHAnsi" w:eastAsiaTheme="minorEastAsia" w:hAnsiTheme="minorHAnsi" w:cstheme="minorBidi"/>
          <w:sz w:val="22"/>
          <w:szCs w:val="22"/>
          <w:lang w:eastAsia="en-GB"/>
        </w:rPr>
      </w:pPr>
      <w:r>
        <w:rPr>
          <w:lang w:eastAsia="zh-CN"/>
        </w:rPr>
        <w:t>6</w:t>
      </w:r>
      <w:r>
        <w:t>.</w:t>
      </w:r>
      <w:r>
        <w:rPr>
          <w:lang w:eastAsia="zh-CN"/>
        </w:rPr>
        <w:t>2</w:t>
      </w:r>
      <w:r>
        <w:t>.2.</w:t>
      </w:r>
      <w:r w:rsidRPr="00DA7154">
        <w:rPr>
          <w:lang w:val="en-US" w:eastAsia="zh-CN"/>
        </w:rPr>
        <w:t>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_Toc89425309 \h </w:instrText>
      </w:r>
      <w:r>
        <w:fldChar w:fldCharType="separate"/>
      </w:r>
      <w:r>
        <w:t>20</w:t>
      </w:r>
      <w:r>
        <w:fldChar w:fldCharType="end"/>
      </w:r>
    </w:p>
    <w:p w14:paraId="3B784A50" w14:textId="36452AEC" w:rsidR="00A55155" w:rsidRDefault="00A55155">
      <w:pPr>
        <w:pStyle w:val="TOC5"/>
        <w:rPr>
          <w:rFonts w:asciiTheme="minorHAnsi" w:eastAsiaTheme="minorEastAsia" w:hAnsiTheme="minorHAnsi" w:cstheme="minorBidi"/>
          <w:sz w:val="22"/>
          <w:szCs w:val="22"/>
          <w:lang w:eastAsia="en-GB"/>
        </w:rPr>
      </w:pPr>
      <w:r>
        <w:rPr>
          <w:lang w:eastAsia="zh-CN"/>
        </w:rPr>
        <w:t>6</w:t>
      </w:r>
      <w:r>
        <w:t>.</w:t>
      </w:r>
      <w:r>
        <w:rPr>
          <w:lang w:eastAsia="zh-CN"/>
        </w:rPr>
        <w:t>2</w:t>
      </w:r>
      <w:r>
        <w:t>.2.</w:t>
      </w:r>
      <w:r w:rsidRPr="00DA7154">
        <w:rPr>
          <w:lang w:val="en-US" w:eastAsia="zh-CN"/>
        </w:rPr>
        <w:t>5</w:t>
      </w:r>
      <w:r>
        <w:t>.2</w:t>
      </w:r>
      <w:r>
        <w:rPr>
          <w:rFonts w:asciiTheme="minorHAnsi" w:eastAsiaTheme="minorEastAsia" w:hAnsiTheme="minorHAnsi" w:cstheme="minorBidi"/>
          <w:sz w:val="22"/>
          <w:szCs w:val="22"/>
          <w:lang w:eastAsia="en-GB"/>
        </w:rPr>
        <w:tab/>
      </w:r>
      <w:r>
        <w:rPr>
          <w:lang w:eastAsia="zh-CN"/>
        </w:rPr>
        <w:t>Legacy 3GPP Message Gateway Terminating</w:t>
      </w:r>
      <w:r>
        <w:t xml:space="preserve"> Message Delivery Status Report</w:t>
      </w:r>
      <w:r>
        <w:tab/>
      </w:r>
      <w:r>
        <w:fldChar w:fldCharType="begin" w:fldLock="1"/>
      </w:r>
      <w:r>
        <w:instrText xml:space="preserve"> PAGEREF _Toc89425310 \h </w:instrText>
      </w:r>
      <w:r>
        <w:fldChar w:fldCharType="separate"/>
      </w:r>
      <w:r>
        <w:t>20</w:t>
      </w:r>
      <w:r>
        <w:fldChar w:fldCharType="end"/>
      </w:r>
    </w:p>
    <w:p w14:paraId="10C7AD24" w14:textId="2841919B" w:rsidR="00A55155" w:rsidRDefault="00A55155">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MSGG_N3GDelivery Service</w:t>
      </w:r>
      <w:r>
        <w:tab/>
      </w:r>
      <w:r>
        <w:fldChar w:fldCharType="begin" w:fldLock="1"/>
      </w:r>
      <w:r>
        <w:instrText xml:space="preserve"> PAGEREF _Toc89425311 \h </w:instrText>
      </w:r>
      <w:r>
        <w:fldChar w:fldCharType="separate"/>
      </w:r>
      <w:r>
        <w:t>20</w:t>
      </w:r>
      <w:r>
        <w:fldChar w:fldCharType="end"/>
      </w:r>
    </w:p>
    <w:p w14:paraId="5749FBE5" w14:textId="76CF534A" w:rsidR="00A55155" w:rsidRDefault="00A55155">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_Toc89425312 \h </w:instrText>
      </w:r>
      <w:r>
        <w:fldChar w:fldCharType="separate"/>
      </w:r>
      <w:r>
        <w:t>21</w:t>
      </w:r>
      <w:r>
        <w:fldChar w:fldCharType="end"/>
      </w:r>
    </w:p>
    <w:p w14:paraId="4C515469" w14:textId="167924AC" w:rsidR="00A55155" w:rsidRDefault="00A55155">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_Toc89425313 \h </w:instrText>
      </w:r>
      <w:r>
        <w:fldChar w:fldCharType="separate"/>
      </w:r>
      <w:r>
        <w:t>21</w:t>
      </w:r>
      <w:r>
        <w:fldChar w:fldCharType="end"/>
      </w:r>
    </w:p>
    <w:p w14:paraId="67202047" w14:textId="1BA02C99" w:rsidR="00A55155" w:rsidRDefault="00A55155">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_Toc89425314 \h </w:instrText>
      </w:r>
      <w:r>
        <w:fldChar w:fldCharType="separate"/>
      </w:r>
      <w:r>
        <w:t>21</w:t>
      </w:r>
      <w:r>
        <w:fldChar w:fldCharType="end"/>
      </w:r>
    </w:p>
    <w:p w14:paraId="56831F5B" w14:textId="77AFFD7E" w:rsidR="00A55155" w:rsidRDefault="00A55155">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.2.2</w:t>
      </w:r>
      <w:r>
        <w:rPr>
          <w:rFonts w:asciiTheme="minorHAnsi" w:eastAsiaTheme="minorEastAsia" w:hAnsiTheme="minorHAnsi" w:cstheme="minorBidi"/>
          <w:sz w:val="22"/>
          <w:szCs w:val="22"/>
          <w:lang w:eastAsia="en-GB"/>
        </w:rPr>
        <w:tab/>
      </w:r>
      <w:r>
        <w:rPr>
          <w:lang w:eastAsia="zh-CN"/>
        </w:rPr>
        <w:t>MSGG_N3GDelivery</w:t>
      </w:r>
      <w:r>
        <w:t>_Subscribe</w:t>
      </w:r>
      <w:r>
        <w:tab/>
      </w:r>
      <w:r>
        <w:fldChar w:fldCharType="begin" w:fldLock="1"/>
      </w:r>
      <w:r>
        <w:instrText xml:space="preserve"> PAGEREF _Toc89425315 \h </w:instrText>
      </w:r>
      <w:r>
        <w:fldChar w:fldCharType="separate"/>
      </w:r>
      <w:r>
        <w:t>21</w:t>
      </w:r>
      <w:r>
        <w:fldChar w:fldCharType="end"/>
      </w:r>
    </w:p>
    <w:p w14:paraId="7F56BE8C" w14:textId="5CDD0F83" w:rsidR="00A55155" w:rsidRDefault="00A55155">
      <w:pPr>
        <w:pStyle w:val="TOC5"/>
        <w:rPr>
          <w:rFonts w:asciiTheme="minorHAnsi" w:eastAsiaTheme="minorEastAsia" w:hAnsiTheme="minorHAnsi" w:cstheme="minorBidi"/>
          <w:sz w:val="22"/>
          <w:szCs w:val="22"/>
          <w:lang w:eastAsia="en-GB"/>
        </w:rPr>
      </w:pPr>
      <w:r>
        <w:rPr>
          <w:lang w:eastAsia="zh-CN"/>
        </w:rPr>
        <w:t>6</w:t>
      </w:r>
      <w:r>
        <w:t>.</w:t>
      </w:r>
      <w:r>
        <w:rPr>
          <w:lang w:eastAsia="zh-CN"/>
        </w:rPr>
        <w:t>3</w:t>
      </w:r>
      <w:r>
        <w:t>.2.2.1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_Toc89425316 \h </w:instrText>
      </w:r>
      <w:r>
        <w:fldChar w:fldCharType="separate"/>
      </w:r>
      <w:r>
        <w:t>21</w:t>
      </w:r>
      <w:r>
        <w:fldChar w:fldCharType="end"/>
      </w:r>
    </w:p>
    <w:p w14:paraId="3DD8EE8E" w14:textId="66233F49" w:rsidR="00A55155" w:rsidRDefault="00A55155">
      <w:pPr>
        <w:pStyle w:val="TOC5"/>
        <w:rPr>
          <w:rFonts w:asciiTheme="minorHAnsi" w:eastAsiaTheme="minorEastAsia" w:hAnsiTheme="minorHAnsi" w:cstheme="minorBidi"/>
          <w:sz w:val="22"/>
          <w:szCs w:val="22"/>
          <w:lang w:eastAsia="en-GB"/>
        </w:rPr>
      </w:pPr>
      <w:r>
        <w:rPr>
          <w:lang w:eastAsia="zh-CN"/>
        </w:rPr>
        <w:t>6</w:t>
      </w:r>
      <w:r>
        <w:t>.</w:t>
      </w:r>
      <w:r>
        <w:rPr>
          <w:lang w:eastAsia="zh-CN"/>
        </w:rPr>
        <w:t>3</w:t>
      </w:r>
      <w:r>
        <w:t>.2.2.2</w:t>
      </w:r>
      <w:r>
        <w:rPr>
          <w:rFonts w:asciiTheme="minorHAnsi" w:eastAsiaTheme="minorEastAsia" w:hAnsiTheme="minorHAnsi" w:cstheme="minorBidi"/>
          <w:sz w:val="22"/>
          <w:szCs w:val="22"/>
          <w:lang w:eastAsia="en-GB"/>
        </w:rPr>
        <w:tab/>
      </w:r>
      <w:r>
        <w:rPr>
          <w:lang w:eastAsia="zh-CN"/>
        </w:rPr>
        <w:t>Non-3GPP Message Gateway c</w:t>
      </w:r>
      <w:r>
        <w:t>reat</w:t>
      </w:r>
      <w:r>
        <w:rPr>
          <w:lang w:eastAsia="zh-CN"/>
        </w:rPr>
        <w:t>ing</w:t>
      </w:r>
      <w:r>
        <w:t xml:space="preserve"> a subscription for </w:t>
      </w:r>
      <w:r>
        <w:rPr>
          <w:lang w:eastAsia="zh-CN"/>
        </w:rPr>
        <w:t xml:space="preserve">MSGin5G </w:t>
      </w:r>
      <w:r>
        <w:t>messages delivery</w:t>
      </w:r>
      <w:r>
        <w:tab/>
      </w:r>
      <w:r>
        <w:fldChar w:fldCharType="begin" w:fldLock="1"/>
      </w:r>
      <w:r>
        <w:instrText xml:space="preserve"> PAGEREF _Toc89425317 \h </w:instrText>
      </w:r>
      <w:r>
        <w:fldChar w:fldCharType="separate"/>
      </w:r>
      <w:r>
        <w:t>21</w:t>
      </w:r>
      <w:r>
        <w:fldChar w:fldCharType="end"/>
      </w:r>
    </w:p>
    <w:p w14:paraId="4644946E" w14:textId="5132894E" w:rsidR="00A55155" w:rsidRDefault="00A55155">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.2.3</w:t>
      </w:r>
      <w:r>
        <w:rPr>
          <w:rFonts w:asciiTheme="minorHAnsi" w:eastAsiaTheme="minorEastAsia" w:hAnsiTheme="minorHAnsi" w:cstheme="minorBidi"/>
          <w:sz w:val="22"/>
          <w:szCs w:val="22"/>
          <w:lang w:eastAsia="en-GB"/>
        </w:rPr>
        <w:tab/>
      </w:r>
      <w:r>
        <w:rPr>
          <w:lang w:eastAsia="zh-CN"/>
        </w:rPr>
        <w:t>MSGG_N3GDelivery</w:t>
      </w:r>
      <w:r>
        <w:t>_Unsubscribe</w:t>
      </w:r>
      <w:r>
        <w:tab/>
      </w:r>
      <w:r>
        <w:fldChar w:fldCharType="begin" w:fldLock="1"/>
      </w:r>
      <w:r>
        <w:instrText xml:space="preserve"> PAGEREF _Toc89425318 \h </w:instrText>
      </w:r>
      <w:r>
        <w:fldChar w:fldCharType="separate"/>
      </w:r>
      <w:r>
        <w:t>21</w:t>
      </w:r>
      <w:r>
        <w:fldChar w:fldCharType="end"/>
      </w:r>
    </w:p>
    <w:p w14:paraId="4FFF0771" w14:textId="63E0B288" w:rsidR="00A55155" w:rsidRDefault="00A55155">
      <w:pPr>
        <w:pStyle w:val="TOC5"/>
        <w:rPr>
          <w:rFonts w:asciiTheme="minorHAnsi" w:eastAsiaTheme="minorEastAsia" w:hAnsiTheme="minorHAnsi" w:cstheme="minorBidi"/>
          <w:sz w:val="22"/>
          <w:szCs w:val="22"/>
          <w:lang w:eastAsia="en-GB"/>
        </w:rPr>
      </w:pPr>
      <w:r>
        <w:rPr>
          <w:lang w:eastAsia="zh-CN"/>
        </w:rPr>
        <w:t>6</w:t>
      </w:r>
      <w:r>
        <w:t>.</w:t>
      </w:r>
      <w:r>
        <w:rPr>
          <w:lang w:eastAsia="zh-CN"/>
        </w:rPr>
        <w:t>3</w:t>
      </w:r>
      <w:r>
        <w:t>.2.3.1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_Toc89425319 \h </w:instrText>
      </w:r>
      <w:r>
        <w:fldChar w:fldCharType="separate"/>
      </w:r>
      <w:r>
        <w:t>21</w:t>
      </w:r>
      <w:r>
        <w:fldChar w:fldCharType="end"/>
      </w:r>
    </w:p>
    <w:p w14:paraId="05CD5ED5" w14:textId="212F84F3" w:rsidR="00A55155" w:rsidRDefault="00A55155">
      <w:pPr>
        <w:pStyle w:val="TOC5"/>
        <w:rPr>
          <w:rFonts w:asciiTheme="minorHAnsi" w:eastAsiaTheme="minorEastAsia" w:hAnsiTheme="minorHAnsi" w:cstheme="minorBidi"/>
          <w:sz w:val="22"/>
          <w:szCs w:val="22"/>
          <w:lang w:eastAsia="en-GB"/>
        </w:rPr>
      </w:pPr>
      <w:r>
        <w:rPr>
          <w:lang w:eastAsia="zh-CN"/>
        </w:rPr>
        <w:t>6</w:t>
      </w:r>
      <w:r>
        <w:t>.</w:t>
      </w:r>
      <w:r>
        <w:rPr>
          <w:lang w:eastAsia="zh-CN"/>
        </w:rPr>
        <w:t>3</w:t>
      </w:r>
      <w:r>
        <w:t>.2.3.2</w:t>
      </w:r>
      <w:r>
        <w:rPr>
          <w:rFonts w:asciiTheme="minorHAnsi" w:eastAsiaTheme="minorEastAsia" w:hAnsiTheme="minorHAnsi" w:cstheme="minorBidi"/>
          <w:sz w:val="22"/>
          <w:szCs w:val="22"/>
          <w:lang w:eastAsia="en-GB"/>
        </w:rPr>
        <w:tab/>
      </w:r>
      <w:r>
        <w:rPr>
          <w:lang w:eastAsia="zh-CN"/>
        </w:rPr>
        <w:t>Non-3GPP Message Gateway deleting</w:t>
      </w:r>
      <w:r>
        <w:t xml:space="preserve"> a subscription for </w:t>
      </w:r>
      <w:r>
        <w:rPr>
          <w:lang w:eastAsia="zh-CN"/>
        </w:rPr>
        <w:t xml:space="preserve">MSGin5G </w:t>
      </w:r>
      <w:r>
        <w:t>messages delivery</w:t>
      </w:r>
      <w:r>
        <w:tab/>
      </w:r>
      <w:r>
        <w:fldChar w:fldCharType="begin" w:fldLock="1"/>
      </w:r>
      <w:r>
        <w:instrText xml:space="preserve"> PAGEREF _Toc89425320 \h </w:instrText>
      </w:r>
      <w:r>
        <w:fldChar w:fldCharType="separate"/>
      </w:r>
      <w:r>
        <w:t>21</w:t>
      </w:r>
      <w:r>
        <w:fldChar w:fldCharType="end"/>
      </w:r>
    </w:p>
    <w:p w14:paraId="32BBD09F" w14:textId="2AA2D655" w:rsidR="00A55155" w:rsidRDefault="00A55155">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.2.</w:t>
      </w:r>
      <w:r w:rsidRPr="00DA7154">
        <w:rPr>
          <w:lang w:val="en-US" w:eastAsia="zh-CN"/>
        </w:rPr>
        <w:t>4</w:t>
      </w:r>
      <w:r>
        <w:rPr>
          <w:rFonts w:asciiTheme="minorHAnsi" w:eastAsiaTheme="minorEastAsia" w:hAnsiTheme="minorHAnsi" w:cstheme="minorBidi"/>
          <w:sz w:val="22"/>
          <w:szCs w:val="22"/>
          <w:lang w:eastAsia="en-GB"/>
        </w:rPr>
        <w:tab/>
      </w:r>
      <w:r>
        <w:rPr>
          <w:lang w:eastAsia="zh-CN"/>
        </w:rPr>
        <w:t>MSGG_N3GDelivery_GTDelivery</w:t>
      </w:r>
      <w:r>
        <w:tab/>
      </w:r>
      <w:r>
        <w:fldChar w:fldCharType="begin" w:fldLock="1"/>
      </w:r>
      <w:r>
        <w:instrText xml:space="preserve"> PAGEREF _Toc89425321 \h </w:instrText>
      </w:r>
      <w:r>
        <w:fldChar w:fldCharType="separate"/>
      </w:r>
      <w:r>
        <w:t>21</w:t>
      </w:r>
      <w:r>
        <w:fldChar w:fldCharType="end"/>
      </w:r>
    </w:p>
    <w:p w14:paraId="6A3F22ED" w14:textId="225717E8" w:rsidR="00A55155" w:rsidRDefault="00A55155">
      <w:pPr>
        <w:pStyle w:val="TOC5"/>
        <w:rPr>
          <w:rFonts w:asciiTheme="minorHAnsi" w:eastAsiaTheme="minorEastAsia" w:hAnsiTheme="minorHAnsi" w:cstheme="minorBidi"/>
          <w:sz w:val="22"/>
          <w:szCs w:val="22"/>
          <w:lang w:eastAsia="en-GB"/>
        </w:rPr>
      </w:pPr>
      <w:r>
        <w:rPr>
          <w:lang w:eastAsia="zh-CN"/>
        </w:rPr>
        <w:t>6</w:t>
      </w:r>
      <w:r>
        <w:t>.</w:t>
      </w:r>
      <w:r>
        <w:rPr>
          <w:lang w:eastAsia="zh-CN"/>
        </w:rPr>
        <w:t>3</w:t>
      </w:r>
      <w:r>
        <w:t>.2.</w:t>
      </w:r>
      <w:r w:rsidRPr="00DA7154">
        <w:rPr>
          <w:lang w:val="en-US"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_Toc89425322 \h </w:instrText>
      </w:r>
      <w:r>
        <w:fldChar w:fldCharType="separate"/>
      </w:r>
      <w:r>
        <w:t>21</w:t>
      </w:r>
      <w:r>
        <w:fldChar w:fldCharType="end"/>
      </w:r>
    </w:p>
    <w:p w14:paraId="132BBCA9" w14:textId="159AD4F8" w:rsidR="00A55155" w:rsidRDefault="00A55155">
      <w:pPr>
        <w:pStyle w:val="TOC5"/>
        <w:rPr>
          <w:rFonts w:asciiTheme="minorHAnsi" w:eastAsiaTheme="minorEastAsia" w:hAnsiTheme="minorHAnsi" w:cstheme="minorBidi"/>
          <w:sz w:val="22"/>
          <w:szCs w:val="22"/>
          <w:lang w:eastAsia="en-GB"/>
        </w:rPr>
      </w:pPr>
      <w:r w:rsidRPr="00DA7154">
        <w:rPr>
          <w:lang w:val="en-US" w:eastAsia="zh-CN"/>
        </w:rPr>
        <w:t>6</w:t>
      </w:r>
      <w:r>
        <w:t>.</w:t>
      </w:r>
      <w:r>
        <w:rPr>
          <w:lang w:eastAsia="zh-CN"/>
        </w:rPr>
        <w:t>3</w:t>
      </w:r>
      <w:r>
        <w:t>.2.</w:t>
      </w:r>
      <w:r w:rsidRPr="00DA7154">
        <w:rPr>
          <w:lang w:val="en-US" w:eastAsia="zh-CN"/>
        </w:rPr>
        <w:t>4</w:t>
      </w:r>
      <w:r>
        <w:t>.2</w:t>
      </w:r>
      <w:r>
        <w:rPr>
          <w:rFonts w:asciiTheme="minorHAnsi" w:eastAsiaTheme="minorEastAsia" w:hAnsiTheme="minorHAnsi" w:cstheme="minorBidi"/>
          <w:sz w:val="22"/>
          <w:szCs w:val="22"/>
          <w:lang w:eastAsia="en-GB"/>
        </w:rPr>
        <w:tab/>
      </w:r>
      <w:r>
        <w:rPr>
          <w:lang w:eastAsia="zh-CN"/>
        </w:rPr>
        <w:t>Non-3GPP Message Gateway Terminating</w:t>
      </w:r>
      <w:r>
        <w:t xml:space="preserve"> Message Delivery</w:t>
      </w:r>
      <w:r>
        <w:tab/>
      </w:r>
      <w:r>
        <w:fldChar w:fldCharType="begin" w:fldLock="1"/>
      </w:r>
      <w:r>
        <w:instrText xml:space="preserve"> PAGEREF _Toc89425323 \h </w:instrText>
      </w:r>
      <w:r>
        <w:fldChar w:fldCharType="separate"/>
      </w:r>
      <w:r>
        <w:t>21</w:t>
      </w:r>
      <w:r>
        <w:fldChar w:fldCharType="end"/>
      </w:r>
    </w:p>
    <w:p w14:paraId="0FF15BB7" w14:textId="67C9D698" w:rsidR="00A55155" w:rsidRDefault="00A55155">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.2.</w:t>
      </w:r>
      <w:r w:rsidRPr="00DA7154">
        <w:rPr>
          <w:lang w:val="en-US" w:eastAsia="zh-CN"/>
        </w:rPr>
        <w:t>5</w:t>
      </w:r>
      <w:r>
        <w:rPr>
          <w:rFonts w:asciiTheme="minorHAnsi" w:eastAsiaTheme="minorEastAsia" w:hAnsiTheme="minorHAnsi" w:cstheme="minorBidi"/>
          <w:sz w:val="22"/>
          <w:szCs w:val="22"/>
          <w:lang w:eastAsia="en-GB"/>
        </w:rPr>
        <w:tab/>
      </w:r>
      <w:r>
        <w:rPr>
          <w:lang w:eastAsia="zh-CN"/>
        </w:rPr>
        <w:t>MSGG_N3GDelivery_GTDeliveryReport</w:t>
      </w:r>
      <w:r>
        <w:tab/>
      </w:r>
      <w:r>
        <w:fldChar w:fldCharType="begin" w:fldLock="1"/>
      </w:r>
      <w:r>
        <w:instrText xml:space="preserve"> PAGEREF _Toc89425324 \h </w:instrText>
      </w:r>
      <w:r>
        <w:fldChar w:fldCharType="separate"/>
      </w:r>
      <w:r>
        <w:t>21</w:t>
      </w:r>
      <w:r>
        <w:fldChar w:fldCharType="end"/>
      </w:r>
    </w:p>
    <w:p w14:paraId="3958376D" w14:textId="7348AA17" w:rsidR="00A55155" w:rsidRDefault="00A55155">
      <w:pPr>
        <w:pStyle w:val="TOC5"/>
        <w:rPr>
          <w:rFonts w:asciiTheme="minorHAnsi" w:eastAsiaTheme="minorEastAsia" w:hAnsiTheme="minorHAnsi" w:cstheme="minorBidi"/>
          <w:sz w:val="22"/>
          <w:szCs w:val="22"/>
          <w:lang w:eastAsia="en-GB"/>
        </w:rPr>
      </w:pPr>
      <w:r>
        <w:rPr>
          <w:lang w:eastAsia="zh-CN"/>
        </w:rPr>
        <w:t>6</w:t>
      </w:r>
      <w:r>
        <w:t>.</w:t>
      </w:r>
      <w:r>
        <w:rPr>
          <w:lang w:eastAsia="zh-CN"/>
        </w:rPr>
        <w:t>3</w:t>
      </w:r>
      <w:r>
        <w:t>.2.</w:t>
      </w:r>
      <w:r w:rsidRPr="00DA7154">
        <w:rPr>
          <w:lang w:val="en-US" w:eastAsia="zh-CN"/>
        </w:rPr>
        <w:t>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_Toc89425325 \h </w:instrText>
      </w:r>
      <w:r>
        <w:fldChar w:fldCharType="separate"/>
      </w:r>
      <w:r>
        <w:t>21</w:t>
      </w:r>
      <w:r>
        <w:fldChar w:fldCharType="end"/>
      </w:r>
    </w:p>
    <w:p w14:paraId="08531011" w14:textId="5CBE4413" w:rsidR="00A55155" w:rsidRDefault="00A55155">
      <w:pPr>
        <w:pStyle w:val="TOC5"/>
        <w:rPr>
          <w:rFonts w:asciiTheme="minorHAnsi" w:eastAsiaTheme="minorEastAsia" w:hAnsiTheme="minorHAnsi" w:cstheme="minorBidi"/>
          <w:sz w:val="22"/>
          <w:szCs w:val="22"/>
          <w:lang w:eastAsia="en-GB"/>
        </w:rPr>
      </w:pPr>
      <w:r>
        <w:rPr>
          <w:lang w:eastAsia="zh-CN"/>
        </w:rPr>
        <w:t>6</w:t>
      </w:r>
      <w:r>
        <w:t>.3.2.</w:t>
      </w:r>
      <w:r w:rsidRPr="00DA7154">
        <w:rPr>
          <w:lang w:val="en-US" w:eastAsia="zh-CN"/>
        </w:rPr>
        <w:t>5</w:t>
      </w:r>
      <w:r>
        <w:t>.2</w:t>
      </w:r>
      <w:r>
        <w:rPr>
          <w:rFonts w:asciiTheme="minorHAnsi" w:eastAsiaTheme="minorEastAsia" w:hAnsiTheme="minorHAnsi" w:cstheme="minorBidi"/>
          <w:sz w:val="22"/>
          <w:szCs w:val="22"/>
          <w:lang w:eastAsia="en-GB"/>
        </w:rPr>
        <w:tab/>
      </w:r>
      <w:r>
        <w:rPr>
          <w:lang w:eastAsia="zh-CN"/>
        </w:rPr>
        <w:t>Non-3GPP Message Gateway Terminating</w:t>
      </w:r>
      <w:r>
        <w:t xml:space="preserve"> Message Delivery Status Report</w:t>
      </w:r>
      <w:r>
        <w:tab/>
      </w:r>
      <w:r>
        <w:fldChar w:fldCharType="begin" w:fldLock="1"/>
      </w:r>
      <w:r>
        <w:instrText xml:space="preserve"> PAGEREF _Toc89425326 \h </w:instrText>
      </w:r>
      <w:r>
        <w:fldChar w:fldCharType="separate"/>
      </w:r>
      <w:r>
        <w:t>21</w:t>
      </w:r>
      <w:r>
        <w:fldChar w:fldCharType="end"/>
      </w:r>
    </w:p>
    <w:p w14:paraId="759C09E1" w14:textId="18E0F959" w:rsidR="00A55155" w:rsidRDefault="00A55155">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&lt;</w:t>
      </w:r>
      <w:r>
        <w:rPr>
          <w:lang w:eastAsia="zh-CN"/>
        </w:rPr>
        <w:t>MSGG</w:t>
      </w:r>
      <w:r>
        <w:t>_xxx&gt; Service</w:t>
      </w:r>
      <w:r>
        <w:tab/>
      </w:r>
      <w:r>
        <w:fldChar w:fldCharType="begin" w:fldLock="1"/>
      </w:r>
      <w:r>
        <w:instrText xml:space="preserve"> PAGEREF _Toc89425327 \h </w:instrText>
      </w:r>
      <w:r>
        <w:fldChar w:fldCharType="separate"/>
      </w:r>
      <w:r>
        <w:t>22</w:t>
      </w:r>
      <w:r>
        <w:fldChar w:fldCharType="end"/>
      </w:r>
    </w:p>
    <w:p w14:paraId="7E33F54B" w14:textId="1167ABC3" w:rsidR="00A55155" w:rsidRDefault="00A55155">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_Toc89425328 \h </w:instrText>
      </w:r>
      <w:r>
        <w:fldChar w:fldCharType="separate"/>
      </w:r>
      <w:r>
        <w:t>22</w:t>
      </w:r>
      <w:r>
        <w:fldChar w:fldCharType="end"/>
      </w:r>
    </w:p>
    <w:p w14:paraId="2A56487E" w14:textId="0712903B" w:rsidR="00A55155" w:rsidRDefault="00A55155">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_Toc89425329 \h </w:instrText>
      </w:r>
      <w:r>
        <w:fldChar w:fldCharType="separate"/>
      </w:r>
      <w:r>
        <w:t>22</w:t>
      </w:r>
      <w:r>
        <w:fldChar w:fldCharType="end"/>
      </w:r>
    </w:p>
    <w:p w14:paraId="4B27C232" w14:textId="5CD89A67" w:rsidR="00A55155" w:rsidRDefault="00A55155">
      <w:pPr>
        <w:pStyle w:val="TOC4"/>
        <w:rPr>
          <w:rFonts w:asciiTheme="minorHAnsi" w:eastAsiaTheme="minorEastAsia" w:hAnsiTheme="minorHAnsi" w:cstheme="minorBidi"/>
          <w:sz w:val="22"/>
          <w:szCs w:val="22"/>
          <w:lang w:eastAsia="en-GB"/>
        </w:rPr>
      </w:pPr>
      <w:r>
        <w:t>6.x.2.1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_Toc89425330 \h </w:instrText>
      </w:r>
      <w:r>
        <w:fldChar w:fldCharType="separate"/>
      </w:r>
      <w:r>
        <w:t>22</w:t>
      </w:r>
      <w:r>
        <w:fldChar w:fldCharType="end"/>
      </w:r>
    </w:p>
    <w:p w14:paraId="4F51C963" w14:textId="712706B4" w:rsidR="00A55155" w:rsidRDefault="00A55155">
      <w:pPr>
        <w:pStyle w:val="TOC4"/>
        <w:rPr>
          <w:rFonts w:asciiTheme="minorHAnsi" w:eastAsiaTheme="minorEastAsia" w:hAnsiTheme="minorHAnsi" w:cstheme="minorBidi"/>
          <w:sz w:val="22"/>
          <w:szCs w:val="22"/>
          <w:lang w:eastAsia="en-GB"/>
        </w:rPr>
      </w:pPr>
      <w:r>
        <w:t>6.x.2.2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_Toc89425331 \h </w:instrText>
      </w:r>
      <w:r>
        <w:fldChar w:fldCharType="separate"/>
      </w:r>
      <w:r>
        <w:t>22</w:t>
      </w:r>
      <w:r>
        <w:fldChar w:fldCharType="end"/>
      </w:r>
    </w:p>
    <w:p w14:paraId="0FA7B0E9" w14:textId="3C323298" w:rsidR="00A55155" w:rsidRDefault="00A55155">
      <w:pPr>
        <w:pStyle w:val="TOC5"/>
        <w:rPr>
          <w:rFonts w:asciiTheme="minorHAnsi" w:eastAsiaTheme="minorEastAsia" w:hAnsiTheme="minorHAnsi" w:cstheme="minorBidi"/>
          <w:sz w:val="22"/>
          <w:szCs w:val="22"/>
          <w:lang w:eastAsia="en-GB"/>
        </w:rPr>
      </w:pPr>
      <w:r>
        <w:t>6.x.2.2.1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_Toc89425332 \h </w:instrText>
      </w:r>
      <w:r>
        <w:fldChar w:fldCharType="separate"/>
      </w:r>
      <w:r>
        <w:t>22</w:t>
      </w:r>
      <w:r>
        <w:fldChar w:fldCharType="end"/>
      </w:r>
    </w:p>
    <w:p w14:paraId="2F3A9B3C" w14:textId="3437C442" w:rsidR="00A55155" w:rsidRDefault="00A55155">
      <w:pPr>
        <w:pStyle w:val="TOC5"/>
        <w:rPr>
          <w:rFonts w:asciiTheme="minorHAnsi" w:eastAsiaTheme="minorEastAsia" w:hAnsiTheme="minorHAnsi" w:cstheme="minorBidi"/>
          <w:sz w:val="22"/>
          <w:szCs w:val="22"/>
          <w:lang w:eastAsia="en-GB"/>
        </w:rPr>
      </w:pPr>
      <w:r>
        <w:t>6.x.2.2.2</w:t>
      </w:r>
      <w:r>
        <w:rPr>
          <w:rFonts w:asciiTheme="minorHAnsi" w:eastAsiaTheme="minorEastAsia" w:hAnsiTheme="minorHAnsi" w:cstheme="minorBidi"/>
          <w:sz w:val="22"/>
          <w:szCs w:val="22"/>
          <w:lang w:eastAsia="en-GB"/>
        </w:rPr>
        <w:tab/>
      </w:r>
      <w:r>
        <w:t>&lt;Description&gt; &lt;Service Operation Name&gt; operation</w:t>
      </w:r>
      <w:r>
        <w:tab/>
      </w:r>
      <w:r>
        <w:fldChar w:fldCharType="begin" w:fldLock="1"/>
      </w:r>
      <w:r>
        <w:instrText xml:space="preserve"> PAGEREF _Toc89425333 \h </w:instrText>
      </w:r>
      <w:r>
        <w:fldChar w:fldCharType="separate"/>
      </w:r>
      <w:r>
        <w:t>22</w:t>
      </w:r>
      <w:r>
        <w:fldChar w:fldCharType="end"/>
      </w:r>
    </w:p>
    <w:p w14:paraId="7662164C" w14:textId="271A0296" w:rsidR="00A55155" w:rsidRDefault="00A55155">
      <w:pPr>
        <w:pStyle w:val="TOC4"/>
        <w:rPr>
          <w:rFonts w:asciiTheme="minorHAnsi" w:eastAsiaTheme="minorEastAsia" w:hAnsiTheme="minorHAnsi" w:cstheme="minorBidi"/>
          <w:sz w:val="22"/>
          <w:szCs w:val="22"/>
          <w:lang w:eastAsia="en-GB"/>
        </w:rPr>
      </w:pPr>
      <w:r>
        <w:t>6.x.2.3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_Toc89425334 \h </w:instrText>
      </w:r>
      <w:r>
        <w:fldChar w:fldCharType="separate"/>
      </w:r>
      <w:r>
        <w:t>22</w:t>
      </w:r>
      <w:r>
        <w:fldChar w:fldCharType="end"/>
      </w:r>
    </w:p>
    <w:p w14:paraId="2BFE6915" w14:textId="5482239B" w:rsidR="00A55155" w:rsidRDefault="00A55155">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Common i</w:t>
      </w:r>
      <w:r>
        <w:t>nformation applicable to several APIs</w:t>
      </w:r>
      <w:r>
        <w:tab/>
      </w:r>
      <w:r>
        <w:fldChar w:fldCharType="begin" w:fldLock="1"/>
      </w:r>
      <w:r>
        <w:instrText xml:space="preserve"> PAGEREF _Toc89425335 \h </w:instrText>
      </w:r>
      <w:r>
        <w:fldChar w:fldCharType="separate"/>
      </w:r>
      <w:r>
        <w:t>22</w:t>
      </w:r>
      <w:r>
        <w:fldChar w:fldCharType="end"/>
      </w:r>
    </w:p>
    <w:p w14:paraId="5A120DB0" w14:textId="063D77AA" w:rsidR="00A55155" w:rsidRDefault="00A55155">
      <w:pPr>
        <w:pStyle w:val="TOC2"/>
        <w:rPr>
          <w:rFonts w:asciiTheme="minorHAnsi" w:eastAsiaTheme="minorEastAsia" w:hAnsiTheme="minorHAnsi" w:cstheme="minorBidi"/>
          <w:sz w:val="22"/>
          <w:szCs w:val="22"/>
          <w:lang w:eastAsia="en-GB"/>
        </w:rPr>
      </w:pPr>
      <w:r>
        <w:rPr>
          <w:lang w:eastAsia="zh-CN"/>
        </w:rPr>
        <w:t>7</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_Toc89425336 \h </w:instrText>
      </w:r>
      <w:r>
        <w:fldChar w:fldCharType="separate"/>
      </w:r>
      <w:r>
        <w:t>22</w:t>
      </w:r>
      <w:r>
        <w:fldChar w:fldCharType="end"/>
      </w:r>
    </w:p>
    <w:p w14:paraId="01A40896" w14:textId="442E26B3" w:rsidR="00A55155" w:rsidRDefault="00A55155">
      <w:pPr>
        <w:pStyle w:val="TOC2"/>
        <w:rPr>
          <w:rFonts w:asciiTheme="minorHAnsi" w:eastAsiaTheme="minorEastAsia" w:hAnsiTheme="minorHAnsi" w:cstheme="minorBidi"/>
          <w:sz w:val="22"/>
          <w:szCs w:val="22"/>
          <w:lang w:eastAsia="en-GB"/>
        </w:rPr>
      </w:pPr>
      <w:r>
        <w:rPr>
          <w:lang w:eastAsia="zh-CN"/>
        </w:rPr>
        <w:t>7</w:t>
      </w:r>
      <w:r>
        <w:t>.2</w:t>
      </w:r>
      <w:r>
        <w:rPr>
          <w:rFonts w:asciiTheme="minorHAnsi" w:eastAsiaTheme="minorEastAsia" w:hAnsiTheme="minorHAnsi" w:cstheme="minorBidi"/>
          <w:sz w:val="22"/>
          <w:szCs w:val="22"/>
          <w:lang w:eastAsia="en-GB"/>
        </w:rPr>
        <w:tab/>
      </w:r>
      <w:r>
        <w:t>Data Types</w:t>
      </w:r>
      <w:r>
        <w:tab/>
      </w:r>
      <w:r>
        <w:fldChar w:fldCharType="begin" w:fldLock="1"/>
      </w:r>
      <w:r>
        <w:instrText xml:space="preserve"> PAGEREF _Toc89425337 \h </w:instrText>
      </w:r>
      <w:r>
        <w:fldChar w:fldCharType="separate"/>
      </w:r>
      <w:r>
        <w:t>22</w:t>
      </w:r>
      <w:r>
        <w:fldChar w:fldCharType="end"/>
      </w:r>
    </w:p>
    <w:p w14:paraId="0CEA0856" w14:textId="2C3EE7B9" w:rsidR="00A55155" w:rsidRDefault="00A55155">
      <w:pPr>
        <w:pStyle w:val="TOC3"/>
        <w:rPr>
          <w:rFonts w:asciiTheme="minorHAnsi" w:eastAsiaTheme="minorEastAsia" w:hAnsiTheme="minorHAnsi" w:cstheme="minorBidi"/>
          <w:sz w:val="22"/>
          <w:szCs w:val="22"/>
          <w:lang w:eastAsia="en-GB"/>
        </w:rPr>
      </w:pPr>
      <w:r>
        <w:rPr>
          <w:lang w:eastAsia="zh-CN"/>
        </w:rPr>
        <w:t>7</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_Toc89425338 \h </w:instrText>
      </w:r>
      <w:r>
        <w:fldChar w:fldCharType="separate"/>
      </w:r>
      <w:r>
        <w:t>22</w:t>
      </w:r>
      <w:r>
        <w:fldChar w:fldCharType="end"/>
      </w:r>
    </w:p>
    <w:p w14:paraId="094E744F" w14:textId="492EF9F9" w:rsidR="00A55155" w:rsidRDefault="00A55155">
      <w:pPr>
        <w:pStyle w:val="TOC3"/>
        <w:rPr>
          <w:rFonts w:asciiTheme="minorHAnsi" w:eastAsiaTheme="minorEastAsia" w:hAnsiTheme="minorHAnsi" w:cstheme="minorBidi"/>
          <w:sz w:val="22"/>
          <w:szCs w:val="22"/>
          <w:lang w:eastAsia="en-GB"/>
        </w:rPr>
      </w:pPr>
      <w:r>
        <w:rPr>
          <w:lang w:eastAsia="zh-CN"/>
        </w:rPr>
        <w:t>7</w:t>
      </w:r>
      <w:r>
        <w:t>.2.2</w:t>
      </w:r>
      <w:r>
        <w:rPr>
          <w:rFonts w:asciiTheme="minorHAnsi" w:eastAsiaTheme="minorEastAsia" w:hAnsiTheme="minorHAnsi" w:cstheme="minorBidi"/>
          <w:sz w:val="22"/>
          <w:szCs w:val="22"/>
          <w:lang w:eastAsia="en-GB"/>
        </w:rPr>
        <w:tab/>
      </w:r>
      <w:r>
        <w:t>Referenced structured data types</w:t>
      </w:r>
      <w:r>
        <w:tab/>
      </w:r>
      <w:r>
        <w:fldChar w:fldCharType="begin" w:fldLock="1"/>
      </w:r>
      <w:r>
        <w:instrText xml:space="preserve"> PAGEREF _Toc89425339 \h </w:instrText>
      </w:r>
      <w:r>
        <w:fldChar w:fldCharType="separate"/>
      </w:r>
      <w:r>
        <w:t>22</w:t>
      </w:r>
      <w:r>
        <w:fldChar w:fldCharType="end"/>
      </w:r>
    </w:p>
    <w:p w14:paraId="21D0A7FF" w14:textId="254F6F3B" w:rsidR="00A55155" w:rsidRDefault="00A55155">
      <w:pPr>
        <w:pStyle w:val="TOC3"/>
        <w:rPr>
          <w:rFonts w:asciiTheme="minorHAnsi" w:eastAsiaTheme="minorEastAsia" w:hAnsiTheme="minorHAnsi" w:cstheme="minorBidi"/>
          <w:sz w:val="22"/>
          <w:szCs w:val="22"/>
          <w:lang w:eastAsia="en-GB"/>
        </w:rPr>
      </w:pPr>
      <w:r>
        <w:rPr>
          <w:lang w:eastAsia="zh-CN"/>
        </w:rPr>
        <w:t>7</w:t>
      </w:r>
      <w:r>
        <w:t>.2.3</w:t>
      </w:r>
      <w:r>
        <w:rPr>
          <w:rFonts w:asciiTheme="minorHAnsi" w:eastAsiaTheme="minorEastAsia" w:hAnsiTheme="minorHAnsi" w:cstheme="minorBidi"/>
          <w:sz w:val="22"/>
          <w:szCs w:val="22"/>
          <w:lang w:eastAsia="en-GB"/>
        </w:rPr>
        <w:tab/>
      </w:r>
      <w:r>
        <w:t>Referenced Simple data types and enumerations</w:t>
      </w:r>
      <w:r>
        <w:tab/>
      </w:r>
      <w:r>
        <w:fldChar w:fldCharType="begin" w:fldLock="1"/>
      </w:r>
      <w:r>
        <w:instrText xml:space="preserve"> PAGEREF _Toc89425340 \h </w:instrText>
      </w:r>
      <w:r>
        <w:fldChar w:fldCharType="separate"/>
      </w:r>
      <w:r>
        <w:t>23</w:t>
      </w:r>
      <w:r>
        <w:fldChar w:fldCharType="end"/>
      </w:r>
    </w:p>
    <w:p w14:paraId="5CC9A0B0" w14:textId="15C9F699" w:rsidR="00A55155" w:rsidRDefault="00A55155">
      <w:pPr>
        <w:pStyle w:val="TOC2"/>
        <w:rPr>
          <w:rFonts w:asciiTheme="minorHAnsi" w:eastAsiaTheme="minorEastAsia" w:hAnsiTheme="minorHAnsi" w:cstheme="minorBidi"/>
          <w:sz w:val="22"/>
          <w:szCs w:val="22"/>
          <w:lang w:eastAsia="en-GB"/>
        </w:rPr>
      </w:pPr>
      <w:r>
        <w:rPr>
          <w:lang w:eastAsia="zh-CN"/>
        </w:rPr>
        <w:t>7</w:t>
      </w:r>
      <w:r>
        <w:t>.3</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_Toc89425341 \h </w:instrText>
      </w:r>
      <w:r>
        <w:fldChar w:fldCharType="separate"/>
      </w:r>
      <w:r>
        <w:t>23</w:t>
      </w:r>
      <w:r>
        <w:fldChar w:fldCharType="end"/>
      </w:r>
    </w:p>
    <w:p w14:paraId="3E26673A" w14:textId="3CE108F7" w:rsidR="00A55155" w:rsidRDefault="00A55155">
      <w:pPr>
        <w:pStyle w:val="TOC2"/>
        <w:rPr>
          <w:rFonts w:asciiTheme="minorHAnsi" w:eastAsiaTheme="minorEastAsia" w:hAnsiTheme="minorHAnsi" w:cstheme="minorBidi"/>
          <w:sz w:val="22"/>
          <w:szCs w:val="22"/>
          <w:lang w:eastAsia="en-GB"/>
        </w:rPr>
      </w:pPr>
      <w:r>
        <w:rPr>
          <w:lang w:eastAsia="zh-CN"/>
        </w:rPr>
        <w:t>7</w:t>
      </w:r>
      <w:r>
        <w:t>.4</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_Toc89425342 \h </w:instrText>
      </w:r>
      <w:r>
        <w:fldChar w:fldCharType="separate"/>
      </w:r>
      <w:r>
        <w:t>23</w:t>
      </w:r>
      <w:r>
        <w:fldChar w:fldCharType="end"/>
      </w:r>
    </w:p>
    <w:p w14:paraId="6252F1C9" w14:textId="200B238A" w:rsidR="00A55155" w:rsidRDefault="00A55155">
      <w:pPr>
        <w:pStyle w:val="TOC2"/>
        <w:rPr>
          <w:rFonts w:asciiTheme="minorHAnsi" w:eastAsiaTheme="minorEastAsia" w:hAnsiTheme="minorHAnsi" w:cstheme="minorBidi"/>
          <w:sz w:val="22"/>
          <w:szCs w:val="22"/>
          <w:lang w:eastAsia="en-GB"/>
        </w:rPr>
      </w:pPr>
      <w:r>
        <w:rPr>
          <w:lang w:eastAsia="zh-CN"/>
        </w:rPr>
        <w:t>7</w:t>
      </w:r>
      <w:r>
        <w:t>.5</w:t>
      </w:r>
      <w:r>
        <w:rPr>
          <w:rFonts w:asciiTheme="minorHAnsi" w:eastAsiaTheme="minorEastAsia" w:hAnsiTheme="minorHAnsi" w:cstheme="minorBidi"/>
          <w:sz w:val="22"/>
          <w:szCs w:val="22"/>
          <w:lang w:eastAsia="en-GB"/>
        </w:rPr>
        <w:tab/>
      </w:r>
      <w:r>
        <w:t>URI structure</w:t>
      </w:r>
      <w:r>
        <w:tab/>
      </w:r>
      <w:r>
        <w:fldChar w:fldCharType="begin" w:fldLock="1"/>
      </w:r>
      <w:r>
        <w:instrText xml:space="preserve"> PAGEREF _Toc89425343 \h </w:instrText>
      </w:r>
      <w:r>
        <w:fldChar w:fldCharType="separate"/>
      </w:r>
      <w:r>
        <w:t>23</w:t>
      </w:r>
      <w:r>
        <w:fldChar w:fldCharType="end"/>
      </w:r>
    </w:p>
    <w:p w14:paraId="2312A46E" w14:textId="131A9954" w:rsidR="00A55155" w:rsidRDefault="00A55155">
      <w:pPr>
        <w:pStyle w:val="TOC3"/>
        <w:rPr>
          <w:rFonts w:asciiTheme="minorHAnsi" w:eastAsiaTheme="minorEastAsia" w:hAnsiTheme="minorHAnsi" w:cstheme="minorBidi"/>
          <w:sz w:val="22"/>
          <w:szCs w:val="22"/>
          <w:lang w:eastAsia="en-GB"/>
        </w:rPr>
      </w:pPr>
      <w:r>
        <w:rPr>
          <w:lang w:eastAsia="zh-CN"/>
        </w:rPr>
        <w:t>7</w:t>
      </w:r>
      <w:r>
        <w:t>.5.1</w:t>
      </w:r>
      <w:r>
        <w:rPr>
          <w:rFonts w:asciiTheme="minorHAnsi" w:eastAsiaTheme="minorEastAsia" w:hAnsiTheme="minorHAnsi" w:cstheme="minorBidi"/>
          <w:sz w:val="22"/>
          <w:szCs w:val="22"/>
          <w:lang w:eastAsia="en-GB"/>
        </w:rPr>
        <w:tab/>
      </w:r>
      <w:r>
        <w:t>Resource URI structure</w:t>
      </w:r>
      <w:r>
        <w:tab/>
      </w:r>
      <w:r>
        <w:fldChar w:fldCharType="begin" w:fldLock="1"/>
      </w:r>
      <w:r>
        <w:instrText xml:space="preserve"> PAGEREF _Toc89425344 \h </w:instrText>
      </w:r>
      <w:r>
        <w:fldChar w:fldCharType="separate"/>
      </w:r>
      <w:r>
        <w:t>23</w:t>
      </w:r>
      <w:r>
        <w:fldChar w:fldCharType="end"/>
      </w:r>
    </w:p>
    <w:p w14:paraId="1D3AE5D5" w14:textId="384F9930" w:rsidR="00A55155" w:rsidRDefault="00A55155">
      <w:pPr>
        <w:pStyle w:val="TOC3"/>
        <w:rPr>
          <w:rFonts w:asciiTheme="minorHAnsi" w:eastAsiaTheme="minorEastAsia" w:hAnsiTheme="minorHAnsi" w:cstheme="minorBidi"/>
          <w:sz w:val="22"/>
          <w:szCs w:val="22"/>
          <w:lang w:eastAsia="en-GB"/>
        </w:rPr>
      </w:pPr>
      <w:r>
        <w:rPr>
          <w:lang w:eastAsia="zh-CN"/>
        </w:rPr>
        <w:t>7</w:t>
      </w:r>
      <w:r>
        <w:t>.5.2</w:t>
      </w:r>
      <w:r>
        <w:rPr>
          <w:rFonts w:asciiTheme="minorHAnsi" w:eastAsiaTheme="minorEastAsia" w:hAnsiTheme="minorHAnsi" w:cstheme="minorBidi"/>
          <w:sz w:val="22"/>
          <w:szCs w:val="22"/>
          <w:lang w:eastAsia="en-GB"/>
        </w:rPr>
        <w:tab/>
      </w:r>
      <w:r>
        <w:t>Custom operations URI structure</w:t>
      </w:r>
      <w:r>
        <w:tab/>
      </w:r>
      <w:r>
        <w:fldChar w:fldCharType="begin" w:fldLock="1"/>
      </w:r>
      <w:r>
        <w:instrText xml:space="preserve"> PAGEREF _Toc89425345 \h </w:instrText>
      </w:r>
      <w:r>
        <w:fldChar w:fldCharType="separate"/>
      </w:r>
      <w:r>
        <w:t>23</w:t>
      </w:r>
      <w:r>
        <w:fldChar w:fldCharType="end"/>
      </w:r>
    </w:p>
    <w:p w14:paraId="778FD5FF" w14:textId="4D54D297" w:rsidR="00A55155" w:rsidRDefault="00A55155">
      <w:pPr>
        <w:pStyle w:val="TOC2"/>
        <w:rPr>
          <w:rFonts w:asciiTheme="minorHAnsi" w:eastAsiaTheme="minorEastAsia" w:hAnsiTheme="minorHAnsi" w:cstheme="minorBidi"/>
          <w:sz w:val="22"/>
          <w:szCs w:val="22"/>
          <w:lang w:eastAsia="en-GB"/>
        </w:rPr>
      </w:pPr>
      <w:r>
        <w:rPr>
          <w:lang w:eastAsia="zh-CN"/>
        </w:rPr>
        <w:t>7</w:t>
      </w:r>
      <w:r>
        <w:t>.6</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_Toc89425346 \h </w:instrText>
      </w:r>
      <w:r>
        <w:fldChar w:fldCharType="separate"/>
      </w:r>
      <w:r>
        <w:t>23</w:t>
      </w:r>
      <w:r>
        <w:fldChar w:fldCharType="end"/>
      </w:r>
    </w:p>
    <w:p w14:paraId="64118BA0" w14:textId="169C75CD" w:rsidR="00A55155" w:rsidRDefault="00A55155">
      <w:pPr>
        <w:pStyle w:val="TOC2"/>
        <w:rPr>
          <w:rFonts w:asciiTheme="minorHAnsi" w:eastAsiaTheme="minorEastAsia" w:hAnsiTheme="minorHAnsi" w:cstheme="minorBidi"/>
          <w:sz w:val="22"/>
          <w:szCs w:val="22"/>
          <w:lang w:eastAsia="en-GB"/>
        </w:rPr>
      </w:pPr>
      <w:r>
        <w:rPr>
          <w:lang w:eastAsia="zh-CN"/>
        </w:rPr>
        <w:t>7</w:t>
      </w:r>
      <w:r>
        <w:t>.7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_Toc89425347 \h </w:instrText>
      </w:r>
      <w:r>
        <w:fldChar w:fldCharType="separate"/>
      </w:r>
      <w:r>
        <w:t>23</w:t>
      </w:r>
      <w:r>
        <w:fldChar w:fldCharType="end"/>
      </w:r>
    </w:p>
    <w:p w14:paraId="102659DC" w14:textId="4D7CBD7B" w:rsidR="00A55155" w:rsidRDefault="00A55155">
      <w:pPr>
        <w:pStyle w:val="TOC2"/>
        <w:rPr>
          <w:rFonts w:asciiTheme="minorHAnsi" w:eastAsiaTheme="minorEastAsia" w:hAnsiTheme="minorHAnsi" w:cstheme="minorBidi"/>
          <w:sz w:val="22"/>
          <w:szCs w:val="22"/>
          <w:lang w:eastAsia="en-GB"/>
        </w:rPr>
      </w:pPr>
      <w:r>
        <w:rPr>
          <w:lang w:eastAsia="zh-CN"/>
        </w:rPr>
        <w:t>7</w:t>
      </w:r>
      <w: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_Toc89425348 \h </w:instrText>
      </w:r>
      <w:r>
        <w:fldChar w:fldCharType="separate"/>
      </w:r>
      <w:r>
        <w:t>23</w:t>
      </w:r>
      <w:r>
        <w:fldChar w:fldCharType="end"/>
      </w:r>
    </w:p>
    <w:p w14:paraId="2A521382" w14:textId="472B2400" w:rsidR="00A55155" w:rsidRDefault="00A55155">
      <w:pPr>
        <w:pStyle w:val="TOC2"/>
        <w:rPr>
          <w:rFonts w:asciiTheme="minorHAnsi" w:eastAsiaTheme="minorEastAsia" w:hAnsiTheme="minorHAnsi" w:cstheme="minorBidi"/>
          <w:sz w:val="22"/>
          <w:szCs w:val="22"/>
          <w:lang w:eastAsia="en-GB"/>
        </w:rPr>
      </w:pPr>
      <w:r>
        <w:rPr>
          <w:lang w:eastAsia="zh-CN"/>
        </w:rPr>
        <w:t>7</w:t>
      </w:r>
      <w:r>
        <w:t>.9</w:t>
      </w:r>
      <w:r>
        <w:rPr>
          <w:rFonts w:asciiTheme="minorHAnsi" w:eastAsiaTheme="minorEastAsia" w:hAnsiTheme="minorHAnsi" w:cstheme="minorBidi"/>
          <w:sz w:val="22"/>
          <w:szCs w:val="22"/>
          <w:lang w:eastAsia="en-GB"/>
        </w:rPr>
        <w:tab/>
      </w:r>
      <w:r>
        <w:t>HTTP headers</w:t>
      </w:r>
      <w:r>
        <w:tab/>
      </w:r>
      <w:r>
        <w:fldChar w:fldCharType="begin" w:fldLock="1"/>
      </w:r>
      <w:r>
        <w:instrText xml:space="preserve"> PAGEREF _Toc89425349 \h </w:instrText>
      </w:r>
      <w:r>
        <w:fldChar w:fldCharType="separate"/>
      </w:r>
      <w:r>
        <w:t>23</w:t>
      </w:r>
      <w:r>
        <w:fldChar w:fldCharType="end"/>
      </w:r>
    </w:p>
    <w:p w14:paraId="29C319C0" w14:textId="19A87B2D" w:rsidR="00A55155" w:rsidRDefault="00A55155">
      <w:pPr>
        <w:pStyle w:val="TOC2"/>
        <w:rPr>
          <w:rFonts w:asciiTheme="minorHAnsi" w:eastAsiaTheme="minorEastAsia" w:hAnsiTheme="minorHAnsi" w:cstheme="minorBidi"/>
          <w:sz w:val="22"/>
          <w:szCs w:val="22"/>
          <w:lang w:eastAsia="en-GB"/>
        </w:rPr>
      </w:pPr>
      <w:r>
        <w:rPr>
          <w:lang w:eastAsia="zh-CN"/>
        </w:rPr>
        <w:t>7</w:t>
      </w:r>
      <w:r>
        <w:t>.10</w:t>
      </w:r>
      <w:r>
        <w:rPr>
          <w:rFonts w:asciiTheme="minorHAnsi" w:eastAsiaTheme="minorEastAsia" w:hAnsiTheme="minorHAnsi" w:cstheme="minorBidi"/>
          <w:sz w:val="22"/>
          <w:szCs w:val="22"/>
          <w:lang w:eastAsia="en-GB"/>
        </w:rPr>
        <w:tab/>
      </w:r>
      <w:r>
        <w:t>Conventions for Open API specification files</w:t>
      </w:r>
      <w:r>
        <w:tab/>
      </w:r>
      <w:r>
        <w:fldChar w:fldCharType="begin" w:fldLock="1"/>
      </w:r>
      <w:r>
        <w:instrText xml:space="preserve"> PAGEREF _Toc89425350 \h </w:instrText>
      </w:r>
      <w:r>
        <w:fldChar w:fldCharType="separate"/>
      </w:r>
      <w:r>
        <w:t>23</w:t>
      </w:r>
      <w:r>
        <w:fldChar w:fldCharType="end"/>
      </w:r>
    </w:p>
    <w:p w14:paraId="3CBFA514" w14:textId="68258011" w:rsidR="00A55155" w:rsidRDefault="00A55155">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rPr>
          <w:lang w:eastAsia="zh-CN"/>
        </w:rPr>
        <w:t>Message Server API definition</w:t>
      </w:r>
      <w:r>
        <w:tab/>
      </w:r>
      <w:r>
        <w:fldChar w:fldCharType="begin" w:fldLock="1"/>
      </w:r>
      <w:r>
        <w:instrText xml:space="preserve"> PAGEREF _Toc89425351 \h </w:instrText>
      </w:r>
      <w:r>
        <w:fldChar w:fldCharType="separate"/>
      </w:r>
      <w:r>
        <w:t>24</w:t>
      </w:r>
      <w:r>
        <w:fldChar w:fldCharType="end"/>
      </w:r>
    </w:p>
    <w:p w14:paraId="1F2CD14D" w14:textId="5C80EC85" w:rsidR="00A55155" w:rsidRDefault="00A55155">
      <w:pPr>
        <w:pStyle w:val="TOC2"/>
        <w:rPr>
          <w:rFonts w:asciiTheme="minorHAnsi" w:eastAsiaTheme="minorEastAsia" w:hAnsiTheme="minorHAnsi" w:cstheme="minorBidi"/>
          <w:sz w:val="22"/>
          <w:szCs w:val="22"/>
          <w:lang w:eastAsia="en-GB"/>
        </w:rPr>
      </w:pPr>
      <w:r>
        <w:rPr>
          <w:lang w:eastAsia="zh-CN"/>
        </w:rPr>
        <w:t>8.1</w:t>
      </w:r>
      <w:r>
        <w:rPr>
          <w:rFonts w:asciiTheme="minorHAnsi" w:eastAsiaTheme="minorEastAsia" w:hAnsiTheme="minorHAnsi" w:cstheme="minorBidi"/>
          <w:sz w:val="22"/>
          <w:szCs w:val="22"/>
          <w:lang w:eastAsia="en-GB"/>
        </w:rPr>
        <w:tab/>
      </w:r>
      <w:r>
        <w:rPr>
          <w:lang w:eastAsia="zh-CN"/>
        </w:rPr>
        <w:t>MSGS_</w:t>
      </w:r>
      <w:r>
        <w:t>ASRegistration</w:t>
      </w:r>
      <w:r>
        <w:rPr>
          <w:lang w:eastAsia="zh-CN"/>
        </w:rPr>
        <w:t xml:space="preserve"> API</w:t>
      </w:r>
      <w:r>
        <w:tab/>
      </w:r>
      <w:r>
        <w:fldChar w:fldCharType="begin" w:fldLock="1"/>
      </w:r>
      <w:r>
        <w:instrText xml:space="preserve"> PAGEREF _Toc89425352 \h </w:instrText>
      </w:r>
      <w:r>
        <w:fldChar w:fldCharType="separate"/>
      </w:r>
      <w:r>
        <w:t>24</w:t>
      </w:r>
      <w:r>
        <w:fldChar w:fldCharType="end"/>
      </w:r>
    </w:p>
    <w:p w14:paraId="15663311" w14:textId="2A7FEC14" w:rsidR="00A55155" w:rsidRDefault="00A55155">
      <w:pPr>
        <w:pStyle w:val="TOC3"/>
        <w:rPr>
          <w:rFonts w:asciiTheme="minorHAnsi" w:eastAsiaTheme="minorEastAsia" w:hAnsiTheme="minorHAnsi" w:cstheme="minorBidi"/>
          <w:sz w:val="22"/>
          <w:szCs w:val="22"/>
          <w:lang w:eastAsia="en-GB"/>
        </w:rPr>
      </w:pPr>
      <w:r>
        <w:rPr>
          <w:lang w:eastAsia="zh-CN"/>
        </w:rPr>
        <w:lastRenderedPageBreak/>
        <w:t>8</w:t>
      </w:r>
      <w:r>
        <w:t>.1.1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_Toc89425353 \h </w:instrText>
      </w:r>
      <w:r>
        <w:fldChar w:fldCharType="separate"/>
      </w:r>
      <w:r>
        <w:t>24</w:t>
      </w:r>
      <w:r>
        <w:fldChar w:fldCharType="end"/>
      </w:r>
    </w:p>
    <w:p w14:paraId="0CC1E095" w14:textId="280DD3FF" w:rsidR="00A55155" w:rsidRDefault="00A55155">
      <w:pPr>
        <w:pStyle w:val="TOC3"/>
        <w:rPr>
          <w:rFonts w:asciiTheme="minorHAnsi" w:eastAsiaTheme="minorEastAsia" w:hAnsiTheme="minorHAnsi" w:cstheme="minorBidi"/>
          <w:sz w:val="22"/>
          <w:szCs w:val="22"/>
          <w:lang w:eastAsia="en-GB"/>
        </w:rPr>
      </w:pPr>
      <w:r>
        <w:rPr>
          <w:lang w:eastAsia="zh-CN"/>
        </w:rPr>
        <w:t>8</w:t>
      </w:r>
      <w:r>
        <w:t>.1.2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_Toc89425354 \h </w:instrText>
      </w:r>
      <w:r>
        <w:fldChar w:fldCharType="separate"/>
      </w:r>
      <w:r>
        <w:t>24</w:t>
      </w:r>
      <w:r>
        <w:fldChar w:fldCharType="end"/>
      </w:r>
    </w:p>
    <w:p w14:paraId="04D15999" w14:textId="644A0E4B" w:rsidR="00A55155" w:rsidRDefault="00A55155">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_Toc89425355 \h </w:instrText>
      </w:r>
      <w:r>
        <w:fldChar w:fldCharType="separate"/>
      </w:r>
      <w:r>
        <w:t>24</w:t>
      </w:r>
      <w:r>
        <w:fldChar w:fldCharType="end"/>
      </w:r>
    </w:p>
    <w:p w14:paraId="6E66EF29" w14:textId="71C14F50" w:rsidR="00A55155" w:rsidRDefault="00A55155">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Resource: AS Registrations</w:t>
      </w:r>
      <w:r>
        <w:tab/>
      </w:r>
      <w:r>
        <w:fldChar w:fldCharType="begin" w:fldLock="1"/>
      </w:r>
      <w:r>
        <w:instrText xml:space="preserve"> PAGEREF _Toc89425356 \h </w:instrText>
      </w:r>
      <w:r>
        <w:fldChar w:fldCharType="separate"/>
      </w:r>
      <w:r>
        <w:t>24</w:t>
      </w:r>
      <w:r>
        <w:fldChar w:fldCharType="end"/>
      </w:r>
    </w:p>
    <w:p w14:paraId="7DF1FB04" w14:textId="016907BF" w:rsidR="00A55155" w:rsidRDefault="00A55155">
      <w:pPr>
        <w:pStyle w:val="TOC5"/>
        <w:rPr>
          <w:rFonts w:asciiTheme="minorHAnsi" w:eastAsiaTheme="minorEastAsia" w:hAnsiTheme="minorHAnsi" w:cstheme="minorBidi"/>
          <w:sz w:val="22"/>
          <w:szCs w:val="22"/>
          <w:lang w:eastAsia="en-GB"/>
        </w:rPr>
      </w:pPr>
      <w:r>
        <w:rPr>
          <w:lang w:eastAsia="zh-CN"/>
        </w:rPr>
        <w:t>8.1.2.2.1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_Toc89425357 \h </w:instrText>
      </w:r>
      <w:r>
        <w:fldChar w:fldCharType="separate"/>
      </w:r>
      <w:r>
        <w:t>24</w:t>
      </w:r>
      <w:r>
        <w:fldChar w:fldCharType="end"/>
      </w:r>
    </w:p>
    <w:p w14:paraId="4737C3DC" w14:textId="019AFF8D" w:rsidR="00A55155" w:rsidRDefault="00A55155">
      <w:pPr>
        <w:pStyle w:val="TOC5"/>
        <w:rPr>
          <w:rFonts w:asciiTheme="minorHAnsi" w:eastAsiaTheme="minorEastAsia" w:hAnsiTheme="minorHAnsi" w:cstheme="minorBidi"/>
          <w:sz w:val="22"/>
          <w:szCs w:val="22"/>
          <w:lang w:eastAsia="en-GB"/>
        </w:rPr>
      </w:pPr>
      <w:r>
        <w:rPr>
          <w:lang w:eastAsia="zh-CN"/>
        </w:rPr>
        <w:t>8.1.2.2.2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_Toc89425358 \h </w:instrText>
      </w:r>
      <w:r>
        <w:fldChar w:fldCharType="separate"/>
      </w:r>
      <w:r>
        <w:t>25</w:t>
      </w:r>
      <w:r>
        <w:fldChar w:fldCharType="end"/>
      </w:r>
    </w:p>
    <w:p w14:paraId="4161AF0E" w14:textId="7A551C9C" w:rsidR="00A55155" w:rsidRDefault="00A55155">
      <w:pPr>
        <w:pStyle w:val="TOC5"/>
        <w:rPr>
          <w:rFonts w:asciiTheme="minorHAnsi" w:eastAsiaTheme="minorEastAsia" w:hAnsiTheme="minorHAnsi" w:cstheme="minorBidi"/>
          <w:sz w:val="22"/>
          <w:szCs w:val="22"/>
          <w:lang w:eastAsia="en-GB"/>
        </w:rPr>
      </w:pPr>
      <w:r>
        <w:rPr>
          <w:lang w:eastAsia="zh-CN"/>
        </w:rPr>
        <w:t>8.1.2.2.3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_Toc89425359 \h </w:instrText>
      </w:r>
      <w:r>
        <w:fldChar w:fldCharType="separate"/>
      </w:r>
      <w:r>
        <w:t>25</w:t>
      </w:r>
      <w:r>
        <w:fldChar w:fldCharType="end"/>
      </w:r>
    </w:p>
    <w:p w14:paraId="5B8587A6" w14:textId="7C0A2076" w:rsidR="00A55155" w:rsidRDefault="00A55155">
      <w:pPr>
        <w:pStyle w:val="TOC6"/>
        <w:rPr>
          <w:rFonts w:asciiTheme="minorHAnsi" w:eastAsiaTheme="minorEastAsia" w:hAnsiTheme="minorHAnsi" w:cstheme="minorBidi"/>
          <w:sz w:val="22"/>
          <w:szCs w:val="22"/>
          <w:lang w:eastAsia="en-GB"/>
        </w:rPr>
      </w:pPr>
      <w:r>
        <w:rPr>
          <w:lang w:eastAsia="zh-CN"/>
        </w:rPr>
        <w:t>8.1.2.2.3.1</w:t>
      </w:r>
      <w:r>
        <w:rPr>
          <w:rFonts w:asciiTheme="minorHAnsi" w:eastAsiaTheme="minorEastAsia" w:hAnsiTheme="minorHAnsi" w:cstheme="minorBidi"/>
          <w:sz w:val="22"/>
          <w:szCs w:val="22"/>
          <w:lang w:eastAsia="en-GB"/>
        </w:rPr>
        <w:tab/>
      </w:r>
      <w:r>
        <w:rPr>
          <w:lang w:eastAsia="zh-CN"/>
        </w:rPr>
        <w:t>POST</w:t>
      </w:r>
      <w:r>
        <w:tab/>
      </w:r>
      <w:r>
        <w:fldChar w:fldCharType="begin" w:fldLock="1"/>
      </w:r>
      <w:r>
        <w:instrText xml:space="preserve"> PAGEREF _Toc89425360 \h </w:instrText>
      </w:r>
      <w:r>
        <w:fldChar w:fldCharType="separate"/>
      </w:r>
      <w:r>
        <w:t>25</w:t>
      </w:r>
      <w:r>
        <w:fldChar w:fldCharType="end"/>
      </w:r>
    </w:p>
    <w:p w14:paraId="2CB1C3CC" w14:textId="584F8610" w:rsidR="00A55155" w:rsidRDefault="00A55155">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Resource: AS DeRegistration</w:t>
      </w:r>
      <w:r>
        <w:tab/>
      </w:r>
      <w:r>
        <w:fldChar w:fldCharType="begin" w:fldLock="1"/>
      </w:r>
      <w:r>
        <w:instrText xml:space="preserve"> PAGEREF _Toc89425361 \h </w:instrText>
      </w:r>
      <w:r>
        <w:fldChar w:fldCharType="separate"/>
      </w:r>
      <w:r>
        <w:t>26</w:t>
      </w:r>
      <w:r>
        <w:fldChar w:fldCharType="end"/>
      </w:r>
    </w:p>
    <w:p w14:paraId="3AB13071" w14:textId="6731FDE8" w:rsidR="00A55155" w:rsidRDefault="00A55155">
      <w:pPr>
        <w:pStyle w:val="TOC5"/>
        <w:rPr>
          <w:rFonts w:asciiTheme="minorHAnsi" w:eastAsiaTheme="minorEastAsia" w:hAnsiTheme="minorHAnsi" w:cstheme="minorBidi"/>
          <w:sz w:val="22"/>
          <w:szCs w:val="22"/>
          <w:lang w:eastAsia="en-GB"/>
        </w:rPr>
      </w:pPr>
      <w:r>
        <w:rPr>
          <w:lang w:eastAsia="zh-CN"/>
        </w:rPr>
        <w:t>8.1.2.3.1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_Toc89425362 \h </w:instrText>
      </w:r>
      <w:r>
        <w:fldChar w:fldCharType="separate"/>
      </w:r>
      <w:r>
        <w:t>26</w:t>
      </w:r>
      <w:r>
        <w:fldChar w:fldCharType="end"/>
      </w:r>
    </w:p>
    <w:p w14:paraId="3A9C35E5" w14:textId="430F67B6" w:rsidR="00A55155" w:rsidRDefault="00A55155">
      <w:pPr>
        <w:pStyle w:val="TOC5"/>
        <w:rPr>
          <w:rFonts w:asciiTheme="minorHAnsi" w:eastAsiaTheme="minorEastAsia" w:hAnsiTheme="minorHAnsi" w:cstheme="minorBidi"/>
          <w:sz w:val="22"/>
          <w:szCs w:val="22"/>
          <w:lang w:eastAsia="en-GB"/>
        </w:rPr>
      </w:pPr>
      <w:r>
        <w:rPr>
          <w:lang w:eastAsia="zh-CN"/>
        </w:rPr>
        <w:t>8.1.2.3.2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_Toc89425363 \h </w:instrText>
      </w:r>
      <w:r>
        <w:fldChar w:fldCharType="separate"/>
      </w:r>
      <w:r>
        <w:t>26</w:t>
      </w:r>
      <w:r>
        <w:fldChar w:fldCharType="end"/>
      </w:r>
    </w:p>
    <w:p w14:paraId="15CC59AD" w14:textId="7C17759C" w:rsidR="00A55155" w:rsidRDefault="00A55155">
      <w:pPr>
        <w:pStyle w:val="TOC5"/>
        <w:rPr>
          <w:rFonts w:asciiTheme="minorHAnsi" w:eastAsiaTheme="minorEastAsia" w:hAnsiTheme="minorHAnsi" w:cstheme="minorBidi"/>
          <w:sz w:val="22"/>
          <w:szCs w:val="22"/>
          <w:lang w:eastAsia="en-GB"/>
        </w:rPr>
      </w:pPr>
      <w:r>
        <w:rPr>
          <w:lang w:eastAsia="zh-CN"/>
        </w:rPr>
        <w:t>8.1.2.3.3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_Toc89425364 \h </w:instrText>
      </w:r>
      <w:r>
        <w:fldChar w:fldCharType="separate"/>
      </w:r>
      <w:r>
        <w:t>26</w:t>
      </w:r>
      <w:r>
        <w:fldChar w:fldCharType="end"/>
      </w:r>
    </w:p>
    <w:p w14:paraId="5B990043" w14:textId="4346CB93" w:rsidR="00A55155" w:rsidRDefault="00A55155">
      <w:pPr>
        <w:pStyle w:val="TOC6"/>
        <w:rPr>
          <w:rFonts w:asciiTheme="minorHAnsi" w:eastAsiaTheme="minorEastAsia" w:hAnsiTheme="minorHAnsi" w:cstheme="minorBidi"/>
          <w:sz w:val="22"/>
          <w:szCs w:val="22"/>
          <w:lang w:eastAsia="en-GB"/>
        </w:rPr>
      </w:pPr>
      <w:r>
        <w:rPr>
          <w:lang w:eastAsia="zh-CN"/>
        </w:rPr>
        <w:t>8.1.2.3.3.1</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_Toc89425365 \h </w:instrText>
      </w:r>
      <w:r>
        <w:fldChar w:fldCharType="separate"/>
      </w:r>
      <w:r>
        <w:t>26</w:t>
      </w:r>
      <w:r>
        <w:fldChar w:fldCharType="end"/>
      </w:r>
    </w:p>
    <w:p w14:paraId="17ABEFF2" w14:textId="7DCD6BA7" w:rsidR="00A55155" w:rsidRDefault="00A55155">
      <w:pPr>
        <w:pStyle w:val="TOC3"/>
        <w:rPr>
          <w:rFonts w:asciiTheme="minorHAnsi" w:eastAsiaTheme="minorEastAsia" w:hAnsiTheme="minorHAnsi" w:cstheme="minorBidi"/>
          <w:sz w:val="22"/>
          <w:szCs w:val="22"/>
          <w:lang w:eastAsia="en-GB"/>
        </w:rPr>
      </w:pPr>
      <w:r>
        <w:rPr>
          <w:lang w:eastAsia="zh-CN"/>
        </w:rPr>
        <w:t>8</w:t>
      </w:r>
      <w:r>
        <w:t>.1.3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_Toc89425366 \h </w:instrText>
      </w:r>
      <w:r>
        <w:fldChar w:fldCharType="separate"/>
      </w:r>
      <w:r>
        <w:t>27</w:t>
      </w:r>
      <w:r>
        <w:fldChar w:fldCharType="end"/>
      </w:r>
    </w:p>
    <w:p w14:paraId="3A20D614" w14:textId="76C7271D" w:rsidR="00A55155" w:rsidRDefault="00A55155">
      <w:pPr>
        <w:pStyle w:val="TOC3"/>
        <w:rPr>
          <w:rFonts w:asciiTheme="minorHAnsi" w:eastAsiaTheme="minorEastAsia" w:hAnsiTheme="minorHAnsi" w:cstheme="minorBidi"/>
          <w:sz w:val="22"/>
          <w:szCs w:val="22"/>
          <w:lang w:eastAsia="en-GB"/>
        </w:rPr>
      </w:pPr>
      <w:r>
        <w:rPr>
          <w:lang w:eastAsia="zh-CN"/>
        </w:rPr>
        <w:t>8</w:t>
      </w:r>
      <w:r>
        <w:t>.1.4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_Toc89425367 \h </w:instrText>
      </w:r>
      <w:r>
        <w:fldChar w:fldCharType="separate"/>
      </w:r>
      <w:r>
        <w:t>27</w:t>
      </w:r>
      <w:r>
        <w:fldChar w:fldCharType="end"/>
      </w:r>
    </w:p>
    <w:p w14:paraId="18C19BD4" w14:textId="77FDC93A" w:rsidR="00A55155" w:rsidRDefault="00A55155">
      <w:pPr>
        <w:pStyle w:val="TOC3"/>
        <w:rPr>
          <w:rFonts w:asciiTheme="minorHAnsi" w:eastAsiaTheme="minorEastAsia" w:hAnsiTheme="minorHAnsi" w:cstheme="minorBidi"/>
          <w:sz w:val="22"/>
          <w:szCs w:val="22"/>
          <w:lang w:eastAsia="en-GB"/>
        </w:rPr>
      </w:pPr>
      <w:r>
        <w:rPr>
          <w:lang w:eastAsia="zh-CN"/>
        </w:rPr>
        <w:t>8</w:t>
      </w:r>
      <w:r>
        <w:t>.1.5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_Toc89425368 \h </w:instrText>
      </w:r>
      <w:r>
        <w:fldChar w:fldCharType="separate"/>
      </w:r>
      <w:r>
        <w:t>27</w:t>
      </w:r>
      <w:r>
        <w:fldChar w:fldCharType="end"/>
      </w:r>
    </w:p>
    <w:p w14:paraId="5683D055" w14:textId="3C431724" w:rsidR="00A55155" w:rsidRDefault="00A55155">
      <w:pPr>
        <w:pStyle w:val="TOC4"/>
        <w:rPr>
          <w:rFonts w:asciiTheme="minorHAnsi" w:eastAsiaTheme="minorEastAsia" w:hAnsiTheme="minorHAnsi" w:cstheme="minorBidi"/>
          <w:sz w:val="22"/>
          <w:szCs w:val="22"/>
          <w:lang w:eastAsia="en-GB"/>
        </w:rPr>
      </w:pPr>
      <w:r>
        <w:rPr>
          <w:lang w:eastAsia="zh-CN"/>
        </w:rPr>
        <w:t>8.1.5.1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_Toc89425369 \h </w:instrText>
      </w:r>
      <w:r>
        <w:fldChar w:fldCharType="separate"/>
      </w:r>
      <w:r>
        <w:t>27</w:t>
      </w:r>
      <w:r>
        <w:fldChar w:fldCharType="end"/>
      </w:r>
    </w:p>
    <w:p w14:paraId="19DC2F30" w14:textId="45C42D8A" w:rsidR="00A55155" w:rsidRDefault="00A55155">
      <w:pPr>
        <w:pStyle w:val="TOC4"/>
        <w:rPr>
          <w:rFonts w:asciiTheme="minorHAnsi" w:eastAsiaTheme="minorEastAsia" w:hAnsiTheme="minorHAnsi" w:cstheme="minorBidi"/>
          <w:sz w:val="22"/>
          <w:szCs w:val="22"/>
          <w:lang w:eastAsia="en-GB"/>
        </w:rPr>
      </w:pPr>
      <w:r>
        <w:rPr>
          <w:lang w:eastAsia="zh-CN"/>
        </w:rPr>
        <w:t>8.1.5.2</w:t>
      </w:r>
      <w:r>
        <w:rPr>
          <w:rFonts w:asciiTheme="minorHAnsi" w:eastAsiaTheme="minorEastAsia" w:hAnsiTheme="minorHAnsi" w:cstheme="minorBidi"/>
          <w:sz w:val="22"/>
          <w:szCs w:val="22"/>
          <w:lang w:eastAsia="en-GB"/>
        </w:rPr>
        <w:tab/>
      </w:r>
      <w:r>
        <w:rPr>
          <w:lang w:eastAsia="zh-CN"/>
        </w:rPr>
        <w:t>Structured data types</w:t>
      </w:r>
      <w:r>
        <w:tab/>
      </w:r>
      <w:r>
        <w:fldChar w:fldCharType="begin" w:fldLock="1"/>
      </w:r>
      <w:r>
        <w:instrText xml:space="preserve"> PAGEREF _Toc89425370 \h </w:instrText>
      </w:r>
      <w:r>
        <w:fldChar w:fldCharType="separate"/>
      </w:r>
      <w:r>
        <w:t>28</w:t>
      </w:r>
      <w:r>
        <w:fldChar w:fldCharType="end"/>
      </w:r>
    </w:p>
    <w:p w14:paraId="2F0B03E7" w14:textId="5B3E191E" w:rsidR="00A55155" w:rsidRDefault="00A55155">
      <w:pPr>
        <w:pStyle w:val="TOC5"/>
        <w:rPr>
          <w:rFonts w:asciiTheme="minorHAnsi" w:eastAsiaTheme="minorEastAsia" w:hAnsiTheme="minorHAnsi" w:cstheme="minorBidi"/>
          <w:sz w:val="22"/>
          <w:szCs w:val="22"/>
          <w:lang w:eastAsia="en-GB"/>
        </w:rPr>
      </w:pPr>
      <w:r>
        <w:rPr>
          <w:lang w:eastAsia="zh-CN"/>
        </w:rPr>
        <w:t>8.1.5.2.1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_Toc89425371 \h </w:instrText>
      </w:r>
      <w:r>
        <w:fldChar w:fldCharType="separate"/>
      </w:r>
      <w:r>
        <w:t>28</w:t>
      </w:r>
      <w:r>
        <w:fldChar w:fldCharType="end"/>
      </w:r>
    </w:p>
    <w:p w14:paraId="54A188FD" w14:textId="0FEDBD0E" w:rsidR="00A55155" w:rsidRDefault="00A55155">
      <w:pPr>
        <w:pStyle w:val="TOC5"/>
        <w:rPr>
          <w:rFonts w:asciiTheme="minorHAnsi" w:eastAsiaTheme="minorEastAsia" w:hAnsiTheme="minorHAnsi" w:cstheme="minorBidi"/>
          <w:sz w:val="22"/>
          <w:szCs w:val="22"/>
          <w:lang w:eastAsia="en-GB"/>
        </w:rPr>
      </w:pPr>
      <w:r>
        <w:rPr>
          <w:lang w:eastAsia="zh-CN"/>
        </w:rPr>
        <w:t>8.1.5.2.2</w:t>
      </w:r>
      <w:r>
        <w:rPr>
          <w:rFonts w:asciiTheme="minorHAnsi" w:eastAsiaTheme="minorEastAsia" w:hAnsiTheme="minorHAnsi" w:cstheme="minorBidi"/>
          <w:sz w:val="22"/>
          <w:szCs w:val="22"/>
          <w:lang w:eastAsia="en-GB"/>
        </w:rPr>
        <w:tab/>
      </w:r>
      <w:r>
        <w:rPr>
          <w:lang w:eastAsia="zh-CN"/>
        </w:rPr>
        <w:t xml:space="preserve">Type: </w:t>
      </w:r>
      <w:r>
        <w:t>ASRegistration</w:t>
      </w:r>
      <w:r>
        <w:tab/>
      </w:r>
      <w:r>
        <w:fldChar w:fldCharType="begin" w:fldLock="1"/>
      </w:r>
      <w:r>
        <w:instrText xml:space="preserve"> PAGEREF _Toc89425372 \h </w:instrText>
      </w:r>
      <w:r>
        <w:fldChar w:fldCharType="separate"/>
      </w:r>
      <w:r>
        <w:t>28</w:t>
      </w:r>
      <w:r>
        <w:fldChar w:fldCharType="end"/>
      </w:r>
    </w:p>
    <w:p w14:paraId="5411241B" w14:textId="5B20E1AA" w:rsidR="00A55155" w:rsidRDefault="00A55155">
      <w:pPr>
        <w:pStyle w:val="TOC5"/>
        <w:rPr>
          <w:rFonts w:asciiTheme="minorHAnsi" w:eastAsiaTheme="minorEastAsia" w:hAnsiTheme="minorHAnsi" w:cstheme="minorBidi"/>
          <w:sz w:val="22"/>
          <w:szCs w:val="22"/>
          <w:lang w:eastAsia="en-GB"/>
        </w:rPr>
      </w:pPr>
      <w:r>
        <w:rPr>
          <w:lang w:eastAsia="zh-CN"/>
        </w:rPr>
        <w:t>8.1.5.2.3</w:t>
      </w:r>
      <w:r>
        <w:rPr>
          <w:rFonts w:asciiTheme="minorHAnsi" w:eastAsiaTheme="minorEastAsia" w:hAnsiTheme="minorHAnsi" w:cstheme="minorBidi"/>
          <w:sz w:val="22"/>
          <w:szCs w:val="22"/>
          <w:lang w:eastAsia="en-GB"/>
        </w:rPr>
        <w:tab/>
      </w:r>
      <w:r>
        <w:rPr>
          <w:lang w:eastAsia="zh-CN"/>
        </w:rPr>
        <w:t xml:space="preserve">Type: </w:t>
      </w:r>
      <w:r>
        <w:t>ASRegistrationA</w:t>
      </w:r>
      <w:r>
        <w:rPr>
          <w:lang w:eastAsia="zh-CN"/>
        </w:rPr>
        <w:t>ck</w:t>
      </w:r>
      <w:r>
        <w:tab/>
      </w:r>
      <w:r>
        <w:fldChar w:fldCharType="begin" w:fldLock="1"/>
      </w:r>
      <w:r>
        <w:instrText xml:space="preserve"> PAGEREF _Toc89425373 \h </w:instrText>
      </w:r>
      <w:r>
        <w:fldChar w:fldCharType="separate"/>
      </w:r>
      <w:r>
        <w:t>28</w:t>
      </w:r>
      <w:r>
        <w:fldChar w:fldCharType="end"/>
      </w:r>
    </w:p>
    <w:p w14:paraId="30A3039D" w14:textId="05D28EA3" w:rsidR="00A55155" w:rsidRDefault="00A55155">
      <w:pPr>
        <w:pStyle w:val="TOC5"/>
        <w:rPr>
          <w:rFonts w:asciiTheme="minorHAnsi" w:eastAsiaTheme="minorEastAsia" w:hAnsiTheme="minorHAnsi" w:cstheme="minorBidi"/>
          <w:sz w:val="22"/>
          <w:szCs w:val="22"/>
          <w:lang w:eastAsia="en-GB"/>
        </w:rPr>
      </w:pPr>
      <w:r>
        <w:rPr>
          <w:lang w:eastAsia="zh-CN"/>
        </w:rPr>
        <w:t>8.1.5.2.4</w:t>
      </w:r>
      <w:r>
        <w:rPr>
          <w:rFonts w:asciiTheme="minorHAnsi" w:eastAsiaTheme="minorEastAsia" w:hAnsiTheme="minorHAnsi" w:cstheme="minorBidi"/>
          <w:sz w:val="22"/>
          <w:szCs w:val="22"/>
          <w:lang w:eastAsia="en-GB"/>
        </w:rPr>
        <w:tab/>
      </w:r>
      <w:r>
        <w:rPr>
          <w:lang w:eastAsia="zh-CN"/>
        </w:rPr>
        <w:t>Type: ASProfile</w:t>
      </w:r>
      <w:r>
        <w:tab/>
      </w:r>
      <w:r>
        <w:fldChar w:fldCharType="begin" w:fldLock="1"/>
      </w:r>
      <w:r>
        <w:instrText xml:space="preserve"> PAGEREF _Toc89425374 \h </w:instrText>
      </w:r>
      <w:r>
        <w:fldChar w:fldCharType="separate"/>
      </w:r>
      <w:r>
        <w:t>28</w:t>
      </w:r>
      <w:r>
        <w:fldChar w:fldCharType="end"/>
      </w:r>
    </w:p>
    <w:p w14:paraId="78CE75C6" w14:textId="3BCADCFF" w:rsidR="00A55155" w:rsidRDefault="00A55155">
      <w:pPr>
        <w:pStyle w:val="TOC4"/>
        <w:rPr>
          <w:rFonts w:asciiTheme="minorHAnsi" w:eastAsiaTheme="minorEastAsia" w:hAnsiTheme="minorHAnsi" w:cstheme="minorBidi"/>
          <w:sz w:val="22"/>
          <w:szCs w:val="22"/>
          <w:lang w:eastAsia="en-GB"/>
        </w:rPr>
      </w:pPr>
      <w:r>
        <w:rPr>
          <w:lang w:eastAsia="zh-CN"/>
        </w:rPr>
        <w:t>8.1.5.3</w:t>
      </w:r>
      <w:r>
        <w:rPr>
          <w:rFonts w:asciiTheme="minorHAnsi" w:eastAsiaTheme="minorEastAsia" w:hAnsiTheme="minorHAnsi" w:cstheme="minorBidi"/>
          <w:sz w:val="22"/>
          <w:szCs w:val="22"/>
          <w:lang w:eastAsia="en-GB"/>
        </w:rPr>
        <w:tab/>
      </w:r>
      <w:r>
        <w:rPr>
          <w:lang w:eastAsia="zh-CN"/>
        </w:rPr>
        <w:t>Simple data types and enumerations</w:t>
      </w:r>
      <w:r>
        <w:tab/>
      </w:r>
      <w:r>
        <w:fldChar w:fldCharType="begin" w:fldLock="1"/>
      </w:r>
      <w:r>
        <w:instrText xml:space="preserve"> PAGEREF _Toc89425375 \h </w:instrText>
      </w:r>
      <w:r>
        <w:fldChar w:fldCharType="separate"/>
      </w:r>
      <w:r>
        <w:t>28</w:t>
      </w:r>
      <w:r>
        <w:fldChar w:fldCharType="end"/>
      </w:r>
    </w:p>
    <w:p w14:paraId="238921AC" w14:textId="35D561DE" w:rsidR="00A55155" w:rsidRDefault="00A55155">
      <w:pPr>
        <w:pStyle w:val="TOC3"/>
        <w:rPr>
          <w:rFonts w:asciiTheme="minorHAnsi" w:eastAsiaTheme="minorEastAsia" w:hAnsiTheme="minorHAnsi" w:cstheme="minorBidi"/>
          <w:sz w:val="22"/>
          <w:szCs w:val="22"/>
          <w:lang w:eastAsia="en-GB"/>
        </w:rPr>
      </w:pPr>
      <w:r>
        <w:rPr>
          <w:lang w:eastAsia="zh-CN"/>
        </w:rPr>
        <w:t>8</w:t>
      </w:r>
      <w:r>
        <w:t>.1.6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_Toc89425376 \h </w:instrText>
      </w:r>
      <w:r>
        <w:fldChar w:fldCharType="separate"/>
      </w:r>
      <w:r>
        <w:t>28</w:t>
      </w:r>
      <w:r>
        <w:fldChar w:fldCharType="end"/>
      </w:r>
    </w:p>
    <w:p w14:paraId="5EDD76F5" w14:textId="635DB0ED" w:rsidR="00A55155" w:rsidRDefault="00A55155">
      <w:pPr>
        <w:pStyle w:val="TOC3"/>
        <w:rPr>
          <w:rFonts w:asciiTheme="minorHAnsi" w:eastAsiaTheme="minorEastAsia" w:hAnsiTheme="minorHAnsi" w:cstheme="minorBidi"/>
          <w:sz w:val="22"/>
          <w:szCs w:val="22"/>
          <w:lang w:eastAsia="en-GB"/>
        </w:rPr>
      </w:pPr>
      <w:r>
        <w:rPr>
          <w:lang w:eastAsia="zh-CN"/>
        </w:rPr>
        <w:t>8</w:t>
      </w:r>
      <w:r>
        <w:t>.1.7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_Toc89425377 \h </w:instrText>
      </w:r>
      <w:r>
        <w:fldChar w:fldCharType="separate"/>
      </w:r>
      <w:r>
        <w:t>28</w:t>
      </w:r>
      <w:r>
        <w:fldChar w:fldCharType="end"/>
      </w:r>
    </w:p>
    <w:p w14:paraId="71298D09" w14:textId="27410EE1" w:rsidR="00A55155" w:rsidRDefault="00A55155">
      <w:pPr>
        <w:pStyle w:val="TOC2"/>
        <w:rPr>
          <w:rFonts w:asciiTheme="minorHAnsi" w:eastAsiaTheme="minorEastAsia" w:hAnsiTheme="minorHAnsi" w:cstheme="minorBidi"/>
          <w:sz w:val="22"/>
          <w:szCs w:val="22"/>
          <w:lang w:eastAsia="en-GB"/>
        </w:rPr>
      </w:pPr>
      <w:r>
        <w:rPr>
          <w:lang w:eastAsia="zh-CN"/>
        </w:rPr>
        <w:t>8.2</w:t>
      </w:r>
      <w:r>
        <w:rPr>
          <w:rFonts w:asciiTheme="minorHAnsi" w:eastAsiaTheme="minorEastAsia" w:hAnsiTheme="minorHAnsi" w:cstheme="minorBidi"/>
          <w:sz w:val="22"/>
          <w:szCs w:val="22"/>
          <w:lang w:eastAsia="en-GB"/>
        </w:rPr>
        <w:tab/>
      </w:r>
      <w:r>
        <w:rPr>
          <w:lang w:eastAsia="zh-CN"/>
        </w:rPr>
        <w:t>MSGS_MSGDelivery API</w:t>
      </w:r>
      <w:r>
        <w:tab/>
      </w:r>
      <w:r>
        <w:fldChar w:fldCharType="begin" w:fldLock="1"/>
      </w:r>
      <w:r>
        <w:instrText xml:space="preserve"> PAGEREF _Toc89425378 \h </w:instrText>
      </w:r>
      <w:r>
        <w:fldChar w:fldCharType="separate"/>
      </w:r>
      <w:r>
        <w:t>29</w:t>
      </w:r>
      <w:r>
        <w:fldChar w:fldCharType="end"/>
      </w:r>
    </w:p>
    <w:p w14:paraId="62149205" w14:textId="558F21D4" w:rsidR="00A55155" w:rsidRDefault="00A55155">
      <w:pPr>
        <w:pStyle w:val="TOC3"/>
        <w:rPr>
          <w:rFonts w:asciiTheme="minorHAnsi" w:eastAsiaTheme="minorEastAsia" w:hAnsiTheme="minorHAnsi" w:cstheme="minorBidi"/>
          <w:sz w:val="22"/>
          <w:szCs w:val="22"/>
          <w:lang w:eastAsia="en-GB"/>
        </w:rPr>
      </w:pPr>
      <w:r>
        <w:rPr>
          <w:lang w:eastAsia="zh-CN"/>
        </w:rPr>
        <w:t>8</w:t>
      </w:r>
      <w:r>
        <w:t>.</w:t>
      </w:r>
      <w:r>
        <w:rPr>
          <w:lang w:eastAsia="zh-CN"/>
        </w:rPr>
        <w:t>2</w:t>
      </w:r>
      <w:r>
        <w:t>.1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_Toc89425379 \h </w:instrText>
      </w:r>
      <w:r>
        <w:fldChar w:fldCharType="separate"/>
      </w:r>
      <w:r>
        <w:t>29</w:t>
      </w:r>
      <w:r>
        <w:fldChar w:fldCharType="end"/>
      </w:r>
    </w:p>
    <w:p w14:paraId="4A32BE7B" w14:textId="3D14529D" w:rsidR="00A55155" w:rsidRDefault="00A55155">
      <w:pPr>
        <w:pStyle w:val="TOC3"/>
        <w:rPr>
          <w:rFonts w:asciiTheme="minorHAnsi" w:eastAsiaTheme="minorEastAsia" w:hAnsiTheme="minorHAnsi" w:cstheme="minorBidi"/>
          <w:sz w:val="22"/>
          <w:szCs w:val="22"/>
          <w:lang w:eastAsia="en-GB"/>
        </w:rPr>
      </w:pPr>
      <w:r>
        <w:rPr>
          <w:lang w:eastAsia="zh-CN"/>
        </w:rPr>
        <w:t>8</w:t>
      </w:r>
      <w:r>
        <w:t>.</w:t>
      </w:r>
      <w:r>
        <w:rPr>
          <w:lang w:eastAsia="zh-CN"/>
        </w:rPr>
        <w:t>2</w:t>
      </w:r>
      <w:r>
        <w:t>.2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_Toc89425380 \h </w:instrText>
      </w:r>
      <w:r>
        <w:fldChar w:fldCharType="separate"/>
      </w:r>
      <w:r>
        <w:t>29</w:t>
      </w:r>
      <w:r>
        <w:fldChar w:fldCharType="end"/>
      </w:r>
    </w:p>
    <w:p w14:paraId="17C24768" w14:textId="2007809D" w:rsidR="00A55155" w:rsidRDefault="00A55155">
      <w:pPr>
        <w:pStyle w:val="TOC4"/>
        <w:rPr>
          <w:rFonts w:asciiTheme="minorHAnsi" w:eastAsiaTheme="minorEastAsia" w:hAnsiTheme="minorHAnsi" w:cstheme="minorBidi"/>
          <w:sz w:val="22"/>
          <w:szCs w:val="22"/>
          <w:lang w:eastAsia="en-GB"/>
        </w:rPr>
      </w:pPr>
      <w:r>
        <w:t>8.</w:t>
      </w:r>
      <w:r w:rsidRPr="00DA7154">
        <w:rPr>
          <w:lang w:val="en-US" w:eastAsia="zh-CN"/>
        </w:rPr>
        <w:t>2</w:t>
      </w:r>
      <w:r>
        <w:t>.2.</w:t>
      </w:r>
      <w:r w:rsidRPr="00DA7154">
        <w:rPr>
          <w:lang w:val="en-US" w:eastAsia="zh-CN"/>
        </w:rPr>
        <w:t>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_Toc89425381 \h </w:instrText>
      </w:r>
      <w:r>
        <w:fldChar w:fldCharType="separate"/>
      </w:r>
      <w:r>
        <w:t>29</w:t>
      </w:r>
      <w:r>
        <w:fldChar w:fldCharType="end"/>
      </w:r>
    </w:p>
    <w:p w14:paraId="133A28A4" w14:textId="68D3A14A" w:rsidR="00A55155" w:rsidRDefault="00A55155">
      <w:pPr>
        <w:pStyle w:val="TOC4"/>
        <w:rPr>
          <w:rFonts w:asciiTheme="minorHAnsi" w:eastAsiaTheme="minorEastAsia" w:hAnsiTheme="minorHAnsi" w:cstheme="minorBidi"/>
          <w:sz w:val="22"/>
          <w:szCs w:val="22"/>
          <w:lang w:eastAsia="en-GB"/>
        </w:rPr>
      </w:pPr>
      <w:r>
        <w:t>8.</w:t>
      </w:r>
      <w:r w:rsidRPr="00DA7154">
        <w:rPr>
          <w:lang w:val="en-US" w:eastAsia="zh-CN"/>
        </w:rPr>
        <w:t>2</w:t>
      </w:r>
      <w:r>
        <w:t>.2.</w:t>
      </w:r>
      <w:r w:rsidRPr="00DA7154">
        <w:rPr>
          <w:lang w:val="en-US" w:eastAsia="zh-CN"/>
        </w:rPr>
        <w:t>2</w:t>
      </w:r>
      <w:r>
        <w:rPr>
          <w:rFonts w:asciiTheme="minorHAnsi" w:eastAsiaTheme="minorEastAsia" w:hAnsiTheme="minorHAnsi" w:cstheme="minorBidi"/>
          <w:sz w:val="22"/>
          <w:szCs w:val="22"/>
          <w:lang w:eastAsia="en-GB"/>
        </w:rPr>
        <w:tab/>
      </w:r>
      <w:r w:rsidRPr="00DA7154">
        <w:rPr>
          <w:rFonts w:eastAsia="SimSun"/>
          <w:lang w:val="en-US"/>
        </w:rPr>
        <w:t>Resource: AS Message Deliveries</w:t>
      </w:r>
      <w:r>
        <w:tab/>
      </w:r>
      <w:r>
        <w:fldChar w:fldCharType="begin" w:fldLock="1"/>
      </w:r>
      <w:r>
        <w:instrText xml:space="preserve"> PAGEREF _Toc89425382 \h </w:instrText>
      </w:r>
      <w:r>
        <w:fldChar w:fldCharType="separate"/>
      </w:r>
      <w:r>
        <w:t>30</w:t>
      </w:r>
      <w:r>
        <w:fldChar w:fldCharType="end"/>
      </w:r>
    </w:p>
    <w:p w14:paraId="3935D679" w14:textId="6C4EA523" w:rsidR="00A55155" w:rsidRDefault="00A55155">
      <w:pPr>
        <w:pStyle w:val="TOC5"/>
        <w:rPr>
          <w:rFonts w:asciiTheme="minorHAnsi" w:eastAsiaTheme="minorEastAsia" w:hAnsiTheme="minorHAnsi" w:cstheme="minorBidi"/>
          <w:sz w:val="22"/>
          <w:szCs w:val="22"/>
          <w:lang w:eastAsia="en-GB"/>
        </w:rPr>
      </w:pPr>
      <w:r>
        <w:rPr>
          <w:lang w:eastAsia="zh-CN"/>
        </w:rPr>
        <w:t>8.</w:t>
      </w:r>
      <w:r w:rsidRPr="00DA7154">
        <w:rPr>
          <w:lang w:val="en-US" w:eastAsia="zh-CN"/>
        </w:rPr>
        <w:t>2</w:t>
      </w:r>
      <w:r>
        <w:rPr>
          <w:lang w:eastAsia="zh-CN"/>
        </w:rPr>
        <w:t>.</w:t>
      </w:r>
      <w:r w:rsidRPr="00DA7154">
        <w:rPr>
          <w:lang w:val="en-US" w:eastAsia="zh-CN"/>
        </w:rPr>
        <w:t>2</w:t>
      </w:r>
      <w:r>
        <w:rPr>
          <w:lang w:eastAsia="zh-CN"/>
        </w:rPr>
        <w:t>.2.1</w:t>
      </w:r>
      <w:r>
        <w:rPr>
          <w:rFonts w:asciiTheme="minorHAnsi" w:eastAsiaTheme="minorEastAsia" w:hAnsiTheme="minorHAnsi" w:cstheme="minorBidi"/>
          <w:sz w:val="22"/>
          <w:szCs w:val="22"/>
          <w:lang w:eastAsia="en-GB"/>
        </w:rPr>
        <w:tab/>
      </w:r>
      <w:r w:rsidRPr="00DA7154">
        <w:rPr>
          <w:rFonts w:eastAsia="SimSun"/>
          <w:lang w:val="en-US" w:eastAsia="zh-CN"/>
        </w:rPr>
        <w:t>Description</w:t>
      </w:r>
      <w:r>
        <w:tab/>
      </w:r>
      <w:r>
        <w:fldChar w:fldCharType="begin" w:fldLock="1"/>
      </w:r>
      <w:r>
        <w:instrText xml:space="preserve"> PAGEREF _Toc89425383 \h </w:instrText>
      </w:r>
      <w:r>
        <w:fldChar w:fldCharType="separate"/>
      </w:r>
      <w:r>
        <w:t>30</w:t>
      </w:r>
      <w:r>
        <w:fldChar w:fldCharType="end"/>
      </w:r>
    </w:p>
    <w:p w14:paraId="6171B0F4" w14:textId="725A0755" w:rsidR="00A55155" w:rsidRDefault="00A55155">
      <w:pPr>
        <w:pStyle w:val="TOC5"/>
        <w:rPr>
          <w:rFonts w:asciiTheme="minorHAnsi" w:eastAsiaTheme="minorEastAsia" w:hAnsiTheme="minorHAnsi" w:cstheme="minorBidi"/>
          <w:sz w:val="22"/>
          <w:szCs w:val="22"/>
          <w:lang w:eastAsia="en-GB"/>
        </w:rPr>
      </w:pPr>
      <w:r>
        <w:rPr>
          <w:lang w:eastAsia="zh-CN"/>
        </w:rPr>
        <w:t>8.</w:t>
      </w:r>
      <w:r w:rsidRPr="00DA7154">
        <w:rPr>
          <w:lang w:val="en-US" w:eastAsia="zh-CN"/>
        </w:rPr>
        <w:t>2</w:t>
      </w:r>
      <w:r>
        <w:rPr>
          <w:lang w:eastAsia="zh-CN"/>
        </w:rPr>
        <w:t>.</w:t>
      </w:r>
      <w:r w:rsidRPr="00DA7154">
        <w:rPr>
          <w:lang w:val="en-US" w:eastAsia="zh-CN"/>
        </w:rPr>
        <w:t>2</w:t>
      </w:r>
      <w:r>
        <w:rPr>
          <w:lang w:eastAsia="zh-CN"/>
        </w:rPr>
        <w:t>.2.</w:t>
      </w:r>
      <w:r w:rsidRPr="00DA7154">
        <w:rPr>
          <w:lang w:val="en-US" w:eastAsia="zh-CN"/>
        </w:rPr>
        <w:t>2</w:t>
      </w:r>
      <w:r>
        <w:rPr>
          <w:rFonts w:asciiTheme="minorHAnsi" w:eastAsiaTheme="minorEastAsia" w:hAnsiTheme="minorHAnsi" w:cstheme="minorBidi"/>
          <w:sz w:val="22"/>
          <w:szCs w:val="22"/>
          <w:lang w:eastAsia="en-GB"/>
        </w:rPr>
        <w:tab/>
      </w:r>
      <w:r w:rsidRPr="00DA7154">
        <w:rPr>
          <w:rFonts w:eastAsia="SimSun"/>
          <w:lang w:val="en-US" w:eastAsia="zh-CN"/>
        </w:rPr>
        <w:t>Resource Definition</w:t>
      </w:r>
      <w:r>
        <w:tab/>
      </w:r>
      <w:r>
        <w:fldChar w:fldCharType="begin" w:fldLock="1"/>
      </w:r>
      <w:r>
        <w:instrText xml:space="preserve"> PAGEREF _Toc89425384 \h </w:instrText>
      </w:r>
      <w:r>
        <w:fldChar w:fldCharType="separate"/>
      </w:r>
      <w:r>
        <w:t>30</w:t>
      </w:r>
      <w:r>
        <w:fldChar w:fldCharType="end"/>
      </w:r>
    </w:p>
    <w:p w14:paraId="619E680A" w14:textId="3895FCF3" w:rsidR="00A55155" w:rsidRDefault="00A55155">
      <w:pPr>
        <w:pStyle w:val="TOC5"/>
        <w:rPr>
          <w:rFonts w:asciiTheme="minorHAnsi" w:eastAsiaTheme="minorEastAsia" w:hAnsiTheme="minorHAnsi" w:cstheme="minorBidi"/>
          <w:sz w:val="22"/>
          <w:szCs w:val="22"/>
          <w:lang w:eastAsia="en-GB"/>
        </w:rPr>
      </w:pPr>
      <w:r>
        <w:rPr>
          <w:lang w:eastAsia="zh-CN"/>
        </w:rPr>
        <w:t>8.</w:t>
      </w:r>
      <w:r w:rsidRPr="00DA7154">
        <w:rPr>
          <w:lang w:val="en-US" w:eastAsia="zh-CN"/>
        </w:rPr>
        <w:t>2</w:t>
      </w:r>
      <w:r>
        <w:rPr>
          <w:lang w:eastAsia="zh-CN"/>
        </w:rPr>
        <w:t>.</w:t>
      </w:r>
      <w:r w:rsidRPr="00DA7154">
        <w:rPr>
          <w:lang w:val="en-US" w:eastAsia="zh-CN"/>
        </w:rPr>
        <w:t>2</w:t>
      </w:r>
      <w:r>
        <w:rPr>
          <w:lang w:eastAsia="zh-CN"/>
        </w:rPr>
        <w:t>.2.</w:t>
      </w:r>
      <w:r w:rsidRPr="00DA7154">
        <w:rPr>
          <w:lang w:val="en-US" w:eastAsia="zh-CN"/>
        </w:rPr>
        <w:t>3</w:t>
      </w:r>
      <w:r>
        <w:rPr>
          <w:rFonts w:asciiTheme="minorHAnsi" w:eastAsiaTheme="minorEastAsia" w:hAnsiTheme="minorHAnsi" w:cstheme="minorBidi"/>
          <w:sz w:val="22"/>
          <w:szCs w:val="22"/>
          <w:lang w:eastAsia="en-GB"/>
        </w:rPr>
        <w:tab/>
      </w:r>
      <w:r w:rsidRPr="00DA7154">
        <w:rPr>
          <w:rFonts w:eastAsia="SimSun"/>
          <w:lang w:val="en-US" w:eastAsia="zh-CN"/>
        </w:rPr>
        <w:t>Resource Standard Methods</w:t>
      </w:r>
      <w:r>
        <w:tab/>
      </w:r>
      <w:r>
        <w:fldChar w:fldCharType="begin" w:fldLock="1"/>
      </w:r>
      <w:r>
        <w:instrText xml:space="preserve"> PAGEREF _Toc89425385 \h </w:instrText>
      </w:r>
      <w:r>
        <w:fldChar w:fldCharType="separate"/>
      </w:r>
      <w:r>
        <w:t>30</w:t>
      </w:r>
      <w:r>
        <w:fldChar w:fldCharType="end"/>
      </w:r>
    </w:p>
    <w:p w14:paraId="150A3AF3" w14:textId="35B8537E" w:rsidR="00A55155" w:rsidRDefault="00A55155">
      <w:pPr>
        <w:pStyle w:val="TOC6"/>
        <w:rPr>
          <w:rFonts w:asciiTheme="minorHAnsi" w:eastAsiaTheme="minorEastAsia" w:hAnsiTheme="minorHAnsi" w:cstheme="minorBidi"/>
          <w:sz w:val="22"/>
          <w:szCs w:val="22"/>
          <w:lang w:eastAsia="en-GB"/>
        </w:rPr>
      </w:pPr>
      <w:r w:rsidRPr="00DA7154">
        <w:rPr>
          <w:lang w:val="en-US" w:eastAsia="zh-CN"/>
        </w:rPr>
        <w:t>8.2.2.2.3.1</w:t>
      </w:r>
      <w:r>
        <w:rPr>
          <w:rFonts w:asciiTheme="minorHAnsi" w:eastAsiaTheme="minorEastAsia" w:hAnsiTheme="minorHAnsi" w:cstheme="minorBidi"/>
          <w:sz w:val="22"/>
          <w:szCs w:val="22"/>
          <w:lang w:eastAsia="en-GB"/>
        </w:rPr>
        <w:tab/>
      </w:r>
      <w:r w:rsidRPr="00DA7154">
        <w:rPr>
          <w:lang w:val="en-US" w:eastAsia="zh-CN"/>
        </w:rPr>
        <w:t>POST</w:t>
      </w:r>
      <w:r>
        <w:tab/>
      </w:r>
      <w:r>
        <w:fldChar w:fldCharType="begin" w:fldLock="1"/>
      </w:r>
      <w:r>
        <w:instrText xml:space="preserve"> PAGEREF _Toc89425386 \h </w:instrText>
      </w:r>
      <w:r>
        <w:fldChar w:fldCharType="separate"/>
      </w:r>
      <w:r>
        <w:t>30</w:t>
      </w:r>
      <w:r>
        <w:fldChar w:fldCharType="end"/>
      </w:r>
    </w:p>
    <w:p w14:paraId="448444A8" w14:textId="0AE37CBE" w:rsidR="00A55155" w:rsidRDefault="00A55155">
      <w:pPr>
        <w:pStyle w:val="TOC4"/>
        <w:rPr>
          <w:rFonts w:asciiTheme="minorHAnsi" w:eastAsiaTheme="minorEastAsia" w:hAnsiTheme="minorHAnsi" w:cstheme="minorBidi"/>
          <w:sz w:val="22"/>
          <w:szCs w:val="22"/>
          <w:lang w:eastAsia="en-GB"/>
        </w:rPr>
      </w:pPr>
      <w:r>
        <w:t>8.</w:t>
      </w:r>
      <w:r w:rsidRPr="00DA7154">
        <w:rPr>
          <w:lang w:val="en-US" w:eastAsia="zh-CN"/>
        </w:rPr>
        <w:t>2</w:t>
      </w:r>
      <w:r>
        <w:t>.2.</w:t>
      </w:r>
      <w:r w:rsidRPr="00DA7154">
        <w:rPr>
          <w:lang w:val="en-US" w:eastAsia="zh-CN"/>
        </w:rPr>
        <w:t>3</w:t>
      </w:r>
      <w:r>
        <w:rPr>
          <w:rFonts w:asciiTheme="minorHAnsi" w:eastAsiaTheme="minorEastAsia" w:hAnsiTheme="minorHAnsi" w:cstheme="minorBidi"/>
          <w:sz w:val="22"/>
          <w:szCs w:val="22"/>
          <w:lang w:eastAsia="en-GB"/>
        </w:rPr>
        <w:tab/>
      </w:r>
      <w:r w:rsidRPr="00DA7154">
        <w:rPr>
          <w:rFonts w:eastAsia="SimSun"/>
          <w:lang w:val="en-US"/>
        </w:rPr>
        <w:t>Resource: UE Message Deliveries</w:t>
      </w:r>
      <w:r>
        <w:tab/>
      </w:r>
      <w:r>
        <w:fldChar w:fldCharType="begin" w:fldLock="1"/>
      </w:r>
      <w:r>
        <w:instrText xml:space="preserve"> PAGEREF _Toc89425387 \h </w:instrText>
      </w:r>
      <w:r>
        <w:fldChar w:fldCharType="separate"/>
      </w:r>
      <w:r>
        <w:t>31</w:t>
      </w:r>
      <w:r>
        <w:fldChar w:fldCharType="end"/>
      </w:r>
    </w:p>
    <w:p w14:paraId="214ACCB5" w14:textId="0373CC4C" w:rsidR="00A55155" w:rsidRDefault="00A55155">
      <w:pPr>
        <w:pStyle w:val="TOC5"/>
        <w:rPr>
          <w:rFonts w:asciiTheme="minorHAnsi" w:eastAsiaTheme="minorEastAsia" w:hAnsiTheme="minorHAnsi" w:cstheme="minorBidi"/>
          <w:sz w:val="22"/>
          <w:szCs w:val="22"/>
          <w:lang w:eastAsia="en-GB"/>
        </w:rPr>
      </w:pPr>
      <w:r>
        <w:rPr>
          <w:lang w:eastAsia="zh-CN"/>
        </w:rPr>
        <w:t>8.</w:t>
      </w:r>
      <w:r w:rsidRPr="00DA7154">
        <w:rPr>
          <w:lang w:val="en-US" w:eastAsia="zh-CN"/>
        </w:rPr>
        <w:t>2</w:t>
      </w:r>
      <w:r>
        <w:rPr>
          <w:lang w:eastAsia="zh-CN"/>
        </w:rPr>
        <w:t>.</w:t>
      </w:r>
      <w:r w:rsidRPr="00DA7154">
        <w:rPr>
          <w:lang w:val="en-US" w:eastAsia="zh-CN"/>
        </w:rPr>
        <w:t>2</w:t>
      </w:r>
      <w:r>
        <w:rPr>
          <w:lang w:eastAsia="zh-CN"/>
        </w:rPr>
        <w:t>.</w:t>
      </w:r>
      <w:r w:rsidRPr="00DA7154">
        <w:rPr>
          <w:lang w:val="en-US" w:eastAsia="zh-CN"/>
        </w:rPr>
        <w:t>3</w:t>
      </w:r>
      <w:r>
        <w:rPr>
          <w:lang w:eastAsia="zh-CN"/>
        </w:rPr>
        <w:t>.</w:t>
      </w:r>
      <w:r w:rsidRPr="00DA7154">
        <w:rPr>
          <w:lang w:val="en-US" w:eastAsia="zh-CN"/>
        </w:rPr>
        <w:t>1</w:t>
      </w:r>
      <w:r>
        <w:rPr>
          <w:rFonts w:asciiTheme="minorHAnsi" w:eastAsiaTheme="minorEastAsia" w:hAnsiTheme="minorHAnsi" w:cstheme="minorBidi"/>
          <w:sz w:val="22"/>
          <w:szCs w:val="22"/>
          <w:lang w:eastAsia="en-GB"/>
        </w:rPr>
        <w:tab/>
      </w:r>
      <w:r w:rsidRPr="00DA7154">
        <w:rPr>
          <w:rFonts w:eastAsia="SimSun"/>
          <w:lang w:val="en-US" w:eastAsia="zh-CN"/>
        </w:rPr>
        <w:t>Description</w:t>
      </w:r>
      <w:r>
        <w:tab/>
      </w:r>
      <w:r>
        <w:fldChar w:fldCharType="begin" w:fldLock="1"/>
      </w:r>
      <w:r>
        <w:instrText xml:space="preserve"> PAGEREF _Toc89425388 \h </w:instrText>
      </w:r>
      <w:r>
        <w:fldChar w:fldCharType="separate"/>
      </w:r>
      <w:r>
        <w:t>31</w:t>
      </w:r>
      <w:r>
        <w:fldChar w:fldCharType="end"/>
      </w:r>
    </w:p>
    <w:p w14:paraId="4D9BEFE7" w14:textId="152580B8" w:rsidR="00A55155" w:rsidRDefault="00A55155">
      <w:pPr>
        <w:pStyle w:val="TOC5"/>
        <w:rPr>
          <w:rFonts w:asciiTheme="minorHAnsi" w:eastAsiaTheme="minorEastAsia" w:hAnsiTheme="minorHAnsi" w:cstheme="minorBidi"/>
          <w:sz w:val="22"/>
          <w:szCs w:val="22"/>
          <w:lang w:eastAsia="en-GB"/>
        </w:rPr>
      </w:pPr>
      <w:r>
        <w:rPr>
          <w:lang w:eastAsia="zh-CN"/>
        </w:rPr>
        <w:t>8.</w:t>
      </w:r>
      <w:r w:rsidRPr="00DA7154">
        <w:rPr>
          <w:lang w:val="en-US" w:eastAsia="zh-CN"/>
        </w:rPr>
        <w:t>2</w:t>
      </w:r>
      <w:r>
        <w:rPr>
          <w:lang w:eastAsia="zh-CN"/>
        </w:rPr>
        <w:t>.</w:t>
      </w:r>
      <w:r w:rsidRPr="00DA7154">
        <w:rPr>
          <w:lang w:val="en-US" w:eastAsia="zh-CN"/>
        </w:rPr>
        <w:t>2</w:t>
      </w:r>
      <w:r>
        <w:rPr>
          <w:lang w:eastAsia="zh-CN"/>
        </w:rPr>
        <w:t>.</w:t>
      </w:r>
      <w:r w:rsidRPr="00DA7154">
        <w:rPr>
          <w:lang w:val="en-US" w:eastAsia="zh-CN"/>
        </w:rPr>
        <w:t>3</w:t>
      </w:r>
      <w:r>
        <w:rPr>
          <w:lang w:eastAsia="zh-CN"/>
        </w:rPr>
        <w:t>.</w:t>
      </w:r>
      <w:r w:rsidRPr="00DA7154">
        <w:rPr>
          <w:lang w:val="en-US" w:eastAsia="zh-CN"/>
        </w:rPr>
        <w:t>2</w:t>
      </w:r>
      <w:r>
        <w:rPr>
          <w:rFonts w:asciiTheme="minorHAnsi" w:eastAsiaTheme="minorEastAsia" w:hAnsiTheme="minorHAnsi" w:cstheme="minorBidi"/>
          <w:sz w:val="22"/>
          <w:szCs w:val="22"/>
          <w:lang w:eastAsia="en-GB"/>
        </w:rPr>
        <w:tab/>
      </w:r>
      <w:r w:rsidRPr="00DA7154">
        <w:rPr>
          <w:rFonts w:eastAsia="SimSun"/>
          <w:lang w:val="en-US" w:eastAsia="zh-CN"/>
        </w:rPr>
        <w:t>Resource Definition</w:t>
      </w:r>
      <w:r>
        <w:tab/>
      </w:r>
      <w:r>
        <w:fldChar w:fldCharType="begin" w:fldLock="1"/>
      </w:r>
      <w:r>
        <w:instrText xml:space="preserve"> PAGEREF _Toc89425389 \h </w:instrText>
      </w:r>
      <w:r>
        <w:fldChar w:fldCharType="separate"/>
      </w:r>
      <w:r>
        <w:t>31</w:t>
      </w:r>
      <w:r>
        <w:fldChar w:fldCharType="end"/>
      </w:r>
    </w:p>
    <w:p w14:paraId="724F5AF0" w14:textId="15A151EA" w:rsidR="00A55155" w:rsidRDefault="00A55155">
      <w:pPr>
        <w:pStyle w:val="TOC5"/>
        <w:rPr>
          <w:rFonts w:asciiTheme="minorHAnsi" w:eastAsiaTheme="minorEastAsia" w:hAnsiTheme="minorHAnsi" w:cstheme="minorBidi"/>
          <w:sz w:val="22"/>
          <w:szCs w:val="22"/>
          <w:lang w:eastAsia="en-GB"/>
        </w:rPr>
      </w:pPr>
      <w:r>
        <w:rPr>
          <w:lang w:eastAsia="zh-CN"/>
        </w:rPr>
        <w:t>8.</w:t>
      </w:r>
      <w:r w:rsidRPr="00DA7154">
        <w:rPr>
          <w:lang w:val="en-US" w:eastAsia="zh-CN"/>
        </w:rPr>
        <w:t>2</w:t>
      </w:r>
      <w:r>
        <w:rPr>
          <w:lang w:eastAsia="zh-CN"/>
        </w:rPr>
        <w:t>.</w:t>
      </w:r>
      <w:r w:rsidRPr="00DA7154">
        <w:rPr>
          <w:lang w:val="en-US" w:eastAsia="zh-CN"/>
        </w:rPr>
        <w:t>2</w:t>
      </w:r>
      <w:r>
        <w:rPr>
          <w:lang w:eastAsia="zh-CN"/>
        </w:rPr>
        <w:t>.</w:t>
      </w:r>
      <w:r w:rsidRPr="00DA7154">
        <w:rPr>
          <w:lang w:val="en-US" w:eastAsia="zh-CN"/>
        </w:rPr>
        <w:t>3</w:t>
      </w:r>
      <w:r>
        <w:rPr>
          <w:lang w:eastAsia="zh-CN"/>
        </w:rPr>
        <w:t>.</w:t>
      </w:r>
      <w:r w:rsidRPr="00DA7154">
        <w:rPr>
          <w:lang w:val="en-US" w:eastAsia="zh-CN"/>
        </w:rPr>
        <w:t>3</w:t>
      </w:r>
      <w:r>
        <w:rPr>
          <w:rFonts w:asciiTheme="minorHAnsi" w:eastAsiaTheme="minorEastAsia" w:hAnsiTheme="minorHAnsi" w:cstheme="minorBidi"/>
          <w:sz w:val="22"/>
          <w:szCs w:val="22"/>
          <w:lang w:eastAsia="en-GB"/>
        </w:rPr>
        <w:tab/>
      </w:r>
      <w:r w:rsidRPr="00DA7154">
        <w:rPr>
          <w:rFonts w:eastAsia="SimSun"/>
          <w:lang w:val="en-US" w:eastAsia="zh-CN"/>
        </w:rPr>
        <w:t>Resource Standard Methods</w:t>
      </w:r>
      <w:r>
        <w:tab/>
      </w:r>
      <w:r>
        <w:fldChar w:fldCharType="begin" w:fldLock="1"/>
      </w:r>
      <w:r>
        <w:instrText xml:space="preserve"> PAGEREF _Toc89425390 \h </w:instrText>
      </w:r>
      <w:r>
        <w:fldChar w:fldCharType="separate"/>
      </w:r>
      <w:r>
        <w:t>31</w:t>
      </w:r>
      <w:r>
        <w:fldChar w:fldCharType="end"/>
      </w:r>
    </w:p>
    <w:p w14:paraId="6960AA36" w14:textId="0949357C" w:rsidR="00A55155" w:rsidRDefault="00A55155">
      <w:pPr>
        <w:pStyle w:val="TOC6"/>
        <w:rPr>
          <w:rFonts w:asciiTheme="minorHAnsi" w:eastAsiaTheme="minorEastAsia" w:hAnsiTheme="minorHAnsi" w:cstheme="minorBidi"/>
          <w:sz w:val="22"/>
          <w:szCs w:val="22"/>
          <w:lang w:eastAsia="en-GB"/>
        </w:rPr>
      </w:pPr>
      <w:r w:rsidRPr="00DA7154">
        <w:rPr>
          <w:lang w:val="en-US" w:eastAsia="zh-CN"/>
        </w:rPr>
        <w:t>8.2.2.3.3.1</w:t>
      </w:r>
      <w:r>
        <w:rPr>
          <w:rFonts w:asciiTheme="minorHAnsi" w:eastAsiaTheme="minorEastAsia" w:hAnsiTheme="minorHAnsi" w:cstheme="minorBidi"/>
          <w:sz w:val="22"/>
          <w:szCs w:val="22"/>
          <w:lang w:eastAsia="en-GB"/>
        </w:rPr>
        <w:tab/>
      </w:r>
      <w:r w:rsidRPr="00DA7154">
        <w:rPr>
          <w:lang w:val="en-US" w:eastAsia="zh-CN"/>
        </w:rPr>
        <w:t>POST</w:t>
      </w:r>
      <w:r>
        <w:tab/>
      </w:r>
      <w:r>
        <w:fldChar w:fldCharType="begin" w:fldLock="1"/>
      </w:r>
      <w:r>
        <w:instrText xml:space="preserve"> PAGEREF _Toc89425391 \h </w:instrText>
      </w:r>
      <w:r>
        <w:fldChar w:fldCharType="separate"/>
      </w:r>
      <w:r>
        <w:t>31</w:t>
      </w:r>
      <w:r>
        <w:fldChar w:fldCharType="end"/>
      </w:r>
    </w:p>
    <w:p w14:paraId="3C6ED1BA" w14:textId="63584B35" w:rsidR="00A55155" w:rsidRDefault="00A55155">
      <w:pPr>
        <w:pStyle w:val="TOC4"/>
        <w:rPr>
          <w:rFonts w:asciiTheme="minorHAnsi" w:eastAsiaTheme="minorEastAsia" w:hAnsiTheme="minorHAnsi" w:cstheme="minorBidi"/>
          <w:sz w:val="22"/>
          <w:szCs w:val="22"/>
          <w:lang w:eastAsia="en-GB"/>
        </w:rPr>
      </w:pPr>
      <w:r>
        <w:t>8.</w:t>
      </w:r>
      <w:r w:rsidRPr="00DA7154">
        <w:rPr>
          <w:lang w:val="en-US" w:eastAsia="zh-CN"/>
        </w:rPr>
        <w:t>2</w:t>
      </w:r>
      <w:r>
        <w:t>.2.</w:t>
      </w:r>
      <w:r w:rsidRPr="00DA7154">
        <w:rPr>
          <w:lang w:val="en-US" w:eastAsia="zh-CN"/>
        </w:rPr>
        <w:t>4</w:t>
      </w:r>
      <w:r>
        <w:rPr>
          <w:rFonts w:asciiTheme="minorHAnsi" w:eastAsiaTheme="minorEastAsia" w:hAnsiTheme="minorHAnsi" w:cstheme="minorBidi"/>
          <w:sz w:val="22"/>
          <w:szCs w:val="22"/>
          <w:lang w:eastAsia="en-GB"/>
        </w:rPr>
        <w:tab/>
      </w:r>
      <w:r w:rsidRPr="00DA7154">
        <w:rPr>
          <w:rFonts w:eastAsia="SimSun"/>
          <w:lang w:val="en-US"/>
        </w:rPr>
        <w:t>Resource: Report Deliveries</w:t>
      </w:r>
      <w:r>
        <w:tab/>
      </w:r>
      <w:r>
        <w:fldChar w:fldCharType="begin" w:fldLock="1"/>
      </w:r>
      <w:r>
        <w:instrText xml:space="preserve"> PAGEREF _Toc89425392 \h </w:instrText>
      </w:r>
      <w:r>
        <w:fldChar w:fldCharType="separate"/>
      </w:r>
      <w:r>
        <w:t>32</w:t>
      </w:r>
      <w:r>
        <w:fldChar w:fldCharType="end"/>
      </w:r>
    </w:p>
    <w:p w14:paraId="0270ACEF" w14:textId="47C67530" w:rsidR="00A55155" w:rsidRDefault="00A55155">
      <w:pPr>
        <w:pStyle w:val="TOC5"/>
        <w:rPr>
          <w:rFonts w:asciiTheme="minorHAnsi" w:eastAsiaTheme="minorEastAsia" w:hAnsiTheme="minorHAnsi" w:cstheme="minorBidi"/>
          <w:sz w:val="22"/>
          <w:szCs w:val="22"/>
          <w:lang w:eastAsia="en-GB"/>
        </w:rPr>
      </w:pPr>
      <w:r>
        <w:rPr>
          <w:lang w:eastAsia="zh-CN"/>
        </w:rPr>
        <w:t>8.</w:t>
      </w:r>
      <w:r w:rsidRPr="00DA7154">
        <w:rPr>
          <w:lang w:val="en-US" w:eastAsia="zh-CN"/>
        </w:rPr>
        <w:t>2</w:t>
      </w:r>
      <w:r>
        <w:rPr>
          <w:lang w:eastAsia="zh-CN"/>
        </w:rPr>
        <w:t>.</w:t>
      </w:r>
      <w:r w:rsidRPr="00DA7154">
        <w:rPr>
          <w:lang w:val="en-US" w:eastAsia="zh-CN"/>
        </w:rPr>
        <w:t>2</w:t>
      </w:r>
      <w:r>
        <w:rPr>
          <w:lang w:eastAsia="zh-CN"/>
        </w:rPr>
        <w:t>.</w:t>
      </w:r>
      <w:r w:rsidRPr="00DA7154">
        <w:rPr>
          <w:lang w:val="en-US" w:eastAsia="zh-CN"/>
        </w:rPr>
        <w:t>4</w:t>
      </w:r>
      <w:r>
        <w:rPr>
          <w:lang w:eastAsia="zh-CN"/>
        </w:rPr>
        <w:t>.</w:t>
      </w:r>
      <w:r w:rsidRPr="00DA7154">
        <w:rPr>
          <w:lang w:val="en-US" w:eastAsia="zh-CN"/>
        </w:rPr>
        <w:t>1</w:t>
      </w:r>
      <w:r>
        <w:rPr>
          <w:rFonts w:asciiTheme="minorHAnsi" w:eastAsiaTheme="minorEastAsia" w:hAnsiTheme="minorHAnsi" w:cstheme="minorBidi"/>
          <w:sz w:val="22"/>
          <w:szCs w:val="22"/>
          <w:lang w:eastAsia="en-GB"/>
        </w:rPr>
        <w:tab/>
      </w:r>
      <w:r w:rsidRPr="00DA7154">
        <w:rPr>
          <w:rFonts w:eastAsia="SimSun"/>
          <w:lang w:val="en-US" w:eastAsia="zh-CN"/>
        </w:rPr>
        <w:t>Description</w:t>
      </w:r>
      <w:r>
        <w:tab/>
      </w:r>
      <w:r>
        <w:fldChar w:fldCharType="begin" w:fldLock="1"/>
      </w:r>
      <w:r>
        <w:instrText xml:space="preserve"> PAGEREF _Toc89425393 \h </w:instrText>
      </w:r>
      <w:r>
        <w:fldChar w:fldCharType="separate"/>
      </w:r>
      <w:r>
        <w:t>32</w:t>
      </w:r>
      <w:r>
        <w:fldChar w:fldCharType="end"/>
      </w:r>
    </w:p>
    <w:p w14:paraId="37A6F091" w14:textId="4DC94FED" w:rsidR="00A55155" w:rsidRDefault="00A55155">
      <w:pPr>
        <w:pStyle w:val="TOC5"/>
        <w:rPr>
          <w:rFonts w:asciiTheme="minorHAnsi" w:eastAsiaTheme="minorEastAsia" w:hAnsiTheme="minorHAnsi" w:cstheme="minorBidi"/>
          <w:sz w:val="22"/>
          <w:szCs w:val="22"/>
          <w:lang w:eastAsia="en-GB"/>
        </w:rPr>
      </w:pPr>
      <w:r>
        <w:rPr>
          <w:lang w:eastAsia="zh-CN"/>
        </w:rPr>
        <w:t>8.</w:t>
      </w:r>
      <w:r w:rsidRPr="00DA7154">
        <w:rPr>
          <w:lang w:val="en-US" w:eastAsia="zh-CN"/>
        </w:rPr>
        <w:t>2</w:t>
      </w:r>
      <w:r>
        <w:rPr>
          <w:lang w:eastAsia="zh-CN"/>
        </w:rPr>
        <w:t>.</w:t>
      </w:r>
      <w:r w:rsidRPr="00DA7154">
        <w:rPr>
          <w:lang w:val="en-US" w:eastAsia="zh-CN"/>
        </w:rPr>
        <w:t>2</w:t>
      </w:r>
      <w:r>
        <w:rPr>
          <w:lang w:eastAsia="zh-CN"/>
        </w:rPr>
        <w:t>.</w:t>
      </w:r>
      <w:r w:rsidRPr="00DA7154">
        <w:rPr>
          <w:lang w:val="en-US" w:eastAsia="zh-CN"/>
        </w:rPr>
        <w:t>4</w:t>
      </w:r>
      <w:r>
        <w:rPr>
          <w:lang w:eastAsia="zh-CN"/>
        </w:rPr>
        <w:t>.</w:t>
      </w:r>
      <w:r w:rsidRPr="00DA7154">
        <w:rPr>
          <w:lang w:val="en-US" w:eastAsia="zh-CN"/>
        </w:rPr>
        <w:t>2</w:t>
      </w:r>
      <w:r>
        <w:rPr>
          <w:rFonts w:asciiTheme="minorHAnsi" w:eastAsiaTheme="minorEastAsia" w:hAnsiTheme="minorHAnsi" w:cstheme="minorBidi"/>
          <w:sz w:val="22"/>
          <w:szCs w:val="22"/>
          <w:lang w:eastAsia="en-GB"/>
        </w:rPr>
        <w:tab/>
      </w:r>
      <w:r w:rsidRPr="00DA7154">
        <w:rPr>
          <w:rFonts w:eastAsia="SimSun"/>
          <w:lang w:val="en-US" w:eastAsia="zh-CN"/>
        </w:rPr>
        <w:t>Resource Definition</w:t>
      </w:r>
      <w:r>
        <w:tab/>
      </w:r>
      <w:r>
        <w:fldChar w:fldCharType="begin" w:fldLock="1"/>
      </w:r>
      <w:r>
        <w:instrText xml:space="preserve"> PAGEREF _Toc89425394 \h </w:instrText>
      </w:r>
      <w:r>
        <w:fldChar w:fldCharType="separate"/>
      </w:r>
      <w:r>
        <w:t>32</w:t>
      </w:r>
      <w:r>
        <w:fldChar w:fldCharType="end"/>
      </w:r>
    </w:p>
    <w:p w14:paraId="1A67B6CF" w14:textId="58C561BF" w:rsidR="00A55155" w:rsidRDefault="00A55155">
      <w:pPr>
        <w:pStyle w:val="TOC5"/>
        <w:rPr>
          <w:rFonts w:asciiTheme="minorHAnsi" w:eastAsiaTheme="minorEastAsia" w:hAnsiTheme="minorHAnsi" w:cstheme="minorBidi"/>
          <w:sz w:val="22"/>
          <w:szCs w:val="22"/>
          <w:lang w:eastAsia="en-GB"/>
        </w:rPr>
      </w:pPr>
      <w:r>
        <w:rPr>
          <w:lang w:eastAsia="zh-CN"/>
        </w:rPr>
        <w:t>8.</w:t>
      </w:r>
      <w:r w:rsidRPr="00DA7154">
        <w:rPr>
          <w:lang w:val="en-US" w:eastAsia="zh-CN"/>
        </w:rPr>
        <w:t>2</w:t>
      </w:r>
      <w:r>
        <w:rPr>
          <w:lang w:eastAsia="zh-CN"/>
        </w:rPr>
        <w:t>.</w:t>
      </w:r>
      <w:r w:rsidRPr="00DA7154">
        <w:rPr>
          <w:lang w:val="en-US" w:eastAsia="zh-CN"/>
        </w:rPr>
        <w:t>2</w:t>
      </w:r>
      <w:r>
        <w:rPr>
          <w:lang w:eastAsia="zh-CN"/>
        </w:rPr>
        <w:t>.</w:t>
      </w:r>
      <w:r w:rsidRPr="00DA7154">
        <w:rPr>
          <w:lang w:val="en-US" w:eastAsia="zh-CN"/>
        </w:rPr>
        <w:t>4</w:t>
      </w:r>
      <w:r>
        <w:rPr>
          <w:lang w:eastAsia="zh-CN"/>
        </w:rPr>
        <w:t>.</w:t>
      </w:r>
      <w:r w:rsidRPr="00DA7154">
        <w:rPr>
          <w:lang w:val="en-US" w:eastAsia="zh-CN"/>
        </w:rPr>
        <w:t>3</w:t>
      </w:r>
      <w:r>
        <w:rPr>
          <w:rFonts w:asciiTheme="minorHAnsi" w:eastAsiaTheme="minorEastAsia" w:hAnsiTheme="minorHAnsi" w:cstheme="minorBidi"/>
          <w:sz w:val="22"/>
          <w:szCs w:val="22"/>
          <w:lang w:eastAsia="en-GB"/>
        </w:rPr>
        <w:tab/>
      </w:r>
      <w:r w:rsidRPr="00DA7154">
        <w:rPr>
          <w:rFonts w:eastAsia="SimSun"/>
          <w:lang w:val="en-US" w:eastAsia="zh-CN"/>
        </w:rPr>
        <w:t>Resource Standard Methods</w:t>
      </w:r>
      <w:r>
        <w:tab/>
      </w:r>
      <w:r>
        <w:fldChar w:fldCharType="begin" w:fldLock="1"/>
      </w:r>
      <w:r>
        <w:instrText xml:space="preserve"> PAGEREF _Toc89425395 \h </w:instrText>
      </w:r>
      <w:r>
        <w:fldChar w:fldCharType="separate"/>
      </w:r>
      <w:r>
        <w:t>32</w:t>
      </w:r>
      <w:r>
        <w:fldChar w:fldCharType="end"/>
      </w:r>
    </w:p>
    <w:p w14:paraId="17DCDC4C" w14:textId="697ED790" w:rsidR="00A55155" w:rsidRDefault="00A55155">
      <w:pPr>
        <w:pStyle w:val="TOC6"/>
        <w:rPr>
          <w:rFonts w:asciiTheme="minorHAnsi" w:eastAsiaTheme="minorEastAsia" w:hAnsiTheme="minorHAnsi" w:cstheme="minorBidi"/>
          <w:sz w:val="22"/>
          <w:szCs w:val="22"/>
          <w:lang w:eastAsia="en-GB"/>
        </w:rPr>
      </w:pPr>
      <w:r w:rsidRPr="00DA7154">
        <w:rPr>
          <w:lang w:val="en-US" w:eastAsia="zh-CN"/>
        </w:rPr>
        <w:t>8.2.2.4.3.1</w:t>
      </w:r>
      <w:r>
        <w:rPr>
          <w:rFonts w:asciiTheme="minorHAnsi" w:eastAsiaTheme="minorEastAsia" w:hAnsiTheme="minorHAnsi" w:cstheme="minorBidi"/>
          <w:sz w:val="22"/>
          <w:szCs w:val="22"/>
          <w:lang w:eastAsia="en-GB"/>
        </w:rPr>
        <w:tab/>
      </w:r>
      <w:r w:rsidRPr="00DA7154">
        <w:rPr>
          <w:lang w:val="en-US" w:eastAsia="zh-CN"/>
        </w:rPr>
        <w:t>POST</w:t>
      </w:r>
      <w:r>
        <w:tab/>
      </w:r>
      <w:r>
        <w:fldChar w:fldCharType="begin" w:fldLock="1"/>
      </w:r>
      <w:r>
        <w:instrText xml:space="preserve"> PAGEREF _Toc89425396 \h </w:instrText>
      </w:r>
      <w:r>
        <w:fldChar w:fldCharType="separate"/>
      </w:r>
      <w:r>
        <w:t>32</w:t>
      </w:r>
      <w:r>
        <w:fldChar w:fldCharType="end"/>
      </w:r>
    </w:p>
    <w:p w14:paraId="0EFC12D3" w14:textId="317527F4" w:rsidR="00A55155" w:rsidRDefault="00A55155">
      <w:pPr>
        <w:pStyle w:val="TOC3"/>
        <w:rPr>
          <w:rFonts w:asciiTheme="minorHAnsi" w:eastAsiaTheme="minorEastAsia" w:hAnsiTheme="minorHAnsi" w:cstheme="minorBidi"/>
          <w:sz w:val="22"/>
          <w:szCs w:val="22"/>
          <w:lang w:eastAsia="en-GB"/>
        </w:rPr>
      </w:pPr>
      <w:r>
        <w:rPr>
          <w:lang w:eastAsia="zh-CN"/>
        </w:rPr>
        <w:t>8</w:t>
      </w:r>
      <w:r>
        <w:t>.</w:t>
      </w:r>
      <w:r>
        <w:rPr>
          <w:lang w:eastAsia="zh-CN"/>
        </w:rPr>
        <w:t>2</w:t>
      </w:r>
      <w:r>
        <w:t>.3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_Toc89425397 \h </w:instrText>
      </w:r>
      <w:r>
        <w:fldChar w:fldCharType="separate"/>
      </w:r>
      <w:r>
        <w:t>33</w:t>
      </w:r>
      <w:r>
        <w:fldChar w:fldCharType="end"/>
      </w:r>
    </w:p>
    <w:p w14:paraId="776AD981" w14:textId="32E8C079" w:rsidR="00A55155" w:rsidRDefault="00A55155">
      <w:pPr>
        <w:pStyle w:val="TOC3"/>
        <w:rPr>
          <w:rFonts w:asciiTheme="minorHAnsi" w:eastAsiaTheme="minorEastAsia" w:hAnsiTheme="minorHAnsi" w:cstheme="minorBidi"/>
          <w:sz w:val="22"/>
          <w:szCs w:val="22"/>
          <w:lang w:eastAsia="en-GB"/>
        </w:rPr>
      </w:pPr>
      <w:r>
        <w:rPr>
          <w:lang w:eastAsia="zh-CN"/>
        </w:rPr>
        <w:t>8</w:t>
      </w:r>
      <w:r>
        <w:t>.</w:t>
      </w:r>
      <w:r>
        <w:rPr>
          <w:lang w:eastAsia="zh-CN"/>
        </w:rPr>
        <w:t>2</w:t>
      </w:r>
      <w:r>
        <w:t>.4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_Toc89425398 \h </w:instrText>
      </w:r>
      <w:r>
        <w:fldChar w:fldCharType="separate"/>
      </w:r>
      <w:r>
        <w:t>33</w:t>
      </w:r>
      <w:r>
        <w:fldChar w:fldCharType="end"/>
      </w:r>
    </w:p>
    <w:p w14:paraId="5927142F" w14:textId="00873229" w:rsidR="00A55155" w:rsidRDefault="00A55155">
      <w:pPr>
        <w:pStyle w:val="TOC3"/>
        <w:rPr>
          <w:rFonts w:asciiTheme="minorHAnsi" w:eastAsiaTheme="minorEastAsia" w:hAnsiTheme="minorHAnsi" w:cstheme="minorBidi"/>
          <w:sz w:val="22"/>
          <w:szCs w:val="22"/>
          <w:lang w:eastAsia="en-GB"/>
        </w:rPr>
      </w:pPr>
      <w:r>
        <w:rPr>
          <w:lang w:eastAsia="zh-CN"/>
        </w:rPr>
        <w:t>8</w:t>
      </w:r>
      <w:r>
        <w:t>.</w:t>
      </w:r>
      <w:r>
        <w:rPr>
          <w:lang w:eastAsia="zh-CN"/>
        </w:rPr>
        <w:t>2</w:t>
      </w:r>
      <w:r>
        <w:t>.5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_Toc89425399 \h </w:instrText>
      </w:r>
      <w:r>
        <w:fldChar w:fldCharType="separate"/>
      </w:r>
      <w:r>
        <w:t>33</w:t>
      </w:r>
      <w:r>
        <w:fldChar w:fldCharType="end"/>
      </w:r>
    </w:p>
    <w:p w14:paraId="4B3E45AF" w14:textId="36F1696C" w:rsidR="00A55155" w:rsidRDefault="00A55155">
      <w:pPr>
        <w:pStyle w:val="TOC4"/>
        <w:rPr>
          <w:rFonts w:asciiTheme="minorHAnsi" w:eastAsiaTheme="minorEastAsia" w:hAnsiTheme="minorHAnsi" w:cstheme="minorBidi"/>
          <w:sz w:val="22"/>
          <w:szCs w:val="22"/>
          <w:lang w:eastAsia="en-GB"/>
        </w:rPr>
      </w:pPr>
      <w:r>
        <w:t>8.</w:t>
      </w:r>
      <w:r w:rsidRPr="00DA7154">
        <w:rPr>
          <w:lang w:val="en-US" w:eastAsia="zh-CN"/>
        </w:rPr>
        <w:t>2</w:t>
      </w:r>
      <w:r>
        <w:t>.</w:t>
      </w:r>
      <w:r w:rsidRPr="00DA7154">
        <w:rPr>
          <w:lang w:val="en-US" w:eastAsia="zh-CN"/>
        </w:rPr>
        <w:t>5</w:t>
      </w:r>
      <w:r>
        <w:t>.</w:t>
      </w:r>
      <w:r w:rsidRPr="00DA7154">
        <w:rPr>
          <w:lang w:val="en-US" w:eastAsia="zh-CN"/>
        </w:rPr>
        <w:t>1</w:t>
      </w:r>
      <w:r>
        <w:rPr>
          <w:rFonts w:asciiTheme="minorHAnsi" w:eastAsiaTheme="minorEastAsia" w:hAnsiTheme="minorHAnsi" w:cstheme="minorBidi"/>
          <w:sz w:val="22"/>
          <w:szCs w:val="22"/>
          <w:lang w:eastAsia="en-GB"/>
        </w:rPr>
        <w:tab/>
      </w:r>
      <w:r w:rsidRPr="00DA7154">
        <w:rPr>
          <w:rFonts w:eastAsia="SimSun"/>
          <w:lang w:val="en-US" w:eastAsia="zh-CN"/>
        </w:rPr>
        <w:t>General</w:t>
      </w:r>
      <w:r>
        <w:tab/>
      </w:r>
      <w:r>
        <w:fldChar w:fldCharType="begin" w:fldLock="1"/>
      </w:r>
      <w:r>
        <w:instrText xml:space="preserve"> PAGEREF _Toc89425400 \h </w:instrText>
      </w:r>
      <w:r>
        <w:fldChar w:fldCharType="separate"/>
      </w:r>
      <w:r>
        <w:t>33</w:t>
      </w:r>
      <w:r>
        <w:fldChar w:fldCharType="end"/>
      </w:r>
    </w:p>
    <w:p w14:paraId="2F043905" w14:textId="0CCC08F3" w:rsidR="00A55155" w:rsidRDefault="00A55155">
      <w:pPr>
        <w:pStyle w:val="TOC4"/>
        <w:rPr>
          <w:rFonts w:asciiTheme="minorHAnsi" w:eastAsiaTheme="minorEastAsia" w:hAnsiTheme="minorHAnsi" w:cstheme="minorBidi"/>
          <w:sz w:val="22"/>
          <w:szCs w:val="22"/>
          <w:lang w:eastAsia="en-GB"/>
        </w:rPr>
      </w:pPr>
      <w:r>
        <w:t>8.</w:t>
      </w:r>
      <w:r w:rsidRPr="00DA7154">
        <w:rPr>
          <w:lang w:val="en-US" w:eastAsia="zh-CN"/>
        </w:rPr>
        <w:t>2</w:t>
      </w:r>
      <w:r>
        <w:t>.</w:t>
      </w:r>
      <w:r w:rsidRPr="00DA7154">
        <w:rPr>
          <w:lang w:val="en-US" w:eastAsia="zh-CN"/>
        </w:rPr>
        <w:t>5</w:t>
      </w:r>
      <w:r>
        <w:t>.</w:t>
      </w:r>
      <w:r w:rsidRPr="00DA7154">
        <w:rPr>
          <w:lang w:val="en-US" w:eastAsia="zh-CN"/>
        </w:rPr>
        <w:t>2</w:t>
      </w:r>
      <w:r>
        <w:rPr>
          <w:rFonts w:asciiTheme="minorHAnsi" w:eastAsiaTheme="minorEastAsia" w:hAnsiTheme="minorHAnsi" w:cstheme="minorBidi"/>
          <w:sz w:val="22"/>
          <w:szCs w:val="22"/>
          <w:lang w:eastAsia="en-GB"/>
        </w:rPr>
        <w:tab/>
      </w:r>
      <w:r w:rsidRPr="00DA7154">
        <w:rPr>
          <w:rFonts w:eastAsia="SimSun"/>
          <w:lang w:val="en-US" w:eastAsia="zh-CN"/>
        </w:rPr>
        <w:t>Structured data types</w:t>
      </w:r>
      <w:r>
        <w:tab/>
      </w:r>
      <w:r>
        <w:fldChar w:fldCharType="begin" w:fldLock="1"/>
      </w:r>
      <w:r>
        <w:instrText xml:space="preserve"> PAGEREF _Toc89425401 \h </w:instrText>
      </w:r>
      <w:r>
        <w:fldChar w:fldCharType="separate"/>
      </w:r>
      <w:r>
        <w:t>35</w:t>
      </w:r>
      <w:r>
        <w:fldChar w:fldCharType="end"/>
      </w:r>
    </w:p>
    <w:p w14:paraId="500C449D" w14:textId="06CD0C0B" w:rsidR="00A55155" w:rsidRDefault="00A55155">
      <w:pPr>
        <w:pStyle w:val="TOC5"/>
        <w:rPr>
          <w:rFonts w:asciiTheme="minorHAnsi" w:eastAsiaTheme="minorEastAsia" w:hAnsiTheme="minorHAnsi" w:cstheme="minorBidi"/>
          <w:sz w:val="22"/>
          <w:szCs w:val="22"/>
          <w:lang w:eastAsia="en-GB"/>
        </w:rPr>
      </w:pPr>
      <w:r>
        <w:rPr>
          <w:lang w:eastAsia="zh-CN"/>
        </w:rPr>
        <w:t>8.</w:t>
      </w:r>
      <w:r w:rsidRPr="00DA7154">
        <w:rPr>
          <w:lang w:val="en-US" w:eastAsia="zh-CN"/>
        </w:rPr>
        <w:t>2</w:t>
      </w:r>
      <w:r>
        <w:rPr>
          <w:lang w:eastAsia="zh-CN"/>
        </w:rPr>
        <w:t>.</w:t>
      </w:r>
      <w:r w:rsidRPr="00DA7154">
        <w:rPr>
          <w:lang w:val="en-US" w:eastAsia="zh-CN"/>
        </w:rPr>
        <w:t>5</w:t>
      </w:r>
      <w:r>
        <w:rPr>
          <w:lang w:eastAsia="zh-CN"/>
        </w:rPr>
        <w:t>.</w:t>
      </w:r>
      <w:r w:rsidRPr="00DA7154">
        <w:rPr>
          <w:lang w:val="en-US" w:eastAsia="zh-CN"/>
        </w:rPr>
        <w:t>2</w:t>
      </w:r>
      <w:r>
        <w:rPr>
          <w:lang w:eastAsia="zh-CN"/>
        </w:rPr>
        <w:t>.</w:t>
      </w:r>
      <w:r w:rsidRPr="00DA7154">
        <w:rPr>
          <w:lang w:val="en-US" w:eastAsia="zh-CN"/>
        </w:rPr>
        <w:t>1</w:t>
      </w:r>
      <w:r>
        <w:rPr>
          <w:rFonts w:asciiTheme="minorHAnsi" w:eastAsiaTheme="minorEastAsia" w:hAnsiTheme="minorHAnsi" w:cstheme="minorBidi"/>
          <w:sz w:val="22"/>
          <w:szCs w:val="22"/>
          <w:lang w:eastAsia="en-GB"/>
        </w:rPr>
        <w:tab/>
      </w:r>
      <w:r w:rsidRPr="00DA7154">
        <w:rPr>
          <w:rFonts w:eastAsia="SimSun"/>
          <w:lang w:val="en-US" w:eastAsia="zh-CN"/>
        </w:rPr>
        <w:t>Introduction</w:t>
      </w:r>
      <w:r>
        <w:tab/>
      </w:r>
      <w:r>
        <w:fldChar w:fldCharType="begin" w:fldLock="1"/>
      </w:r>
      <w:r>
        <w:instrText xml:space="preserve"> PAGEREF _Toc89425402 \h </w:instrText>
      </w:r>
      <w:r>
        <w:fldChar w:fldCharType="separate"/>
      </w:r>
      <w:r>
        <w:t>35</w:t>
      </w:r>
      <w:r>
        <w:fldChar w:fldCharType="end"/>
      </w:r>
    </w:p>
    <w:p w14:paraId="01B12609" w14:textId="75AB56DA" w:rsidR="00A55155" w:rsidRDefault="00A55155">
      <w:pPr>
        <w:pStyle w:val="TOC5"/>
        <w:rPr>
          <w:rFonts w:asciiTheme="minorHAnsi" w:eastAsiaTheme="minorEastAsia" w:hAnsiTheme="minorHAnsi" w:cstheme="minorBidi"/>
          <w:sz w:val="22"/>
          <w:szCs w:val="22"/>
          <w:lang w:eastAsia="en-GB"/>
        </w:rPr>
      </w:pPr>
      <w:r>
        <w:rPr>
          <w:lang w:eastAsia="zh-CN"/>
        </w:rPr>
        <w:t>8.</w:t>
      </w:r>
      <w:r w:rsidRPr="00DA7154">
        <w:rPr>
          <w:lang w:val="en-US" w:eastAsia="zh-CN"/>
        </w:rPr>
        <w:t>2</w:t>
      </w:r>
      <w:r>
        <w:rPr>
          <w:lang w:eastAsia="zh-CN"/>
        </w:rPr>
        <w:t>.</w:t>
      </w:r>
      <w:r w:rsidRPr="00DA7154">
        <w:rPr>
          <w:lang w:val="en-US" w:eastAsia="zh-CN"/>
        </w:rPr>
        <w:t>5</w:t>
      </w:r>
      <w:r>
        <w:rPr>
          <w:lang w:eastAsia="zh-CN"/>
        </w:rPr>
        <w:t>.</w:t>
      </w:r>
      <w:r w:rsidRPr="00DA7154">
        <w:rPr>
          <w:lang w:val="en-US" w:eastAsia="zh-CN"/>
        </w:rPr>
        <w:t>2</w:t>
      </w:r>
      <w:r>
        <w:rPr>
          <w:lang w:eastAsia="zh-CN"/>
        </w:rPr>
        <w:t>.</w:t>
      </w:r>
      <w:r w:rsidRPr="00DA7154">
        <w:rPr>
          <w:lang w:val="en-US" w:eastAsia="zh-CN"/>
        </w:rPr>
        <w:t>2</w:t>
      </w:r>
      <w:r>
        <w:rPr>
          <w:rFonts w:asciiTheme="minorHAnsi" w:eastAsiaTheme="minorEastAsia" w:hAnsiTheme="minorHAnsi" w:cstheme="minorBidi"/>
          <w:sz w:val="22"/>
          <w:szCs w:val="22"/>
          <w:lang w:eastAsia="en-GB"/>
        </w:rPr>
        <w:tab/>
      </w:r>
      <w:r w:rsidRPr="00DA7154">
        <w:rPr>
          <w:rFonts w:eastAsia="SimSun"/>
          <w:lang w:val="en-US" w:eastAsia="zh-CN"/>
        </w:rPr>
        <w:t>Type: AS</w:t>
      </w:r>
      <w:r w:rsidRPr="00DA7154">
        <w:rPr>
          <w:rFonts w:eastAsia="SimSun"/>
          <w:lang w:val="en-US"/>
        </w:rPr>
        <w:t>MessageDelivery</w:t>
      </w:r>
      <w:r>
        <w:tab/>
      </w:r>
      <w:r>
        <w:fldChar w:fldCharType="begin" w:fldLock="1"/>
      </w:r>
      <w:r>
        <w:instrText xml:space="preserve"> PAGEREF _Toc89425403 \h </w:instrText>
      </w:r>
      <w:r>
        <w:fldChar w:fldCharType="separate"/>
      </w:r>
      <w:r>
        <w:t>35</w:t>
      </w:r>
      <w:r>
        <w:fldChar w:fldCharType="end"/>
      </w:r>
    </w:p>
    <w:p w14:paraId="040CE96F" w14:textId="7053280C" w:rsidR="00A55155" w:rsidRDefault="00A55155">
      <w:pPr>
        <w:pStyle w:val="TOC5"/>
        <w:rPr>
          <w:rFonts w:asciiTheme="minorHAnsi" w:eastAsiaTheme="minorEastAsia" w:hAnsiTheme="minorHAnsi" w:cstheme="minorBidi"/>
          <w:sz w:val="22"/>
          <w:szCs w:val="22"/>
          <w:lang w:eastAsia="en-GB"/>
        </w:rPr>
      </w:pPr>
      <w:r>
        <w:rPr>
          <w:lang w:eastAsia="zh-CN"/>
        </w:rPr>
        <w:t>8.</w:t>
      </w:r>
      <w:r w:rsidRPr="00DA7154">
        <w:rPr>
          <w:lang w:val="en-US" w:eastAsia="zh-CN"/>
        </w:rPr>
        <w:t>2</w:t>
      </w:r>
      <w:r>
        <w:rPr>
          <w:lang w:eastAsia="zh-CN"/>
        </w:rPr>
        <w:t>.</w:t>
      </w:r>
      <w:r w:rsidRPr="00DA7154">
        <w:rPr>
          <w:lang w:val="en-US" w:eastAsia="zh-CN"/>
        </w:rPr>
        <w:t>5</w:t>
      </w:r>
      <w:r>
        <w:rPr>
          <w:lang w:eastAsia="zh-CN"/>
        </w:rPr>
        <w:t>.</w:t>
      </w:r>
      <w:r w:rsidRPr="00DA7154">
        <w:rPr>
          <w:lang w:val="en-US" w:eastAsia="zh-CN"/>
        </w:rPr>
        <w:t>2</w:t>
      </w:r>
      <w:r>
        <w:rPr>
          <w:lang w:eastAsia="zh-CN"/>
        </w:rPr>
        <w:t>.</w:t>
      </w:r>
      <w:r w:rsidRPr="00DA7154">
        <w:rPr>
          <w:lang w:val="en-US" w:eastAsia="zh-CN"/>
        </w:rPr>
        <w:t>3</w:t>
      </w:r>
      <w:r>
        <w:rPr>
          <w:rFonts w:asciiTheme="minorHAnsi" w:eastAsiaTheme="minorEastAsia" w:hAnsiTheme="minorHAnsi" w:cstheme="minorBidi"/>
          <w:sz w:val="22"/>
          <w:szCs w:val="22"/>
          <w:lang w:eastAsia="en-GB"/>
        </w:rPr>
        <w:tab/>
      </w:r>
      <w:r w:rsidRPr="00DA7154">
        <w:rPr>
          <w:rFonts w:eastAsia="SimSun"/>
          <w:lang w:val="en-US" w:eastAsia="zh-CN"/>
        </w:rPr>
        <w:t>Type:UE</w:t>
      </w:r>
      <w:r w:rsidRPr="00DA7154">
        <w:rPr>
          <w:rFonts w:eastAsia="SimSun"/>
          <w:lang w:val="en-US"/>
        </w:rPr>
        <w:t>MessageDelivery</w:t>
      </w:r>
      <w:r>
        <w:tab/>
      </w:r>
      <w:r>
        <w:fldChar w:fldCharType="begin" w:fldLock="1"/>
      </w:r>
      <w:r>
        <w:instrText xml:space="preserve"> PAGEREF _Toc89425404 \h </w:instrText>
      </w:r>
      <w:r>
        <w:fldChar w:fldCharType="separate"/>
      </w:r>
      <w:r>
        <w:t>36</w:t>
      </w:r>
      <w:r>
        <w:fldChar w:fldCharType="end"/>
      </w:r>
    </w:p>
    <w:p w14:paraId="7E6409B6" w14:textId="4D4921DC" w:rsidR="00A55155" w:rsidRDefault="00A55155">
      <w:pPr>
        <w:pStyle w:val="TOC5"/>
        <w:rPr>
          <w:rFonts w:asciiTheme="minorHAnsi" w:eastAsiaTheme="minorEastAsia" w:hAnsiTheme="minorHAnsi" w:cstheme="minorBidi"/>
          <w:sz w:val="22"/>
          <w:szCs w:val="22"/>
          <w:lang w:eastAsia="en-GB"/>
        </w:rPr>
      </w:pPr>
      <w:r>
        <w:rPr>
          <w:lang w:eastAsia="zh-CN"/>
        </w:rPr>
        <w:t>8.</w:t>
      </w:r>
      <w:r w:rsidRPr="00DA7154">
        <w:rPr>
          <w:lang w:val="en-US" w:eastAsia="zh-CN"/>
        </w:rPr>
        <w:t>2</w:t>
      </w:r>
      <w:r>
        <w:rPr>
          <w:lang w:eastAsia="zh-CN"/>
        </w:rPr>
        <w:t>.</w:t>
      </w:r>
      <w:r w:rsidRPr="00DA7154">
        <w:rPr>
          <w:lang w:val="en-US" w:eastAsia="zh-CN"/>
        </w:rPr>
        <w:t>5</w:t>
      </w:r>
      <w:r>
        <w:rPr>
          <w:lang w:eastAsia="zh-CN"/>
        </w:rPr>
        <w:t>.</w:t>
      </w:r>
      <w:r w:rsidRPr="00DA7154">
        <w:rPr>
          <w:lang w:val="en-US" w:eastAsia="zh-CN"/>
        </w:rPr>
        <w:t>2</w:t>
      </w:r>
      <w:r>
        <w:rPr>
          <w:lang w:eastAsia="zh-CN"/>
        </w:rPr>
        <w:t>.</w:t>
      </w:r>
      <w:r w:rsidRPr="00DA7154">
        <w:rPr>
          <w:lang w:val="en-US" w:eastAsia="zh-CN"/>
        </w:rPr>
        <w:t>4</w:t>
      </w:r>
      <w:r>
        <w:rPr>
          <w:rFonts w:asciiTheme="minorHAnsi" w:eastAsiaTheme="minorEastAsia" w:hAnsiTheme="minorHAnsi" w:cstheme="minorBidi"/>
          <w:sz w:val="22"/>
          <w:szCs w:val="22"/>
          <w:lang w:eastAsia="en-GB"/>
        </w:rPr>
        <w:tab/>
      </w:r>
      <w:r w:rsidRPr="00DA7154">
        <w:rPr>
          <w:rFonts w:eastAsia="SimSun"/>
          <w:lang w:val="en-US"/>
        </w:rPr>
        <w:t>Type: MessageDeliveryAck</w:t>
      </w:r>
      <w:r>
        <w:tab/>
      </w:r>
      <w:r>
        <w:fldChar w:fldCharType="begin" w:fldLock="1"/>
      </w:r>
      <w:r>
        <w:instrText xml:space="preserve"> PAGEREF _Toc89425405 \h </w:instrText>
      </w:r>
      <w:r>
        <w:fldChar w:fldCharType="separate"/>
      </w:r>
      <w:r>
        <w:t>36</w:t>
      </w:r>
      <w:r>
        <w:fldChar w:fldCharType="end"/>
      </w:r>
    </w:p>
    <w:p w14:paraId="5ED57967" w14:textId="01875646" w:rsidR="00A55155" w:rsidRDefault="00A55155">
      <w:pPr>
        <w:pStyle w:val="TOC5"/>
        <w:rPr>
          <w:rFonts w:asciiTheme="minorHAnsi" w:eastAsiaTheme="minorEastAsia" w:hAnsiTheme="minorHAnsi" w:cstheme="minorBidi"/>
          <w:sz w:val="22"/>
          <w:szCs w:val="22"/>
          <w:lang w:eastAsia="en-GB"/>
        </w:rPr>
      </w:pPr>
      <w:r>
        <w:rPr>
          <w:lang w:eastAsia="zh-CN"/>
        </w:rPr>
        <w:t>8.</w:t>
      </w:r>
      <w:r w:rsidRPr="00DA7154">
        <w:rPr>
          <w:lang w:val="en-US" w:eastAsia="zh-CN"/>
        </w:rPr>
        <w:t>2</w:t>
      </w:r>
      <w:r>
        <w:rPr>
          <w:lang w:eastAsia="zh-CN"/>
        </w:rPr>
        <w:t>.</w:t>
      </w:r>
      <w:r w:rsidRPr="00DA7154">
        <w:rPr>
          <w:lang w:val="en-US" w:eastAsia="zh-CN"/>
        </w:rPr>
        <w:t>5</w:t>
      </w:r>
      <w:r>
        <w:rPr>
          <w:lang w:eastAsia="zh-CN"/>
        </w:rPr>
        <w:t>.</w:t>
      </w:r>
      <w:r w:rsidRPr="00DA7154">
        <w:rPr>
          <w:lang w:val="en-US" w:eastAsia="zh-CN"/>
        </w:rPr>
        <w:t>2</w:t>
      </w:r>
      <w:r>
        <w:rPr>
          <w:lang w:eastAsia="zh-CN"/>
        </w:rPr>
        <w:t>.</w:t>
      </w:r>
      <w:r w:rsidRPr="00DA7154">
        <w:rPr>
          <w:lang w:val="en-US" w:eastAsia="zh-CN"/>
        </w:rPr>
        <w:t>5</w:t>
      </w:r>
      <w:r>
        <w:rPr>
          <w:rFonts w:asciiTheme="minorHAnsi" w:eastAsiaTheme="minorEastAsia" w:hAnsiTheme="minorHAnsi" w:cstheme="minorBidi"/>
          <w:sz w:val="22"/>
          <w:szCs w:val="22"/>
          <w:lang w:eastAsia="en-GB"/>
        </w:rPr>
        <w:tab/>
      </w:r>
      <w:r w:rsidRPr="00DA7154">
        <w:rPr>
          <w:rFonts w:eastAsia="SimSun"/>
          <w:lang w:val="en-US"/>
        </w:rPr>
        <w:t>Type:MessageSegmentParameters</w:t>
      </w:r>
      <w:r>
        <w:tab/>
      </w:r>
      <w:r>
        <w:fldChar w:fldCharType="begin" w:fldLock="1"/>
      </w:r>
      <w:r>
        <w:instrText xml:space="preserve"> PAGEREF _Toc89425406 \h </w:instrText>
      </w:r>
      <w:r>
        <w:fldChar w:fldCharType="separate"/>
      </w:r>
      <w:r>
        <w:t>37</w:t>
      </w:r>
      <w:r>
        <w:fldChar w:fldCharType="end"/>
      </w:r>
    </w:p>
    <w:p w14:paraId="3E9F3D82" w14:textId="4897AFDA" w:rsidR="00A55155" w:rsidRDefault="00A55155">
      <w:pPr>
        <w:pStyle w:val="TOC5"/>
        <w:rPr>
          <w:rFonts w:asciiTheme="minorHAnsi" w:eastAsiaTheme="minorEastAsia" w:hAnsiTheme="minorHAnsi" w:cstheme="minorBidi"/>
          <w:sz w:val="22"/>
          <w:szCs w:val="22"/>
          <w:lang w:eastAsia="en-GB"/>
        </w:rPr>
      </w:pPr>
      <w:r>
        <w:rPr>
          <w:lang w:eastAsia="zh-CN"/>
        </w:rPr>
        <w:t>8.</w:t>
      </w:r>
      <w:r w:rsidRPr="00DA7154">
        <w:rPr>
          <w:lang w:val="en-US" w:eastAsia="zh-CN"/>
        </w:rPr>
        <w:t>2</w:t>
      </w:r>
      <w:r>
        <w:rPr>
          <w:lang w:eastAsia="zh-CN"/>
        </w:rPr>
        <w:t>.</w:t>
      </w:r>
      <w:r w:rsidRPr="00DA7154">
        <w:rPr>
          <w:lang w:val="en-US" w:eastAsia="zh-CN"/>
        </w:rPr>
        <w:t>5</w:t>
      </w:r>
      <w:r>
        <w:rPr>
          <w:lang w:eastAsia="zh-CN"/>
        </w:rPr>
        <w:t>.</w:t>
      </w:r>
      <w:r w:rsidRPr="00DA7154">
        <w:rPr>
          <w:lang w:val="en-US" w:eastAsia="zh-CN"/>
        </w:rPr>
        <w:t>2</w:t>
      </w:r>
      <w:r>
        <w:rPr>
          <w:lang w:eastAsia="zh-CN"/>
        </w:rPr>
        <w:t>.</w:t>
      </w:r>
      <w:r w:rsidRPr="00DA7154">
        <w:rPr>
          <w:lang w:val="en-US" w:eastAsia="zh-CN"/>
        </w:rPr>
        <w:t>6</w:t>
      </w:r>
      <w:r>
        <w:rPr>
          <w:rFonts w:asciiTheme="minorHAnsi" w:eastAsiaTheme="minorEastAsia" w:hAnsiTheme="minorHAnsi" w:cstheme="minorBidi"/>
          <w:sz w:val="22"/>
          <w:szCs w:val="22"/>
          <w:lang w:eastAsia="en-GB"/>
        </w:rPr>
        <w:tab/>
      </w:r>
      <w:r w:rsidRPr="00DA7154">
        <w:rPr>
          <w:rFonts w:eastAsia="SimSun"/>
          <w:lang w:val="en-US"/>
        </w:rPr>
        <w:t>Type:StoreAndForwardParameters</w:t>
      </w:r>
      <w:r>
        <w:tab/>
      </w:r>
      <w:r>
        <w:fldChar w:fldCharType="begin" w:fldLock="1"/>
      </w:r>
      <w:r>
        <w:instrText xml:space="preserve"> PAGEREF _Toc89425407 \h </w:instrText>
      </w:r>
      <w:r>
        <w:fldChar w:fldCharType="separate"/>
      </w:r>
      <w:r>
        <w:t>37</w:t>
      </w:r>
      <w:r>
        <w:fldChar w:fldCharType="end"/>
      </w:r>
    </w:p>
    <w:p w14:paraId="7E077CF0" w14:textId="068F2279" w:rsidR="00A55155" w:rsidRDefault="00A55155">
      <w:pPr>
        <w:pStyle w:val="TOC5"/>
        <w:rPr>
          <w:rFonts w:asciiTheme="minorHAnsi" w:eastAsiaTheme="minorEastAsia" w:hAnsiTheme="minorHAnsi" w:cstheme="minorBidi"/>
          <w:sz w:val="22"/>
          <w:szCs w:val="22"/>
          <w:lang w:eastAsia="en-GB"/>
        </w:rPr>
      </w:pPr>
      <w:r>
        <w:rPr>
          <w:lang w:eastAsia="zh-CN"/>
        </w:rPr>
        <w:t>8.</w:t>
      </w:r>
      <w:r w:rsidRPr="00DA7154">
        <w:rPr>
          <w:lang w:val="en-US" w:eastAsia="zh-CN"/>
        </w:rPr>
        <w:t>2</w:t>
      </w:r>
      <w:r>
        <w:rPr>
          <w:lang w:eastAsia="zh-CN"/>
        </w:rPr>
        <w:t>.</w:t>
      </w:r>
      <w:r w:rsidRPr="00DA7154">
        <w:rPr>
          <w:lang w:val="en-US" w:eastAsia="zh-CN"/>
        </w:rPr>
        <w:t>5</w:t>
      </w:r>
      <w:r>
        <w:rPr>
          <w:lang w:eastAsia="zh-CN"/>
        </w:rPr>
        <w:t>.</w:t>
      </w:r>
      <w:r w:rsidRPr="00DA7154">
        <w:rPr>
          <w:lang w:val="en-US" w:eastAsia="zh-CN"/>
        </w:rPr>
        <w:t>2</w:t>
      </w:r>
      <w:r>
        <w:rPr>
          <w:lang w:eastAsia="zh-CN"/>
        </w:rPr>
        <w:t>.</w:t>
      </w:r>
      <w:r w:rsidRPr="00DA7154">
        <w:rPr>
          <w:lang w:val="en-US" w:eastAsia="zh-CN"/>
        </w:rPr>
        <w:t>7</w:t>
      </w:r>
      <w:r>
        <w:rPr>
          <w:rFonts w:asciiTheme="minorHAnsi" w:eastAsiaTheme="minorEastAsia" w:hAnsiTheme="minorHAnsi" w:cstheme="minorBidi"/>
          <w:sz w:val="22"/>
          <w:szCs w:val="22"/>
          <w:lang w:eastAsia="en-GB"/>
        </w:rPr>
        <w:tab/>
      </w:r>
      <w:r w:rsidRPr="00DA7154">
        <w:rPr>
          <w:rFonts w:eastAsia="SimSun"/>
          <w:lang w:val="en-US"/>
        </w:rPr>
        <w:t>Type:DeliveryStatusReport</w:t>
      </w:r>
      <w:r>
        <w:tab/>
      </w:r>
      <w:r>
        <w:fldChar w:fldCharType="begin" w:fldLock="1"/>
      </w:r>
      <w:r>
        <w:instrText xml:space="preserve"> PAGEREF _Toc89425408 \h </w:instrText>
      </w:r>
      <w:r>
        <w:fldChar w:fldCharType="separate"/>
      </w:r>
      <w:r>
        <w:t>37</w:t>
      </w:r>
      <w:r>
        <w:fldChar w:fldCharType="end"/>
      </w:r>
    </w:p>
    <w:p w14:paraId="005105CB" w14:textId="569C7012" w:rsidR="00A55155" w:rsidRDefault="00A55155">
      <w:pPr>
        <w:pStyle w:val="TOC4"/>
        <w:rPr>
          <w:rFonts w:asciiTheme="minorHAnsi" w:eastAsiaTheme="minorEastAsia" w:hAnsiTheme="minorHAnsi" w:cstheme="minorBidi"/>
          <w:sz w:val="22"/>
          <w:szCs w:val="22"/>
          <w:lang w:eastAsia="en-GB"/>
        </w:rPr>
      </w:pPr>
      <w:r>
        <w:t>8.</w:t>
      </w:r>
      <w:r w:rsidRPr="00DA7154">
        <w:rPr>
          <w:lang w:val="en-US" w:eastAsia="zh-CN"/>
        </w:rPr>
        <w:t>2</w:t>
      </w:r>
      <w:r>
        <w:t>.</w:t>
      </w:r>
      <w:r w:rsidRPr="00DA7154">
        <w:rPr>
          <w:lang w:val="en-US" w:eastAsia="zh-CN"/>
        </w:rPr>
        <w:t>5</w:t>
      </w:r>
      <w:r>
        <w:t>.</w:t>
      </w:r>
      <w:r w:rsidRPr="00DA7154">
        <w:rPr>
          <w:lang w:val="en-US" w:eastAsia="zh-CN"/>
        </w:rPr>
        <w:t>3</w:t>
      </w:r>
      <w:r>
        <w:rPr>
          <w:rFonts w:asciiTheme="minorHAnsi" w:eastAsiaTheme="minorEastAsia" w:hAnsiTheme="minorHAnsi" w:cstheme="minorBidi"/>
          <w:sz w:val="22"/>
          <w:szCs w:val="22"/>
          <w:lang w:eastAsia="en-GB"/>
        </w:rPr>
        <w:tab/>
      </w:r>
      <w:r w:rsidRPr="00DA7154">
        <w:rPr>
          <w:rFonts w:eastAsia="SimSun"/>
          <w:lang w:val="en-US" w:eastAsia="zh-CN"/>
        </w:rPr>
        <w:t>Simple data types and enumerations</w:t>
      </w:r>
      <w:r>
        <w:tab/>
      </w:r>
      <w:r>
        <w:fldChar w:fldCharType="begin" w:fldLock="1"/>
      </w:r>
      <w:r>
        <w:instrText xml:space="preserve"> PAGEREF _Toc89425409 \h </w:instrText>
      </w:r>
      <w:r>
        <w:fldChar w:fldCharType="separate"/>
      </w:r>
      <w:r>
        <w:t>37</w:t>
      </w:r>
      <w:r>
        <w:fldChar w:fldCharType="end"/>
      </w:r>
    </w:p>
    <w:p w14:paraId="3F57E0F0" w14:textId="00E9B73B" w:rsidR="00A55155" w:rsidRDefault="00A55155">
      <w:pPr>
        <w:pStyle w:val="TOC5"/>
        <w:rPr>
          <w:rFonts w:asciiTheme="minorHAnsi" w:eastAsiaTheme="minorEastAsia" w:hAnsiTheme="minorHAnsi" w:cstheme="minorBidi"/>
          <w:sz w:val="22"/>
          <w:szCs w:val="22"/>
          <w:lang w:eastAsia="en-GB"/>
        </w:rPr>
      </w:pPr>
      <w:r>
        <w:rPr>
          <w:lang w:eastAsia="zh-CN"/>
        </w:rPr>
        <w:t>8.</w:t>
      </w:r>
      <w:r w:rsidRPr="00DA7154">
        <w:rPr>
          <w:lang w:val="en-US" w:eastAsia="zh-CN"/>
        </w:rPr>
        <w:t>2</w:t>
      </w:r>
      <w:r>
        <w:rPr>
          <w:lang w:eastAsia="zh-CN"/>
        </w:rPr>
        <w:t>.</w:t>
      </w:r>
      <w:r w:rsidRPr="00DA7154">
        <w:rPr>
          <w:lang w:val="en-US" w:eastAsia="zh-CN"/>
        </w:rPr>
        <w:t>5</w:t>
      </w:r>
      <w:r>
        <w:rPr>
          <w:lang w:eastAsia="zh-CN"/>
        </w:rPr>
        <w:t>.</w:t>
      </w:r>
      <w:r w:rsidRPr="00DA7154">
        <w:rPr>
          <w:lang w:val="en-US" w:eastAsia="zh-CN"/>
        </w:rPr>
        <w:t>3</w:t>
      </w:r>
      <w:r>
        <w:rPr>
          <w:lang w:eastAsia="zh-CN"/>
        </w:rPr>
        <w:t>.</w:t>
      </w:r>
      <w:r w:rsidRPr="00DA7154">
        <w:rPr>
          <w:lang w:val="en-US" w:eastAsia="zh-CN"/>
        </w:rPr>
        <w:t>1</w:t>
      </w:r>
      <w:r>
        <w:rPr>
          <w:rFonts w:asciiTheme="minorHAnsi" w:eastAsiaTheme="minorEastAsia" w:hAnsiTheme="minorHAnsi" w:cstheme="minorBidi"/>
          <w:sz w:val="22"/>
          <w:szCs w:val="22"/>
          <w:lang w:eastAsia="en-GB"/>
        </w:rPr>
        <w:tab/>
      </w:r>
      <w:r w:rsidRPr="00DA7154">
        <w:rPr>
          <w:rFonts w:eastAsia="SimSun"/>
          <w:lang w:val="en-US" w:eastAsia="zh-CN"/>
        </w:rPr>
        <w:t>Introduction</w:t>
      </w:r>
      <w:r>
        <w:tab/>
      </w:r>
      <w:r>
        <w:fldChar w:fldCharType="begin" w:fldLock="1"/>
      </w:r>
      <w:r>
        <w:instrText xml:space="preserve"> PAGEREF _Toc89425410 \h </w:instrText>
      </w:r>
      <w:r>
        <w:fldChar w:fldCharType="separate"/>
      </w:r>
      <w:r>
        <w:t>37</w:t>
      </w:r>
      <w:r>
        <w:fldChar w:fldCharType="end"/>
      </w:r>
    </w:p>
    <w:p w14:paraId="295D26C4" w14:textId="45C21637" w:rsidR="00A55155" w:rsidRDefault="00A55155">
      <w:pPr>
        <w:pStyle w:val="TOC5"/>
        <w:rPr>
          <w:rFonts w:asciiTheme="minorHAnsi" w:eastAsiaTheme="minorEastAsia" w:hAnsiTheme="minorHAnsi" w:cstheme="minorBidi"/>
          <w:sz w:val="22"/>
          <w:szCs w:val="22"/>
          <w:lang w:eastAsia="en-GB"/>
        </w:rPr>
      </w:pPr>
      <w:r>
        <w:rPr>
          <w:lang w:eastAsia="zh-CN"/>
        </w:rPr>
        <w:t>8.</w:t>
      </w:r>
      <w:r w:rsidRPr="00DA7154">
        <w:rPr>
          <w:lang w:val="en-US" w:eastAsia="zh-CN"/>
        </w:rPr>
        <w:t>2</w:t>
      </w:r>
      <w:r>
        <w:rPr>
          <w:lang w:eastAsia="zh-CN"/>
        </w:rPr>
        <w:t>.</w:t>
      </w:r>
      <w:r w:rsidRPr="00DA7154">
        <w:rPr>
          <w:lang w:val="en-US" w:eastAsia="zh-CN"/>
        </w:rPr>
        <w:t>5</w:t>
      </w:r>
      <w:r>
        <w:rPr>
          <w:lang w:eastAsia="zh-CN"/>
        </w:rPr>
        <w:t>.</w:t>
      </w:r>
      <w:r w:rsidRPr="00DA7154">
        <w:rPr>
          <w:lang w:val="en-US" w:eastAsia="zh-CN"/>
        </w:rPr>
        <w:t>3</w:t>
      </w:r>
      <w:r>
        <w:rPr>
          <w:lang w:eastAsia="zh-CN"/>
        </w:rPr>
        <w:t>.</w:t>
      </w:r>
      <w:r w:rsidRPr="00DA7154">
        <w:rPr>
          <w:lang w:val="en-US" w:eastAsia="zh-CN"/>
        </w:rPr>
        <w:t>2</w:t>
      </w:r>
      <w:r>
        <w:rPr>
          <w:rFonts w:asciiTheme="minorHAnsi" w:eastAsiaTheme="minorEastAsia" w:hAnsiTheme="minorHAnsi" w:cstheme="minorBidi"/>
          <w:sz w:val="22"/>
          <w:szCs w:val="22"/>
          <w:lang w:eastAsia="en-GB"/>
        </w:rPr>
        <w:tab/>
      </w:r>
      <w:r w:rsidRPr="00DA7154">
        <w:rPr>
          <w:rFonts w:eastAsia="SimSun"/>
          <w:lang w:val="en-US" w:eastAsia="zh-CN"/>
        </w:rPr>
        <w:t>Simple data types</w:t>
      </w:r>
      <w:r>
        <w:tab/>
      </w:r>
      <w:r>
        <w:fldChar w:fldCharType="begin" w:fldLock="1"/>
      </w:r>
      <w:r>
        <w:instrText xml:space="preserve"> PAGEREF _Toc89425411 \h </w:instrText>
      </w:r>
      <w:r>
        <w:fldChar w:fldCharType="separate"/>
      </w:r>
      <w:r>
        <w:t>37</w:t>
      </w:r>
      <w:r>
        <w:fldChar w:fldCharType="end"/>
      </w:r>
    </w:p>
    <w:p w14:paraId="75A4EB51" w14:textId="6AAF46B9" w:rsidR="00A55155" w:rsidRDefault="00A55155">
      <w:pPr>
        <w:pStyle w:val="TOC5"/>
        <w:rPr>
          <w:rFonts w:asciiTheme="minorHAnsi" w:eastAsiaTheme="minorEastAsia" w:hAnsiTheme="minorHAnsi" w:cstheme="minorBidi"/>
          <w:sz w:val="22"/>
          <w:szCs w:val="22"/>
          <w:lang w:eastAsia="en-GB"/>
        </w:rPr>
      </w:pPr>
      <w:r>
        <w:rPr>
          <w:lang w:eastAsia="zh-CN"/>
        </w:rPr>
        <w:t>8.</w:t>
      </w:r>
      <w:r w:rsidRPr="00DA7154">
        <w:rPr>
          <w:lang w:val="en-US" w:eastAsia="zh-CN"/>
        </w:rPr>
        <w:t>2</w:t>
      </w:r>
      <w:r>
        <w:rPr>
          <w:lang w:eastAsia="zh-CN"/>
        </w:rPr>
        <w:t>.</w:t>
      </w:r>
      <w:r w:rsidRPr="00DA7154">
        <w:rPr>
          <w:lang w:val="en-US" w:eastAsia="zh-CN"/>
        </w:rPr>
        <w:t>5</w:t>
      </w:r>
      <w:r>
        <w:rPr>
          <w:lang w:eastAsia="zh-CN"/>
        </w:rPr>
        <w:t>.</w:t>
      </w:r>
      <w:r w:rsidRPr="00DA7154">
        <w:rPr>
          <w:lang w:val="en-US" w:eastAsia="zh-CN"/>
        </w:rPr>
        <w:t>3</w:t>
      </w:r>
      <w:r>
        <w:rPr>
          <w:lang w:eastAsia="zh-CN"/>
        </w:rPr>
        <w:t>.</w:t>
      </w:r>
      <w:r w:rsidRPr="00DA7154">
        <w:rPr>
          <w:lang w:val="en-US" w:eastAsia="zh-CN"/>
        </w:rPr>
        <w:t>3</w:t>
      </w:r>
      <w:r>
        <w:rPr>
          <w:rFonts w:asciiTheme="minorHAnsi" w:eastAsiaTheme="minorEastAsia" w:hAnsiTheme="minorHAnsi" w:cstheme="minorBidi"/>
          <w:sz w:val="22"/>
          <w:szCs w:val="22"/>
          <w:lang w:eastAsia="en-GB"/>
        </w:rPr>
        <w:tab/>
      </w:r>
      <w:r w:rsidRPr="00DA7154">
        <w:rPr>
          <w:rFonts w:eastAsia="SimSun"/>
          <w:lang w:val="en-US" w:eastAsia="zh-CN"/>
        </w:rPr>
        <w:t>Enumeration:Status</w:t>
      </w:r>
      <w:r>
        <w:tab/>
      </w:r>
      <w:r>
        <w:fldChar w:fldCharType="begin" w:fldLock="1"/>
      </w:r>
      <w:r>
        <w:instrText xml:space="preserve"> PAGEREF _Toc89425412 \h </w:instrText>
      </w:r>
      <w:r>
        <w:fldChar w:fldCharType="separate"/>
      </w:r>
      <w:r>
        <w:t>38</w:t>
      </w:r>
      <w:r>
        <w:fldChar w:fldCharType="end"/>
      </w:r>
    </w:p>
    <w:p w14:paraId="52E47285" w14:textId="48C0AC1A" w:rsidR="00A55155" w:rsidRDefault="00A55155">
      <w:pPr>
        <w:pStyle w:val="TOC5"/>
        <w:rPr>
          <w:rFonts w:asciiTheme="minorHAnsi" w:eastAsiaTheme="minorEastAsia" w:hAnsiTheme="minorHAnsi" w:cstheme="minorBidi"/>
          <w:sz w:val="22"/>
          <w:szCs w:val="22"/>
          <w:lang w:eastAsia="en-GB"/>
        </w:rPr>
      </w:pPr>
      <w:r>
        <w:rPr>
          <w:lang w:eastAsia="zh-CN"/>
        </w:rPr>
        <w:t>8.</w:t>
      </w:r>
      <w:r w:rsidRPr="00DA7154">
        <w:rPr>
          <w:lang w:val="en-US" w:eastAsia="zh-CN"/>
        </w:rPr>
        <w:t>2</w:t>
      </w:r>
      <w:r>
        <w:rPr>
          <w:lang w:eastAsia="zh-CN"/>
        </w:rPr>
        <w:t>.</w:t>
      </w:r>
      <w:r w:rsidRPr="00DA7154">
        <w:rPr>
          <w:lang w:val="en-US" w:eastAsia="zh-CN"/>
        </w:rPr>
        <w:t>5</w:t>
      </w:r>
      <w:r>
        <w:rPr>
          <w:lang w:eastAsia="zh-CN"/>
        </w:rPr>
        <w:t>.</w:t>
      </w:r>
      <w:r w:rsidRPr="00DA7154">
        <w:rPr>
          <w:lang w:val="en-US" w:eastAsia="zh-CN"/>
        </w:rPr>
        <w:t>3</w:t>
      </w:r>
      <w:r>
        <w:rPr>
          <w:lang w:eastAsia="zh-CN"/>
        </w:rPr>
        <w:t>.</w:t>
      </w:r>
      <w:r w:rsidRPr="00DA7154">
        <w:rPr>
          <w:lang w:val="en-US" w:eastAsia="zh-CN"/>
        </w:rPr>
        <w:t>4</w:t>
      </w:r>
      <w:r>
        <w:rPr>
          <w:rFonts w:asciiTheme="minorHAnsi" w:eastAsiaTheme="minorEastAsia" w:hAnsiTheme="minorHAnsi" w:cstheme="minorBidi"/>
          <w:sz w:val="22"/>
          <w:szCs w:val="22"/>
          <w:lang w:eastAsia="en-GB"/>
        </w:rPr>
        <w:tab/>
      </w:r>
      <w:r w:rsidRPr="00DA7154">
        <w:rPr>
          <w:rFonts w:eastAsia="SimSun"/>
          <w:lang w:val="en-US" w:eastAsia="zh-CN"/>
        </w:rPr>
        <w:t>Enumeration:DeliveryStatus</w:t>
      </w:r>
      <w:r>
        <w:tab/>
      </w:r>
      <w:r>
        <w:fldChar w:fldCharType="begin" w:fldLock="1"/>
      </w:r>
      <w:r>
        <w:instrText xml:space="preserve"> PAGEREF _Toc89425413 \h </w:instrText>
      </w:r>
      <w:r>
        <w:fldChar w:fldCharType="separate"/>
      </w:r>
      <w:r>
        <w:t>38</w:t>
      </w:r>
      <w:r>
        <w:fldChar w:fldCharType="end"/>
      </w:r>
    </w:p>
    <w:p w14:paraId="210A27F8" w14:textId="00B68523" w:rsidR="00A55155" w:rsidRDefault="00A55155">
      <w:pPr>
        <w:pStyle w:val="TOC5"/>
        <w:rPr>
          <w:rFonts w:asciiTheme="minorHAnsi" w:eastAsiaTheme="minorEastAsia" w:hAnsiTheme="minorHAnsi" w:cstheme="minorBidi"/>
          <w:sz w:val="22"/>
          <w:szCs w:val="22"/>
          <w:lang w:eastAsia="en-GB"/>
        </w:rPr>
      </w:pPr>
      <w:r>
        <w:rPr>
          <w:lang w:eastAsia="zh-CN"/>
        </w:rPr>
        <w:t>8.</w:t>
      </w:r>
      <w:r w:rsidRPr="00DA7154">
        <w:rPr>
          <w:lang w:val="en-US" w:eastAsia="zh-CN"/>
        </w:rPr>
        <w:t>2</w:t>
      </w:r>
      <w:r>
        <w:rPr>
          <w:lang w:eastAsia="zh-CN"/>
        </w:rPr>
        <w:t>.</w:t>
      </w:r>
      <w:r w:rsidRPr="00DA7154">
        <w:rPr>
          <w:lang w:val="en-US" w:eastAsia="zh-CN"/>
        </w:rPr>
        <w:t>5</w:t>
      </w:r>
      <w:r>
        <w:rPr>
          <w:lang w:eastAsia="zh-CN"/>
        </w:rPr>
        <w:t>.</w:t>
      </w:r>
      <w:r w:rsidRPr="00DA7154">
        <w:rPr>
          <w:lang w:val="en-US" w:eastAsia="zh-CN"/>
        </w:rPr>
        <w:t>3.5</w:t>
      </w:r>
      <w:r>
        <w:rPr>
          <w:rFonts w:asciiTheme="minorHAnsi" w:eastAsiaTheme="minorEastAsia" w:hAnsiTheme="minorHAnsi" w:cstheme="minorBidi"/>
          <w:sz w:val="22"/>
          <w:szCs w:val="22"/>
          <w:lang w:eastAsia="en-GB"/>
        </w:rPr>
        <w:tab/>
      </w:r>
      <w:r w:rsidRPr="00DA7154">
        <w:rPr>
          <w:rFonts w:eastAsia="SimSun"/>
          <w:lang w:val="en-US" w:eastAsia="zh-CN"/>
        </w:rPr>
        <w:t>Enumeration:Priority</w:t>
      </w:r>
      <w:r>
        <w:tab/>
      </w:r>
      <w:r>
        <w:fldChar w:fldCharType="begin" w:fldLock="1"/>
      </w:r>
      <w:r>
        <w:instrText xml:space="preserve"> PAGEREF _Toc89425414 \h </w:instrText>
      </w:r>
      <w:r>
        <w:fldChar w:fldCharType="separate"/>
      </w:r>
      <w:r>
        <w:t>38</w:t>
      </w:r>
      <w:r>
        <w:fldChar w:fldCharType="end"/>
      </w:r>
    </w:p>
    <w:p w14:paraId="1DAC0BCB" w14:textId="65D6449A" w:rsidR="00A55155" w:rsidRDefault="00A55155">
      <w:pPr>
        <w:pStyle w:val="TOC3"/>
        <w:rPr>
          <w:rFonts w:asciiTheme="minorHAnsi" w:eastAsiaTheme="minorEastAsia" w:hAnsiTheme="minorHAnsi" w:cstheme="minorBidi"/>
          <w:sz w:val="22"/>
          <w:szCs w:val="22"/>
          <w:lang w:eastAsia="en-GB"/>
        </w:rPr>
      </w:pPr>
      <w:r>
        <w:rPr>
          <w:lang w:eastAsia="zh-CN"/>
        </w:rPr>
        <w:lastRenderedPageBreak/>
        <w:t>8</w:t>
      </w:r>
      <w:r>
        <w:t>.</w:t>
      </w:r>
      <w:r>
        <w:rPr>
          <w:lang w:eastAsia="zh-CN"/>
        </w:rPr>
        <w:t>2</w:t>
      </w:r>
      <w:r>
        <w:t>.6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_Toc89425415 \h </w:instrText>
      </w:r>
      <w:r>
        <w:fldChar w:fldCharType="separate"/>
      </w:r>
      <w:r>
        <w:t>38</w:t>
      </w:r>
      <w:r>
        <w:fldChar w:fldCharType="end"/>
      </w:r>
    </w:p>
    <w:p w14:paraId="6C4D3526" w14:textId="145E3D3A" w:rsidR="00A55155" w:rsidRDefault="00A55155">
      <w:pPr>
        <w:pStyle w:val="TOC3"/>
        <w:rPr>
          <w:rFonts w:asciiTheme="minorHAnsi" w:eastAsiaTheme="minorEastAsia" w:hAnsiTheme="minorHAnsi" w:cstheme="minorBidi"/>
          <w:sz w:val="22"/>
          <w:szCs w:val="22"/>
          <w:lang w:eastAsia="en-GB"/>
        </w:rPr>
      </w:pPr>
      <w:r>
        <w:rPr>
          <w:lang w:eastAsia="zh-CN"/>
        </w:rPr>
        <w:t>8</w:t>
      </w:r>
      <w:r>
        <w:t>.</w:t>
      </w:r>
      <w:r>
        <w:rPr>
          <w:lang w:eastAsia="zh-CN"/>
        </w:rPr>
        <w:t>2</w:t>
      </w:r>
      <w:r>
        <w:t>.7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_Toc89425416 \h </w:instrText>
      </w:r>
      <w:r>
        <w:fldChar w:fldCharType="separate"/>
      </w:r>
      <w:r>
        <w:t>38</w:t>
      </w:r>
      <w:r>
        <w:fldChar w:fldCharType="end"/>
      </w:r>
    </w:p>
    <w:p w14:paraId="68FCDACE" w14:textId="305F2556" w:rsidR="00A55155" w:rsidRDefault="00A55155">
      <w:pPr>
        <w:pStyle w:val="TOC2"/>
        <w:rPr>
          <w:rFonts w:asciiTheme="minorHAnsi" w:eastAsiaTheme="minorEastAsia" w:hAnsiTheme="minorHAnsi" w:cstheme="minorBidi"/>
          <w:sz w:val="22"/>
          <w:szCs w:val="22"/>
          <w:lang w:eastAsia="en-GB"/>
        </w:rPr>
      </w:pPr>
      <w:r>
        <w:t>8.x</w:t>
      </w:r>
      <w:r>
        <w:rPr>
          <w:rFonts w:asciiTheme="minorHAnsi" w:eastAsiaTheme="minorEastAsia" w:hAnsiTheme="minorHAnsi" w:cstheme="minorBidi"/>
          <w:sz w:val="22"/>
          <w:szCs w:val="22"/>
          <w:lang w:eastAsia="en-GB"/>
        </w:rPr>
        <w:tab/>
      </w:r>
      <w:r>
        <w:t xml:space="preserve">&lt;API Name – </w:t>
      </w:r>
      <w:r>
        <w:rPr>
          <w:lang w:eastAsia="zh-CN"/>
        </w:rPr>
        <w:t>MSGS</w:t>
      </w:r>
      <w:r>
        <w:t>_xxx&gt; API</w:t>
      </w:r>
      <w:r>
        <w:tab/>
      </w:r>
      <w:r>
        <w:fldChar w:fldCharType="begin" w:fldLock="1"/>
      </w:r>
      <w:r>
        <w:instrText xml:space="preserve"> PAGEREF _Toc89425417 \h </w:instrText>
      </w:r>
      <w:r>
        <w:fldChar w:fldCharType="separate"/>
      </w:r>
      <w:r>
        <w:t>38</w:t>
      </w:r>
      <w:r>
        <w:fldChar w:fldCharType="end"/>
      </w:r>
    </w:p>
    <w:p w14:paraId="4762EF2C" w14:textId="39980EF9" w:rsidR="00A55155" w:rsidRDefault="00A55155">
      <w:pPr>
        <w:pStyle w:val="TOC3"/>
        <w:rPr>
          <w:rFonts w:asciiTheme="minorHAnsi" w:eastAsiaTheme="minorEastAsia" w:hAnsiTheme="minorHAnsi" w:cstheme="minorBidi"/>
          <w:sz w:val="22"/>
          <w:szCs w:val="22"/>
          <w:lang w:eastAsia="en-GB"/>
        </w:rPr>
      </w:pPr>
      <w:r>
        <w:t>8.x.1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_Toc89425418 \h </w:instrText>
      </w:r>
      <w:r>
        <w:fldChar w:fldCharType="separate"/>
      </w:r>
      <w:r>
        <w:t>39</w:t>
      </w:r>
      <w:r>
        <w:fldChar w:fldCharType="end"/>
      </w:r>
    </w:p>
    <w:p w14:paraId="397E38C3" w14:textId="390E248C" w:rsidR="00A55155" w:rsidRDefault="00A55155">
      <w:pPr>
        <w:pStyle w:val="TOC3"/>
        <w:rPr>
          <w:rFonts w:asciiTheme="minorHAnsi" w:eastAsiaTheme="minorEastAsia" w:hAnsiTheme="minorHAnsi" w:cstheme="minorBidi"/>
          <w:sz w:val="22"/>
          <w:szCs w:val="22"/>
          <w:lang w:eastAsia="en-GB"/>
        </w:rPr>
      </w:pPr>
      <w:r>
        <w:t>8.x.2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_Toc89425419 \h </w:instrText>
      </w:r>
      <w:r>
        <w:fldChar w:fldCharType="separate"/>
      </w:r>
      <w:r>
        <w:t>39</w:t>
      </w:r>
      <w:r>
        <w:fldChar w:fldCharType="end"/>
      </w:r>
    </w:p>
    <w:p w14:paraId="3A545925" w14:textId="5EBE4B70" w:rsidR="00A55155" w:rsidRDefault="00A55155">
      <w:pPr>
        <w:pStyle w:val="TOC4"/>
        <w:rPr>
          <w:rFonts w:asciiTheme="minorHAnsi" w:eastAsiaTheme="minorEastAsia" w:hAnsiTheme="minorHAnsi" w:cstheme="minorBidi"/>
          <w:sz w:val="22"/>
          <w:szCs w:val="22"/>
          <w:lang w:eastAsia="en-GB"/>
        </w:rPr>
      </w:pPr>
      <w:r>
        <w:t>8.x.2.1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_Toc89425420 \h </w:instrText>
      </w:r>
      <w:r>
        <w:fldChar w:fldCharType="separate"/>
      </w:r>
      <w:r>
        <w:t>39</w:t>
      </w:r>
      <w:r>
        <w:fldChar w:fldCharType="end"/>
      </w:r>
    </w:p>
    <w:p w14:paraId="50ECC525" w14:textId="498EA46C" w:rsidR="00A55155" w:rsidRDefault="00A55155">
      <w:pPr>
        <w:pStyle w:val="TOC4"/>
        <w:rPr>
          <w:rFonts w:asciiTheme="minorHAnsi" w:eastAsiaTheme="minorEastAsia" w:hAnsiTheme="minorHAnsi" w:cstheme="minorBidi"/>
          <w:sz w:val="22"/>
          <w:szCs w:val="22"/>
          <w:lang w:eastAsia="en-GB"/>
        </w:rPr>
      </w:pPr>
      <w:r>
        <w:t>8.x.2.2</w:t>
      </w:r>
      <w:r>
        <w:rPr>
          <w:rFonts w:asciiTheme="minorHAnsi" w:eastAsiaTheme="minorEastAsia" w:hAnsiTheme="minorHAnsi" w:cstheme="minorBidi"/>
          <w:sz w:val="22"/>
          <w:szCs w:val="22"/>
          <w:lang w:eastAsia="en-GB"/>
        </w:rPr>
        <w:tab/>
      </w:r>
      <w:r>
        <w:t>Resource: &lt;Resource name&gt;</w:t>
      </w:r>
      <w:r>
        <w:tab/>
      </w:r>
      <w:r>
        <w:fldChar w:fldCharType="begin" w:fldLock="1"/>
      </w:r>
      <w:r>
        <w:instrText xml:space="preserve"> PAGEREF _Toc89425421 \h </w:instrText>
      </w:r>
      <w:r>
        <w:fldChar w:fldCharType="separate"/>
      </w:r>
      <w:r>
        <w:t>39</w:t>
      </w:r>
      <w:r>
        <w:fldChar w:fldCharType="end"/>
      </w:r>
    </w:p>
    <w:p w14:paraId="2653FB14" w14:textId="3120C27E" w:rsidR="00A55155" w:rsidRDefault="00A55155">
      <w:pPr>
        <w:pStyle w:val="TOC5"/>
        <w:rPr>
          <w:rFonts w:asciiTheme="minorHAnsi" w:eastAsiaTheme="minorEastAsia" w:hAnsiTheme="minorHAnsi" w:cstheme="minorBidi"/>
          <w:sz w:val="22"/>
          <w:szCs w:val="22"/>
          <w:lang w:eastAsia="en-GB"/>
        </w:rPr>
      </w:pPr>
      <w:r>
        <w:rPr>
          <w:lang w:eastAsia="zh-CN"/>
        </w:rPr>
        <w:t>8.x.2.2.1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_Toc89425422 \h </w:instrText>
      </w:r>
      <w:r>
        <w:fldChar w:fldCharType="separate"/>
      </w:r>
      <w:r>
        <w:t>39</w:t>
      </w:r>
      <w:r>
        <w:fldChar w:fldCharType="end"/>
      </w:r>
    </w:p>
    <w:p w14:paraId="7ED3F18C" w14:textId="0FDCC988" w:rsidR="00A55155" w:rsidRDefault="00A55155">
      <w:pPr>
        <w:pStyle w:val="TOC5"/>
        <w:rPr>
          <w:rFonts w:asciiTheme="minorHAnsi" w:eastAsiaTheme="minorEastAsia" w:hAnsiTheme="minorHAnsi" w:cstheme="minorBidi"/>
          <w:sz w:val="22"/>
          <w:szCs w:val="22"/>
          <w:lang w:eastAsia="en-GB"/>
        </w:rPr>
      </w:pPr>
      <w:r>
        <w:rPr>
          <w:lang w:eastAsia="zh-CN"/>
        </w:rPr>
        <w:t>8.x.2.2.2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_Toc89425423 \h </w:instrText>
      </w:r>
      <w:r>
        <w:fldChar w:fldCharType="separate"/>
      </w:r>
      <w:r>
        <w:t>39</w:t>
      </w:r>
      <w:r>
        <w:fldChar w:fldCharType="end"/>
      </w:r>
    </w:p>
    <w:p w14:paraId="23E68C69" w14:textId="6589553A" w:rsidR="00A55155" w:rsidRDefault="00A55155">
      <w:pPr>
        <w:pStyle w:val="TOC5"/>
        <w:rPr>
          <w:rFonts w:asciiTheme="minorHAnsi" w:eastAsiaTheme="minorEastAsia" w:hAnsiTheme="minorHAnsi" w:cstheme="minorBidi"/>
          <w:sz w:val="22"/>
          <w:szCs w:val="22"/>
          <w:lang w:eastAsia="en-GB"/>
        </w:rPr>
      </w:pPr>
      <w:r>
        <w:rPr>
          <w:lang w:eastAsia="zh-CN"/>
        </w:rPr>
        <w:t>8.x.2.2.3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_Toc89425424 \h </w:instrText>
      </w:r>
      <w:r>
        <w:fldChar w:fldCharType="separate"/>
      </w:r>
      <w:r>
        <w:t>39</w:t>
      </w:r>
      <w:r>
        <w:fldChar w:fldCharType="end"/>
      </w:r>
    </w:p>
    <w:p w14:paraId="5EA5580F" w14:textId="245D3A4F" w:rsidR="00A55155" w:rsidRDefault="00A55155">
      <w:pPr>
        <w:pStyle w:val="TOC6"/>
        <w:rPr>
          <w:rFonts w:asciiTheme="minorHAnsi" w:eastAsiaTheme="minorEastAsia" w:hAnsiTheme="minorHAnsi" w:cstheme="minorBidi"/>
          <w:sz w:val="22"/>
          <w:szCs w:val="22"/>
          <w:lang w:eastAsia="en-GB"/>
        </w:rPr>
      </w:pPr>
      <w:r>
        <w:rPr>
          <w:lang w:eastAsia="zh-CN"/>
        </w:rPr>
        <w:t>8.x.2.2.3.1</w:t>
      </w:r>
      <w:r>
        <w:rPr>
          <w:rFonts w:asciiTheme="minorHAnsi" w:eastAsiaTheme="minorEastAsia" w:hAnsiTheme="minorHAnsi" w:cstheme="minorBidi"/>
          <w:sz w:val="22"/>
          <w:szCs w:val="22"/>
          <w:lang w:eastAsia="en-GB"/>
        </w:rPr>
        <w:tab/>
      </w:r>
      <w:r>
        <w:rPr>
          <w:lang w:eastAsia="zh-CN"/>
        </w:rPr>
        <w:t>&lt;Method Name&gt;</w:t>
      </w:r>
      <w:r>
        <w:tab/>
      </w:r>
      <w:r>
        <w:fldChar w:fldCharType="begin" w:fldLock="1"/>
      </w:r>
      <w:r>
        <w:instrText xml:space="preserve"> PAGEREF _Toc89425425 \h </w:instrText>
      </w:r>
      <w:r>
        <w:fldChar w:fldCharType="separate"/>
      </w:r>
      <w:r>
        <w:t>39</w:t>
      </w:r>
      <w:r>
        <w:fldChar w:fldCharType="end"/>
      </w:r>
    </w:p>
    <w:p w14:paraId="08300EF8" w14:textId="4C0A2899" w:rsidR="00A55155" w:rsidRDefault="00A55155">
      <w:pPr>
        <w:pStyle w:val="TOC5"/>
        <w:rPr>
          <w:rFonts w:asciiTheme="minorHAnsi" w:eastAsiaTheme="minorEastAsia" w:hAnsiTheme="minorHAnsi" w:cstheme="minorBidi"/>
          <w:sz w:val="22"/>
          <w:szCs w:val="22"/>
          <w:lang w:eastAsia="en-GB"/>
        </w:rPr>
      </w:pPr>
      <w:r>
        <w:rPr>
          <w:lang w:eastAsia="zh-CN"/>
        </w:rPr>
        <w:t>8.x.2.2.4</w:t>
      </w:r>
      <w:r>
        <w:rPr>
          <w:rFonts w:asciiTheme="minorHAnsi" w:eastAsiaTheme="minorEastAsia" w:hAnsiTheme="minorHAnsi" w:cstheme="minorBidi"/>
          <w:sz w:val="22"/>
          <w:szCs w:val="22"/>
          <w:lang w:eastAsia="en-GB"/>
        </w:rPr>
        <w:tab/>
      </w:r>
      <w:r>
        <w:rPr>
          <w:lang w:eastAsia="zh-CN"/>
        </w:rPr>
        <w:t xml:space="preserve"> Resource Custom Operations</w:t>
      </w:r>
      <w:r>
        <w:tab/>
      </w:r>
      <w:r>
        <w:fldChar w:fldCharType="begin" w:fldLock="1"/>
      </w:r>
      <w:r>
        <w:instrText xml:space="preserve"> PAGEREF _Toc89425426 \h </w:instrText>
      </w:r>
      <w:r>
        <w:fldChar w:fldCharType="separate"/>
      </w:r>
      <w:r>
        <w:t>40</w:t>
      </w:r>
      <w:r>
        <w:fldChar w:fldCharType="end"/>
      </w:r>
    </w:p>
    <w:p w14:paraId="36BAF991" w14:textId="2158387F" w:rsidR="00A55155" w:rsidRDefault="00A55155">
      <w:pPr>
        <w:pStyle w:val="TOC6"/>
        <w:rPr>
          <w:rFonts w:asciiTheme="minorHAnsi" w:eastAsiaTheme="minorEastAsia" w:hAnsiTheme="minorHAnsi" w:cstheme="minorBidi"/>
          <w:sz w:val="22"/>
          <w:szCs w:val="22"/>
          <w:lang w:eastAsia="en-GB"/>
        </w:rPr>
      </w:pPr>
      <w:r>
        <w:t>8.x.2.2.4.1</w:t>
      </w:r>
      <w:r>
        <w:rPr>
          <w:rFonts w:asciiTheme="minorHAnsi" w:eastAsiaTheme="minorEastAsia" w:hAnsiTheme="minorHAnsi" w:cstheme="minorBidi"/>
          <w:sz w:val="22"/>
          <w:szCs w:val="22"/>
          <w:lang w:eastAsia="en-GB"/>
        </w:rPr>
        <w:tab/>
      </w:r>
      <w:r>
        <w:t xml:space="preserve"> Overview</w:t>
      </w:r>
      <w:r>
        <w:tab/>
      </w:r>
      <w:r>
        <w:fldChar w:fldCharType="begin" w:fldLock="1"/>
      </w:r>
      <w:r>
        <w:instrText xml:space="preserve"> PAGEREF _Toc89425427 \h </w:instrText>
      </w:r>
      <w:r>
        <w:fldChar w:fldCharType="separate"/>
      </w:r>
      <w:r>
        <w:t>41</w:t>
      </w:r>
      <w:r>
        <w:fldChar w:fldCharType="end"/>
      </w:r>
    </w:p>
    <w:p w14:paraId="3E04EF5E" w14:textId="17B8323E" w:rsidR="00A55155" w:rsidRDefault="00A55155">
      <w:pPr>
        <w:pStyle w:val="TOC6"/>
        <w:rPr>
          <w:rFonts w:asciiTheme="minorHAnsi" w:eastAsiaTheme="minorEastAsia" w:hAnsiTheme="minorHAnsi" w:cstheme="minorBidi"/>
          <w:sz w:val="22"/>
          <w:szCs w:val="22"/>
          <w:lang w:eastAsia="en-GB"/>
        </w:rPr>
      </w:pPr>
      <w:r>
        <w:t>8.x.2.2.4.2</w:t>
      </w:r>
      <w:r>
        <w:rPr>
          <w:rFonts w:asciiTheme="minorHAnsi" w:eastAsiaTheme="minorEastAsia" w:hAnsiTheme="minorHAnsi" w:cstheme="minorBidi"/>
          <w:sz w:val="22"/>
          <w:szCs w:val="22"/>
          <w:lang w:eastAsia="en-GB"/>
        </w:rPr>
        <w:tab/>
      </w:r>
      <w:r>
        <w:t xml:space="preserve"> Operation: &lt; operation 1 &gt;</w:t>
      </w:r>
      <w:r>
        <w:tab/>
      </w:r>
      <w:r>
        <w:fldChar w:fldCharType="begin" w:fldLock="1"/>
      </w:r>
      <w:r>
        <w:instrText xml:space="preserve"> PAGEREF _Toc89425428 \h </w:instrText>
      </w:r>
      <w:r>
        <w:fldChar w:fldCharType="separate"/>
      </w:r>
      <w:r>
        <w:t>41</w:t>
      </w:r>
      <w:r>
        <w:fldChar w:fldCharType="end"/>
      </w:r>
    </w:p>
    <w:p w14:paraId="5E5FABC2" w14:textId="75E9864C" w:rsidR="00A55155" w:rsidRDefault="00A55155">
      <w:pPr>
        <w:pStyle w:val="TOC7"/>
        <w:rPr>
          <w:rFonts w:asciiTheme="minorHAnsi" w:eastAsiaTheme="minorEastAsia" w:hAnsiTheme="minorHAnsi" w:cstheme="minorBidi"/>
          <w:sz w:val="22"/>
          <w:szCs w:val="22"/>
          <w:lang w:eastAsia="en-GB"/>
        </w:rPr>
      </w:pPr>
      <w:r>
        <w:t>8.x.2.2.4.2.1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_Toc89425429 \h </w:instrText>
      </w:r>
      <w:r>
        <w:fldChar w:fldCharType="separate"/>
      </w:r>
      <w:r>
        <w:t>41</w:t>
      </w:r>
      <w:r>
        <w:fldChar w:fldCharType="end"/>
      </w:r>
    </w:p>
    <w:p w14:paraId="174D1DAD" w14:textId="34CFEB1E" w:rsidR="00A55155" w:rsidRDefault="00A55155">
      <w:pPr>
        <w:pStyle w:val="TOC7"/>
        <w:rPr>
          <w:rFonts w:asciiTheme="minorHAnsi" w:eastAsiaTheme="minorEastAsia" w:hAnsiTheme="minorHAnsi" w:cstheme="minorBidi"/>
          <w:sz w:val="22"/>
          <w:szCs w:val="22"/>
          <w:lang w:eastAsia="en-GB"/>
        </w:rPr>
      </w:pPr>
      <w:r>
        <w:t>8.x.2.2.4.2.2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_Toc89425430 \h </w:instrText>
      </w:r>
      <w:r>
        <w:fldChar w:fldCharType="separate"/>
      </w:r>
      <w:r>
        <w:t>41</w:t>
      </w:r>
      <w:r>
        <w:fldChar w:fldCharType="end"/>
      </w:r>
    </w:p>
    <w:p w14:paraId="0478346B" w14:textId="642BFE8B" w:rsidR="00A55155" w:rsidRDefault="00A55155">
      <w:pPr>
        <w:pStyle w:val="TOC3"/>
        <w:rPr>
          <w:rFonts w:asciiTheme="minorHAnsi" w:eastAsiaTheme="minorEastAsia" w:hAnsiTheme="minorHAnsi" w:cstheme="minorBidi"/>
          <w:sz w:val="22"/>
          <w:szCs w:val="22"/>
          <w:lang w:eastAsia="en-GB"/>
        </w:rPr>
      </w:pPr>
      <w:r>
        <w:t>8.x.3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_Toc89425431 \h </w:instrText>
      </w:r>
      <w:r>
        <w:fldChar w:fldCharType="separate"/>
      </w:r>
      <w:r>
        <w:t>41</w:t>
      </w:r>
      <w:r>
        <w:fldChar w:fldCharType="end"/>
      </w:r>
    </w:p>
    <w:p w14:paraId="127F93B0" w14:textId="762C8FC2" w:rsidR="00A55155" w:rsidRDefault="00A55155">
      <w:pPr>
        <w:pStyle w:val="TOC4"/>
        <w:rPr>
          <w:rFonts w:asciiTheme="minorHAnsi" w:eastAsiaTheme="minorEastAsia" w:hAnsiTheme="minorHAnsi" w:cstheme="minorBidi"/>
          <w:sz w:val="22"/>
          <w:szCs w:val="22"/>
          <w:lang w:eastAsia="en-GB"/>
        </w:rPr>
      </w:pPr>
      <w:r>
        <w:t>8.x.3.1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_Toc89425432 \h </w:instrText>
      </w:r>
      <w:r>
        <w:fldChar w:fldCharType="separate"/>
      </w:r>
      <w:r>
        <w:t>41</w:t>
      </w:r>
      <w:r>
        <w:fldChar w:fldCharType="end"/>
      </w:r>
    </w:p>
    <w:p w14:paraId="43517DDC" w14:textId="6042D61A" w:rsidR="00A55155" w:rsidRDefault="00A55155">
      <w:pPr>
        <w:pStyle w:val="TOC4"/>
        <w:rPr>
          <w:rFonts w:asciiTheme="minorHAnsi" w:eastAsiaTheme="minorEastAsia" w:hAnsiTheme="minorHAnsi" w:cstheme="minorBidi"/>
          <w:sz w:val="22"/>
          <w:szCs w:val="22"/>
          <w:lang w:eastAsia="en-GB"/>
        </w:rPr>
      </w:pPr>
      <w:r>
        <w:t>8.x.3.2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_Toc89425433 \h </w:instrText>
      </w:r>
      <w:r>
        <w:fldChar w:fldCharType="separate"/>
      </w:r>
      <w:r>
        <w:t>42</w:t>
      </w:r>
      <w:r>
        <w:fldChar w:fldCharType="end"/>
      </w:r>
    </w:p>
    <w:p w14:paraId="2856403C" w14:textId="6CCEBFE8" w:rsidR="00A55155" w:rsidRDefault="00A55155">
      <w:pPr>
        <w:pStyle w:val="TOC5"/>
        <w:rPr>
          <w:rFonts w:asciiTheme="minorHAnsi" w:eastAsiaTheme="minorEastAsia" w:hAnsiTheme="minorHAnsi" w:cstheme="minorBidi"/>
          <w:sz w:val="22"/>
          <w:szCs w:val="22"/>
          <w:lang w:eastAsia="en-GB"/>
        </w:rPr>
      </w:pPr>
      <w:r>
        <w:t>8.x.3.2.1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_Toc89425434 \h </w:instrText>
      </w:r>
      <w:r>
        <w:fldChar w:fldCharType="separate"/>
      </w:r>
      <w:r>
        <w:t>42</w:t>
      </w:r>
      <w:r>
        <w:fldChar w:fldCharType="end"/>
      </w:r>
    </w:p>
    <w:p w14:paraId="0FEAF313" w14:textId="0D3C02F0" w:rsidR="00A55155" w:rsidRDefault="00A55155">
      <w:pPr>
        <w:pStyle w:val="TOC5"/>
        <w:rPr>
          <w:rFonts w:asciiTheme="minorHAnsi" w:eastAsiaTheme="minorEastAsia" w:hAnsiTheme="minorHAnsi" w:cstheme="minorBidi"/>
          <w:sz w:val="22"/>
          <w:szCs w:val="22"/>
          <w:lang w:eastAsia="en-GB"/>
        </w:rPr>
      </w:pPr>
      <w:r>
        <w:t>8.x.3.2.2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_Toc89425435 \h </w:instrText>
      </w:r>
      <w:r>
        <w:fldChar w:fldCharType="separate"/>
      </w:r>
      <w:r>
        <w:t>42</w:t>
      </w:r>
      <w:r>
        <w:fldChar w:fldCharType="end"/>
      </w:r>
    </w:p>
    <w:p w14:paraId="437BD8FF" w14:textId="0B38BFDD" w:rsidR="00A55155" w:rsidRDefault="00A55155">
      <w:pPr>
        <w:pStyle w:val="TOC4"/>
        <w:rPr>
          <w:rFonts w:asciiTheme="minorHAnsi" w:eastAsiaTheme="minorEastAsia" w:hAnsiTheme="minorHAnsi" w:cstheme="minorBidi"/>
          <w:sz w:val="22"/>
          <w:szCs w:val="22"/>
          <w:lang w:eastAsia="en-GB"/>
        </w:rPr>
      </w:pPr>
      <w:r>
        <w:t>8.x.3.3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_Toc89425436 \h </w:instrText>
      </w:r>
      <w:r>
        <w:fldChar w:fldCharType="separate"/>
      </w:r>
      <w:r>
        <w:t>42</w:t>
      </w:r>
      <w:r>
        <w:fldChar w:fldCharType="end"/>
      </w:r>
    </w:p>
    <w:p w14:paraId="01409837" w14:textId="6041896E" w:rsidR="00A55155" w:rsidRDefault="00A55155">
      <w:pPr>
        <w:pStyle w:val="TOC3"/>
        <w:rPr>
          <w:rFonts w:asciiTheme="minorHAnsi" w:eastAsiaTheme="minorEastAsia" w:hAnsiTheme="minorHAnsi" w:cstheme="minorBidi"/>
          <w:sz w:val="22"/>
          <w:szCs w:val="22"/>
          <w:lang w:eastAsia="en-GB"/>
        </w:rPr>
      </w:pPr>
      <w:r>
        <w:t>8.x.4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_Toc89425437 \h </w:instrText>
      </w:r>
      <w:r>
        <w:fldChar w:fldCharType="separate"/>
      </w:r>
      <w:r>
        <w:t>43</w:t>
      </w:r>
      <w:r>
        <w:fldChar w:fldCharType="end"/>
      </w:r>
    </w:p>
    <w:p w14:paraId="261C26D6" w14:textId="5E1269D5" w:rsidR="00A55155" w:rsidRDefault="00A55155">
      <w:pPr>
        <w:pStyle w:val="TOC4"/>
        <w:rPr>
          <w:rFonts w:asciiTheme="minorHAnsi" w:eastAsiaTheme="minorEastAsia" w:hAnsiTheme="minorHAnsi" w:cstheme="minorBidi"/>
          <w:sz w:val="22"/>
          <w:szCs w:val="22"/>
          <w:lang w:eastAsia="en-GB"/>
        </w:rPr>
      </w:pPr>
      <w:r>
        <w:t>8.x.4.1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_Toc89425438 \h </w:instrText>
      </w:r>
      <w:r>
        <w:fldChar w:fldCharType="separate"/>
      </w:r>
      <w:r>
        <w:t>43</w:t>
      </w:r>
      <w:r>
        <w:fldChar w:fldCharType="end"/>
      </w:r>
    </w:p>
    <w:p w14:paraId="210AA3B5" w14:textId="3B6A74B1" w:rsidR="00A55155" w:rsidRDefault="00A55155">
      <w:pPr>
        <w:pStyle w:val="TOC4"/>
        <w:rPr>
          <w:rFonts w:asciiTheme="minorHAnsi" w:eastAsiaTheme="minorEastAsia" w:hAnsiTheme="minorHAnsi" w:cstheme="minorBidi"/>
          <w:sz w:val="22"/>
          <w:szCs w:val="22"/>
          <w:lang w:eastAsia="en-GB"/>
        </w:rPr>
      </w:pPr>
      <w:r>
        <w:rPr>
          <w:lang w:eastAsia="zh-CN"/>
        </w:rPr>
        <w:t>8.x.4.2</w:t>
      </w:r>
      <w:r>
        <w:rPr>
          <w:rFonts w:asciiTheme="minorHAnsi" w:eastAsiaTheme="minorEastAsia" w:hAnsiTheme="minorHAnsi" w:cstheme="minorBidi"/>
          <w:sz w:val="22"/>
          <w:szCs w:val="22"/>
          <w:lang w:eastAsia="en-GB"/>
        </w:rPr>
        <w:tab/>
      </w:r>
      <w:r>
        <w:rPr>
          <w:lang w:eastAsia="zh-CN"/>
        </w:rPr>
        <w:t>&lt;notification 1&gt;</w:t>
      </w:r>
      <w:r>
        <w:tab/>
      </w:r>
      <w:r>
        <w:fldChar w:fldCharType="begin" w:fldLock="1"/>
      </w:r>
      <w:r>
        <w:instrText xml:space="preserve"> PAGEREF _Toc89425439 \h </w:instrText>
      </w:r>
      <w:r>
        <w:fldChar w:fldCharType="separate"/>
      </w:r>
      <w:r>
        <w:t>43</w:t>
      </w:r>
      <w:r>
        <w:fldChar w:fldCharType="end"/>
      </w:r>
    </w:p>
    <w:p w14:paraId="30370C11" w14:textId="3D65B75C" w:rsidR="00A55155" w:rsidRDefault="00A55155">
      <w:pPr>
        <w:pStyle w:val="TOC5"/>
        <w:rPr>
          <w:rFonts w:asciiTheme="minorHAnsi" w:eastAsiaTheme="minorEastAsia" w:hAnsiTheme="minorHAnsi" w:cstheme="minorBidi"/>
          <w:sz w:val="22"/>
          <w:szCs w:val="22"/>
          <w:lang w:eastAsia="en-GB"/>
        </w:rPr>
      </w:pPr>
      <w:r>
        <w:rPr>
          <w:lang w:eastAsia="zh-CN"/>
        </w:rPr>
        <w:t>8.x.4.2.1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_Toc89425440 \h </w:instrText>
      </w:r>
      <w:r>
        <w:fldChar w:fldCharType="separate"/>
      </w:r>
      <w:r>
        <w:t>43</w:t>
      </w:r>
      <w:r>
        <w:fldChar w:fldCharType="end"/>
      </w:r>
    </w:p>
    <w:p w14:paraId="4AD6B7F0" w14:textId="5FA33765" w:rsidR="00A55155" w:rsidRDefault="00A55155">
      <w:pPr>
        <w:pStyle w:val="TOC5"/>
        <w:rPr>
          <w:rFonts w:asciiTheme="minorHAnsi" w:eastAsiaTheme="minorEastAsia" w:hAnsiTheme="minorHAnsi" w:cstheme="minorBidi"/>
          <w:sz w:val="22"/>
          <w:szCs w:val="22"/>
          <w:lang w:eastAsia="en-GB"/>
        </w:rPr>
      </w:pPr>
      <w:r>
        <w:rPr>
          <w:lang w:eastAsia="zh-CN"/>
        </w:rPr>
        <w:t>8.x.4.2.2</w:t>
      </w:r>
      <w:r>
        <w:rPr>
          <w:rFonts w:asciiTheme="minorHAnsi" w:eastAsiaTheme="minorEastAsia" w:hAnsiTheme="minorHAnsi" w:cstheme="minorBidi"/>
          <w:sz w:val="22"/>
          <w:szCs w:val="22"/>
          <w:lang w:eastAsia="en-GB"/>
        </w:rPr>
        <w:tab/>
      </w:r>
      <w:r>
        <w:rPr>
          <w:lang w:eastAsia="zh-CN"/>
        </w:rPr>
        <w:t>Notification definition</w:t>
      </w:r>
      <w:r>
        <w:tab/>
      </w:r>
      <w:r>
        <w:fldChar w:fldCharType="begin" w:fldLock="1"/>
      </w:r>
      <w:r>
        <w:instrText xml:space="preserve"> PAGEREF _Toc89425441 \h </w:instrText>
      </w:r>
      <w:r>
        <w:fldChar w:fldCharType="separate"/>
      </w:r>
      <w:r>
        <w:t>43</w:t>
      </w:r>
      <w:r>
        <w:fldChar w:fldCharType="end"/>
      </w:r>
    </w:p>
    <w:p w14:paraId="2A5B4685" w14:textId="0768F2A8" w:rsidR="00A55155" w:rsidRDefault="00A55155">
      <w:pPr>
        <w:pStyle w:val="TOC3"/>
        <w:rPr>
          <w:rFonts w:asciiTheme="minorHAnsi" w:eastAsiaTheme="minorEastAsia" w:hAnsiTheme="minorHAnsi" w:cstheme="minorBidi"/>
          <w:sz w:val="22"/>
          <w:szCs w:val="22"/>
          <w:lang w:eastAsia="en-GB"/>
        </w:rPr>
      </w:pPr>
      <w:r>
        <w:t>8.x.5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_Toc89425442 \h </w:instrText>
      </w:r>
      <w:r>
        <w:fldChar w:fldCharType="separate"/>
      </w:r>
      <w:r>
        <w:t>44</w:t>
      </w:r>
      <w:r>
        <w:fldChar w:fldCharType="end"/>
      </w:r>
    </w:p>
    <w:p w14:paraId="0AAD33B0" w14:textId="2B0445D1" w:rsidR="00A55155" w:rsidRDefault="00A55155">
      <w:pPr>
        <w:pStyle w:val="TOC4"/>
        <w:rPr>
          <w:rFonts w:asciiTheme="minorHAnsi" w:eastAsiaTheme="minorEastAsia" w:hAnsiTheme="minorHAnsi" w:cstheme="minorBidi"/>
          <w:sz w:val="22"/>
          <w:szCs w:val="22"/>
          <w:lang w:eastAsia="en-GB"/>
        </w:rPr>
      </w:pPr>
      <w:r>
        <w:rPr>
          <w:lang w:eastAsia="zh-CN"/>
        </w:rPr>
        <w:t>8.x.5.1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_Toc89425443 \h </w:instrText>
      </w:r>
      <w:r>
        <w:fldChar w:fldCharType="separate"/>
      </w:r>
      <w:r>
        <w:t>44</w:t>
      </w:r>
      <w:r>
        <w:fldChar w:fldCharType="end"/>
      </w:r>
    </w:p>
    <w:p w14:paraId="31A49279" w14:textId="1A7AC5F9" w:rsidR="00A55155" w:rsidRDefault="00A55155">
      <w:pPr>
        <w:pStyle w:val="TOC4"/>
        <w:rPr>
          <w:rFonts w:asciiTheme="minorHAnsi" w:eastAsiaTheme="minorEastAsia" w:hAnsiTheme="minorHAnsi" w:cstheme="minorBidi"/>
          <w:sz w:val="22"/>
          <w:szCs w:val="22"/>
          <w:lang w:eastAsia="en-GB"/>
        </w:rPr>
      </w:pPr>
      <w:r>
        <w:rPr>
          <w:lang w:eastAsia="zh-CN"/>
        </w:rPr>
        <w:t>8.x.5.2</w:t>
      </w:r>
      <w:r>
        <w:rPr>
          <w:rFonts w:asciiTheme="minorHAnsi" w:eastAsiaTheme="minorEastAsia" w:hAnsiTheme="minorHAnsi" w:cstheme="minorBidi"/>
          <w:sz w:val="22"/>
          <w:szCs w:val="22"/>
          <w:lang w:eastAsia="en-GB"/>
        </w:rPr>
        <w:tab/>
      </w:r>
      <w:r>
        <w:rPr>
          <w:lang w:eastAsia="zh-CN"/>
        </w:rPr>
        <w:t>Structured data types</w:t>
      </w:r>
      <w:r>
        <w:tab/>
      </w:r>
      <w:r>
        <w:fldChar w:fldCharType="begin" w:fldLock="1"/>
      </w:r>
      <w:r>
        <w:instrText xml:space="preserve"> PAGEREF _Toc89425444 \h </w:instrText>
      </w:r>
      <w:r>
        <w:fldChar w:fldCharType="separate"/>
      </w:r>
      <w:r>
        <w:t>44</w:t>
      </w:r>
      <w:r>
        <w:fldChar w:fldCharType="end"/>
      </w:r>
    </w:p>
    <w:p w14:paraId="1193F3E4" w14:textId="5ABD68A0" w:rsidR="00A55155" w:rsidRDefault="00A55155">
      <w:pPr>
        <w:pStyle w:val="TOC5"/>
        <w:rPr>
          <w:rFonts w:asciiTheme="minorHAnsi" w:eastAsiaTheme="minorEastAsia" w:hAnsiTheme="minorHAnsi" w:cstheme="minorBidi"/>
          <w:sz w:val="22"/>
          <w:szCs w:val="22"/>
          <w:lang w:eastAsia="en-GB"/>
        </w:rPr>
      </w:pPr>
      <w:r>
        <w:rPr>
          <w:lang w:eastAsia="zh-CN"/>
        </w:rPr>
        <w:t>8.x.5.2.1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_Toc89425445 \h </w:instrText>
      </w:r>
      <w:r>
        <w:fldChar w:fldCharType="separate"/>
      </w:r>
      <w:r>
        <w:t>44</w:t>
      </w:r>
      <w:r>
        <w:fldChar w:fldCharType="end"/>
      </w:r>
    </w:p>
    <w:p w14:paraId="740033B0" w14:textId="2817341A" w:rsidR="00A55155" w:rsidRDefault="00A55155">
      <w:pPr>
        <w:pStyle w:val="TOC5"/>
        <w:rPr>
          <w:rFonts w:asciiTheme="minorHAnsi" w:eastAsiaTheme="minorEastAsia" w:hAnsiTheme="minorHAnsi" w:cstheme="minorBidi"/>
          <w:sz w:val="22"/>
          <w:szCs w:val="22"/>
          <w:lang w:eastAsia="en-GB"/>
        </w:rPr>
      </w:pPr>
      <w:r>
        <w:rPr>
          <w:lang w:eastAsia="zh-CN"/>
        </w:rPr>
        <w:t>8.x.5.2.2</w:t>
      </w:r>
      <w:r>
        <w:rPr>
          <w:rFonts w:asciiTheme="minorHAnsi" w:eastAsiaTheme="minorEastAsia" w:hAnsiTheme="minorHAnsi" w:cstheme="minorBidi"/>
          <w:sz w:val="22"/>
          <w:szCs w:val="22"/>
          <w:lang w:eastAsia="en-GB"/>
        </w:rPr>
        <w:tab/>
      </w:r>
      <w:r>
        <w:rPr>
          <w:lang w:eastAsia="zh-CN"/>
        </w:rPr>
        <w:t>Type: &lt;Data type name&gt;</w:t>
      </w:r>
      <w:r>
        <w:tab/>
      </w:r>
      <w:r>
        <w:fldChar w:fldCharType="begin" w:fldLock="1"/>
      </w:r>
      <w:r>
        <w:instrText xml:space="preserve"> PAGEREF _Toc89425446 \h </w:instrText>
      </w:r>
      <w:r>
        <w:fldChar w:fldCharType="separate"/>
      </w:r>
      <w:r>
        <w:t>44</w:t>
      </w:r>
      <w:r>
        <w:fldChar w:fldCharType="end"/>
      </w:r>
    </w:p>
    <w:p w14:paraId="46CBDA2D" w14:textId="120A85A1" w:rsidR="00A55155" w:rsidRDefault="00A55155">
      <w:pPr>
        <w:pStyle w:val="TOC4"/>
        <w:rPr>
          <w:rFonts w:asciiTheme="minorHAnsi" w:eastAsiaTheme="minorEastAsia" w:hAnsiTheme="minorHAnsi" w:cstheme="minorBidi"/>
          <w:sz w:val="22"/>
          <w:szCs w:val="22"/>
          <w:lang w:eastAsia="en-GB"/>
        </w:rPr>
      </w:pPr>
      <w:r>
        <w:rPr>
          <w:lang w:eastAsia="zh-CN"/>
        </w:rPr>
        <w:t>8.x.5.3</w:t>
      </w:r>
      <w:r>
        <w:rPr>
          <w:rFonts w:asciiTheme="minorHAnsi" w:eastAsiaTheme="minorEastAsia" w:hAnsiTheme="minorHAnsi" w:cstheme="minorBidi"/>
          <w:sz w:val="22"/>
          <w:szCs w:val="22"/>
          <w:lang w:eastAsia="en-GB"/>
        </w:rPr>
        <w:tab/>
      </w:r>
      <w:r>
        <w:rPr>
          <w:lang w:eastAsia="zh-CN"/>
        </w:rPr>
        <w:t>Simple data types and enumerations</w:t>
      </w:r>
      <w:r>
        <w:tab/>
      </w:r>
      <w:r>
        <w:fldChar w:fldCharType="begin" w:fldLock="1"/>
      </w:r>
      <w:r>
        <w:instrText xml:space="preserve"> PAGEREF _Toc89425447 \h </w:instrText>
      </w:r>
      <w:r>
        <w:fldChar w:fldCharType="separate"/>
      </w:r>
      <w:r>
        <w:t>44</w:t>
      </w:r>
      <w:r>
        <w:fldChar w:fldCharType="end"/>
      </w:r>
    </w:p>
    <w:p w14:paraId="157DD847" w14:textId="524EF5F3" w:rsidR="00A55155" w:rsidRDefault="00A55155">
      <w:pPr>
        <w:pStyle w:val="TOC5"/>
        <w:rPr>
          <w:rFonts w:asciiTheme="minorHAnsi" w:eastAsiaTheme="minorEastAsia" w:hAnsiTheme="minorHAnsi" w:cstheme="minorBidi"/>
          <w:sz w:val="22"/>
          <w:szCs w:val="22"/>
          <w:lang w:eastAsia="en-GB"/>
        </w:rPr>
      </w:pPr>
      <w:r>
        <w:t>8.x.5.3.1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_Toc89425448 \h </w:instrText>
      </w:r>
      <w:r>
        <w:fldChar w:fldCharType="separate"/>
      </w:r>
      <w:r>
        <w:t>44</w:t>
      </w:r>
      <w:r>
        <w:fldChar w:fldCharType="end"/>
      </w:r>
    </w:p>
    <w:p w14:paraId="17DECCCD" w14:textId="09E10316" w:rsidR="00A55155" w:rsidRDefault="00A55155">
      <w:pPr>
        <w:pStyle w:val="TOC5"/>
        <w:rPr>
          <w:rFonts w:asciiTheme="minorHAnsi" w:eastAsiaTheme="minorEastAsia" w:hAnsiTheme="minorHAnsi" w:cstheme="minorBidi"/>
          <w:sz w:val="22"/>
          <w:szCs w:val="22"/>
          <w:lang w:eastAsia="en-GB"/>
        </w:rPr>
      </w:pPr>
      <w:r>
        <w:t>8.x.5.3.2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_Toc89425449 \h </w:instrText>
      </w:r>
      <w:r>
        <w:fldChar w:fldCharType="separate"/>
      </w:r>
      <w:r>
        <w:t>44</w:t>
      </w:r>
      <w:r>
        <w:fldChar w:fldCharType="end"/>
      </w:r>
    </w:p>
    <w:p w14:paraId="59638001" w14:textId="51EAEA7A" w:rsidR="00A55155" w:rsidRDefault="00A55155">
      <w:pPr>
        <w:pStyle w:val="TOC5"/>
        <w:rPr>
          <w:rFonts w:asciiTheme="minorHAnsi" w:eastAsiaTheme="minorEastAsia" w:hAnsiTheme="minorHAnsi" w:cstheme="minorBidi"/>
          <w:sz w:val="22"/>
          <w:szCs w:val="22"/>
          <w:lang w:eastAsia="en-GB"/>
        </w:rPr>
      </w:pPr>
      <w:r>
        <w:t>8.x.5.3.3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_Toc89425450 \h </w:instrText>
      </w:r>
      <w:r>
        <w:fldChar w:fldCharType="separate"/>
      </w:r>
      <w:r>
        <w:t>45</w:t>
      </w:r>
      <w:r>
        <w:fldChar w:fldCharType="end"/>
      </w:r>
    </w:p>
    <w:p w14:paraId="593294A8" w14:textId="4A210E88" w:rsidR="00A55155" w:rsidRDefault="00A55155">
      <w:pPr>
        <w:pStyle w:val="TOC3"/>
        <w:rPr>
          <w:rFonts w:asciiTheme="minorHAnsi" w:eastAsiaTheme="minorEastAsia" w:hAnsiTheme="minorHAnsi" w:cstheme="minorBidi"/>
          <w:sz w:val="22"/>
          <w:szCs w:val="22"/>
          <w:lang w:eastAsia="en-GB"/>
        </w:rPr>
      </w:pPr>
      <w:r>
        <w:t>8.x.6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_Toc89425451 \h </w:instrText>
      </w:r>
      <w:r>
        <w:fldChar w:fldCharType="separate"/>
      </w:r>
      <w:r>
        <w:t>45</w:t>
      </w:r>
      <w:r>
        <w:fldChar w:fldCharType="end"/>
      </w:r>
    </w:p>
    <w:p w14:paraId="047DD943" w14:textId="29A9BFB4" w:rsidR="00A55155" w:rsidRDefault="00A55155">
      <w:pPr>
        <w:pStyle w:val="TOC3"/>
        <w:rPr>
          <w:rFonts w:asciiTheme="minorHAnsi" w:eastAsiaTheme="minorEastAsia" w:hAnsiTheme="minorHAnsi" w:cstheme="minorBidi"/>
          <w:sz w:val="22"/>
          <w:szCs w:val="22"/>
          <w:lang w:eastAsia="en-GB"/>
        </w:rPr>
      </w:pPr>
      <w:r>
        <w:t>8.x.7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_Toc89425452 \h </w:instrText>
      </w:r>
      <w:r>
        <w:fldChar w:fldCharType="separate"/>
      </w:r>
      <w:r>
        <w:t>45</w:t>
      </w:r>
      <w:r>
        <w:fldChar w:fldCharType="end"/>
      </w:r>
    </w:p>
    <w:p w14:paraId="6B0485DA" w14:textId="398B7F5A" w:rsidR="00A55155" w:rsidRDefault="00A55155">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Message Gateway API definition</w:t>
      </w:r>
      <w:r>
        <w:tab/>
      </w:r>
      <w:r>
        <w:fldChar w:fldCharType="begin" w:fldLock="1"/>
      </w:r>
      <w:r>
        <w:instrText xml:space="preserve"> PAGEREF _Toc89425453 \h </w:instrText>
      </w:r>
      <w:r>
        <w:fldChar w:fldCharType="separate"/>
      </w:r>
      <w:r>
        <w:t>45</w:t>
      </w:r>
      <w:r>
        <w:fldChar w:fldCharType="end"/>
      </w:r>
    </w:p>
    <w:p w14:paraId="278FE3F9" w14:textId="2C78D52C" w:rsidR="00A55155" w:rsidRDefault="00A55155">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MSGG_L3GDelivery API</w:t>
      </w:r>
      <w:r>
        <w:tab/>
      </w:r>
      <w:r>
        <w:fldChar w:fldCharType="begin" w:fldLock="1"/>
      </w:r>
      <w:r>
        <w:instrText xml:space="preserve"> PAGEREF _Toc89425454 \h </w:instrText>
      </w:r>
      <w:r>
        <w:fldChar w:fldCharType="separate"/>
      </w:r>
      <w:r>
        <w:t>45</w:t>
      </w:r>
      <w:r>
        <w:fldChar w:fldCharType="end"/>
      </w:r>
    </w:p>
    <w:p w14:paraId="562990F6" w14:textId="121A1828" w:rsidR="00A55155" w:rsidRDefault="00A55155">
      <w:pPr>
        <w:pStyle w:val="TOC3"/>
        <w:rPr>
          <w:rFonts w:asciiTheme="minorHAnsi" w:eastAsiaTheme="minorEastAsia" w:hAnsiTheme="minorHAnsi" w:cstheme="minorBidi"/>
          <w:sz w:val="22"/>
          <w:szCs w:val="22"/>
          <w:lang w:eastAsia="en-GB"/>
        </w:rPr>
      </w:pPr>
      <w:r>
        <w:rPr>
          <w:lang w:eastAsia="zh-CN"/>
        </w:rPr>
        <w:t>9</w:t>
      </w:r>
      <w:r>
        <w:t>.1.1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_Toc89425455 \h </w:instrText>
      </w:r>
      <w:r>
        <w:fldChar w:fldCharType="separate"/>
      </w:r>
      <w:r>
        <w:t>45</w:t>
      </w:r>
      <w:r>
        <w:fldChar w:fldCharType="end"/>
      </w:r>
    </w:p>
    <w:p w14:paraId="13AB0E7A" w14:textId="713F7484" w:rsidR="00A55155" w:rsidRDefault="00A55155">
      <w:pPr>
        <w:pStyle w:val="TOC3"/>
        <w:rPr>
          <w:rFonts w:asciiTheme="minorHAnsi" w:eastAsiaTheme="minorEastAsia" w:hAnsiTheme="minorHAnsi" w:cstheme="minorBidi"/>
          <w:sz w:val="22"/>
          <w:szCs w:val="22"/>
          <w:lang w:eastAsia="en-GB"/>
        </w:rPr>
      </w:pPr>
      <w:r>
        <w:rPr>
          <w:lang w:eastAsia="zh-CN"/>
        </w:rPr>
        <w:t>9</w:t>
      </w:r>
      <w:r>
        <w:t>.1.2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_Toc89425456 \h </w:instrText>
      </w:r>
      <w:r>
        <w:fldChar w:fldCharType="separate"/>
      </w:r>
      <w:r>
        <w:t>45</w:t>
      </w:r>
      <w:r>
        <w:fldChar w:fldCharType="end"/>
      </w:r>
    </w:p>
    <w:p w14:paraId="24572162" w14:textId="0517057C" w:rsidR="00A55155" w:rsidRDefault="00A55155">
      <w:pPr>
        <w:pStyle w:val="TOC3"/>
        <w:rPr>
          <w:rFonts w:asciiTheme="minorHAnsi" w:eastAsiaTheme="minorEastAsia" w:hAnsiTheme="minorHAnsi" w:cstheme="minorBidi"/>
          <w:sz w:val="22"/>
          <w:szCs w:val="22"/>
          <w:lang w:eastAsia="en-GB"/>
        </w:rPr>
      </w:pPr>
      <w:r>
        <w:rPr>
          <w:lang w:eastAsia="zh-CN"/>
        </w:rPr>
        <w:t>9</w:t>
      </w:r>
      <w:r>
        <w:t>.1.3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_Toc89425457 \h </w:instrText>
      </w:r>
      <w:r>
        <w:fldChar w:fldCharType="separate"/>
      </w:r>
      <w:r>
        <w:t>45</w:t>
      </w:r>
      <w:r>
        <w:fldChar w:fldCharType="end"/>
      </w:r>
    </w:p>
    <w:p w14:paraId="3DA875E2" w14:textId="41F702C5" w:rsidR="00A55155" w:rsidRDefault="00A55155">
      <w:pPr>
        <w:pStyle w:val="TOC3"/>
        <w:rPr>
          <w:rFonts w:asciiTheme="minorHAnsi" w:eastAsiaTheme="minorEastAsia" w:hAnsiTheme="minorHAnsi" w:cstheme="minorBidi"/>
          <w:sz w:val="22"/>
          <w:szCs w:val="22"/>
          <w:lang w:eastAsia="en-GB"/>
        </w:rPr>
      </w:pPr>
      <w:r>
        <w:rPr>
          <w:lang w:eastAsia="zh-CN"/>
        </w:rPr>
        <w:t>9</w:t>
      </w:r>
      <w:r>
        <w:t>.1.4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_Toc89425458 \h </w:instrText>
      </w:r>
      <w:r>
        <w:fldChar w:fldCharType="separate"/>
      </w:r>
      <w:r>
        <w:t>45</w:t>
      </w:r>
      <w:r>
        <w:fldChar w:fldCharType="end"/>
      </w:r>
    </w:p>
    <w:p w14:paraId="02BF2B4F" w14:textId="5B3266EC" w:rsidR="00A55155" w:rsidRDefault="00A55155">
      <w:pPr>
        <w:pStyle w:val="TOC3"/>
        <w:rPr>
          <w:rFonts w:asciiTheme="minorHAnsi" w:eastAsiaTheme="minorEastAsia" w:hAnsiTheme="minorHAnsi" w:cstheme="minorBidi"/>
          <w:sz w:val="22"/>
          <w:szCs w:val="22"/>
          <w:lang w:eastAsia="en-GB"/>
        </w:rPr>
      </w:pPr>
      <w:r>
        <w:rPr>
          <w:lang w:eastAsia="zh-CN"/>
        </w:rPr>
        <w:t>9</w:t>
      </w:r>
      <w:r>
        <w:t>.1.5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_Toc89425459 \h </w:instrText>
      </w:r>
      <w:r>
        <w:fldChar w:fldCharType="separate"/>
      </w:r>
      <w:r>
        <w:t>46</w:t>
      </w:r>
      <w:r>
        <w:fldChar w:fldCharType="end"/>
      </w:r>
    </w:p>
    <w:p w14:paraId="7AED1EC2" w14:textId="7DD53435" w:rsidR="00A55155" w:rsidRDefault="00A55155">
      <w:pPr>
        <w:pStyle w:val="TOC3"/>
        <w:rPr>
          <w:rFonts w:asciiTheme="minorHAnsi" w:eastAsiaTheme="minorEastAsia" w:hAnsiTheme="minorHAnsi" w:cstheme="minorBidi"/>
          <w:sz w:val="22"/>
          <w:szCs w:val="22"/>
          <w:lang w:eastAsia="en-GB"/>
        </w:rPr>
      </w:pPr>
      <w:r>
        <w:rPr>
          <w:lang w:eastAsia="zh-CN"/>
        </w:rPr>
        <w:t>9</w:t>
      </w:r>
      <w:r>
        <w:t>.1.6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_Toc89425460 \h </w:instrText>
      </w:r>
      <w:r>
        <w:fldChar w:fldCharType="separate"/>
      </w:r>
      <w:r>
        <w:t>46</w:t>
      </w:r>
      <w:r>
        <w:fldChar w:fldCharType="end"/>
      </w:r>
    </w:p>
    <w:p w14:paraId="75C1E6FF" w14:textId="375D5109" w:rsidR="00A55155" w:rsidRDefault="00A55155">
      <w:pPr>
        <w:pStyle w:val="TOC3"/>
        <w:rPr>
          <w:rFonts w:asciiTheme="minorHAnsi" w:eastAsiaTheme="minorEastAsia" w:hAnsiTheme="minorHAnsi" w:cstheme="minorBidi"/>
          <w:sz w:val="22"/>
          <w:szCs w:val="22"/>
          <w:lang w:eastAsia="en-GB"/>
        </w:rPr>
      </w:pPr>
      <w:r>
        <w:rPr>
          <w:lang w:eastAsia="zh-CN"/>
        </w:rPr>
        <w:t>9</w:t>
      </w:r>
      <w:r>
        <w:t>.1.7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_Toc89425461 \h </w:instrText>
      </w:r>
      <w:r>
        <w:fldChar w:fldCharType="separate"/>
      </w:r>
      <w:r>
        <w:t>46</w:t>
      </w:r>
      <w:r>
        <w:fldChar w:fldCharType="end"/>
      </w:r>
    </w:p>
    <w:p w14:paraId="2AC7B269" w14:textId="23D6C61A" w:rsidR="00A55155" w:rsidRDefault="00A55155">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MSGG_N3GDelivery API</w:t>
      </w:r>
      <w:r>
        <w:tab/>
      </w:r>
      <w:r>
        <w:fldChar w:fldCharType="begin" w:fldLock="1"/>
      </w:r>
      <w:r>
        <w:instrText xml:space="preserve"> PAGEREF _Toc89425462 \h </w:instrText>
      </w:r>
      <w:r>
        <w:fldChar w:fldCharType="separate"/>
      </w:r>
      <w:r>
        <w:t>46</w:t>
      </w:r>
      <w:r>
        <w:fldChar w:fldCharType="end"/>
      </w:r>
    </w:p>
    <w:p w14:paraId="4A141DAB" w14:textId="2CEC074C" w:rsidR="00A55155" w:rsidRDefault="00A55155">
      <w:pPr>
        <w:pStyle w:val="TOC3"/>
        <w:rPr>
          <w:rFonts w:asciiTheme="minorHAnsi" w:eastAsiaTheme="minorEastAsia" w:hAnsiTheme="minorHAnsi" w:cstheme="minorBidi"/>
          <w:sz w:val="22"/>
          <w:szCs w:val="22"/>
          <w:lang w:eastAsia="en-GB"/>
        </w:rPr>
      </w:pPr>
      <w:r>
        <w:rPr>
          <w:lang w:eastAsia="zh-CN"/>
        </w:rPr>
        <w:t>9</w:t>
      </w:r>
      <w:r>
        <w:t>.</w:t>
      </w:r>
      <w:r>
        <w:rPr>
          <w:lang w:eastAsia="zh-CN"/>
        </w:rPr>
        <w:t>2</w:t>
      </w:r>
      <w:r>
        <w:t>.1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_Toc89425463 \h </w:instrText>
      </w:r>
      <w:r>
        <w:fldChar w:fldCharType="separate"/>
      </w:r>
      <w:r>
        <w:t>46</w:t>
      </w:r>
      <w:r>
        <w:fldChar w:fldCharType="end"/>
      </w:r>
    </w:p>
    <w:p w14:paraId="00C2F374" w14:textId="028F8E04" w:rsidR="00A55155" w:rsidRDefault="00A55155">
      <w:pPr>
        <w:pStyle w:val="TOC3"/>
        <w:rPr>
          <w:rFonts w:asciiTheme="minorHAnsi" w:eastAsiaTheme="minorEastAsia" w:hAnsiTheme="minorHAnsi" w:cstheme="minorBidi"/>
          <w:sz w:val="22"/>
          <w:szCs w:val="22"/>
          <w:lang w:eastAsia="en-GB"/>
        </w:rPr>
      </w:pPr>
      <w:r>
        <w:rPr>
          <w:lang w:eastAsia="zh-CN"/>
        </w:rPr>
        <w:t>9</w:t>
      </w:r>
      <w:r>
        <w:t>.</w:t>
      </w:r>
      <w:r>
        <w:rPr>
          <w:lang w:eastAsia="zh-CN"/>
        </w:rPr>
        <w:t>2</w:t>
      </w:r>
      <w:r>
        <w:t>.2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_Toc89425464 \h </w:instrText>
      </w:r>
      <w:r>
        <w:fldChar w:fldCharType="separate"/>
      </w:r>
      <w:r>
        <w:t>46</w:t>
      </w:r>
      <w:r>
        <w:fldChar w:fldCharType="end"/>
      </w:r>
    </w:p>
    <w:p w14:paraId="520263CF" w14:textId="420200EB" w:rsidR="00A55155" w:rsidRDefault="00A55155">
      <w:pPr>
        <w:pStyle w:val="TOC3"/>
        <w:rPr>
          <w:rFonts w:asciiTheme="minorHAnsi" w:eastAsiaTheme="minorEastAsia" w:hAnsiTheme="minorHAnsi" w:cstheme="minorBidi"/>
          <w:sz w:val="22"/>
          <w:szCs w:val="22"/>
          <w:lang w:eastAsia="en-GB"/>
        </w:rPr>
      </w:pPr>
      <w:r>
        <w:rPr>
          <w:lang w:eastAsia="zh-CN"/>
        </w:rPr>
        <w:t>9</w:t>
      </w:r>
      <w:r>
        <w:t>.</w:t>
      </w:r>
      <w:r>
        <w:rPr>
          <w:lang w:eastAsia="zh-CN"/>
        </w:rPr>
        <w:t>2</w:t>
      </w:r>
      <w:r>
        <w:t>.3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_Toc89425465 \h </w:instrText>
      </w:r>
      <w:r>
        <w:fldChar w:fldCharType="separate"/>
      </w:r>
      <w:r>
        <w:t>46</w:t>
      </w:r>
      <w:r>
        <w:fldChar w:fldCharType="end"/>
      </w:r>
    </w:p>
    <w:p w14:paraId="40BBDEA8" w14:textId="68D32750" w:rsidR="00A55155" w:rsidRDefault="00A55155">
      <w:pPr>
        <w:pStyle w:val="TOC3"/>
        <w:rPr>
          <w:rFonts w:asciiTheme="minorHAnsi" w:eastAsiaTheme="minorEastAsia" w:hAnsiTheme="minorHAnsi" w:cstheme="minorBidi"/>
          <w:sz w:val="22"/>
          <w:szCs w:val="22"/>
          <w:lang w:eastAsia="en-GB"/>
        </w:rPr>
      </w:pPr>
      <w:r>
        <w:rPr>
          <w:lang w:eastAsia="zh-CN"/>
        </w:rPr>
        <w:t>9</w:t>
      </w:r>
      <w:r>
        <w:t>.</w:t>
      </w:r>
      <w:r>
        <w:rPr>
          <w:lang w:eastAsia="zh-CN"/>
        </w:rPr>
        <w:t>2</w:t>
      </w:r>
      <w:r>
        <w:t>.4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_Toc89425466 \h </w:instrText>
      </w:r>
      <w:r>
        <w:fldChar w:fldCharType="separate"/>
      </w:r>
      <w:r>
        <w:t>46</w:t>
      </w:r>
      <w:r>
        <w:fldChar w:fldCharType="end"/>
      </w:r>
    </w:p>
    <w:p w14:paraId="0259ABE6" w14:textId="400D2672" w:rsidR="00A55155" w:rsidRDefault="00A55155">
      <w:pPr>
        <w:pStyle w:val="TOC3"/>
        <w:rPr>
          <w:rFonts w:asciiTheme="minorHAnsi" w:eastAsiaTheme="minorEastAsia" w:hAnsiTheme="minorHAnsi" w:cstheme="minorBidi"/>
          <w:sz w:val="22"/>
          <w:szCs w:val="22"/>
          <w:lang w:eastAsia="en-GB"/>
        </w:rPr>
      </w:pPr>
      <w:r>
        <w:rPr>
          <w:lang w:eastAsia="zh-CN"/>
        </w:rPr>
        <w:t>9</w:t>
      </w:r>
      <w:r>
        <w:t>.</w:t>
      </w:r>
      <w:r>
        <w:rPr>
          <w:lang w:eastAsia="zh-CN"/>
        </w:rPr>
        <w:t>2</w:t>
      </w:r>
      <w:r>
        <w:t>.5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_Toc89425467 \h </w:instrText>
      </w:r>
      <w:r>
        <w:fldChar w:fldCharType="separate"/>
      </w:r>
      <w:r>
        <w:t>46</w:t>
      </w:r>
      <w:r>
        <w:fldChar w:fldCharType="end"/>
      </w:r>
    </w:p>
    <w:p w14:paraId="45245A5D" w14:textId="582AE7B2" w:rsidR="00A55155" w:rsidRDefault="00A55155">
      <w:pPr>
        <w:pStyle w:val="TOC3"/>
        <w:rPr>
          <w:rFonts w:asciiTheme="minorHAnsi" w:eastAsiaTheme="minorEastAsia" w:hAnsiTheme="minorHAnsi" w:cstheme="minorBidi"/>
          <w:sz w:val="22"/>
          <w:szCs w:val="22"/>
          <w:lang w:eastAsia="en-GB"/>
        </w:rPr>
      </w:pPr>
      <w:r>
        <w:rPr>
          <w:lang w:eastAsia="zh-CN"/>
        </w:rPr>
        <w:t>9</w:t>
      </w:r>
      <w:r>
        <w:t>.</w:t>
      </w:r>
      <w:r>
        <w:rPr>
          <w:lang w:eastAsia="zh-CN"/>
        </w:rPr>
        <w:t>2</w:t>
      </w:r>
      <w:r>
        <w:t>.6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_Toc89425468 \h </w:instrText>
      </w:r>
      <w:r>
        <w:fldChar w:fldCharType="separate"/>
      </w:r>
      <w:r>
        <w:t>46</w:t>
      </w:r>
      <w:r>
        <w:fldChar w:fldCharType="end"/>
      </w:r>
    </w:p>
    <w:p w14:paraId="1EAB8A64" w14:textId="050AE006" w:rsidR="00A55155" w:rsidRDefault="00A55155">
      <w:pPr>
        <w:pStyle w:val="TOC3"/>
        <w:rPr>
          <w:rFonts w:asciiTheme="minorHAnsi" w:eastAsiaTheme="minorEastAsia" w:hAnsiTheme="minorHAnsi" w:cstheme="minorBidi"/>
          <w:sz w:val="22"/>
          <w:szCs w:val="22"/>
          <w:lang w:eastAsia="en-GB"/>
        </w:rPr>
      </w:pPr>
      <w:r>
        <w:rPr>
          <w:lang w:eastAsia="zh-CN"/>
        </w:rPr>
        <w:t>9</w:t>
      </w:r>
      <w:r>
        <w:t>.</w:t>
      </w:r>
      <w:r>
        <w:rPr>
          <w:lang w:eastAsia="zh-CN"/>
        </w:rPr>
        <w:t>2</w:t>
      </w:r>
      <w:r>
        <w:t>.7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_Toc89425469 \h </w:instrText>
      </w:r>
      <w:r>
        <w:fldChar w:fldCharType="separate"/>
      </w:r>
      <w:r>
        <w:t>46</w:t>
      </w:r>
      <w:r>
        <w:fldChar w:fldCharType="end"/>
      </w:r>
    </w:p>
    <w:p w14:paraId="35E8D853" w14:textId="7FB6D23C" w:rsidR="00A55155" w:rsidRDefault="00A55155">
      <w:pPr>
        <w:pStyle w:val="TOC2"/>
        <w:rPr>
          <w:rFonts w:asciiTheme="minorHAnsi" w:eastAsiaTheme="minorEastAsia" w:hAnsiTheme="minorHAnsi" w:cstheme="minorBidi"/>
          <w:sz w:val="22"/>
          <w:szCs w:val="22"/>
          <w:lang w:eastAsia="en-GB"/>
        </w:rPr>
      </w:pPr>
      <w:r>
        <w:t>9.x</w:t>
      </w:r>
      <w:r>
        <w:rPr>
          <w:rFonts w:asciiTheme="minorHAnsi" w:eastAsiaTheme="minorEastAsia" w:hAnsiTheme="minorHAnsi" w:cstheme="minorBidi"/>
          <w:sz w:val="22"/>
          <w:szCs w:val="22"/>
          <w:lang w:eastAsia="en-GB"/>
        </w:rPr>
        <w:tab/>
      </w:r>
      <w:r>
        <w:t xml:space="preserve">&lt;API Name – </w:t>
      </w:r>
      <w:r>
        <w:rPr>
          <w:lang w:eastAsia="zh-CN"/>
        </w:rPr>
        <w:t>MSGG</w:t>
      </w:r>
      <w:r>
        <w:t>_xxx&gt; API</w:t>
      </w:r>
      <w:r>
        <w:tab/>
      </w:r>
      <w:r>
        <w:fldChar w:fldCharType="begin" w:fldLock="1"/>
      </w:r>
      <w:r>
        <w:instrText xml:space="preserve"> PAGEREF _Toc89425470 \h </w:instrText>
      </w:r>
      <w:r>
        <w:fldChar w:fldCharType="separate"/>
      </w:r>
      <w:r>
        <w:t>46</w:t>
      </w:r>
      <w:r>
        <w:fldChar w:fldCharType="end"/>
      </w:r>
    </w:p>
    <w:p w14:paraId="40BFB242" w14:textId="3B7E4A11" w:rsidR="00A55155" w:rsidRDefault="00A55155">
      <w:pPr>
        <w:pStyle w:val="TOC3"/>
        <w:rPr>
          <w:rFonts w:asciiTheme="minorHAnsi" w:eastAsiaTheme="minorEastAsia" w:hAnsiTheme="minorHAnsi" w:cstheme="minorBidi"/>
          <w:sz w:val="22"/>
          <w:szCs w:val="22"/>
          <w:lang w:eastAsia="en-GB"/>
        </w:rPr>
      </w:pPr>
      <w:r>
        <w:t>9.x.1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_Toc89425471 \h </w:instrText>
      </w:r>
      <w:r>
        <w:fldChar w:fldCharType="separate"/>
      </w:r>
      <w:r>
        <w:t>47</w:t>
      </w:r>
      <w:r>
        <w:fldChar w:fldCharType="end"/>
      </w:r>
    </w:p>
    <w:p w14:paraId="15265A1B" w14:textId="01E24D68" w:rsidR="00A55155" w:rsidRDefault="00A55155">
      <w:pPr>
        <w:pStyle w:val="TOC3"/>
        <w:rPr>
          <w:rFonts w:asciiTheme="minorHAnsi" w:eastAsiaTheme="minorEastAsia" w:hAnsiTheme="minorHAnsi" w:cstheme="minorBidi"/>
          <w:sz w:val="22"/>
          <w:szCs w:val="22"/>
          <w:lang w:eastAsia="en-GB"/>
        </w:rPr>
      </w:pPr>
      <w:r>
        <w:t>9.x.2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_Toc89425472 \h </w:instrText>
      </w:r>
      <w:r>
        <w:fldChar w:fldCharType="separate"/>
      </w:r>
      <w:r>
        <w:t>47</w:t>
      </w:r>
      <w:r>
        <w:fldChar w:fldCharType="end"/>
      </w:r>
    </w:p>
    <w:p w14:paraId="7B5B8643" w14:textId="7EDED48E" w:rsidR="00A55155" w:rsidRDefault="00A55155">
      <w:pPr>
        <w:pStyle w:val="TOC4"/>
        <w:rPr>
          <w:rFonts w:asciiTheme="minorHAnsi" w:eastAsiaTheme="minorEastAsia" w:hAnsiTheme="minorHAnsi" w:cstheme="minorBidi"/>
          <w:sz w:val="22"/>
          <w:szCs w:val="22"/>
          <w:lang w:eastAsia="en-GB"/>
        </w:rPr>
      </w:pPr>
      <w:r>
        <w:t>9.x.2.1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_Toc89425473 \h </w:instrText>
      </w:r>
      <w:r>
        <w:fldChar w:fldCharType="separate"/>
      </w:r>
      <w:r>
        <w:t>47</w:t>
      </w:r>
      <w:r>
        <w:fldChar w:fldCharType="end"/>
      </w:r>
    </w:p>
    <w:p w14:paraId="013AAAFC" w14:textId="172DFAB4" w:rsidR="00A55155" w:rsidRDefault="00A55155">
      <w:pPr>
        <w:pStyle w:val="TOC4"/>
        <w:rPr>
          <w:rFonts w:asciiTheme="minorHAnsi" w:eastAsiaTheme="minorEastAsia" w:hAnsiTheme="minorHAnsi" w:cstheme="minorBidi"/>
          <w:sz w:val="22"/>
          <w:szCs w:val="22"/>
          <w:lang w:eastAsia="en-GB"/>
        </w:rPr>
      </w:pPr>
      <w:r>
        <w:t>9.x.2.2</w:t>
      </w:r>
      <w:r>
        <w:rPr>
          <w:rFonts w:asciiTheme="minorHAnsi" w:eastAsiaTheme="minorEastAsia" w:hAnsiTheme="minorHAnsi" w:cstheme="minorBidi"/>
          <w:sz w:val="22"/>
          <w:szCs w:val="22"/>
          <w:lang w:eastAsia="en-GB"/>
        </w:rPr>
        <w:tab/>
      </w:r>
      <w:r>
        <w:t>Resource: &lt;Resource name&gt;</w:t>
      </w:r>
      <w:r>
        <w:tab/>
      </w:r>
      <w:r>
        <w:fldChar w:fldCharType="begin" w:fldLock="1"/>
      </w:r>
      <w:r>
        <w:instrText xml:space="preserve"> PAGEREF _Toc89425474 \h </w:instrText>
      </w:r>
      <w:r>
        <w:fldChar w:fldCharType="separate"/>
      </w:r>
      <w:r>
        <w:t>47</w:t>
      </w:r>
      <w:r>
        <w:fldChar w:fldCharType="end"/>
      </w:r>
    </w:p>
    <w:p w14:paraId="42BE35BA" w14:textId="47006E96" w:rsidR="00A55155" w:rsidRDefault="00A55155">
      <w:pPr>
        <w:pStyle w:val="TOC5"/>
        <w:rPr>
          <w:rFonts w:asciiTheme="minorHAnsi" w:eastAsiaTheme="minorEastAsia" w:hAnsiTheme="minorHAnsi" w:cstheme="minorBidi"/>
          <w:sz w:val="22"/>
          <w:szCs w:val="22"/>
          <w:lang w:eastAsia="en-GB"/>
        </w:rPr>
      </w:pPr>
      <w:r>
        <w:rPr>
          <w:lang w:eastAsia="zh-CN"/>
        </w:rPr>
        <w:t>9.x.2.2.1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_Toc89425475 \h </w:instrText>
      </w:r>
      <w:r>
        <w:fldChar w:fldCharType="separate"/>
      </w:r>
      <w:r>
        <w:t>47</w:t>
      </w:r>
      <w:r>
        <w:fldChar w:fldCharType="end"/>
      </w:r>
    </w:p>
    <w:p w14:paraId="161FF28C" w14:textId="62526AAC" w:rsidR="00A55155" w:rsidRDefault="00A55155">
      <w:pPr>
        <w:pStyle w:val="TOC5"/>
        <w:rPr>
          <w:rFonts w:asciiTheme="minorHAnsi" w:eastAsiaTheme="minorEastAsia" w:hAnsiTheme="minorHAnsi" w:cstheme="minorBidi"/>
          <w:sz w:val="22"/>
          <w:szCs w:val="22"/>
          <w:lang w:eastAsia="en-GB"/>
        </w:rPr>
      </w:pPr>
      <w:r>
        <w:rPr>
          <w:lang w:eastAsia="zh-CN"/>
        </w:rPr>
        <w:lastRenderedPageBreak/>
        <w:t>9.x.2.2.2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_Toc89425476 \h </w:instrText>
      </w:r>
      <w:r>
        <w:fldChar w:fldCharType="separate"/>
      </w:r>
      <w:r>
        <w:t>47</w:t>
      </w:r>
      <w:r>
        <w:fldChar w:fldCharType="end"/>
      </w:r>
    </w:p>
    <w:p w14:paraId="62A898DC" w14:textId="5574E1C1" w:rsidR="00A55155" w:rsidRDefault="00A55155">
      <w:pPr>
        <w:pStyle w:val="TOC5"/>
        <w:rPr>
          <w:rFonts w:asciiTheme="minorHAnsi" w:eastAsiaTheme="minorEastAsia" w:hAnsiTheme="minorHAnsi" w:cstheme="minorBidi"/>
          <w:sz w:val="22"/>
          <w:szCs w:val="22"/>
          <w:lang w:eastAsia="en-GB"/>
        </w:rPr>
      </w:pPr>
      <w:r>
        <w:rPr>
          <w:lang w:eastAsia="zh-CN"/>
        </w:rPr>
        <w:t>9.x.2.2.3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_Toc89425477 \h </w:instrText>
      </w:r>
      <w:r>
        <w:fldChar w:fldCharType="separate"/>
      </w:r>
      <w:r>
        <w:t>47</w:t>
      </w:r>
      <w:r>
        <w:fldChar w:fldCharType="end"/>
      </w:r>
    </w:p>
    <w:p w14:paraId="78FD0C01" w14:textId="48875AEB" w:rsidR="00A55155" w:rsidRDefault="00A55155">
      <w:pPr>
        <w:pStyle w:val="TOC6"/>
        <w:rPr>
          <w:rFonts w:asciiTheme="minorHAnsi" w:eastAsiaTheme="minorEastAsia" w:hAnsiTheme="minorHAnsi" w:cstheme="minorBidi"/>
          <w:sz w:val="22"/>
          <w:szCs w:val="22"/>
          <w:lang w:eastAsia="en-GB"/>
        </w:rPr>
      </w:pPr>
      <w:r>
        <w:rPr>
          <w:lang w:eastAsia="zh-CN"/>
        </w:rPr>
        <w:t>9.x.2.2.3.1</w:t>
      </w:r>
      <w:r>
        <w:rPr>
          <w:rFonts w:asciiTheme="minorHAnsi" w:eastAsiaTheme="minorEastAsia" w:hAnsiTheme="minorHAnsi" w:cstheme="minorBidi"/>
          <w:sz w:val="22"/>
          <w:szCs w:val="22"/>
          <w:lang w:eastAsia="en-GB"/>
        </w:rPr>
        <w:tab/>
      </w:r>
      <w:r>
        <w:rPr>
          <w:lang w:eastAsia="zh-CN"/>
        </w:rPr>
        <w:t>&lt;Method Name&gt;</w:t>
      </w:r>
      <w:r>
        <w:tab/>
      </w:r>
      <w:r>
        <w:fldChar w:fldCharType="begin" w:fldLock="1"/>
      </w:r>
      <w:r>
        <w:instrText xml:space="preserve"> PAGEREF _Toc89425478 \h </w:instrText>
      </w:r>
      <w:r>
        <w:fldChar w:fldCharType="separate"/>
      </w:r>
      <w:r>
        <w:t>47</w:t>
      </w:r>
      <w:r>
        <w:fldChar w:fldCharType="end"/>
      </w:r>
    </w:p>
    <w:p w14:paraId="1EC28BA2" w14:textId="57D21B55" w:rsidR="00A55155" w:rsidRDefault="00A55155">
      <w:pPr>
        <w:pStyle w:val="TOC5"/>
        <w:rPr>
          <w:rFonts w:asciiTheme="minorHAnsi" w:eastAsiaTheme="minorEastAsia" w:hAnsiTheme="minorHAnsi" w:cstheme="minorBidi"/>
          <w:sz w:val="22"/>
          <w:szCs w:val="22"/>
          <w:lang w:eastAsia="en-GB"/>
        </w:rPr>
      </w:pPr>
      <w:r>
        <w:rPr>
          <w:lang w:eastAsia="zh-CN"/>
        </w:rPr>
        <w:t>9.x.2.2.4</w:t>
      </w:r>
      <w:r>
        <w:rPr>
          <w:rFonts w:asciiTheme="minorHAnsi" w:eastAsiaTheme="minorEastAsia" w:hAnsiTheme="minorHAnsi" w:cstheme="minorBidi"/>
          <w:sz w:val="22"/>
          <w:szCs w:val="22"/>
          <w:lang w:eastAsia="en-GB"/>
        </w:rPr>
        <w:tab/>
      </w:r>
      <w:r>
        <w:rPr>
          <w:lang w:eastAsia="zh-CN"/>
        </w:rPr>
        <w:t xml:space="preserve"> Resource Custom Operations</w:t>
      </w:r>
      <w:r>
        <w:tab/>
      </w:r>
      <w:r>
        <w:fldChar w:fldCharType="begin" w:fldLock="1"/>
      </w:r>
      <w:r>
        <w:instrText xml:space="preserve"> PAGEREF _Toc89425479 \h </w:instrText>
      </w:r>
      <w:r>
        <w:fldChar w:fldCharType="separate"/>
      </w:r>
      <w:r>
        <w:t>48</w:t>
      </w:r>
      <w:r>
        <w:fldChar w:fldCharType="end"/>
      </w:r>
    </w:p>
    <w:p w14:paraId="287396B3" w14:textId="235C049E" w:rsidR="00A55155" w:rsidRDefault="00A55155">
      <w:pPr>
        <w:pStyle w:val="TOC6"/>
        <w:rPr>
          <w:rFonts w:asciiTheme="minorHAnsi" w:eastAsiaTheme="minorEastAsia" w:hAnsiTheme="minorHAnsi" w:cstheme="minorBidi"/>
          <w:sz w:val="22"/>
          <w:szCs w:val="22"/>
          <w:lang w:eastAsia="en-GB"/>
        </w:rPr>
      </w:pPr>
      <w:r>
        <w:t>9.x.2.2.4.1</w:t>
      </w:r>
      <w:r>
        <w:rPr>
          <w:rFonts w:asciiTheme="minorHAnsi" w:eastAsiaTheme="minorEastAsia" w:hAnsiTheme="minorHAnsi" w:cstheme="minorBidi"/>
          <w:sz w:val="22"/>
          <w:szCs w:val="22"/>
          <w:lang w:eastAsia="en-GB"/>
        </w:rPr>
        <w:tab/>
      </w:r>
      <w:r>
        <w:t xml:space="preserve"> Overview</w:t>
      </w:r>
      <w:r>
        <w:tab/>
      </w:r>
      <w:r>
        <w:fldChar w:fldCharType="begin" w:fldLock="1"/>
      </w:r>
      <w:r>
        <w:instrText xml:space="preserve"> PAGEREF _Toc89425480 \h </w:instrText>
      </w:r>
      <w:r>
        <w:fldChar w:fldCharType="separate"/>
      </w:r>
      <w:r>
        <w:t>49</w:t>
      </w:r>
      <w:r>
        <w:fldChar w:fldCharType="end"/>
      </w:r>
    </w:p>
    <w:p w14:paraId="75692A7D" w14:textId="737BCAD3" w:rsidR="00A55155" w:rsidRDefault="00A55155">
      <w:pPr>
        <w:pStyle w:val="TOC6"/>
        <w:rPr>
          <w:rFonts w:asciiTheme="minorHAnsi" w:eastAsiaTheme="minorEastAsia" w:hAnsiTheme="minorHAnsi" w:cstheme="minorBidi"/>
          <w:sz w:val="22"/>
          <w:szCs w:val="22"/>
          <w:lang w:eastAsia="en-GB"/>
        </w:rPr>
      </w:pPr>
      <w:r>
        <w:t>9.x.2.2.4.2</w:t>
      </w:r>
      <w:r>
        <w:rPr>
          <w:rFonts w:asciiTheme="minorHAnsi" w:eastAsiaTheme="minorEastAsia" w:hAnsiTheme="minorHAnsi" w:cstheme="minorBidi"/>
          <w:sz w:val="22"/>
          <w:szCs w:val="22"/>
          <w:lang w:eastAsia="en-GB"/>
        </w:rPr>
        <w:tab/>
      </w:r>
      <w:r>
        <w:t xml:space="preserve"> Operation: &lt; operation 1 &gt;</w:t>
      </w:r>
      <w:r>
        <w:tab/>
      </w:r>
      <w:r>
        <w:fldChar w:fldCharType="begin" w:fldLock="1"/>
      </w:r>
      <w:r>
        <w:instrText xml:space="preserve"> PAGEREF _Toc89425481 \h </w:instrText>
      </w:r>
      <w:r>
        <w:fldChar w:fldCharType="separate"/>
      </w:r>
      <w:r>
        <w:t>49</w:t>
      </w:r>
      <w:r>
        <w:fldChar w:fldCharType="end"/>
      </w:r>
    </w:p>
    <w:p w14:paraId="5E8FF8F7" w14:textId="00704D2A" w:rsidR="00A55155" w:rsidRDefault="00A55155">
      <w:pPr>
        <w:pStyle w:val="TOC7"/>
        <w:rPr>
          <w:rFonts w:asciiTheme="minorHAnsi" w:eastAsiaTheme="minorEastAsia" w:hAnsiTheme="minorHAnsi" w:cstheme="minorBidi"/>
          <w:sz w:val="22"/>
          <w:szCs w:val="22"/>
          <w:lang w:eastAsia="en-GB"/>
        </w:rPr>
      </w:pPr>
      <w:r>
        <w:t>9.x.2.2.4.2.1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_Toc89425482 \h </w:instrText>
      </w:r>
      <w:r>
        <w:fldChar w:fldCharType="separate"/>
      </w:r>
      <w:r>
        <w:t>49</w:t>
      </w:r>
      <w:r>
        <w:fldChar w:fldCharType="end"/>
      </w:r>
    </w:p>
    <w:p w14:paraId="544F09CD" w14:textId="0D8C0435" w:rsidR="00A55155" w:rsidRDefault="00A55155">
      <w:pPr>
        <w:pStyle w:val="TOC7"/>
        <w:rPr>
          <w:rFonts w:asciiTheme="minorHAnsi" w:eastAsiaTheme="minorEastAsia" w:hAnsiTheme="minorHAnsi" w:cstheme="minorBidi"/>
          <w:sz w:val="22"/>
          <w:szCs w:val="22"/>
          <w:lang w:eastAsia="en-GB"/>
        </w:rPr>
      </w:pPr>
      <w:r>
        <w:t>9.x.2.2.4.2.2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_Toc89425483 \h </w:instrText>
      </w:r>
      <w:r>
        <w:fldChar w:fldCharType="separate"/>
      </w:r>
      <w:r>
        <w:t>49</w:t>
      </w:r>
      <w:r>
        <w:fldChar w:fldCharType="end"/>
      </w:r>
    </w:p>
    <w:p w14:paraId="7737D0CA" w14:textId="16D75A75" w:rsidR="00A55155" w:rsidRDefault="00A55155">
      <w:pPr>
        <w:pStyle w:val="TOC3"/>
        <w:rPr>
          <w:rFonts w:asciiTheme="minorHAnsi" w:eastAsiaTheme="minorEastAsia" w:hAnsiTheme="minorHAnsi" w:cstheme="minorBidi"/>
          <w:sz w:val="22"/>
          <w:szCs w:val="22"/>
          <w:lang w:eastAsia="en-GB"/>
        </w:rPr>
      </w:pPr>
      <w:r>
        <w:t>9.x.3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_Toc89425484 \h </w:instrText>
      </w:r>
      <w:r>
        <w:fldChar w:fldCharType="separate"/>
      </w:r>
      <w:r>
        <w:t>49</w:t>
      </w:r>
      <w:r>
        <w:fldChar w:fldCharType="end"/>
      </w:r>
    </w:p>
    <w:p w14:paraId="3351D4FD" w14:textId="62EEAFD5" w:rsidR="00A55155" w:rsidRDefault="00A55155">
      <w:pPr>
        <w:pStyle w:val="TOC4"/>
        <w:rPr>
          <w:rFonts w:asciiTheme="minorHAnsi" w:eastAsiaTheme="minorEastAsia" w:hAnsiTheme="minorHAnsi" w:cstheme="minorBidi"/>
          <w:sz w:val="22"/>
          <w:szCs w:val="22"/>
          <w:lang w:eastAsia="en-GB"/>
        </w:rPr>
      </w:pPr>
      <w:r>
        <w:t>9.x.3.1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_Toc89425485 \h </w:instrText>
      </w:r>
      <w:r>
        <w:fldChar w:fldCharType="separate"/>
      </w:r>
      <w:r>
        <w:t>49</w:t>
      </w:r>
      <w:r>
        <w:fldChar w:fldCharType="end"/>
      </w:r>
    </w:p>
    <w:p w14:paraId="6564AE46" w14:textId="1DF36701" w:rsidR="00A55155" w:rsidRDefault="00A55155">
      <w:pPr>
        <w:pStyle w:val="TOC4"/>
        <w:rPr>
          <w:rFonts w:asciiTheme="minorHAnsi" w:eastAsiaTheme="minorEastAsia" w:hAnsiTheme="minorHAnsi" w:cstheme="minorBidi"/>
          <w:sz w:val="22"/>
          <w:szCs w:val="22"/>
          <w:lang w:eastAsia="en-GB"/>
        </w:rPr>
      </w:pPr>
      <w:r>
        <w:t>9.x.3.2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_Toc89425486 \h </w:instrText>
      </w:r>
      <w:r>
        <w:fldChar w:fldCharType="separate"/>
      </w:r>
      <w:r>
        <w:t>50</w:t>
      </w:r>
      <w:r>
        <w:fldChar w:fldCharType="end"/>
      </w:r>
    </w:p>
    <w:p w14:paraId="627E8E64" w14:textId="674F512B" w:rsidR="00A55155" w:rsidRDefault="00A55155">
      <w:pPr>
        <w:pStyle w:val="TOC5"/>
        <w:rPr>
          <w:rFonts w:asciiTheme="minorHAnsi" w:eastAsiaTheme="minorEastAsia" w:hAnsiTheme="minorHAnsi" w:cstheme="minorBidi"/>
          <w:sz w:val="22"/>
          <w:szCs w:val="22"/>
          <w:lang w:eastAsia="en-GB"/>
        </w:rPr>
      </w:pPr>
      <w:r>
        <w:t>9.x.3.2.1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_Toc89425487 \h </w:instrText>
      </w:r>
      <w:r>
        <w:fldChar w:fldCharType="separate"/>
      </w:r>
      <w:r>
        <w:t>50</w:t>
      </w:r>
      <w:r>
        <w:fldChar w:fldCharType="end"/>
      </w:r>
    </w:p>
    <w:p w14:paraId="2C297FCD" w14:textId="4D9350E8" w:rsidR="00A55155" w:rsidRDefault="00A55155">
      <w:pPr>
        <w:pStyle w:val="TOC5"/>
        <w:rPr>
          <w:rFonts w:asciiTheme="minorHAnsi" w:eastAsiaTheme="minorEastAsia" w:hAnsiTheme="minorHAnsi" w:cstheme="minorBidi"/>
          <w:sz w:val="22"/>
          <w:szCs w:val="22"/>
          <w:lang w:eastAsia="en-GB"/>
        </w:rPr>
      </w:pPr>
      <w:r>
        <w:t>9.x.3.2.2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_Toc89425488 \h </w:instrText>
      </w:r>
      <w:r>
        <w:fldChar w:fldCharType="separate"/>
      </w:r>
      <w:r>
        <w:t>50</w:t>
      </w:r>
      <w:r>
        <w:fldChar w:fldCharType="end"/>
      </w:r>
    </w:p>
    <w:p w14:paraId="4F189D69" w14:textId="1585F9F2" w:rsidR="00A55155" w:rsidRDefault="00A55155">
      <w:pPr>
        <w:pStyle w:val="TOC4"/>
        <w:rPr>
          <w:rFonts w:asciiTheme="minorHAnsi" w:eastAsiaTheme="minorEastAsia" w:hAnsiTheme="minorHAnsi" w:cstheme="minorBidi"/>
          <w:sz w:val="22"/>
          <w:szCs w:val="22"/>
          <w:lang w:eastAsia="en-GB"/>
        </w:rPr>
      </w:pPr>
      <w:r>
        <w:t>9.x.3.3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_Toc89425489 \h </w:instrText>
      </w:r>
      <w:r>
        <w:fldChar w:fldCharType="separate"/>
      </w:r>
      <w:r>
        <w:t>50</w:t>
      </w:r>
      <w:r>
        <w:fldChar w:fldCharType="end"/>
      </w:r>
    </w:p>
    <w:p w14:paraId="7E5B98FC" w14:textId="75B2F0EE" w:rsidR="00A55155" w:rsidRDefault="00A55155">
      <w:pPr>
        <w:pStyle w:val="TOC3"/>
        <w:rPr>
          <w:rFonts w:asciiTheme="minorHAnsi" w:eastAsiaTheme="minorEastAsia" w:hAnsiTheme="minorHAnsi" w:cstheme="minorBidi"/>
          <w:sz w:val="22"/>
          <w:szCs w:val="22"/>
          <w:lang w:eastAsia="en-GB"/>
        </w:rPr>
      </w:pPr>
      <w:r>
        <w:t>9.x.4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_Toc89425490 \h </w:instrText>
      </w:r>
      <w:r>
        <w:fldChar w:fldCharType="separate"/>
      </w:r>
      <w:r>
        <w:t>51</w:t>
      </w:r>
      <w:r>
        <w:fldChar w:fldCharType="end"/>
      </w:r>
    </w:p>
    <w:p w14:paraId="1B090591" w14:textId="572E94FC" w:rsidR="00A55155" w:rsidRDefault="00A55155">
      <w:pPr>
        <w:pStyle w:val="TOC4"/>
        <w:rPr>
          <w:rFonts w:asciiTheme="minorHAnsi" w:eastAsiaTheme="minorEastAsia" w:hAnsiTheme="minorHAnsi" w:cstheme="minorBidi"/>
          <w:sz w:val="22"/>
          <w:szCs w:val="22"/>
          <w:lang w:eastAsia="en-GB"/>
        </w:rPr>
      </w:pPr>
      <w:r>
        <w:t>9.x.4.1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_Toc89425491 \h </w:instrText>
      </w:r>
      <w:r>
        <w:fldChar w:fldCharType="separate"/>
      </w:r>
      <w:r>
        <w:t>51</w:t>
      </w:r>
      <w:r>
        <w:fldChar w:fldCharType="end"/>
      </w:r>
    </w:p>
    <w:p w14:paraId="442755A1" w14:textId="707C86D5" w:rsidR="00A55155" w:rsidRDefault="00A55155">
      <w:pPr>
        <w:pStyle w:val="TOC4"/>
        <w:rPr>
          <w:rFonts w:asciiTheme="minorHAnsi" w:eastAsiaTheme="minorEastAsia" w:hAnsiTheme="minorHAnsi" w:cstheme="minorBidi"/>
          <w:sz w:val="22"/>
          <w:szCs w:val="22"/>
          <w:lang w:eastAsia="en-GB"/>
        </w:rPr>
      </w:pPr>
      <w:r>
        <w:rPr>
          <w:lang w:eastAsia="zh-CN"/>
        </w:rPr>
        <w:t>9.x.4.2</w:t>
      </w:r>
      <w:r>
        <w:rPr>
          <w:rFonts w:asciiTheme="minorHAnsi" w:eastAsiaTheme="minorEastAsia" w:hAnsiTheme="minorHAnsi" w:cstheme="minorBidi"/>
          <w:sz w:val="22"/>
          <w:szCs w:val="22"/>
          <w:lang w:eastAsia="en-GB"/>
        </w:rPr>
        <w:tab/>
      </w:r>
      <w:r>
        <w:rPr>
          <w:lang w:eastAsia="zh-CN"/>
        </w:rPr>
        <w:t>&lt;notification 1&gt;</w:t>
      </w:r>
      <w:r>
        <w:tab/>
      </w:r>
      <w:r>
        <w:fldChar w:fldCharType="begin" w:fldLock="1"/>
      </w:r>
      <w:r>
        <w:instrText xml:space="preserve"> PAGEREF _Toc89425492 \h </w:instrText>
      </w:r>
      <w:r>
        <w:fldChar w:fldCharType="separate"/>
      </w:r>
      <w:r>
        <w:t>51</w:t>
      </w:r>
      <w:r>
        <w:fldChar w:fldCharType="end"/>
      </w:r>
    </w:p>
    <w:p w14:paraId="340CE60B" w14:textId="7420CBEF" w:rsidR="00A55155" w:rsidRDefault="00A55155">
      <w:pPr>
        <w:pStyle w:val="TOC5"/>
        <w:rPr>
          <w:rFonts w:asciiTheme="minorHAnsi" w:eastAsiaTheme="minorEastAsia" w:hAnsiTheme="minorHAnsi" w:cstheme="minorBidi"/>
          <w:sz w:val="22"/>
          <w:szCs w:val="22"/>
          <w:lang w:eastAsia="en-GB"/>
        </w:rPr>
      </w:pPr>
      <w:r>
        <w:rPr>
          <w:lang w:eastAsia="zh-CN"/>
        </w:rPr>
        <w:t>9.x.4.2.1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_Toc89425493 \h </w:instrText>
      </w:r>
      <w:r>
        <w:fldChar w:fldCharType="separate"/>
      </w:r>
      <w:r>
        <w:t>51</w:t>
      </w:r>
      <w:r>
        <w:fldChar w:fldCharType="end"/>
      </w:r>
    </w:p>
    <w:p w14:paraId="6DE204B1" w14:textId="24F84886" w:rsidR="00A55155" w:rsidRDefault="00A55155">
      <w:pPr>
        <w:pStyle w:val="TOC5"/>
        <w:rPr>
          <w:rFonts w:asciiTheme="minorHAnsi" w:eastAsiaTheme="minorEastAsia" w:hAnsiTheme="minorHAnsi" w:cstheme="minorBidi"/>
          <w:sz w:val="22"/>
          <w:szCs w:val="22"/>
          <w:lang w:eastAsia="en-GB"/>
        </w:rPr>
      </w:pPr>
      <w:r>
        <w:rPr>
          <w:lang w:eastAsia="zh-CN"/>
        </w:rPr>
        <w:t>9.x.4.2.2</w:t>
      </w:r>
      <w:r>
        <w:rPr>
          <w:rFonts w:asciiTheme="minorHAnsi" w:eastAsiaTheme="minorEastAsia" w:hAnsiTheme="minorHAnsi" w:cstheme="minorBidi"/>
          <w:sz w:val="22"/>
          <w:szCs w:val="22"/>
          <w:lang w:eastAsia="en-GB"/>
        </w:rPr>
        <w:tab/>
      </w:r>
      <w:r>
        <w:rPr>
          <w:lang w:eastAsia="zh-CN"/>
        </w:rPr>
        <w:t>Notification definition</w:t>
      </w:r>
      <w:r>
        <w:tab/>
      </w:r>
      <w:r>
        <w:fldChar w:fldCharType="begin" w:fldLock="1"/>
      </w:r>
      <w:r>
        <w:instrText xml:space="preserve"> PAGEREF _Toc89425494 \h </w:instrText>
      </w:r>
      <w:r>
        <w:fldChar w:fldCharType="separate"/>
      </w:r>
      <w:r>
        <w:t>51</w:t>
      </w:r>
      <w:r>
        <w:fldChar w:fldCharType="end"/>
      </w:r>
    </w:p>
    <w:p w14:paraId="12DAEC32" w14:textId="29C1D064" w:rsidR="00A55155" w:rsidRDefault="00A55155">
      <w:pPr>
        <w:pStyle w:val="TOC3"/>
        <w:rPr>
          <w:rFonts w:asciiTheme="minorHAnsi" w:eastAsiaTheme="minorEastAsia" w:hAnsiTheme="minorHAnsi" w:cstheme="minorBidi"/>
          <w:sz w:val="22"/>
          <w:szCs w:val="22"/>
          <w:lang w:eastAsia="en-GB"/>
        </w:rPr>
      </w:pPr>
      <w:r>
        <w:t>9.x.5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_Toc89425495 \h </w:instrText>
      </w:r>
      <w:r>
        <w:fldChar w:fldCharType="separate"/>
      </w:r>
      <w:r>
        <w:t>52</w:t>
      </w:r>
      <w:r>
        <w:fldChar w:fldCharType="end"/>
      </w:r>
    </w:p>
    <w:p w14:paraId="73A3F13C" w14:textId="5E98230E" w:rsidR="00A55155" w:rsidRDefault="00A55155">
      <w:pPr>
        <w:pStyle w:val="TOC4"/>
        <w:rPr>
          <w:rFonts w:asciiTheme="minorHAnsi" w:eastAsiaTheme="minorEastAsia" w:hAnsiTheme="minorHAnsi" w:cstheme="minorBidi"/>
          <w:sz w:val="22"/>
          <w:szCs w:val="22"/>
          <w:lang w:eastAsia="en-GB"/>
        </w:rPr>
      </w:pPr>
      <w:r>
        <w:rPr>
          <w:lang w:eastAsia="zh-CN"/>
        </w:rPr>
        <w:t>9.x.5.1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_Toc89425496 \h </w:instrText>
      </w:r>
      <w:r>
        <w:fldChar w:fldCharType="separate"/>
      </w:r>
      <w:r>
        <w:t>52</w:t>
      </w:r>
      <w:r>
        <w:fldChar w:fldCharType="end"/>
      </w:r>
    </w:p>
    <w:p w14:paraId="736A780A" w14:textId="535EB907" w:rsidR="00A55155" w:rsidRDefault="00A55155">
      <w:pPr>
        <w:pStyle w:val="TOC4"/>
        <w:rPr>
          <w:rFonts w:asciiTheme="minorHAnsi" w:eastAsiaTheme="minorEastAsia" w:hAnsiTheme="minorHAnsi" w:cstheme="minorBidi"/>
          <w:sz w:val="22"/>
          <w:szCs w:val="22"/>
          <w:lang w:eastAsia="en-GB"/>
        </w:rPr>
      </w:pPr>
      <w:r>
        <w:rPr>
          <w:lang w:eastAsia="zh-CN"/>
        </w:rPr>
        <w:t>9.x.5.2</w:t>
      </w:r>
      <w:r>
        <w:rPr>
          <w:rFonts w:asciiTheme="minorHAnsi" w:eastAsiaTheme="minorEastAsia" w:hAnsiTheme="minorHAnsi" w:cstheme="minorBidi"/>
          <w:sz w:val="22"/>
          <w:szCs w:val="22"/>
          <w:lang w:eastAsia="en-GB"/>
        </w:rPr>
        <w:tab/>
      </w:r>
      <w:r>
        <w:rPr>
          <w:lang w:eastAsia="zh-CN"/>
        </w:rPr>
        <w:t>Structured data types</w:t>
      </w:r>
      <w:r>
        <w:tab/>
      </w:r>
      <w:r>
        <w:fldChar w:fldCharType="begin" w:fldLock="1"/>
      </w:r>
      <w:r>
        <w:instrText xml:space="preserve"> PAGEREF _Toc89425497 \h </w:instrText>
      </w:r>
      <w:r>
        <w:fldChar w:fldCharType="separate"/>
      </w:r>
      <w:r>
        <w:t>52</w:t>
      </w:r>
      <w:r>
        <w:fldChar w:fldCharType="end"/>
      </w:r>
    </w:p>
    <w:p w14:paraId="568C118A" w14:textId="4B9EA22C" w:rsidR="00A55155" w:rsidRDefault="00A55155">
      <w:pPr>
        <w:pStyle w:val="TOC5"/>
        <w:rPr>
          <w:rFonts w:asciiTheme="minorHAnsi" w:eastAsiaTheme="minorEastAsia" w:hAnsiTheme="minorHAnsi" w:cstheme="minorBidi"/>
          <w:sz w:val="22"/>
          <w:szCs w:val="22"/>
          <w:lang w:eastAsia="en-GB"/>
        </w:rPr>
      </w:pPr>
      <w:r>
        <w:rPr>
          <w:lang w:eastAsia="zh-CN"/>
        </w:rPr>
        <w:t>9.x.5.2.1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_Toc89425498 \h </w:instrText>
      </w:r>
      <w:r>
        <w:fldChar w:fldCharType="separate"/>
      </w:r>
      <w:r>
        <w:t>52</w:t>
      </w:r>
      <w:r>
        <w:fldChar w:fldCharType="end"/>
      </w:r>
    </w:p>
    <w:p w14:paraId="5689C95A" w14:textId="38687189" w:rsidR="00A55155" w:rsidRDefault="00A55155">
      <w:pPr>
        <w:pStyle w:val="TOC5"/>
        <w:rPr>
          <w:rFonts w:asciiTheme="minorHAnsi" w:eastAsiaTheme="minorEastAsia" w:hAnsiTheme="minorHAnsi" w:cstheme="minorBidi"/>
          <w:sz w:val="22"/>
          <w:szCs w:val="22"/>
          <w:lang w:eastAsia="en-GB"/>
        </w:rPr>
      </w:pPr>
      <w:r>
        <w:rPr>
          <w:lang w:eastAsia="zh-CN"/>
        </w:rPr>
        <w:t>9.x.5.2.2</w:t>
      </w:r>
      <w:r>
        <w:rPr>
          <w:rFonts w:asciiTheme="minorHAnsi" w:eastAsiaTheme="minorEastAsia" w:hAnsiTheme="minorHAnsi" w:cstheme="minorBidi"/>
          <w:sz w:val="22"/>
          <w:szCs w:val="22"/>
          <w:lang w:eastAsia="en-GB"/>
        </w:rPr>
        <w:tab/>
      </w:r>
      <w:r>
        <w:rPr>
          <w:lang w:eastAsia="zh-CN"/>
        </w:rPr>
        <w:t>Type: &lt;Data type name&gt;</w:t>
      </w:r>
      <w:r>
        <w:tab/>
      </w:r>
      <w:r>
        <w:fldChar w:fldCharType="begin" w:fldLock="1"/>
      </w:r>
      <w:r>
        <w:instrText xml:space="preserve"> PAGEREF _Toc89425499 \h </w:instrText>
      </w:r>
      <w:r>
        <w:fldChar w:fldCharType="separate"/>
      </w:r>
      <w:r>
        <w:t>52</w:t>
      </w:r>
      <w:r>
        <w:fldChar w:fldCharType="end"/>
      </w:r>
    </w:p>
    <w:p w14:paraId="7EFE62F3" w14:textId="49C8ED4F" w:rsidR="00A55155" w:rsidRDefault="00A55155">
      <w:pPr>
        <w:pStyle w:val="TOC4"/>
        <w:rPr>
          <w:rFonts w:asciiTheme="minorHAnsi" w:eastAsiaTheme="minorEastAsia" w:hAnsiTheme="minorHAnsi" w:cstheme="minorBidi"/>
          <w:sz w:val="22"/>
          <w:szCs w:val="22"/>
          <w:lang w:eastAsia="en-GB"/>
        </w:rPr>
      </w:pPr>
      <w:r>
        <w:rPr>
          <w:lang w:eastAsia="zh-CN"/>
        </w:rPr>
        <w:t>9.x.5.3</w:t>
      </w:r>
      <w:r>
        <w:rPr>
          <w:rFonts w:asciiTheme="minorHAnsi" w:eastAsiaTheme="minorEastAsia" w:hAnsiTheme="minorHAnsi" w:cstheme="minorBidi"/>
          <w:sz w:val="22"/>
          <w:szCs w:val="22"/>
          <w:lang w:eastAsia="en-GB"/>
        </w:rPr>
        <w:tab/>
      </w:r>
      <w:r>
        <w:rPr>
          <w:lang w:eastAsia="zh-CN"/>
        </w:rPr>
        <w:t>Simple data types and enumerations</w:t>
      </w:r>
      <w:r>
        <w:tab/>
      </w:r>
      <w:r>
        <w:fldChar w:fldCharType="begin" w:fldLock="1"/>
      </w:r>
      <w:r>
        <w:instrText xml:space="preserve"> PAGEREF _Toc89425500 \h </w:instrText>
      </w:r>
      <w:r>
        <w:fldChar w:fldCharType="separate"/>
      </w:r>
      <w:r>
        <w:t>52</w:t>
      </w:r>
      <w:r>
        <w:fldChar w:fldCharType="end"/>
      </w:r>
    </w:p>
    <w:p w14:paraId="0026FBA4" w14:textId="49A322F1" w:rsidR="00A55155" w:rsidRDefault="00A55155">
      <w:pPr>
        <w:pStyle w:val="TOC5"/>
        <w:rPr>
          <w:rFonts w:asciiTheme="minorHAnsi" w:eastAsiaTheme="minorEastAsia" w:hAnsiTheme="minorHAnsi" w:cstheme="minorBidi"/>
          <w:sz w:val="22"/>
          <w:szCs w:val="22"/>
          <w:lang w:eastAsia="en-GB"/>
        </w:rPr>
      </w:pPr>
      <w:r>
        <w:t>9.x.5.3.1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_Toc89425501 \h </w:instrText>
      </w:r>
      <w:r>
        <w:fldChar w:fldCharType="separate"/>
      </w:r>
      <w:r>
        <w:t>52</w:t>
      </w:r>
      <w:r>
        <w:fldChar w:fldCharType="end"/>
      </w:r>
    </w:p>
    <w:p w14:paraId="729083B0" w14:textId="7BB244EE" w:rsidR="00A55155" w:rsidRDefault="00A55155">
      <w:pPr>
        <w:pStyle w:val="TOC5"/>
        <w:rPr>
          <w:rFonts w:asciiTheme="minorHAnsi" w:eastAsiaTheme="minorEastAsia" w:hAnsiTheme="minorHAnsi" w:cstheme="minorBidi"/>
          <w:sz w:val="22"/>
          <w:szCs w:val="22"/>
          <w:lang w:eastAsia="en-GB"/>
        </w:rPr>
      </w:pPr>
      <w:r>
        <w:t>9.x.5.3.2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_Toc89425502 \h </w:instrText>
      </w:r>
      <w:r>
        <w:fldChar w:fldCharType="separate"/>
      </w:r>
      <w:r>
        <w:t>52</w:t>
      </w:r>
      <w:r>
        <w:fldChar w:fldCharType="end"/>
      </w:r>
    </w:p>
    <w:p w14:paraId="2D18F139" w14:textId="52C6DBE6" w:rsidR="00A55155" w:rsidRDefault="00A55155">
      <w:pPr>
        <w:pStyle w:val="TOC5"/>
        <w:rPr>
          <w:rFonts w:asciiTheme="minorHAnsi" w:eastAsiaTheme="minorEastAsia" w:hAnsiTheme="minorHAnsi" w:cstheme="minorBidi"/>
          <w:sz w:val="22"/>
          <w:szCs w:val="22"/>
          <w:lang w:eastAsia="en-GB"/>
        </w:rPr>
      </w:pPr>
      <w:r>
        <w:t>9.x.5.3.3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_Toc89425503 \h </w:instrText>
      </w:r>
      <w:r>
        <w:fldChar w:fldCharType="separate"/>
      </w:r>
      <w:r>
        <w:t>53</w:t>
      </w:r>
      <w:r>
        <w:fldChar w:fldCharType="end"/>
      </w:r>
    </w:p>
    <w:p w14:paraId="30EAEA5B" w14:textId="3AC5B6BA" w:rsidR="00A55155" w:rsidRDefault="00A55155">
      <w:pPr>
        <w:pStyle w:val="TOC3"/>
        <w:rPr>
          <w:rFonts w:asciiTheme="minorHAnsi" w:eastAsiaTheme="minorEastAsia" w:hAnsiTheme="minorHAnsi" w:cstheme="minorBidi"/>
          <w:sz w:val="22"/>
          <w:szCs w:val="22"/>
          <w:lang w:eastAsia="en-GB"/>
        </w:rPr>
      </w:pPr>
      <w:r>
        <w:t>9.x.6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_Toc89425504 \h </w:instrText>
      </w:r>
      <w:r>
        <w:fldChar w:fldCharType="separate"/>
      </w:r>
      <w:r>
        <w:t>53</w:t>
      </w:r>
      <w:r>
        <w:fldChar w:fldCharType="end"/>
      </w:r>
    </w:p>
    <w:p w14:paraId="3F2D65F2" w14:textId="15177A5B" w:rsidR="00A55155" w:rsidRDefault="00A55155">
      <w:pPr>
        <w:pStyle w:val="TOC3"/>
        <w:rPr>
          <w:rFonts w:asciiTheme="minorHAnsi" w:eastAsiaTheme="minorEastAsia" w:hAnsiTheme="minorHAnsi" w:cstheme="minorBidi"/>
          <w:sz w:val="22"/>
          <w:szCs w:val="22"/>
          <w:lang w:eastAsia="en-GB"/>
        </w:rPr>
      </w:pPr>
      <w:r>
        <w:t>9.x.7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_Toc89425505 \h </w:instrText>
      </w:r>
      <w:r>
        <w:fldChar w:fldCharType="separate"/>
      </w:r>
      <w:r>
        <w:t>53</w:t>
      </w:r>
      <w:r>
        <w:fldChar w:fldCharType="end"/>
      </w:r>
    </w:p>
    <w:p w14:paraId="4BACDA4B" w14:textId="444BA3A3" w:rsidR="00A55155" w:rsidRDefault="00A55155">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Security</w:t>
      </w:r>
      <w:r>
        <w:tab/>
      </w:r>
      <w:r>
        <w:fldChar w:fldCharType="begin" w:fldLock="1"/>
      </w:r>
      <w:r>
        <w:instrText xml:space="preserve"> PAGEREF _Toc89425506 \h </w:instrText>
      </w:r>
      <w:r>
        <w:fldChar w:fldCharType="separate"/>
      </w:r>
      <w:r>
        <w:t>53</w:t>
      </w:r>
      <w:r>
        <w:fldChar w:fldCharType="end"/>
      </w:r>
    </w:p>
    <w:p w14:paraId="413F3FDF" w14:textId="291945C2" w:rsidR="00A55155" w:rsidRDefault="00A55155">
      <w:pPr>
        <w:pStyle w:val="TOC1"/>
        <w:rPr>
          <w:rFonts w:asciiTheme="minorHAnsi" w:eastAsiaTheme="minorEastAsia" w:hAnsiTheme="minorHAnsi" w:cstheme="minorBidi"/>
          <w:szCs w:val="22"/>
          <w:lang w:eastAsia="en-GB"/>
        </w:rPr>
      </w:pPr>
      <w:r>
        <w:rPr>
          <w:lang w:eastAsia="zh-CN"/>
        </w:rPr>
        <w:t>11</w:t>
      </w:r>
      <w:r>
        <w:rPr>
          <w:rFonts w:asciiTheme="minorHAnsi" w:eastAsiaTheme="minorEastAsia" w:hAnsiTheme="minorHAnsi" w:cstheme="minorBidi"/>
          <w:szCs w:val="22"/>
          <w:lang w:eastAsia="en-GB"/>
        </w:rPr>
        <w:tab/>
      </w:r>
      <w:r>
        <w:rPr>
          <w:lang w:eastAsia="zh-CN"/>
        </w:rPr>
        <w:t>Using Common API Framework</w:t>
      </w:r>
      <w:r>
        <w:tab/>
      </w:r>
      <w:r>
        <w:fldChar w:fldCharType="begin" w:fldLock="1"/>
      </w:r>
      <w:r>
        <w:instrText xml:space="preserve"> PAGEREF _Toc89425507 \h </w:instrText>
      </w:r>
      <w:r>
        <w:fldChar w:fldCharType="separate"/>
      </w:r>
      <w:r>
        <w:t>53</w:t>
      </w:r>
      <w:r>
        <w:fldChar w:fldCharType="end"/>
      </w:r>
    </w:p>
    <w:p w14:paraId="32821292" w14:textId="4FCA32DF" w:rsidR="00A55155" w:rsidRDefault="00A55155">
      <w:pPr>
        <w:pStyle w:val="TOC2"/>
        <w:rPr>
          <w:rFonts w:asciiTheme="minorHAnsi" w:eastAsiaTheme="minorEastAsia" w:hAnsiTheme="minorHAnsi" w:cstheme="minorBidi"/>
          <w:sz w:val="22"/>
          <w:szCs w:val="22"/>
          <w:lang w:eastAsia="en-GB"/>
        </w:rPr>
      </w:pPr>
      <w:r>
        <w:rPr>
          <w:lang w:eastAsia="zh-CN"/>
        </w:rPr>
        <w:t>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_Toc89425508 \h </w:instrText>
      </w:r>
      <w:r>
        <w:fldChar w:fldCharType="separate"/>
      </w:r>
      <w:r>
        <w:t>53</w:t>
      </w:r>
      <w:r>
        <w:fldChar w:fldCharType="end"/>
      </w:r>
    </w:p>
    <w:p w14:paraId="430F4C99" w14:textId="7561C106" w:rsidR="00A55155" w:rsidRDefault="00A55155">
      <w:pPr>
        <w:pStyle w:val="TOC2"/>
        <w:rPr>
          <w:rFonts w:asciiTheme="minorHAnsi" w:eastAsiaTheme="minorEastAsia" w:hAnsiTheme="minorHAnsi" w:cstheme="minorBidi"/>
          <w:sz w:val="22"/>
          <w:szCs w:val="22"/>
          <w:lang w:eastAsia="en-GB"/>
        </w:rPr>
      </w:pPr>
      <w:r>
        <w:rPr>
          <w:lang w:eastAsia="zh-CN"/>
        </w:rPr>
        <w:t>11</w:t>
      </w:r>
      <w:r>
        <w:t>.2</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_Toc89425509 \h </w:instrText>
      </w:r>
      <w:r>
        <w:fldChar w:fldCharType="separate"/>
      </w:r>
      <w:r>
        <w:t>53</w:t>
      </w:r>
      <w:r>
        <w:fldChar w:fldCharType="end"/>
      </w:r>
    </w:p>
    <w:p w14:paraId="3CFA5017" w14:textId="5CD8A690" w:rsidR="00A55155" w:rsidRDefault="00A55155">
      <w:pPr>
        <w:pStyle w:val="TOC8"/>
        <w:rPr>
          <w:rFonts w:asciiTheme="minorHAnsi" w:eastAsiaTheme="minorEastAsia" w:hAnsiTheme="minorHAnsi" w:cstheme="minorBidi"/>
          <w:b w:val="0"/>
          <w:szCs w:val="22"/>
          <w:lang w:eastAsia="en-GB"/>
        </w:rPr>
      </w:pPr>
      <w:r>
        <w:t xml:space="preserve">Annex </w:t>
      </w:r>
      <w:r>
        <w:rPr>
          <w:lang w:eastAsia="zh-CN"/>
        </w:rPr>
        <w:t>A</w:t>
      </w:r>
      <w:r>
        <w:t xml:space="preserve"> (informative): Change history</w:t>
      </w:r>
      <w:r>
        <w:tab/>
      </w:r>
      <w:r>
        <w:fldChar w:fldCharType="begin" w:fldLock="1"/>
      </w:r>
      <w:r>
        <w:instrText xml:space="preserve"> PAGEREF _Toc89425510 \h </w:instrText>
      </w:r>
      <w:r>
        <w:fldChar w:fldCharType="separate"/>
      </w:r>
      <w:r>
        <w:t>5</w:t>
      </w:r>
      <w:r>
        <w:t>4</w:t>
      </w:r>
      <w:r>
        <w:fldChar w:fldCharType="end"/>
      </w:r>
    </w:p>
    <w:p w14:paraId="0B9E3498" w14:textId="69DF594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 w:name="foreword"/>
      <w:bookmarkStart w:id="17" w:name="_Toc89425243"/>
      <w:bookmarkEnd w:id="16"/>
      <w:r w:rsidRPr="004D3578">
        <w:t>Foreword</w:t>
      </w:r>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8" w:name="spectype3"/>
      <w:r w:rsidRPr="00602AEA">
        <w:rPr>
          <w:highlight w:val="yellow"/>
        </w:rPr>
        <w:t>Specification</w:t>
      </w:r>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5D0CE2B" w:rsidR="008C384C" w:rsidRDefault="008C384C" w:rsidP="00774DA4">
      <w:pPr>
        <w:pStyle w:val="EX"/>
      </w:pPr>
      <w:r w:rsidRPr="008C384C">
        <w:rPr>
          <w:b/>
        </w:rPr>
        <w:t>shall</w:t>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34DAADF" w14:textId="77777777" w:rsidR="00A55155" w:rsidRDefault="00A55155" w:rsidP="00A55155">
      <w:pPr>
        <w:pStyle w:val="Heading1"/>
        <w:rPr>
          <w:lang w:eastAsia="zh-CN"/>
        </w:rPr>
      </w:pPr>
      <w:bookmarkStart w:id="19" w:name="introduction"/>
      <w:bookmarkStart w:id="20" w:name="_Toc83768227"/>
      <w:bookmarkStart w:id="21" w:name="_Toc89422459"/>
      <w:bookmarkStart w:id="22" w:name="_Toc89425244"/>
      <w:bookmarkEnd w:id="19"/>
      <w:r>
        <w:t>1</w:t>
      </w:r>
      <w:r>
        <w:tab/>
        <w:t>Scope</w:t>
      </w:r>
      <w:bookmarkEnd w:id="20"/>
      <w:bookmarkEnd w:id="21"/>
      <w:bookmarkEnd w:id="22"/>
    </w:p>
    <w:p w14:paraId="65A10294" w14:textId="77777777" w:rsidR="00A55155" w:rsidRDefault="00A55155" w:rsidP="00A55155">
      <w:r>
        <w:rPr>
          <w:rFonts w:hint="eastAsia"/>
        </w:rPr>
        <w:t>The present document specified the Application Programming Interface (API) for enabling the MSGin5G Service over MSGin5G-2/3/4 interfaces.The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14:paraId="6CECD23C" w14:textId="77777777" w:rsidR="00A55155" w:rsidRDefault="00A55155" w:rsidP="00A55155">
      <w:pPr>
        <w:pStyle w:val="Heading1"/>
      </w:pPr>
      <w:bookmarkStart w:id="23" w:name="references"/>
      <w:bookmarkStart w:id="24" w:name="_Toc83768228"/>
      <w:bookmarkStart w:id="25" w:name="_Toc89422460"/>
      <w:bookmarkStart w:id="26" w:name="_Toc89425245"/>
      <w:bookmarkEnd w:id="23"/>
      <w:r>
        <w:t>2</w:t>
      </w:r>
      <w:r>
        <w:tab/>
        <w:t>References</w:t>
      </w:r>
      <w:bookmarkEnd w:id="24"/>
      <w:bookmarkEnd w:id="25"/>
      <w:bookmarkEnd w:id="26"/>
    </w:p>
    <w:p w14:paraId="544A4C45" w14:textId="77777777" w:rsidR="00A55155" w:rsidRDefault="00A55155" w:rsidP="00A55155">
      <w:r>
        <w:t>The following documents contain provisions which, through reference in this text, constitute provisions of the present document.</w:t>
      </w:r>
    </w:p>
    <w:p w14:paraId="415CD24D" w14:textId="77777777" w:rsidR="00A55155" w:rsidRDefault="00A55155" w:rsidP="00A55155">
      <w:pPr>
        <w:pStyle w:val="B10"/>
      </w:pPr>
      <w:r>
        <w:t>-</w:t>
      </w:r>
      <w:r>
        <w:tab/>
        <w:t>References are either specific (identified by date of publication, edition number, version number, etc.) or non</w:t>
      </w:r>
      <w:r>
        <w:noBreakHyphen/>
        <w:t>specific.</w:t>
      </w:r>
    </w:p>
    <w:p w14:paraId="20FCA8A5" w14:textId="77777777" w:rsidR="00A55155" w:rsidRDefault="00A55155" w:rsidP="00A55155">
      <w:pPr>
        <w:pStyle w:val="B10"/>
      </w:pPr>
      <w:r>
        <w:t>-</w:t>
      </w:r>
      <w:r>
        <w:tab/>
        <w:t>For a specific reference, subsequent revisions do not apply.</w:t>
      </w:r>
    </w:p>
    <w:p w14:paraId="17DE7F29" w14:textId="77777777" w:rsidR="00A55155" w:rsidRDefault="00A55155" w:rsidP="00A5515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DC10ABB" w14:textId="77777777" w:rsidR="00A55155" w:rsidRDefault="00A55155" w:rsidP="00A55155">
      <w:pPr>
        <w:pStyle w:val="EX"/>
      </w:pPr>
      <w:r>
        <w:t>[1]</w:t>
      </w:r>
      <w:r>
        <w:tab/>
        <w:t>3GPP TR 21.905: "Vocabulary for 3GPP Specifications".</w:t>
      </w:r>
    </w:p>
    <w:p w14:paraId="01C582AD" w14:textId="77777777" w:rsidR="00A55155" w:rsidRDefault="00A55155" w:rsidP="00A55155">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 TS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14:paraId="1132D90E" w14:textId="77777777" w:rsidR="00A55155" w:rsidRDefault="00A55155" w:rsidP="00A55155">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 TS 22.262: "Message Service within the 5G System".</w:t>
      </w:r>
    </w:p>
    <w:p w14:paraId="66BD9606" w14:textId="77777777" w:rsidR="00A55155" w:rsidRDefault="00A55155" w:rsidP="00A55155">
      <w:pPr>
        <w:pStyle w:val="EX"/>
      </w:pPr>
      <w:r>
        <w:t>[</w:t>
      </w:r>
      <w:r>
        <w:rPr>
          <w:rFonts w:hint="eastAsia"/>
          <w:lang w:val="en-US" w:eastAsia="zh-CN"/>
        </w:rPr>
        <w:t>4</w:t>
      </w:r>
      <w:r>
        <w:t>]</w:t>
      </w:r>
      <w:r>
        <w:tab/>
        <w:t>3GPP TS 29.500: "5G System; Technical Realization of Service Based Architecture; Stage 3".</w:t>
      </w:r>
    </w:p>
    <w:p w14:paraId="12314DE8" w14:textId="77777777" w:rsidR="00A55155" w:rsidRDefault="00A55155" w:rsidP="00A55155">
      <w:pPr>
        <w:pStyle w:val="EX"/>
      </w:pPr>
      <w:r>
        <w:t>[</w:t>
      </w:r>
      <w:r>
        <w:rPr>
          <w:rFonts w:hint="eastAsia"/>
          <w:lang w:val="en-US" w:eastAsia="zh-CN"/>
        </w:rPr>
        <w:t>5</w:t>
      </w:r>
      <w:r>
        <w:t>]</w:t>
      </w:r>
      <w:r>
        <w:tab/>
        <w:t>3GPP TS 29.571: "5G System; Common Data Types for Service Based Interfaces Stage 3".</w:t>
      </w:r>
    </w:p>
    <w:p w14:paraId="08867C13" w14:textId="77777777" w:rsidR="00A55155" w:rsidRDefault="00A55155" w:rsidP="00A55155">
      <w:pPr>
        <w:pStyle w:val="EX"/>
        <w:rPr>
          <w:lang w:val="en-US" w:eastAsia="zh-CN"/>
        </w:rPr>
      </w:pPr>
      <w:r>
        <w:t>[</w:t>
      </w:r>
      <w:r>
        <w:rPr>
          <w:rFonts w:hint="eastAsia"/>
          <w:lang w:val="en-US" w:eastAsia="zh-CN"/>
        </w:rPr>
        <w:t>6</w:t>
      </w:r>
      <w:r>
        <w:t>]</w:t>
      </w:r>
      <w:r>
        <w:tab/>
      </w:r>
      <w:r>
        <w:rPr>
          <w:lang w:val="en-US"/>
        </w:rPr>
        <w:t xml:space="preserve">OpenAPI: </w:t>
      </w:r>
      <w:r>
        <w:t>"</w:t>
      </w:r>
      <w:r>
        <w:rPr>
          <w:lang w:val="en-US"/>
        </w:rPr>
        <w:t>OpenAPI Specification Version 3.0.0</w:t>
      </w:r>
      <w:r>
        <w:t>"</w:t>
      </w:r>
      <w:r>
        <w:rPr>
          <w:lang w:val="en-US"/>
        </w:rPr>
        <w:t xml:space="preserve">, </w:t>
      </w:r>
      <w:hyperlink r:id="rId13" w:history="1">
        <w:r>
          <w:rPr>
            <w:lang w:val="en-US"/>
          </w:rPr>
          <w:t>https://spec.openapis.org/oas/v3.0.0</w:t>
        </w:r>
      </w:hyperlink>
      <w:r>
        <w:rPr>
          <w:lang w:val="en-US"/>
        </w:rPr>
        <w:t>.</w:t>
      </w:r>
    </w:p>
    <w:p w14:paraId="2A52A09F" w14:textId="77777777" w:rsidR="00A55155" w:rsidRDefault="00A55155" w:rsidP="00A55155">
      <w:pPr>
        <w:pStyle w:val="Guidance"/>
      </w:pPr>
      <w:r>
        <w:t>It is preferred that the reference to 21.905 be the first in the list.</w:t>
      </w:r>
    </w:p>
    <w:p w14:paraId="3EE8C4AF" w14:textId="77777777" w:rsidR="00A55155" w:rsidRDefault="00A55155" w:rsidP="00A55155">
      <w:pPr>
        <w:pStyle w:val="Heading1"/>
      </w:pPr>
      <w:bookmarkStart w:id="27" w:name="definitions"/>
      <w:bookmarkStart w:id="28" w:name="_Toc83768229"/>
      <w:bookmarkStart w:id="29" w:name="_Toc89422461"/>
      <w:bookmarkStart w:id="30" w:name="_Toc89425246"/>
      <w:bookmarkEnd w:id="27"/>
      <w:r>
        <w:t>3</w:t>
      </w:r>
      <w:r>
        <w:tab/>
        <w:t>Definitions of terms, symbols and abbreviations</w:t>
      </w:r>
      <w:bookmarkEnd w:id="28"/>
      <w:bookmarkEnd w:id="29"/>
      <w:bookmarkEnd w:id="30"/>
    </w:p>
    <w:p w14:paraId="02CE4E03" w14:textId="61D0FBEC" w:rsidR="00A55155" w:rsidRDefault="00A55155" w:rsidP="00A55155">
      <w:pPr>
        <w:pStyle w:val="Guidance"/>
      </w:pPr>
      <w:r>
        <w:t xml:space="preserve">This clause and its three </w:t>
      </w:r>
      <w:r>
        <w:t>clause</w:t>
      </w:r>
      <w:r>
        <w:t>s are mandatory. The contents shall be shown as "void" if the TS/TR does not define any terms, symbols, or abbreviations.</w:t>
      </w:r>
    </w:p>
    <w:p w14:paraId="3F9373CD" w14:textId="77777777" w:rsidR="00A55155" w:rsidRDefault="00A55155" w:rsidP="00A55155">
      <w:pPr>
        <w:pStyle w:val="Heading2"/>
      </w:pPr>
      <w:bookmarkStart w:id="31" w:name="_Toc83768230"/>
      <w:bookmarkStart w:id="32" w:name="_Toc89422462"/>
      <w:bookmarkStart w:id="33" w:name="_Toc89425247"/>
      <w:r>
        <w:lastRenderedPageBreak/>
        <w:t>3.1</w:t>
      </w:r>
      <w:r>
        <w:tab/>
        <w:t>Terms</w:t>
      </w:r>
      <w:bookmarkEnd w:id="31"/>
      <w:bookmarkEnd w:id="32"/>
      <w:bookmarkEnd w:id="33"/>
    </w:p>
    <w:p w14:paraId="16CE477C" w14:textId="77777777" w:rsidR="00A55155" w:rsidRDefault="00A55155" w:rsidP="00A55155">
      <w:r>
        <w:t>For the purposes of the present document, the terms given in 3GPP TR 21.905 [1] and the following apply. A term defined in the present document takes precedence over the definition of the same term, if any, in 3GPP TR 21.905 [1].</w:t>
      </w:r>
    </w:p>
    <w:p w14:paraId="02991985" w14:textId="77777777" w:rsidR="00A55155" w:rsidRDefault="00A55155" w:rsidP="00A55155">
      <w:pPr>
        <w:pStyle w:val="Guidance"/>
      </w:pPr>
      <w:r>
        <w:t>Definition format (Normal)</w:t>
      </w:r>
    </w:p>
    <w:p w14:paraId="4674C301" w14:textId="77777777" w:rsidR="00A55155" w:rsidRDefault="00A55155" w:rsidP="00A55155">
      <w:pPr>
        <w:pStyle w:val="Guidance"/>
      </w:pPr>
      <w:r>
        <w:rPr>
          <w:b/>
        </w:rPr>
        <w:t>&lt;defined term&gt;:</w:t>
      </w:r>
      <w:r>
        <w:t xml:space="preserve"> &lt;definition&gt;.</w:t>
      </w:r>
    </w:p>
    <w:p w14:paraId="0869E658" w14:textId="77777777" w:rsidR="00A55155" w:rsidRDefault="00A55155" w:rsidP="00A55155">
      <w:r>
        <w:rPr>
          <w:b/>
        </w:rPr>
        <w:t>example:</w:t>
      </w:r>
      <w:r>
        <w:t xml:space="preserve"> text used to clarify abstract rules by applying them literally.</w:t>
      </w:r>
    </w:p>
    <w:p w14:paraId="61B67471" w14:textId="77777777" w:rsidR="00A55155" w:rsidRDefault="00A55155" w:rsidP="00A55155">
      <w:r>
        <w:t>For the purposes of the present document, the following terms and its definitions given in 3GPP TS 23.554 [</w:t>
      </w:r>
      <w:r>
        <w:rPr>
          <w:rFonts w:hint="eastAsia"/>
          <w:lang w:val="en-US" w:eastAsia="zh-CN"/>
        </w:rPr>
        <w:t>2</w:t>
      </w:r>
      <w:r>
        <w:t>] shall apply:</w:t>
      </w:r>
    </w:p>
    <w:p w14:paraId="2F9DEEEA" w14:textId="77777777" w:rsidR="00A55155" w:rsidRDefault="00A55155" w:rsidP="00A55155">
      <w:pPr>
        <w:keepLines/>
        <w:spacing w:after="0"/>
        <w:ind w:left="1702" w:hanging="1418"/>
        <w:rPr>
          <w:b/>
          <w:bCs/>
          <w:lang w:val="en-US" w:eastAsia="zh-CN"/>
        </w:rPr>
      </w:pPr>
      <w:r>
        <w:rPr>
          <w:b/>
          <w:bCs/>
          <w:lang w:val="en-US" w:eastAsia="zh-CN"/>
        </w:rPr>
        <w:t>MSGin5G Service</w:t>
      </w:r>
    </w:p>
    <w:p w14:paraId="58E35502" w14:textId="77777777" w:rsidR="00A55155" w:rsidRDefault="00A55155" w:rsidP="00A55155">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14:paraId="24410AF0" w14:textId="77777777" w:rsidR="00A55155" w:rsidRDefault="00A55155" w:rsidP="00A55155">
      <w:pPr>
        <w:keepLines/>
        <w:spacing w:after="0"/>
        <w:ind w:left="1702" w:hanging="1418"/>
        <w:rPr>
          <w:b/>
          <w:bCs/>
          <w:lang w:val="en-US" w:eastAsia="zh-CN"/>
        </w:rPr>
      </w:pPr>
      <w:r>
        <w:rPr>
          <w:rFonts w:hint="eastAsia"/>
          <w:b/>
          <w:bCs/>
          <w:lang w:val="en-US" w:eastAsia="zh-CN"/>
        </w:rPr>
        <w:t>M</w:t>
      </w:r>
      <w:r>
        <w:rPr>
          <w:b/>
          <w:bCs/>
          <w:lang w:val="en-US" w:eastAsia="zh-CN"/>
        </w:rPr>
        <w:t>SGin5G UE</w:t>
      </w:r>
    </w:p>
    <w:p w14:paraId="6E4D7187" w14:textId="77777777" w:rsidR="00A55155" w:rsidRDefault="00A55155" w:rsidP="00A55155">
      <w:pPr>
        <w:keepLines/>
        <w:spacing w:after="0"/>
        <w:ind w:left="1702" w:hanging="1418"/>
        <w:rPr>
          <w:b/>
          <w:bCs/>
          <w:lang w:val="en-US" w:eastAsia="zh-CN"/>
        </w:rPr>
      </w:pPr>
      <w:r>
        <w:rPr>
          <w:b/>
          <w:bCs/>
          <w:lang w:val="en-US" w:eastAsia="zh-CN"/>
        </w:rPr>
        <w:t>MSGin5G Group</w:t>
      </w:r>
    </w:p>
    <w:p w14:paraId="2C0927CE" w14:textId="77777777" w:rsidR="00A55155" w:rsidRDefault="00A55155" w:rsidP="00A55155">
      <w:pPr>
        <w:keepLines/>
        <w:spacing w:after="0"/>
        <w:ind w:left="1702" w:hanging="1418"/>
        <w:rPr>
          <w:b/>
          <w:bCs/>
          <w:lang w:val="en-US" w:eastAsia="zh-CN"/>
        </w:rPr>
      </w:pPr>
      <w:r>
        <w:rPr>
          <w:b/>
          <w:bCs/>
          <w:lang w:val="en-US" w:eastAsia="zh-CN"/>
        </w:rPr>
        <w:t>MSGin5G Client</w:t>
      </w:r>
    </w:p>
    <w:p w14:paraId="7648C2B4" w14:textId="77777777" w:rsidR="00A55155" w:rsidRDefault="00A55155" w:rsidP="00A55155">
      <w:pPr>
        <w:keepLines/>
        <w:spacing w:after="0"/>
        <w:ind w:left="1702" w:hanging="1418"/>
        <w:rPr>
          <w:b/>
          <w:bCs/>
          <w:lang w:val="en-US" w:eastAsia="zh-CN"/>
        </w:rPr>
      </w:pPr>
      <w:r>
        <w:rPr>
          <w:b/>
          <w:bCs/>
          <w:lang w:val="en-US" w:eastAsia="zh-CN"/>
        </w:rPr>
        <w:t>MSGin5G Server</w:t>
      </w:r>
    </w:p>
    <w:p w14:paraId="60626E6C" w14:textId="77777777" w:rsidR="00A55155" w:rsidRDefault="00A55155" w:rsidP="00A55155">
      <w:pPr>
        <w:keepLines/>
        <w:spacing w:after="0"/>
        <w:ind w:left="1702" w:hanging="1418"/>
        <w:rPr>
          <w:b/>
          <w:lang w:eastAsia="zh-CN"/>
        </w:rPr>
      </w:pPr>
      <w:r>
        <w:rPr>
          <w:b/>
          <w:lang w:eastAsia="zh-CN"/>
        </w:rPr>
        <w:t>Legacy 3GPP Message Gateway</w:t>
      </w:r>
    </w:p>
    <w:p w14:paraId="3B3308F7" w14:textId="77777777" w:rsidR="00A55155" w:rsidRDefault="00A55155" w:rsidP="00A55155">
      <w:pPr>
        <w:keepLines/>
        <w:spacing w:after="0"/>
        <w:ind w:left="1702" w:hanging="1418"/>
        <w:rPr>
          <w:b/>
          <w:lang w:eastAsia="zh-CN"/>
        </w:rPr>
      </w:pPr>
      <w:r>
        <w:rPr>
          <w:b/>
          <w:lang w:eastAsia="zh-CN"/>
        </w:rPr>
        <w:t>Non-3GPP Message Gateway</w:t>
      </w:r>
    </w:p>
    <w:p w14:paraId="2FEBBC81" w14:textId="77777777" w:rsidR="00A55155" w:rsidRDefault="00A55155" w:rsidP="00A55155">
      <w:pPr>
        <w:keepLines/>
        <w:spacing w:after="0"/>
        <w:ind w:left="1702" w:hanging="1418"/>
        <w:rPr>
          <w:b/>
          <w:lang w:eastAsia="zh-CN"/>
        </w:rPr>
      </w:pPr>
      <w:r>
        <w:rPr>
          <w:b/>
          <w:lang w:eastAsia="zh-CN"/>
        </w:rPr>
        <w:t>Legacy 3GPP UE</w:t>
      </w:r>
    </w:p>
    <w:p w14:paraId="01AB735D" w14:textId="77777777" w:rsidR="00A55155" w:rsidRDefault="00A55155" w:rsidP="00A55155">
      <w:pPr>
        <w:keepLines/>
        <w:spacing w:after="0"/>
        <w:ind w:left="1702" w:hanging="1418"/>
        <w:rPr>
          <w:b/>
          <w:lang w:eastAsia="zh-CN"/>
        </w:rPr>
      </w:pPr>
      <w:r>
        <w:rPr>
          <w:b/>
          <w:lang w:eastAsia="zh-CN"/>
        </w:rPr>
        <w:t>Non-3GPP UE</w:t>
      </w:r>
    </w:p>
    <w:p w14:paraId="297569BD" w14:textId="77777777" w:rsidR="00A55155" w:rsidRDefault="00A55155" w:rsidP="00A55155">
      <w:pPr>
        <w:keepLines/>
        <w:spacing w:after="0"/>
        <w:ind w:left="1702" w:hanging="1418"/>
        <w:rPr>
          <w:b/>
          <w:bCs/>
          <w:lang w:val="en-US" w:eastAsia="zh-CN"/>
        </w:rPr>
      </w:pPr>
      <w:r>
        <w:rPr>
          <w:rFonts w:hint="eastAsia"/>
          <w:b/>
          <w:lang w:eastAsia="zh-CN"/>
        </w:rPr>
        <w:t>Non-MSGin5G UE</w:t>
      </w:r>
    </w:p>
    <w:p w14:paraId="18663EEC" w14:textId="77777777" w:rsidR="00A55155" w:rsidRDefault="00A55155" w:rsidP="00A55155">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14:paraId="2588A440" w14:textId="77777777" w:rsidR="00A55155" w:rsidRDefault="00A55155" w:rsidP="00A55155">
      <w:pPr>
        <w:keepLines/>
        <w:spacing w:after="0"/>
        <w:ind w:left="1702" w:hanging="1418"/>
        <w:rPr>
          <w:b/>
          <w:bCs/>
          <w:lang w:val="en-US" w:eastAsia="zh-CN"/>
        </w:rPr>
      </w:pPr>
      <w:r>
        <w:rPr>
          <w:b/>
          <w:bCs/>
          <w:lang w:val="en-US" w:eastAsia="zh-CN"/>
        </w:rPr>
        <w:t>Point-to-Application messaging</w:t>
      </w:r>
    </w:p>
    <w:p w14:paraId="0611EDCA" w14:textId="77777777" w:rsidR="00A55155" w:rsidRDefault="00A55155" w:rsidP="00A55155">
      <w:pPr>
        <w:keepLines/>
        <w:spacing w:after="0"/>
        <w:ind w:left="1702" w:hanging="1418"/>
        <w:rPr>
          <w:b/>
          <w:bCs/>
          <w:lang w:val="en-US" w:eastAsia="zh-CN"/>
        </w:rPr>
      </w:pPr>
      <w:r>
        <w:rPr>
          <w:b/>
          <w:bCs/>
          <w:lang w:val="en-US" w:eastAsia="zh-CN"/>
        </w:rPr>
        <w:t>Application-to-Point messaging</w:t>
      </w:r>
    </w:p>
    <w:p w14:paraId="78DC1D3F" w14:textId="77777777" w:rsidR="00A55155" w:rsidRDefault="00A55155" w:rsidP="00A55155">
      <w:pPr>
        <w:keepLines/>
        <w:spacing w:after="0"/>
        <w:ind w:left="1702" w:hanging="1418"/>
        <w:rPr>
          <w:b/>
          <w:bCs/>
          <w:lang w:val="en-US" w:eastAsia="zh-CN"/>
        </w:rPr>
      </w:pPr>
      <w:r>
        <w:rPr>
          <w:rFonts w:hint="eastAsia"/>
          <w:b/>
          <w:bCs/>
          <w:lang w:val="en-US" w:eastAsia="zh-CN"/>
        </w:rPr>
        <w:t>Group messaging</w:t>
      </w:r>
    </w:p>
    <w:p w14:paraId="2F5AE2F0" w14:textId="77777777" w:rsidR="00A55155" w:rsidRDefault="00A55155" w:rsidP="00A55155">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14:paraId="4CC0DE23" w14:textId="77777777" w:rsidR="00A55155" w:rsidRDefault="00A55155" w:rsidP="00A55155">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14:paraId="1E16D376" w14:textId="77777777" w:rsidR="00A55155" w:rsidRDefault="00A55155" w:rsidP="00A55155"/>
    <w:p w14:paraId="6CBB1B2C" w14:textId="77777777" w:rsidR="00A55155" w:rsidRDefault="00A55155" w:rsidP="00A55155">
      <w:pPr>
        <w:pStyle w:val="Heading2"/>
      </w:pPr>
      <w:bookmarkStart w:id="34" w:name="_Toc83768231"/>
      <w:bookmarkStart w:id="35" w:name="_Toc89422463"/>
      <w:bookmarkStart w:id="36" w:name="_Toc89425248"/>
      <w:r>
        <w:t>3.2</w:t>
      </w:r>
      <w:r>
        <w:tab/>
        <w:t>Symbols</w:t>
      </w:r>
      <w:bookmarkEnd w:id="34"/>
      <w:bookmarkEnd w:id="35"/>
      <w:bookmarkEnd w:id="36"/>
    </w:p>
    <w:p w14:paraId="610E67DC" w14:textId="77777777" w:rsidR="00A55155" w:rsidRDefault="00A55155" w:rsidP="00A55155">
      <w:pPr>
        <w:keepNext/>
      </w:pPr>
      <w:r>
        <w:t>For the purposes of the present document, the following symbols apply:</w:t>
      </w:r>
    </w:p>
    <w:p w14:paraId="00B34CF3" w14:textId="77777777" w:rsidR="00A55155" w:rsidRDefault="00A55155" w:rsidP="00A55155">
      <w:pPr>
        <w:pStyle w:val="Guidance"/>
      </w:pPr>
      <w:r>
        <w:t>Symbol format (EW)</w:t>
      </w:r>
    </w:p>
    <w:p w14:paraId="799BBA93" w14:textId="77777777" w:rsidR="00A55155" w:rsidRDefault="00A55155" w:rsidP="00A55155">
      <w:pPr>
        <w:pStyle w:val="EW"/>
      </w:pPr>
      <w:r>
        <w:t>&lt;symbol&gt;</w:t>
      </w:r>
      <w:r>
        <w:tab/>
        <w:t>&lt;Explanation&gt;</w:t>
      </w:r>
    </w:p>
    <w:p w14:paraId="6651915D" w14:textId="77777777" w:rsidR="00A55155" w:rsidRDefault="00A55155" w:rsidP="00A55155">
      <w:pPr>
        <w:pStyle w:val="EW"/>
      </w:pPr>
    </w:p>
    <w:p w14:paraId="62427AD2" w14:textId="77777777" w:rsidR="00A55155" w:rsidRDefault="00A55155" w:rsidP="00A55155">
      <w:pPr>
        <w:pStyle w:val="Heading2"/>
      </w:pPr>
      <w:bookmarkStart w:id="37" w:name="_Toc83768232"/>
      <w:bookmarkStart w:id="38" w:name="_Toc89422464"/>
      <w:bookmarkStart w:id="39" w:name="_Toc89425249"/>
      <w:r>
        <w:t>3.3</w:t>
      </w:r>
      <w:r>
        <w:tab/>
        <w:t>Abbreviations</w:t>
      </w:r>
      <w:bookmarkEnd w:id="37"/>
      <w:bookmarkEnd w:id="38"/>
      <w:bookmarkEnd w:id="39"/>
    </w:p>
    <w:p w14:paraId="2B6EA28E" w14:textId="77777777" w:rsidR="00A55155" w:rsidRDefault="00A55155" w:rsidP="00A5515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E5EFA60" w14:textId="77777777" w:rsidR="00A55155" w:rsidRDefault="00A55155" w:rsidP="00A55155">
      <w:pPr>
        <w:pStyle w:val="Guidance"/>
        <w:keepNext/>
      </w:pPr>
      <w:r>
        <w:t>Abbreviation format (EW)</w:t>
      </w:r>
    </w:p>
    <w:p w14:paraId="2CB81815" w14:textId="77777777" w:rsidR="00A55155" w:rsidRDefault="00A55155" w:rsidP="00A55155">
      <w:pPr>
        <w:pStyle w:val="EW"/>
      </w:pPr>
      <w:r>
        <w:t>&lt;ABBREVIATION&gt;</w:t>
      </w:r>
      <w:r>
        <w:tab/>
        <w:t>&lt;Expansion&gt;</w:t>
      </w:r>
    </w:p>
    <w:p w14:paraId="2D80A3FD" w14:textId="77777777" w:rsidR="00A55155" w:rsidRDefault="00A55155" w:rsidP="00A55155">
      <w:pPr>
        <w:pStyle w:val="EW"/>
      </w:pPr>
      <w:r>
        <w:t>AS</w:t>
      </w:r>
      <w:r>
        <w:tab/>
        <w:t>Application Server</w:t>
      </w:r>
    </w:p>
    <w:p w14:paraId="3B1FE9E4" w14:textId="77777777" w:rsidR="00A55155" w:rsidRDefault="00A55155" w:rsidP="00A55155">
      <w:pPr>
        <w:pStyle w:val="EW"/>
      </w:pPr>
      <w:r>
        <w:t>CAPIF</w:t>
      </w:r>
      <w:r>
        <w:tab/>
        <w:t>Common API Framework</w:t>
      </w:r>
    </w:p>
    <w:p w14:paraId="525CA685" w14:textId="77777777" w:rsidR="00A55155" w:rsidRDefault="00A55155" w:rsidP="00A55155">
      <w:pPr>
        <w:pStyle w:val="EW"/>
      </w:pPr>
      <w:bookmarkStart w:id="40" w:name="OLE_LINK41"/>
      <w:r>
        <w:t>MSG-C</w:t>
      </w:r>
      <w:bookmarkEnd w:id="40"/>
      <w:r>
        <w:tab/>
        <w:t>MSGin5G Client</w:t>
      </w:r>
    </w:p>
    <w:p w14:paraId="476D1C39" w14:textId="77777777" w:rsidR="00A55155" w:rsidRDefault="00A55155" w:rsidP="00A55155">
      <w:pPr>
        <w:pStyle w:val="EW"/>
      </w:pPr>
      <w:r>
        <w:t>MSG-S</w:t>
      </w:r>
      <w:r>
        <w:tab/>
        <w:t>MSGin5G Server</w:t>
      </w:r>
    </w:p>
    <w:p w14:paraId="3FE0A3BA" w14:textId="77777777" w:rsidR="00A55155" w:rsidRDefault="00A55155" w:rsidP="00A55155">
      <w:pPr>
        <w:pStyle w:val="EW"/>
      </w:pPr>
      <w:r>
        <w:t>NIDD</w:t>
      </w:r>
      <w:r>
        <w:tab/>
        <w:t>Non IP Data Delivery</w:t>
      </w:r>
    </w:p>
    <w:p w14:paraId="27F5FB6D" w14:textId="77777777" w:rsidR="00A55155" w:rsidRDefault="00A55155" w:rsidP="00A55155">
      <w:pPr>
        <w:pStyle w:val="EW"/>
      </w:pPr>
      <w:r>
        <w:t>SEAL</w:t>
      </w:r>
      <w:r>
        <w:tab/>
        <w:t>Service Enabler Architecture Layer for Verticals</w:t>
      </w:r>
    </w:p>
    <w:p w14:paraId="22BB4ACF" w14:textId="77777777" w:rsidR="00A55155" w:rsidRDefault="00A55155" w:rsidP="00A55155">
      <w:pPr>
        <w:pStyle w:val="Heading1"/>
        <w:rPr>
          <w:lang w:eastAsia="zh-CN"/>
        </w:rPr>
      </w:pPr>
      <w:bookmarkStart w:id="41" w:name="clause4"/>
      <w:bookmarkStart w:id="42" w:name="_Toc83768233"/>
      <w:bookmarkStart w:id="43" w:name="_Toc89422465"/>
      <w:bookmarkStart w:id="44" w:name="_Toc89425250"/>
      <w:bookmarkEnd w:id="41"/>
      <w:r>
        <w:lastRenderedPageBreak/>
        <w:t>4</w:t>
      </w:r>
      <w:r>
        <w:tab/>
      </w:r>
      <w:bookmarkStart w:id="45" w:name="_Toc43481184"/>
      <w:bookmarkStart w:id="46" w:name="_Toc57205901"/>
      <w:bookmarkStart w:id="47" w:name="_Toc51188993"/>
      <w:bookmarkStart w:id="48" w:name="_Toc59019242"/>
      <w:bookmarkStart w:id="49" w:name="_Toc24868394"/>
      <w:bookmarkStart w:id="50" w:name="_Toc45134461"/>
      <w:bookmarkStart w:id="51" w:name="_Toc36040828"/>
      <w:bookmarkStart w:id="52" w:name="_Toc74769793"/>
      <w:bookmarkStart w:id="53" w:name="_Toc36041141"/>
      <w:bookmarkStart w:id="54" w:name="_Toc51763669"/>
      <w:bookmarkStart w:id="55" w:name="_Toc68169915"/>
      <w:bookmarkStart w:id="56" w:name="_Toc34153884"/>
      <w:bookmarkStart w:id="57" w:name="_Toc43196414"/>
      <w:r>
        <w:t>Overview</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631A23F" w14:textId="77777777" w:rsidR="00A55155" w:rsidRDefault="00A55155" w:rsidP="00A55155">
      <w:pPr>
        <w:rPr>
          <w:lang w:val="en-US" w:eastAsia="zh-CN"/>
        </w:rPr>
      </w:pPr>
      <w:r>
        <w:rPr>
          <w:rFonts w:hint="eastAsia"/>
          <w:lang w:val="en-US"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14:paraId="392A0375" w14:textId="77777777" w:rsidR="00A55155" w:rsidRDefault="00A55155" w:rsidP="00A55155">
      <w:pPr>
        <w:rPr>
          <w:lang w:val="en-US" w:eastAsia="zh-CN"/>
        </w:rPr>
      </w:pPr>
      <w:r>
        <w:rPr>
          <w:lang w:val="en-US"/>
        </w:rPr>
        <w:t>3GPP TS 23.554 </w:t>
      </w:r>
      <w:r>
        <w:t>[</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14:paraId="1BD37EAA" w14:textId="77777777" w:rsidR="00A55155" w:rsidRDefault="00A55155" w:rsidP="00A55155">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14:paraId="1BAF0D76" w14:textId="77777777" w:rsidR="00A55155" w:rsidRDefault="00A55155" w:rsidP="00A55155">
      <w:pPr>
        <w:pStyle w:val="B10"/>
      </w:pPr>
      <w:r>
        <w:t>1.</w:t>
      </w:r>
      <w:r>
        <w:tab/>
        <w:t>Server-side functionality with the sending and receiving of messages to/from Application Servers and/or other MSGin5G Service endpoints on other UEs, provided by MSGin5G server.</w:t>
      </w:r>
    </w:p>
    <w:p w14:paraId="25A42935" w14:textId="77777777" w:rsidR="00A55155" w:rsidRDefault="00A55155" w:rsidP="00A55155">
      <w:pPr>
        <w:pStyle w:val="B10"/>
      </w:pPr>
      <w:r>
        <w:t>2.</w:t>
      </w:r>
      <w:r>
        <w:tab/>
        <w:t>Interconnecting two different messaging delivery mechanisms and assure the message integrity between different message delivery mechanisms, provided by Message Gateway.</w:t>
      </w:r>
    </w:p>
    <w:p w14:paraId="25CD98B8" w14:textId="77777777" w:rsidR="00A55155" w:rsidRDefault="00A55155" w:rsidP="00A55155">
      <w:pPr>
        <w:rPr>
          <w:lang w:eastAsia="zh-CN"/>
        </w:rPr>
      </w:pPr>
      <w:r>
        <w:rPr>
          <w:rFonts w:hint="eastAsia"/>
          <w:lang w:val="en-US" w:eastAsia="zh-CN"/>
        </w:rPr>
        <w:t>And the definition of APIs specified in TS</w:t>
      </w:r>
      <w:r>
        <w:rPr>
          <w:lang w:val="en-US" w:eastAsia="zh-CN"/>
        </w:rPr>
        <w:t> </w:t>
      </w:r>
      <w:r>
        <w:rPr>
          <w:rFonts w:hint="eastAsia"/>
          <w:lang w:val="en-US" w:eastAsia="zh-CN"/>
        </w:rPr>
        <w:t>23.554</w:t>
      </w:r>
      <w:r>
        <w:rPr>
          <w:lang w:val="en-US" w:eastAsia="zh-CN"/>
        </w:rPr>
        <w:t> </w:t>
      </w:r>
      <w:r>
        <w:rPr>
          <w:rFonts w:hint="eastAsia"/>
          <w:lang w:val="en-US" w:eastAsia="zh-CN"/>
        </w:rPr>
        <w:t>[2] clause 9 are introduced in present document.</w:t>
      </w:r>
    </w:p>
    <w:p w14:paraId="5B6882BD" w14:textId="77777777" w:rsidR="00A55155" w:rsidRDefault="00A55155" w:rsidP="00A55155">
      <w:pPr>
        <w:pStyle w:val="Heading1"/>
      </w:pPr>
      <w:bookmarkStart w:id="58" w:name="_Toc83768234"/>
      <w:bookmarkStart w:id="59" w:name="_Toc89422466"/>
      <w:bookmarkStart w:id="60" w:name="_Toc89425251"/>
      <w:r>
        <w:rPr>
          <w:rFonts w:hint="eastAsia"/>
          <w:lang w:eastAsia="zh-CN"/>
        </w:rPr>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58"/>
      <w:bookmarkEnd w:id="59"/>
      <w:bookmarkEnd w:id="60"/>
    </w:p>
    <w:p w14:paraId="536C79D4" w14:textId="77777777" w:rsidR="00A55155" w:rsidRDefault="00A55155" w:rsidP="00A55155">
      <w:pPr>
        <w:pStyle w:val="Heading2"/>
        <w:rPr>
          <w:lang w:eastAsia="zh-CN"/>
        </w:rPr>
      </w:pPr>
      <w:bookmarkStart w:id="61" w:name="_Toc83768235"/>
      <w:bookmarkStart w:id="62" w:name="_Toc89422467"/>
      <w:bookmarkStart w:id="63" w:name="_Toc89425252"/>
      <w:r>
        <w:rPr>
          <w:rFonts w:hint="eastAsia"/>
        </w:rPr>
        <w:t>5.1</w:t>
      </w:r>
      <w:r>
        <w:rPr>
          <w:rFonts w:hint="eastAsia"/>
        </w:rPr>
        <w:tab/>
      </w:r>
      <w:r>
        <w:rPr>
          <w:rFonts w:hint="eastAsia"/>
          <w:lang w:eastAsia="zh-CN"/>
        </w:rPr>
        <w:t>Introduction</w:t>
      </w:r>
      <w:bookmarkEnd w:id="61"/>
      <w:bookmarkEnd w:id="62"/>
      <w:bookmarkEnd w:id="63"/>
    </w:p>
    <w:p w14:paraId="038AACCF" w14:textId="77777777" w:rsidR="00A55155" w:rsidRDefault="00A55155" w:rsidP="00A55155">
      <w:pPr>
        <w:rPr>
          <w:lang w:eastAsia="zh-CN"/>
        </w:rPr>
      </w:pPr>
    </w:p>
    <w:p w14:paraId="7A143F29" w14:textId="77777777" w:rsidR="00A55155" w:rsidRDefault="00A55155" w:rsidP="00A55155">
      <w:pPr>
        <w:pStyle w:val="Heading2"/>
        <w:rPr>
          <w:lang w:eastAsia="zh-CN"/>
        </w:rPr>
      </w:pPr>
      <w:bookmarkStart w:id="64" w:name="_Toc83768236"/>
      <w:bookmarkStart w:id="65" w:name="_Toc89422468"/>
      <w:bookmarkStart w:id="66" w:name="_Toc89425253"/>
      <w:r>
        <w:rPr>
          <w:rFonts w:hint="eastAsia"/>
          <w:lang w:eastAsia="zh-CN"/>
        </w:rPr>
        <w:t>5.2</w:t>
      </w:r>
      <w:r>
        <w:rPr>
          <w:rFonts w:hint="eastAsia"/>
          <w:lang w:eastAsia="zh-CN"/>
        </w:rPr>
        <w:tab/>
        <w:t>MSGS_</w:t>
      </w:r>
      <w:r>
        <w:t xml:space="preserve">ASRegistration </w:t>
      </w:r>
      <w:r>
        <w:rPr>
          <w:rFonts w:hint="eastAsia"/>
          <w:lang w:eastAsia="zh-CN"/>
        </w:rPr>
        <w:t>Service</w:t>
      </w:r>
      <w:bookmarkEnd w:id="64"/>
      <w:bookmarkEnd w:id="65"/>
      <w:bookmarkEnd w:id="66"/>
    </w:p>
    <w:p w14:paraId="75C81069" w14:textId="77777777" w:rsidR="00A55155" w:rsidRDefault="00A55155" w:rsidP="00A55155">
      <w:pPr>
        <w:pStyle w:val="Heading3"/>
      </w:pPr>
      <w:bookmarkStart w:id="67" w:name="_Toc83768237"/>
      <w:bookmarkStart w:id="68" w:name="_Toc89422469"/>
      <w:bookmarkStart w:id="69" w:name="_Toc89425254"/>
      <w:r>
        <w:t>5.</w:t>
      </w:r>
      <w:r>
        <w:rPr>
          <w:rFonts w:hint="eastAsia"/>
          <w:lang w:eastAsia="zh-CN"/>
        </w:rPr>
        <w:t>2</w:t>
      </w:r>
      <w:r>
        <w:t>.1</w:t>
      </w:r>
      <w:r>
        <w:tab/>
        <w:t>Service Description</w:t>
      </w:r>
      <w:bookmarkEnd w:id="67"/>
      <w:bookmarkEnd w:id="68"/>
      <w:bookmarkEnd w:id="69"/>
    </w:p>
    <w:p w14:paraId="172A8A8D" w14:textId="77777777" w:rsidR="00A55155" w:rsidRDefault="00A55155" w:rsidP="00A55155">
      <w:pPr>
        <w:rPr>
          <w:lang w:eastAsia="zh-CN"/>
        </w:rPr>
      </w:pPr>
      <w:r>
        <w:rPr>
          <w:lang w:val="en-US" w:eastAsia="zh-CN"/>
        </w:rPr>
        <w:t>The MSGS_ASRegistration API, as defined in 3GPP TS 23.554 [2], allows an AS via Mm5s interface to register, and deregister at a given MSGin5G Server.</w:t>
      </w:r>
    </w:p>
    <w:p w14:paraId="5612072E" w14:textId="77777777" w:rsidR="00A55155" w:rsidRDefault="00A55155" w:rsidP="00A55155">
      <w:pPr>
        <w:pStyle w:val="Heading3"/>
        <w:rPr>
          <w:lang w:eastAsia="zh-CN"/>
        </w:rPr>
      </w:pPr>
      <w:bookmarkStart w:id="70" w:name="_Toc83768238"/>
      <w:bookmarkStart w:id="71" w:name="_Toc89422470"/>
      <w:bookmarkStart w:id="72" w:name="_Toc89425255"/>
      <w:r>
        <w:t>5.</w:t>
      </w:r>
      <w:r>
        <w:rPr>
          <w:rFonts w:hint="eastAsia"/>
          <w:lang w:eastAsia="zh-CN"/>
        </w:rPr>
        <w:t>2</w:t>
      </w:r>
      <w:r>
        <w:t>.2</w:t>
      </w:r>
      <w:r>
        <w:tab/>
        <w:t>Service Operations</w:t>
      </w:r>
      <w:bookmarkEnd w:id="70"/>
      <w:bookmarkEnd w:id="71"/>
      <w:bookmarkEnd w:id="72"/>
    </w:p>
    <w:p w14:paraId="0CAA6640" w14:textId="77777777" w:rsidR="00A55155" w:rsidRDefault="00A55155" w:rsidP="00A55155">
      <w:pPr>
        <w:pStyle w:val="Heading4"/>
      </w:pPr>
      <w:bookmarkStart w:id="73" w:name="_Toc83768239"/>
      <w:bookmarkStart w:id="74" w:name="_Toc89422471"/>
      <w:bookmarkStart w:id="75" w:name="_Toc89425256"/>
      <w:r>
        <w:t>5.</w:t>
      </w:r>
      <w:r>
        <w:rPr>
          <w:rFonts w:hint="eastAsia"/>
          <w:lang w:eastAsia="zh-CN"/>
        </w:rPr>
        <w:t>2</w:t>
      </w:r>
      <w:r>
        <w:t>.2.1</w:t>
      </w:r>
      <w:r>
        <w:tab/>
        <w:t>Introduction</w:t>
      </w:r>
      <w:bookmarkEnd w:id="73"/>
      <w:bookmarkEnd w:id="74"/>
      <w:bookmarkEnd w:id="75"/>
    </w:p>
    <w:p w14:paraId="0021665E" w14:textId="77777777" w:rsidR="00A55155" w:rsidRDefault="00A55155" w:rsidP="00A55155">
      <w:pPr>
        <w:rPr>
          <w:lang w:val="en-US" w:eastAsia="zh-CN"/>
        </w:rPr>
      </w:pPr>
      <w:r>
        <w:rPr>
          <w:lang w:val="en-US" w:eastAsia="zh-CN"/>
        </w:rPr>
        <w:t>The service operation defined for MSGS_ASRegistration API is shown in the table 5.2.2.1-1.</w:t>
      </w:r>
    </w:p>
    <w:p w14:paraId="1C60D1B5" w14:textId="77777777" w:rsidR="00A55155" w:rsidRDefault="00A55155" w:rsidP="00A55155">
      <w:pPr>
        <w:pStyle w:val="TH"/>
      </w:pPr>
      <w:r>
        <w:t>Table</w:t>
      </w:r>
      <w:r>
        <w:rPr>
          <w:rFonts w:ascii="Times New Roman" w:eastAsia="SimSun" w:hAnsi="Times New Roman"/>
          <w:lang w:val="en-US"/>
        </w:rPr>
        <w:t> </w:t>
      </w:r>
      <w:r>
        <w:rPr>
          <w:rFonts w:ascii="Times New Roman" w:eastAsia="SimSun" w:hAnsi="Times New Roman" w:hint="eastAsia"/>
          <w:lang w:val="en-US" w:eastAsia="zh-CN"/>
        </w:rPr>
        <w:t>5</w:t>
      </w:r>
      <w:r>
        <w:t>.</w:t>
      </w:r>
      <w:r>
        <w:rPr>
          <w:rFonts w:hint="eastAsia"/>
          <w:lang w:val="en-US" w:eastAsia="zh-CN"/>
        </w:rPr>
        <w:t>2</w:t>
      </w:r>
      <w:r>
        <w:t xml:space="preserve">.2.1-1: Operations of the </w:t>
      </w:r>
      <w:r>
        <w:rPr>
          <w:rFonts w:hint="eastAsia"/>
        </w:rPr>
        <w:t>MSGS_ASRegistration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A55155" w14:paraId="2F52AD2E" w14:textId="77777777" w:rsidTr="002C738D">
        <w:trPr>
          <w:jc w:val="center"/>
        </w:trPr>
        <w:tc>
          <w:tcPr>
            <w:tcW w:w="3260" w:type="dxa"/>
            <w:shd w:val="clear" w:color="auto" w:fill="D9D9D9"/>
          </w:tcPr>
          <w:p w14:paraId="4959D104" w14:textId="77777777" w:rsidR="00A55155" w:rsidRDefault="00A55155" w:rsidP="002C738D">
            <w:pPr>
              <w:pStyle w:val="TAH"/>
              <w:rPr>
                <w:kern w:val="2"/>
                <w:szCs w:val="22"/>
              </w:rPr>
            </w:pPr>
            <w:r>
              <w:rPr>
                <w:kern w:val="2"/>
                <w:szCs w:val="22"/>
              </w:rPr>
              <w:t>Service operation name</w:t>
            </w:r>
          </w:p>
        </w:tc>
        <w:tc>
          <w:tcPr>
            <w:tcW w:w="4395" w:type="dxa"/>
            <w:shd w:val="clear" w:color="auto" w:fill="D9D9D9"/>
          </w:tcPr>
          <w:p w14:paraId="15B45A87" w14:textId="77777777" w:rsidR="00A55155" w:rsidRDefault="00A55155" w:rsidP="002C738D">
            <w:pPr>
              <w:pStyle w:val="TAH"/>
              <w:rPr>
                <w:kern w:val="2"/>
                <w:szCs w:val="22"/>
              </w:rPr>
            </w:pPr>
            <w:r>
              <w:rPr>
                <w:kern w:val="2"/>
                <w:szCs w:val="22"/>
              </w:rPr>
              <w:t>Description</w:t>
            </w:r>
          </w:p>
        </w:tc>
        <w:tc>
          <w:tcPr>
            <w:tcW w:w="1565" w:type="dxa"/>
            <w:shd w:val="clear" w:color="auto" w:fill="D9D9D9"/>
          </w:tcPr>
          <w:p w14:paraId="430198E0" w14:textId="77777777" w:rsidR="00A55155" w:rsidRDefault="00A55155" w:rsidP="002C738D">
            <w:pPr>
              <w:pStyle w:val="TAH"/>
              <w:rPr>
                <w:kern w:val="2"/>
                <w:szCs w:val="22"/>
              </w:rPr>
            </w:pPr>
            <w:r>
              <w:rPr>
                <w:kern w:val="2"/>
                <w:szCs w:val="22"/>
              </w:rPr>
              <w:t>Initiated by</w:t>
            </w:r>
          </w:p>
        </w:tc>
      </w:tr>
      <w:tr w:rsidR="00A55155" w14:paraId="1E6693AE" w14:textId="77777777" w:rsidTr="002C738D">
        <w:trPr>
          <w:jc w:val="center"/>
        </w:trPr>
        <w:tc>
          <w:tcPr>
            <w:tcW w:w="3260" w:type="dxa"/>
          </w:tcPr>
          <w:p w14:paraId="11CA9575" w14:textId="77777777" w:rsidR="00A55155" w:rsidRDefault="00A55155" w:rsidP="002C738D">
            <w:pPr>
              <w:pStyle w:val="TAL"/>
              <w:rPr>
                <w:kern w:val="2"/>
                <w:szCs w:val="22"/>
              </w:rPr>
            </w:pPr>
            <w:r>
              <w:rPr>
                <w:rFonts w:hint="eastAsia"/>
                <w:kern w:val="2"/>
                <w:szCs w:val="22"/>
              </w:rPr>
              <w:t>MSGS_ASRegistration_Request</w:t>
            </w:r>
          </w:p>
        </w:tc>
        <w:tc>
          <w:tcPr>
            <w:tcW w:w="4395" w:type="dxa"/>
          </w:tcPr>
          <w:p w14:paraId="23D45185" w14:textId="77777777" w:rsidR="00A55155" w:rsidRDefault="00A55155" w:rsidP="002C738D">
            <w:pPr>
              <w:pStyle w:val="TAL"/>
              <w:rPr>
                <w:kern w:val="2"/>
                <w:szCs w:val="22"/>
              </w:rPr>
            </w:pPr>
            <w:r>
              <w:rPr>
                <w:rFonts w:hint="eastAsia"/>
                <w:kern w:val="2"/>
                <w:szCs w:val="22"/>
              </w:rPr>
              <w:t>This service operation is used by the AS to register itself to MSGin5G Server.</w:t>
            </w:r>
          </w:p>
        </w:tc>
        <w:tc>
          <w:tcPr>
            <w:tcW w:w="1565" w:type="dxa"/>
          </w:tcPr>
          <w:p w14:paraId="23480EA5" w14:textId="77777777" w:rsidR="00A55155" w:rsidRDefault="00A55155" w:rsidP="002C738D">
            <w:pPr>
              <w:pStyle w:val="TAL"/>
              <w:rPr>
                <w:kern w:val="2"/>
                <w:szCs w:val="22"/>
              </w:rPr>
            </w:pPr>
            <w:r>
              <w:rPr>
                <w:rFonts w:hint="eastAsia"/>
                <w:kern w:val="2"/>
                <w:szCs w:val="22"/>
              </w:rPr>
              <w:t>AS</w:t>
            </w:r>
          </w:p>
        </w:tc>
      </w:tr>
      <w:tr w:rsidR="00A55155" w14:paraId="7A1C3520" w14:textId="77777777" w:rsidTr="002C738D">
        <w:trPr>
          <w:jc w:val="center"/>
        </w:trPr>
        <w:tc>
          <w:tcPr>
            <w:tcW w:w="3260" w:type="dxa"/>
          </w:tcPr>
          <w:p w14:paraId="603C357A" w14:textId="77777777" w:rsidR="00A55155" w:rsidRDefault="00A55155" w:rsidP="002C738D">
            <w:pPr>
              <w:pStyle w:val="TAL"/>
              <w:rPr>
                <w:kern w:val="2"/>
                <w:szCs w:val="22"/>
              </w:rPr>
            </w:pPr>
            <w:r>
              <w:rPr>
                <w:rFonts w:eastAsia="SimSun"/>
                <w:kern w:val="2"/>
                <w:lang w:val="en-US"/>
              </w:rPr>
              <w:t>MSGS_ASRegistration_Deregister</w:t>
            </w:r>
          </w:p>
        </w:tc>
        <w:tc>
          <w:tcPr>
            <w:tcW w:w="4395" w:type="dxa"/>
          </w:tcPr>
          <w:p w14:paraId="00DC7D2A" w14:textId="77777777" w:rsidR="00A55155" w:rsidRDefault="00A55155" w:rsidP="002C738D">
            <w:pPr>
              <w:pStyle w:val="TAL"/>
              <w:rPr>
                <w:kern w:val="2"/>
                <w:szCs w:val="22"/>
              </w:rPr>
            </w:pPr>
            <w:r>
              <w:rPr>
                <w:rFonts w:hint="eastAsia"/>
                <w:kern w:val="2"/>
                <w:szCs w:val="22"/>
              </w:rPr>
              <w:t>This service operation is used by the AS to deregister itself from a MSGin5G Server.</w:t>
            </w:r>
          </w:p>
        </w:tc>
        <w:tc>
          <w:tcPr>
            <w:tcW w:w="1565" w:type="dxa"/>
          </w:tcPr>
          <w:p w14:paraId="25BA60B1" w14:textId="77777777" w:rsidR="00A55155" w:rsidRDefault="00A55155" w:rsidP="002C738D">
            <w:pPr>
              <w:pStyle w:val="TAL"/>
              <w:rPr>
                <w:kern w:val="2"/>
                <w:szCs w:val="22"/>
              </w:rPr>
            </w:pPr>
            <w:r>
              <w:rPr>
                <w:rFonts w:hint="eastAsia"/>
                <w:kern w:val="2"/>
                <w:szCs w:val="22"/>
              </w:rPr>
              <w:t>AS</w:t>
            </w:r>
          </w:p>
        </w:tc>
      </w:tr>
    </w:tbl>
    <w:p w14:paraId="272EF544" w14:textId="77777777" w:rsidR="00A55155" w:rsidRDefault="00A55155" w:rsidP="00A55155">
      <w:pPr>
        <w:rPr>
          <w:lang w:val="en-US" w:eastAsia="zh-CN"/>
        </w:rPr>
      </w:pPr>
    </w:p>
    <w:p w14:paraId="4F83EB79" w14:textId="77777777" w:rsidR="00A55155" w:rsidRDefault="00A55155" w:rsidP="00A55155">
      <w:pPr>
        <w:pStyle w:val="Heading4"/>
      </w:pPr>
      <w:bookmarkStart w:id="76" w:name="_Toc83768240"/>
      <w:bookmarkStart w:id="77" w:name="_Toc89422472"/>
      <w:bookmarkStart w:id="78" w:name="_Toc89425257"/>
      <w:r>
        <w:t>5.</w:t>
      </w:r>
      <w:r>
        <w:rPr>
          <w:rFonts w:hint="eastAsia"/>
          <w:lang w:eastAsia="zh-CN"/>
        </w:rPr>
        <w:t>2</w:t>
      </w:r>
      <w:r>
        <w:t>.2.2</w:t>
      </w:r>
      <w:r>
        <w:tab/>
      </w:r>
      <w:r>
        <w:rPr>
          <w:rFonts w:hint="eastAsia"/>
          <w:lang w:eastAsia="zh-CN"/>
        </w:rPr>
        <w:t>MSGS_</w:t>
      </w:r>
      <w:r>
        <w:t>ASRegistration</w:t>
      </w:r>
      <w:r>
        <w:rPr>
          <w:rFonts w:hint="eastAsia"/>
          <w:lang w:eastAsia="zh-CN"/>
        </w:rPr>
        <w:t>_Request</w:t>
      </w:r>
      <w:bookmarkEnd w:id="76"/>
      <w:bookmarkEnd w:id="77"/>
      <w:bookmarkEnd w:id="78"/>
      <w:r>
        <w:rPr>
          <w:rFonts w:hint="eastAsia"/>
          <w:lang w:eastAsia="zh-CN"/>
        </w:rPr>
        <w:t xml:space="preserve"> </w:t>
      </w:r>
    </w:p>
    <w:p w14:paraId="12ED5C86" w14:textId="77777777" w:rsidR="00A55155" w:rsidRDefault="00A55155" w:rsidP="00A55155">
      <w:pPr>
        <w:pStyle w:val="Heading5"/>
      </w:pPr>
      <w:bookmarkStart w:id="79" w:name="_Toc83768241"/>
      <w:bookmarkStart w:id="80" w:name="_Toc89422473"/>
      <w:bookmarkStart w:id="81" w:name="_Toc89425258"/>
      <w:r>
        <w:t>5.</w:t>
      </w:r>
      <w:r>
        <w:rPr>
          <w:rFonts w:hint="eastAsia"/>
          <w:lang w:eastAsia="zh-CN"/>
        </w:rPr>
        <w:t>2</w:t>
      </w:r>
      <w:r>
        <w:t>.2.2.1</w:t>
      </w:r>
      <w:r>
        <w:tab/>
        <w:t>General</w:t>
      </w:r>
      <w:bookmarkEnd w:id="79"/>
      <w:bookmarkEnd w:id="80"/>
      <w:bookmarkEnd w:id="81"/>
    </w:p>
    <w:p w14:paraId="370332CF" w14:textId="77777777" w:rsidR="00A55155" w:rsidRDefault="00A55155" w:rsidP="00A55155">
      <w:r>
        <w:t>This service operation is used by the AS to register itself to MSGin5G Server.</w:t>
      </w:r>
    </w:p>
    <w:p w14:paraId="10C0F689" w14:textId="77777777" w:rsidR="00A55155" w:rsidRDefault="00A55155" w:rsidP="00A55155">
      <w:pPr>
        <w:pStyle w:val="Heading5"/>
        <w:rPr>
          <w:lang w:eastAsia="zh-CN"/>
        </w:rPr>
      </w:pPr>
      <w:bookmarkStart w:id="82" w:name="_Toc83768242"/>
      <w:bookmarkStart w:id="83" w:name="_Toc89422474"/>
      <w:bookmarkStart w:id="84" w:name="_Toc89425259"/>
      <w:r>
        <w:lastRenderedPageBreak/>
        <w:t>5.</w:t>
      </w:r>
      <w:r>
        <w:rPr>
          <w:rFonts w:hint="eastAsia"/>
        </w:rPr>
        <w:t>3</w:t>
      </w:r>
      <w:r>
        <w:t>.2.2.2</w:t>
      </w:r>
      <w:r>
        <w:tab/>
      </w:r>
      <w:r>
        <w:rPr>
          <w:rFonts w:hint="eastAsia"/>
          <w:lang w:eastAsia="zh-CN"/>
        </w:rPr>
        <w:t>Application Server registering to MSGin5G Server using MSGS_</w:t>
      </w:r>
      <w:r>
        <w:t>ASRegistration</w:t>
      </w:r>
      <w:r>
        <w:rPr>
          <w:rFonts w:hint="eastAsia"/>
          <w:lang w:eastAsia="zh-CN"/>
        </w:rPr>
        <w:t>_Request operation</w:t>
      </w:r>
      <w:bookmarkEnd w:id="82"/>
      <w:bookmarkEnd w:id="83"/>
      <w:bookmarkEnd w:id="84"/>
    </w:p>
    <w:p w14:paraId="55BE963F" w14:textId="77777777" w:rsidR="00A55155" w:rsidRDefault="00A55155" w:rsidP="00A55155">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p>
    <w:p w14:paraId="0B96DCBC" w14:textId="77777777" w:rsidR="00A55155" w:rsidRDefault="00A55155" w:rsidP="00A55155">
      <w:r>
        <w:t>Upon receiving the HTTP POST message from the AS, the MSGin5G Server shall:</w:t>
      </w:r>
    </w:p>
    <w:p w14:paraId="359ED6B7" w14:textId="77777777" w:rsidR="00A55155" w:rsidRDefault="00A55155" w:rsidP="00A55155">
      <w:pPr>
        <w:pStyle w:val="B10"/>
      </w:pPr>
      <w:r>
        <w:t>1.</w:t>
      </w:r>
      <w:r>
        <w:rPr>
          <w:rFonts w:hint="eastAsia"/>
          <w:lang w:val="en-US" w:eastAsia="zh-CN"/>
        </w:rPr>
        <w:tab/>
      </w:r>
      <w:r>
        <w:t>process the AS registration request information;</w:t>
      </w:r>
    </w:p>
    <w:p w14:paraId="299FE9B9" w14:textId="77777777" w:rsidR="00A55155" w:rsidRDefault="00A55155" w:rsidP="00A55155">
      <w:pPr>
        <w:pStyle w:val="B10"/>
      </w:pPr>
      <w:r>
        <w:t>2.</w:t>
      </w:r>
      <w:r>
        <w:rPr>
          <w:rFonts w:hint="eastAsia"/>
          <w:lang w:val="en-US" w:eastAsia="zh-CN"/>
        </w:rPr>
        <w:tab/>
      </w:r>
      <w:r>
        <w:t>verify the identity of the AS and check if the AS is authorized to register itself at MSGin5G Server; and</w:t>
      </w:r>
    </w:p>
    <w:p w14:paraId="76D61D5E" w14:textId="77777777" w:rsidR="00A55155" w:rsidRDefault="00A55155" w:rsidP="00A55155">
      <w:pPr>
        <w:pStyle w:val="B10"/>
      </w:pPr>
      <w:r>
        <w:t>3.</w:t>
      </w:r>
      <w:r>
        <w:rPr>
          <w:rFonts w:hint="eastAsia"/>
          <w:lang w:val="en-US" w:eastAsia="zh-CN"/>
        </w:rPr>
        <w:tab/>
      </w:r>
      <w:r>
        <w:t>if the AS is authorized to register to MSGin5G Server, then the MSGin5G Server shall:</w:t>
      </w:r>
    </w:p>
    <w:p w14:paraId="0F31A413" w14:textId="77777777" w:rsidR="00A55155" w:rsidRDefault="00A55155" w:rsidP="00A55155">
      <w:pPr>
        <w:pStyle w:val="B2"/>
      </w:pPr>
      <w:r>
        <w:t>a.</w:t>
      </w:r>
      <w:r>
        <w:rPr>
          <w:rFonts w:hint="eastAsia"/>
          <w:lang w:val="en-US" w:eastAsia="zh-CN"/>
        </w:rPr>
        <w:tab/>
      </w:r>
      <w:r>
        <w:t>store the AS registration information and create a new resource with the AS</w:t>
      </w:r>
      <w:bookmarkStart w:id="85" w:name="OLE_LINK18"/>
      <w:r>
        <w:t xml:space="preserve"> registration information</w:t>
      </w:r>
      <w:bookmarkEnd w:id="85"/>
      <w:r>
        <w:t xml:space="preserve"> as specified in clause 8.1.2.1; and</w:t>
      </w:r>
    </w:p>
    <w:p w14:paraId="7E70295E" w14:textId="77777777" w:rsidR="00A55155" w:rsidRDefault="00A55155" w:rsidP="00A55155">
      <w:pPr>
        <w:pStyle w:val="B2"/>
        <w:rPr>
          <w:lang w:eastAsia="zh-CN"/>
        </w:rPr>
      </w:pPr>
      <w:r>
        <w:t>b.</w:t>
      </w:r>
      <w:r>
        <w:rPr>
          <w:rFonts w:hint="eastAsia"/>
          <w:lang w:val="en-US" w:eastAsia="zh-CN"/>
        </w:rPr>
        <w:tab/>
      </w:r>
      <w:r>
        <w:t>return the AS registration information, the resource URI of the AS registration information, in the response message.</w:t>
      </w:r>
    </w:p>
    <w:p w14:paraId="2FEFEB64" w14:textId="77777777" w:rsidR="00A55155" w:rsidRDefault="00A55155" w:rsidP="00A55155">
      <w:pPr>
        <w:pStyle w:val="Heading4"/>
        <w:rPr>
          <w:lang w:eastAsia="zh-CN"/>
        </w:rPr>
      </w:pPr>
      <w:bookmarkStart w:id="86" w:name="_Toc83768243"/>
      <w:bookmarkStart w:id="87" w:name="_Toc89422475"/>
      <w:bookmarkStart w:id="88" w:name="_Toc89425260"/>
      <w:r>
        <w:t>5.</w:t>
      </w:r>
      <w:r>
        <w:rPr>
          <w:rFonts w:hint="eastAsia"/>
          <w:lang w:eastAsia="zh-CN"/>
        </w:rPr>
        <w:t>2</w:t>
      </w:r>
      <w:r>
        <w:t>.2.</w:t>
      </w:r>
      <w:r>
        <w:rPr>
          <w:rFonts w:hint="eastAsia"/>
          <w:lang w:eastAsia="zh-CN"/>
        </w:rPr>
        <w:t>3</w:t>
      </w:r>
      <w:r>
        <w:tab/>
      </w:r>
      <w:r>
        <w:rPr>
          <w:rFonts w:hint="eastAsia"/>
          <w:lang w:eastAsia="zh-CN"/>
        </w:rPr>
        <w:t>MSGS_</w:t>
      </w:r>
      <w:r>
        <w:t>ASRegistration</w:t>
      </w:r>
      <w:r>
        <w:rPr>
          <w:rFonts w:hint="eastAsia"/>
          <w:lang w:eastAsia="zh-CN"/>
        </w:rPr>
        <w:t>_Deregister</w:t>
      </w:r>
      <w:bookmarkEnd w:id="86"/>
      <w:bookmarkEnd w:id="87"/>
      <w:bookmarkEnd w:id="88"/>
    </w:p>
    <w:p w14:paraId="22263911" w14:textId="77777777" w:rsidR="00A55155" w:rsidRDefault="00A55155" w:rsidP="00A55155">
      <w:pPr>
        <w:pStyle w:val="Heading5"/>
      </w:pPr>
      <w:bookmarkStart w:id="89" w:name="_Toc83768244"/>
      <w:bookmarkStart w:id="90" w:name="_Toc89422476"/>
      <w:bookmarkStart w:id="91" w:name="_Toc89425261"/>
      <w:r>
        <w:t>5.</w:t>
      </w:r>
      <w:r>
        <w:rPr>
          <w:rFonts w:hint="eastAsia"/>
          <w:lang w:eastAsia="zh-CN"/>
        </w:rPr>
        <w:t>2</w:t>
      </w:r>
      <w:r>
        <w:t>.2.</w:t>
      </w:r>
      <w:r>
        <w:rPr>
          <w:rFonts w:hint="eastAsia"/>
          <w:lang w:eastAsia="zh-CN"/>
        </w:rPr>
        <w:t>3</w:t>
      </w:r>
      <w:r>
        <w:t>.1</w:t>
      </w:r>
      <w:r>
        <w:tab/>
        <w:t>General</w:t>
      </w:r>
      <w:bookmarkEnd w:id="89"/>
      <w:bookmarkEnd w:id="90"/>
      <w:bookmarkEnd w:id="91"/>
    </w:p>
    <w:p w14:paraId="2F67FD92" w14:textId="77777777" w:rsidR="00A55155" w:rsidRDefault="00A55155" w:rsidP="00A55155">
      <w:r>
        <w:t>This service operation is used by the AS to deregister itself from a MSGin5G Server.</w:t>
      </w:r>
    </w:p>
    <w:p w14:paraId="43778CF3" w14:textId="77777777" w:rsidR="00A55155" w:rsidRDefault="00A55155" w:rsidP="00A55155">
      <w:pPr>
        <w:pStyle w:val="Heading5"/>
        <w:rPr>
          <w:lang w:eastAsia="zh-CN"/>
        </w:rPr>
      </w:pPr>
      <w:bookmarkStart w:id="92" w:name="_Toc83768245"/>
      <w:bookmarkStart w:id="93" w:name="_Toc89422477"/>
      <w:bookmarkStart w:id="94" w:name="_Toc89425262"/>
      <w:r>
        <w:t>5.</w:t>
      </w:r>
      <w:r>
        <w:rPr>
          <w:rFonts w:hint="eastAsia"/>
          <w:lang w:val="en-US" w:eastAsia="zh-CN"/>
        </w:rPr>
        <w:t>2</w:t>
      </w:r>
      <w:r>
        <w:t>.2.</w:t>
      </w:r>
      <w:r>
        <w:rPr>
          <w:rFonts w:hint="eastAsia"/>
          <w:lang w:eastAsia="zh-CN"/>
        </w:rPr>
        <w:t>3</w:t>
      </w:r>
      <w:r>
        <w:t>.2</w:t>
      </w:r>
      <w:r>
        <w:tab/>
      </w:r>
      <w:r>
        <w:rPr>
          <w:rFonts w:hint="eastAsia"/>
          <w:lang w:eastAsia="zh-CN"/>
        </w:rPr>
        <w:t>Application Server deregistering from MSGin5G Server using MSGS_</w:t>
      </w:r>
      <w:r>
        <w:t>ASRegistration</w:t>
      </w:r>
      <w:r>
        <w:rPr>
          <w:rFonts w:hint="eastAsia"/>
          <w:lang w:eastAsia="zh-CN"/>
        </w:rPr>
        <w:t>_Deregister operation</w:t>
      </w:r>
      <w:bookmarkEnd w:id="92"/>
      <w:bookmarkEnd w:id="93"/>
      <w:bookmarkEnd w:id="94"/>
    </w:p>
    <w:p w14:paraId="5C6727FC" w14:textId="77777777" w:rsidR="00A55155" w:rsidRDefault="00A55155" w:rsidP="00A55155">
      <w:pPr>
        <w:rPr>
          <w:lang w:val="en-US"/>
        </w:rPr>
      </w:pPr>
      <w:r>
        <w:rPr>
          <w:lang w:val="en-US"/>
        </w:rPr>
        <w:t xml:space="preserve">To deregister itself from the MSGin5G Server, the AS shall send HTTP DELETE message to the MSGin5G Server on the </w:t>
      </w:r>
      <w:r>
        <w:t>"AS D</w:t>
      </w:r>
      <w:r>
        <w:rPr>
          <w:rFonts w:hint="eastAsia"/>
          <w:lang w:eastAsia="zh-CN"/>
        </w:rPr>
        <w:t>e</w:t>
      </w:r>
      <w:r>
        <w:t>Registration" collection resource</w:t>
      </w:r>
      <w:r>
        <w:rPr>
          <w:lang w:eastAsia="zh-CN"/>
        </w:rPr>
        <w:t xml:space="preserve">, </w:t>
      </w:r>
      <w:r>
        <w:rPr>
          <w:lang w:val="en-US"/>
        </w:rPr>
        <w:t>as specified in clause</w:t>
      </w:r>
      <w:r>
        <w:rPr>
          <w:rFonts w:ascii="Arial" w:eastAsia="DengXian" w:hAnsi="Arial"/>
          <w:sz w:val="18"/>
          <w:lang w:val="en-US"/>
        </w:rPr>
        <w:t> </w:t>
      </w:r>
      <w:r>
        <w:rPr>
          <w:lang w:val="en-US"/>
        </w:rPr>
        <w:t xml:space="preserve">8.1.2.3.3.2. </w:t>
      </w:r>
    </w:p>
    <w:p w14:paraId="7C75C2FD" w14:textId="77777777" w:rsidR="00A55155" w:rsidRDefault="00A55155" w:rsidP="00A55155">
      <w:pPr>
        <w:rPr>
          <w:lang w:val="en-US"/>
        </w:rPr>
      </w:pPr>
      <w:r>
        <w:rPr>
          <w:lang w:val="en-US"/>
        </w:rPr>
        <w:t>Upon receiving the HTTP DELETE request, the MSGin5G Server shall:</w:t>
      </w:r>
    </w:p>
    <w:p w14:paraId="4CC658F3" w14:textId="5D62BA25" w:rsidR="00A55155" w:rsidRDefault="00A55155" w:rsidP="00A55155">
      <w:pPr>
        <w:pStyle w:val="B10"/>
      </w:pPr>
      <w:r>
        <w:t>1.</w:t>
      </w:r>
      <w:r>
        <w:tab/>
      </w:r>
      <w:r>
        <w:t>verify the identity of the AS and check if the AS is authorized to deregister the AS registration information;</w:t>
      </w:r>
    </w:p>
    <w:p w14:paraId="704F31A0" w14:textId="79CD1692" w:rsidR="00A55155" w:rsidRDefault="00A55155" w:rsidP="00A55155">
      <w:pPr>
        <w:pStyle w:val="B10"/>
      </w:pPr>
      <w:r>
        <w:t>2.</w:t>
      </w:r>
      <w:r>
        <w:tab/>
      </w:r>
      <w:r>
        <w:t>if the AS is authorized to deregister the AS registration information, then the MSGin5G Server shall deregister the AS profile from the MSGin5G Server and delete the resource representing AS registration information; and</w:t>
      </w:r>
    </w:p>
    <w:p w14:paraId="292FAEAD" w14:textId="46A38869" w:rsidR="00A55155" w:rsidRDefault="00A55155" w:rsidP="00A55155">
      <w:pPr>
        <w:pStyle w:val="B10"/>
        <w:rPr>
          <w:lang w:eastAsia="zh-CN"/>
        </w:rPr>
      </w:pPr>
      <w:r>
        <w:t>3.</w:t>
      </w:r>
      <w:r>
        <w:tab/>
      </w:r>
      <w:r>
        <w:t>return the "20</w:t>
      </w:r>
      <w:r>
        <w:rPr>
          <w:rFonts w:hint="eastAsia"/>
          <w:lang w:val="en-US" w:eastAsia="zh-CN"/>
        </w:rPr>
        <w:t>0 OK</w:t>
      </w:r>
      <w:r>
        <w:t>" message to the AS, indicating the successful deregistration of the AS information.</w:t>
      </w:r>
    </w:p>
    <w:p w14:paraId="254CFDE3" w14:textId="77777777" w:rsidR="00A55155" w:rsidRDefault="00A55155" w:rsidP="00A55155">
      <w:pPr>
        <w:pStyle w:val="Heading2"/>
        <w:rPr>
          <w:lang w:eastAsia="zh-CN"/>
        </w:rPr>
      </w:pPr>
      <w:bookmarkStart w:id="95" w:name="_Toc83768246"/>
      <w:bookmarkStart w:id="96" w:name="_Toc89422478"/>
      <w:bookmarkStart w:id="97" w:name="_Toc89425263"/>
      <w:r>
        <w:rPr>
          <w:rFonts w:hint="eastAsia"/>
          <w:lang w:eastAsia="zh-CN"/>
        </w:rPr>
        <w:t>5.3</w:t>
      </w:r>
      <w:r>
        <w:rPr>
          <w:rFonts w:hint="eastAsia"/>
          <w:lang w:eastAsia="zh-CN"/>
        </w:rPr>
        <w:tab/>
        <w:t>MSGS_MSGDelivery Service</w:t>
      </w:r>
      <w:bookmarkEnd w:id="95"/>
      <w:bookmarkEnd w:id="96"/>
      <w:bookmarkEnd w:id="97"/>
    </w:p>
    <w:p w14:paraId="15B4BB8B" w14:textId="77777777" w:rsidR="00A55155" w:rsidRDefault="00A55155" w:rsidP="00A55155">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14:paraId="518B8150" w14:textId="77777777" w:rsidR="00A55155" w:rsidRDefault="00A55155" w:rsidP="00A55155">
      <w:pPr>
        <w:pStyle w:val="Heading3"/>
      </w:pPr>
      <w:bookmarkStart w:id="98" w:name="_Toc510696588"/>
      <w:bookmarkStart w:id="99" w:name="_Toc75351463"/>
      <w:bookmarkStart w:id="100" w:name="_Toc73437053"/>
      <w:bookmarkStart w:id="101" w:name="_Toc43199519"/>
      <w:bookmarkStart w:id="102" w:name="_Toc83768247"/>
      <w:bookmarkStart w:id="103" w:name="_Toc68165910"/>
      <w:bookmarkStart w:id="104" w:name="_Toc45132698"/>
      <w:bookmarkStart w:id="105" w:name="_Toc66282034"/>
      <w:bookmarkStart w:id="106" w:name="_Toc36037595"/>
      <w:bookmarkStart w:id="107" w:name="_Toc36037291"/>
      <w:bookmarkStart w:id="108" w:name="_Toc38877437"/>
      <w:bookmarkStart w:id="109" w:name="_Toc34035298"/>
      <w:bookmarkStart w:id="110" w:name="_Toc59015441"/>
      <w:bookmarkStart w:id="111" w:name="_Toc73433550"/>
      <w:bookmarkStart w:id="112" w:name="_Toc73435647"/>
      <w:bookmarkStart w:id="113" w:name="_Toc70426202"/>
      <w:bookmarkStart w:id="114" w:name="_Toc63170997"/>
      <w:bookmarkStart w:id="115" w:name="_Toc89422479"/>
      <w:bookmarkStart w:id="116" w:name="_Toc89425264"/>
      <w:r>
        <w:t>5.</w:t>
      </w:r>
      <w:r>
        <w:rPr>
          <w:rFonts w:hint="eastAsia"/>
          <w:lang w:eastAsia="zh-CN"/>
        </w:rPr>
        <w:t>3</w:t>
      </w:r>
      <w:r>
        <w:t>.1</w:t>
      </w:r>
      <w:r>
        <w:tab/>
        <w:t>Service Description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FECAE48" w14:textId="77777777" w:rsidR="00A55155" w:rsidRDefault="00A55155" w:rsidP="00A55155">
      <w:pPr>
        <w:rPr>
          <w:lang w:val="en-US" w:eastAsia="zh-CN"/>
        </w:rPr>
      </w:pPr>
      <w:r>
        <w:rPr>
          <w:lang w:val="en-US" w:eastAsia="zh-CN"/>
        </w:rPr>
        <w:t>The MSGS_MSGDelivery Service corresponding to Mm5s as defined in 3GPP TS 23.554 [2], is provided by the MSGin5G Server.</w:t>
      </w:r>
    </w:p>
    <w:p w14:paraId="65E6E04A" w14:textId="77777777" w:rsidR="00A55155" w:rsidRDefault="00A55155" w:rsidP="00A55155">
      <w:pPr>
        <w:rPr>
          <w:lang w:eastAsia="zh-CN"/>
        </w:rPr>
      </w:pPr>
      <w:r>
        <w:rPr>
          <w:lang w:val="en-US" w:eastAsia="zh-CN"/>
        </w:rPr>
        <w:t>This service:</w:t>
      </w:r>
    </w:p>
    <w:p w14:paraId="65375285" w14:textId="77777777" w:rsidR="00A55155" w:rsidRDefault="00A55155" w:rsidP="00A55155">
      <w:pPr>
        <w:pStyle w:val="B10"/>
        <w:rPr>
          <w:lang w:val="en-US" w:eastAsia="zh-CN"/>
        </w:rPr>
      </w:pPr>
      <w:r>
        <w:rPr>
          <w:lang w:val="en-US" w:eastAsia="zh-CN"/>
        </w:rPr>
        <w:t>-</w:t>
      </w:r>
      <w:r>
        <w:rPr>
          <w:lang w:val="en-US" w:eastAsia="zh-CN"/>
        </w:rPr>
        <w:tab/>
        <w:t>allows AS invokes services provided by MSGin5G Server to send MSGin5G Messages to MSGin5G Server; and</w:t>
      </w:r>
    </w:p>
    <w:p w14:paraId="166597C7" w14:textId="77777777" w:rsidR="00A55155" w:rsidRDefault="00A55155" w:rsidP="00A55155">
      <w:pPr>
        <w:pStyle w:val="B10"/>
        <w:rPr>
          <w:lang w:eastAsia="zh-CN"/>
        </w:rPr>
      </w:pPr>
      <w:r>
        <w:rPr>
          <w:lang w:val="en-US" w:eastAsia="zh-CN"/>
        </w:rPr>
        <w:t>-</w:t>
      </w:r>
      <w:r>
        <w:rPr>
          <w:lang w:val="en-US" w:eastAsia="zh-CN"/>
        </w:rPr>
        <w:tab/>
        <w:t>allows L3G/N3G invokes services provided by MSGin5G Server to send MSGin5G Messages to MSGin5G Server on behalf of Legacy 3GPP UE or Non-3GPP UE.</w:t>
      </w:r>
    </w:p>
    <w:p w14:paraId="527C7081" w14:textId="77777777" w:rsidR="00A55155" w:rsidRDefault="00A55155" w:rsidP="00A55155">
      <w:pPr>
        <w:pStyle w:val="Heading3"/>
      </w:pPr>
      <w:bookmarkStart w:id="117" w:name="_Toc38877438"/>
      <w:bookmarkStart w:id="118" w:name="_Toc83768248"/>
      <w:bookmarkStart w:id="119" w:name="_Toc73437054"/>
      <w:bookmarkStart w:id="120" w:name="_Toc34035299"/>
      <w:bookmarkStart w:id="121" w:name="_Toc75351464"/>
      <w:bookmarkStart w:id="122" w:name="_Toc510696589"/>
      <w:bookmarkStart w:id="123" w:name="_Toc36037292"/>
      <w:bookmarkStart w:id="124" w:name="_Toc59015442"/>
      <w:bookmarkStart w:id="125" w:name="_Toc68165911"/>
      <w:bookmarkStart w:id="126" w:name="_Toc66282035"/>
      <w:bookmarkStart w:id="127" w:name="_Toc45132699"/>
      <w:bookmarkStart w:id="128" w:name="_Toc43199520"/>
      <w:bookmarkStart w:id="129" w:name="_Toc63170998"/>
      <w:bookmarkStart w:id="130" w:name="_Toc36037596"/>
      <w:bookmarkStart w:id="131" w:name="_Toc73433551"/>
      <w:bookmarkStart w:id="132" w:name="_Toc70426203"/>
      <w:bookmarkStart w:id="133" w:name="_Toc73435648"/>
      <w:bookmarkStart w:id="134" w:name="_Toc89422480"/>
      <w:bookmarkStart w:id="135" w:name="_Toc89425265"/>
      <w:r>
        <w:lastRenderedPageBreak/>
        <w:t>5.</w:t>
      </w:r>
      <w:r>
        <w:rPr>
          <w:rFonts w:hint="eastAsia"/>
          <w:lang w:eastAsia="zh-CN"/>
        </w:rPr>
        <w:t>3</w:t>
      </w:r>
      <w:r>
        <w:t>.2</w:t>
      </w:r>
      <w:r>
        <w:tab/>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AF4DC15" w14:textId="77777777" w:rsidR="00A55155" w:rsidRDefault="00A55155" w:rsidP="00A55155">
      <w:pPr>
        <w:pStyle w:val="Heading4"/>
      </w:pPr>
      <w:bookmarkStart w:id="136" w:name="_Toc75351465"/>
      <w:bookmarkStart w:id="137" w:name="_Toc34035300"/>
      <w:bookmarkStart w:id="138" w:name="_Toc43199521"/>
      <w:bookmarkStart w:id="139" w:name="_Toc38877439"/>
      <w:bookmarkStart w:id="140" w:name="_Toc45132700"/>
      <w:bookmarkStart w:id="141" w:name="_Toc59015443"/>
      <w:bookmarkStart w:id="142" w:name="_Toc66282036"/>
      <w:bookmarkStart w:id="143" w:name="_Toc73435649"/>
      <w:bookmarkStart w:id="144" w:name="_Toc83768249"/>
      <w:bookmarkStart w:id="145" w:name="_Toc73437055"/>
      <w:bookmarkStart w:id="146" w:name="_Toc68165912"/>
      <w:bookmarkStart w:id="147" w:name="_Toc63170999"/>
      <w:bookmarkStart w:id="148" w:name="_Toc70426204"/>
      <w:bookmarkStart w:id="149" w:name="_Toc73433552"/>
      <w:bookmarkStart w:id="150" w:name="_Toc36037597"/>
      <w:bookmarkStart w:id="151" w:name="_Toc510696590"/>
      <w:bookmarkStart w:id="152" w:name="_Toc36037293"/>
      <w:bookmarkStart w:id="153" w:name="_Toc89422481"/>
      <w:bookmarkStart w:id="154" w:name="_Toc89425266"/>
      <w:r>
        <w:t>5.</w:t>
      </w:r>
      <w:r>
        <w:rPr>
          <w:rFonts w:hint="eastAsia"/>
          <w:lang w:eastAsia="zh-CN"/>
        </w:rPr>
        <w:t>3</w:t>
      </w:r>
      <w:r>
        <w:t>.2.1</w:t>
      </w:r>
      <w:r>
        <w:tab/>
        <w:t>Introduction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EABD596" w14:textId="77777777" w:rsidR="00A55155" w:rsidRDefault="00A55155" w:rsidP="00A55155">
      <w:pPr>
        <w:rPr>
          <w:lang w:val="en-US" w:eastAsia="zh-CN"/>
        </w:rPr>
      </w:pPr>
      <w:bookmarkStart w:id="155" w:name="_Toc36037294"/>
      <w:bookmarkStart w:id="156" w:name="_Toc73437056"/>
      <w:bookmarkStart w:id="157" w:name="_Toc45132701"/>
      <w:bookmarkStart w:id="158" w:name="_Toc59015444"/>
      <w:bookmarkStart w:id="159" w:name="_Toc63171000"/>
      <w:bookmarkStart w:id="160" w:name="_Toc70426205"/>
      <w:bookmarkStart w:id="161" w:name="_Toc34035301"/>
      <w:bookmarkStart w:id="162" w:name="_Toc68165913"/>
      <w:bookmarkStart w:id="163" w:name="_Toc66282037"/>
      <w:bookmarkStart w:id="164" w:name="_Toc36037598"/>
      <w:bookmarkStart w:id="165" w:name="_Toc73433553"/>
      <w:bookmarkStart w:id="166" w:name="_Toc38877440"/>
      <w:bookmarkStart w:id="167" w:name="_Toc43199522"/>
      <w:bookmarkStart w:id="168" w:name="_Toc73435650"/>
      <w:bookmarkStart w:id="169" w:name="_Toc75351466"/>
      <w:bookmarkStart w:id="170" w:name="_Toc510696591"/>
      <w:r>
        <w:rPr>
          <w:lang w:val="en-US" w:eastAsia="zh-CN"/>
        </w:rPr>
        <w:t>The service operation defined for MSGS_MSGDelivery Service is shown in the table 5.3.2.1-1.</w:t>
      </w:r>
    </w:p>
    <w:p w14:paraId="512DD207" w14:textId="77777777" w:rsidR="00A55155" w:rsidRDefault="00A55155" w:rsidP="00A55155">
      <w:pPr>
        <w:pStyle w:val="TH"/>
      </w:pPr>
      <w:r>
        <w:t>Table</w:t>
      </w:r>
      <w:r>
        <w:rPr>
          <w:lang w:val="en-US" w:eastAsia="zh-CN"/>
        </w:rPr>
        <w:t> </w:t>
      </w:r>
      <w:r>
        <w:t>5.</w:t>
      </w:r>
      <w:r>
        <w:rPr>
          <w:rFonts w:hint="eastAsia"/>
          <w:lang w:val="en-US" w:eastAsia="zh-CN"/>
        </w:rPr>
        <w:t>3</w:t>
      </w:r>
      <w:r>
        <w:t xml:space="preserve">.2.1-1: Operations of the </w:t>
      </w:r>
      <w:r>
        <w:rPr>
          <w:lang w:val="en-US" w:eastAsia="zh-CN"/>
        </w:rPr>
        <w:t>MSGS_MSGDelivery</w:t>
      </w:r>
      <w:r>
        <w:rPr>
          <w:lang w:val="en-US"/>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A55155" w14:paraId="08F562D4" w14:textId="77777777" w:rsidTr="002C738D">
        <w:trPr>
          <w:jc w:val="center"/>
        </w:trPr>
        <w:tc>
          <w:tcPr>
            <w:tcW w:w="3260" w:type="dxa"/>
            <w:shd w:val="clear" w:color="auto" w:fill="D9D9D9"/>
          </w:tcPr>
          <w:p w14:paraId="65DF3E2B" w14:textId="77777777" w:rsidR="00A55155" w:rsidRDefault="00A55155" w:rsidP="002C738D">
            <w:pPr>
              <w:pStyle w:val="TAH"/>
              <w:rPr>
                <w:kern w:val="2"/>
                <w:szCs w:val="22"/>
              </w:rPr>
            </w:pPr>
            <w:r>
              <w:rPr>
                <w:kern w:val="2"/>
                <w:szCs w:val="22"/>
              </w:rPr>
              <w:t>Service operation name</w:t>
            </w:r>
          </w:p>
        </w:tc>
        <w:tc>
          <w:tcPr>
            <w:tcW w:w="4395" w:type="dxa"/>
            <w:shd w:val="clear" w:color="auto" w:fill="D9D9D9"/>
          </w:tcPr>
          <w:p w14:paraId="4060D97A" w14:textId="77777777" w:rsidR="00A55155" w:rsidRDefault="00A55155" w:rsidP="002C738D">
            <w:pPr>
              <w:pStyle w:val="TAH"/>
              <w:rPr>
                <w:kern w:val="2"/>
                <w:szCs w:val="22"/>
              </w:rPr>
            </w:pPr>
            <w:r>
              <w:rPr>
                <w:kern w:val="2"/>
                <w:szCs w:val="22"/>
              </w:rPr>
              <w:t>Description</w:t>
            </w:r>
          </w:p>
        </w:tc>
        <w:tc>
          <w:tcPr>
            <w:tcW w:w="1565" w:type="dxa"/>
            <w:shd w:val="clear" w:color="auto" w:fill="D9D9D9"/>
          </w:tcPr>
          <w:p w14:paraId="5E83FFB3" w14:textId="77777777" w:rsidR="00A55155" w:rsidRDefault="00A55155" w:rsidP="002C738D">
            <w:pPr>
              <w:pStyle w:val="TAH"/>
              <w:rPr>
                <w:kern w:val="2"/>
                <w:szCs w:val="22"/>
              </w:rPr>
            </w:pPr>
            <w:r>
              <w:rPr>
                <w:kern w:val="2"/>
                <w:szCs w:val="22"/>
              </w:rPr>
              <w:t>Initiated by</w:t>
            </w:r>
          </w:p>
        </w:tc>
      </w:tr>
      <w:tr w:rsidR="00A55155" w14:paraId="6B71AD4B" w14:textId="77777777" w:rsidTr="002C738D">
        <w:trPr>
          <w:jc w:val="center"/>
        </w:trPr>
        <w:tc>
          <w:tcPr>
            <w:tcW w:w="3260" w:type="dxa"/>
          </w:tcPr>
          <w:p w14:paraId="48DD089A" w14:textId="77777777" w:rsidR="00A55155" w:rsidRDefault="00A55155" w:rsidP="002C738D">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w:t>
            </w:r>
          </w:p>
        </w:tc>
        <w:tc>
          <w:tcPr>
            <w:tcW w:w="4395" w:type="dxa"/>
          </w:tcPr>
          <w:p w14:paraId="629FCE84" w14:textId="77777777" w:rsidR="00A55155" w:rsidRDefault="00A55155" w:rsidP="002C738D">
            <w:pPr>
              <w:pStyle w:val="TAL"/>
              <w:rPr>
                <w:kern w:val="2"/>
                <w:szCs w:val="22"/>
              </w:rPr>
            </w:pPr>
            <w:r>
              <w:rPr>
                <w:kern w:val="2"/>
                <w:szCs w:val="22"/>
                <w:lang w:val="en-US"/>
              </w:rPr>
              <w:t>This service operation is used by AS to deliver MSGin5G message to the MSGin5G Server. This service operation corresponds to the Send_MSGin5G_Message operation in M5S_AS_Originating_Message_Delivery API defined in 3GPP TS 23.554 [2].</w:t>
            </w:r>
          </w:p>
        </w:tc>
        <w:tc>
          <w:tcPr>
            <w:tcW w:w="1565" w:type="dxa"/>
          </w:tcPr>
          <w:p w14:paraId="27C27E3D" w14:textId="77777777" w:rsidR="00A55155" w:rsidRDefault="00A55155" w:rsidP="002C738D">
            <w:pPr>
              <w:pStyle w:val="TAL"/>
              <w:rPr>
                <w:kern w:val="2"/>
                <w:szCs w:val="22"/>
              </w:rPr>
            </w:pPr>
            <w:r>
              <w:rPr>
                <w:kern w:val="2"/>
                <w:szCs w:val="22"/>
                <w:lang w:val="en-US" w:eastAsia="zh-CN"/>
              </w:rPr>
              <w:t>AS</w:t>
            </w:r>
          </w:p>
        </w:tc>
      </w:tr>
      <w:tr w:rsidR="00A55155" w14:paraId="33F8EAC9" w14:textId="77777777" w:rsidTr="002C738D">
        <w:trPr>
          <w:jc w:val="center"/>
        </w:trPr>
        <w:tc>
          <w:tcPr>
            <w:tcW w:w="3260" w:type="dxa"/>
          </w:tcPr>
          <w:p w14:paraId="03120CDD" w14:textId="77777777" w:rsidR="00A55155" w:rsidRDefault="00A55155" w:rsidP="002C738D">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_ASODeliveryReport</w:t>
            </w:r>
          </w:p>
        </w:tc>
        <w:tc>
          <w:tcPr>
            <w:tcW w:w="4395" w:type="dxa"/>
          </w:tcPr>
          <w:p w14:paraId="66841C13" w14:textId="77777777" w:rsidR="00A55155" w:rsidRDefault="00A55155" w:rsidP="002C738D">
            <w:pPr>
              <w:pStyle w:val="TAL"/>
              <w:rPr>
                <w:kern w:val="2"/>
                <w:szCs w:val="22"/>
              </w:rPr>
            </w:pPr>
            <w:r>
              <w:rPr>
                <w:kern w:val="2"/>
                <w:szCs w:val="22"/>
                <w:lang w:val="en-US"/>
              </w:rPr>
              <w:t>This service operation is used by AS to deliver the delivery status report to the MSGin5G Server. This service operation corresponds to the Send_MSGin5G_Message operation in M5S_AS_Originating_Delivery_Status_Report API defined in 3GPP TS 23.554 [2].</w:t>
            </w:r>
          </w:p>
        </w:tc>
        <w:tc>
          <w:tcPr>
            <w:tcW w:w="1565" w:type="dxa"/>
          </w:tcPr>
          <w:p w14:paraId="75360208" w14:textId="77777777" w:rsidR="00A55155" w:rsidRDefault="00A55155" w:rsidP="002C738D">
            <w:pPr>
              <w:pStyle w:val="TAL"/>
              <w:rPr>
                <w:kern w:val="2"/>
                <w:szCs w:val="22"/>
              </w:rPr>
            </w:pPr>
            <w:r>
              <w:rPr>
                <w:kern w:val="2"/>
                <w:szCs w:val="22"/>
                <w:lang w:val="en-US" w:eastAsia="zh-CN"/>
              </w:rPr>
              <w:t>AS</w:t>
            </w:r>
          </w:p>
        </w:tc>
      </w:tr>
      <w:tr w:rsidR="00A55155" w14:paraId="1E6A4B9A" w14:textId="77777777" w:rsidTr="002C738D">
        <w:trPr>
          <w:jc w:val="center"/>
        </w:trPr>
        <w:tc>
          <w:tcPr>
            <w:tcW w:w="3260" w:type="dxa"/>
          </w:tcPr>
          <w:p w14:paraId="6F5400DA" w14:textId="77777777" w:rsidR="00A55155" w:rsidRDefault="00A55155" w:rsidP="002C738D">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w:t>
            </w:r>
          </w:p>
        </w:tc>
        <w:tc>
          <w:tcPr>
            <w:tcW w:w="4395" w:type="dxa"/>
          </w:tcPr>
          <w:p w14:paraId="04B19140" w14:textId="77777777" w:rsidR="00A55155" w:rsidRDefault="00A55155" w:rsidP="002C738D">
            <w:pPr>
              <w:pStyle w:val="TAL"/>
              <w:rPr>
                <w:kern w:val="2"/>
                <w:szCs w:val="22"/>
                <w:lang w:val="en-US"/>
              </w:rPr>
            </w:pPr>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the </w:t>
            </w:r>
          </w:p>
          <w:p w14:paraId="2B1E0703" w14:textId="77777777" w:rsidR="00A55155" w:rsidRDefault="00A55155" w:rsidP="002C738D">
            <w:pPr>
              <w:pStyle w:val="TAL"/>
              <w:rPr>
                <w:kern w:val="2"/>
                <w:szCs w:val="22"/>
                <w:lang w:val="en-US" w:eastAsia="zh-CN"/>
              </w:rPr>
            </w:pPr>
            <w:r>
              <w:rPr>
                <w:kern w:val="2"/>
                <w:szCs w:val="22"/>
                <w:lang w:val="en-US"/>
              </w:rPr>
              <w:t>Report_Message_Delivery_Status operation in M5S_UE_Originating_Message_Delivery API defined in 3GPP TS 23.554 [2]</w:t>
            </w:r>
            <w:r>
              <w:rPr>
                <w:rFonts w:hint="eastAsia"/>
                <w:kern w:val="2"/>
                <w:szCs w:val="22"/>
                <w:lang w:val="en-US" w:eastAsia="zh-CN"/>
              </w:rPr>
              <w:t>.</w:t>
            </w:r>
          </w:p>
        </w:tc>
        <w:tc>
          <w:tcPr>
            <w:tcW w:w="1565" w:type="dxa"/>
          </w:tcPr>
          <w:p w14:paraId="39FFD1DC" w14:textId="77777777" w:rsidR="00A55155" w:rsidRDefault="00A55155" w:rsidP="002C738D">
            <w:pPr>
              <w:pStyle w:val="TAL"/>
              <w:rPr>
                <w:kern w:val="2"/>
                <w:szCs w:val="22"/>
                <w:lang w:val="en-US" w:eastAsia="zh-CN"/>
              </w:rPr>
            </w:pPr>
            <w:r>
              <w:rPr>
                <w:kern w:val="2"/>
                <w:szCs w:val="22"/>
                <w:lang w:val="en-US" w:eastAsia="zh-CN"/>
              </w:rPr>
              <w:t>Legacy 3GPP Message Gateway</w:t>
            </w:r>
          </w:p>
          <w:p w14:paraId="2622C19C" w14:textId="77777777" w:rsidR="00A55155" w:rsidRDefault="00A55155" w:rsidP="002C738D">
            <w:pPr>
              <w:pStyle w:val="TAL"/>
              <w:rPr>
                <w:kern w:val="2"/>
                <w:szCs w:val="22"/>
              </w:rPr>
            </w:pPr>
            <w:r>
              <w:rPr>
                <w:kern w:val="2"/>
                <w:szCs w:val="22"/>
                <w:lang w:val="en-US" w:eastAsia="zh-CN"/>
              </w:rPr>
              <w:t>Non-3GPP Message Gateway</w:t>
            </w:r>
          </w:p>
        </w:tc>
      </w:tr>
      <w:tr w:rsidR="00A55155" w14:paraId="412672F1" w14:textId="77777777" w:rsidTr="002C738D">
        <w:trPr>
          <w:jc w:val="center"/>
        </w:trPr>
        <w:tc>
          <w:tcPr>
            <w:tcW w:w="3260" w:type="dxa"/>
          </w:tcPr>
          <w:p w14:paraId="6EE302D2" w14:textId="77777777" w:rsidR="00A55155" w:rsidRDefault="00A55155" w:rsidP="002C738D">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_UEODeliveryReport</w:t>
            </w:r>
          </w:p>
        </w:tc>
        <w:tc>
          <w:tcPr>
            <w:tcW w:w="4395" w:type="dxa"/>
          </w:tcPr>
          <w:p w14:paraId="15F0351E" w14:textId="77777777" w:rsidR="00A55155" w:rsidRDefault="00A55155" w:rsidP="002C738D">
            <w:pPr>
              <w:pStyle w:val="TAL"/>
              <w:rPr>
                <w:kern w:val="2"/>
                <w:szCs w:val="22"/>
              </w:rPr>
            </w:pPr>
            <w:r>
              <w:rPr>
                <w:kern w:val="2"/>
                <w:szCs w:val="22"/>
                <w:lang w:val="en-US"/>
              </w:rPr>
              <w:t>This service operation is used by Legacy 3GPP Message Gateway or Non-3GPP Message Gateway (on behalf Legacy 3GPP UE or Non-3GPP UE) to deliver the delivery status report to the MSGin5G Server. This service operation corresponds to the Report_Message_Delivery_Status operation in M5S_UE_Originating_Delivery_Status_Report API defined in 3GPP TS 23.554 [2].</w:t>
            </w:r>
          </w:p>
        </w:tc>
        <w:tc>
          <w:tcPr>
            <w:tcW w:w="1565" w:type="dxa"/>
          </w:tcPr>
          <w:p w14:paraId="3B327912" w14:textId="77777777" w:rsidR="00A55155" w:rsidRDefault="00A55155" w:rsidP="002C738D">
            <w:pPr>
              <w:pStyle w:val="TAL"/>
              <w:rPr>
                <w:kern w:val="2"/>
                <w:szCs w:val="22"/>
                <w:lang w:val="en-US" w:eastAsia="zh-CN"/>
              </w:rPr>
            </w:pPr>
            <w:r>
              <w:rPr>
                <w:kern w:val="2"/>
                <w:szCs w:val="22"/>
                <w:lang w:val="en-US" w:eastAsia="zh-CN"/>
              </w:rPr>
              <w:t>Legacy 3GPP Message Gateway</w:t>
            </w:r>
          </w:p>
          <w:p w14:paraId="1A5B71B8" w14:textId="77777777" w:rsidR="00A55155" w:rsidRDefault="00A55155" w:rsidP="002C738D">
            <w:pPr>
              <w:pStyle w:val="TAL"/>
              <w:rPr>
                <w:kern w:val="2"/>
                <w:szCs w:val="22"/>
              </w:rPr>
            </w:pPr>
            <w:r>
              <w:rPr>
                <w:kern w:val="2"/>
                <w:szCs w:val="22"/>
                <w:lang w:val="en-US" w:eastAsia="zh-CN"/>
              </w:rPr>
              <w:t>Non-3GPP Message Gateway</w:t>
            </w:r>
          </w:p>
        </w:tc>
      </w:tr>
    </w:tbl>
    <w:p w14:paraId="7B144BE2" w14:textId="77777777" w:rsidR="00A55155" w:rsidRDefault="00A55155" w:rsidP="00A55155">
      <w:pPr>
        <w:rPr>
          <w:lang w:eastAsia="zh-CN"/>
        </w:rPr>
      </w:pPr>
    </w:p>
    <w:p w14:paraId="54B0101E" w14:textId="77777777" w:rsidR="00A55155" w:rsidRDefault="00A55155" w:rsidP="00A55155">
      <w:pPr>
        <w:pStyle w:val="Heading4"/>
      </w:pPr>
      <w:bookmarkStart w:id="171" w:name="_Toc83768250"/>
      <w:bookmarkStart w:id="172" w:name="_Toc89422482"/>
      <w:bookmarkStart w:id="173" w:name="_Toc89425267"/>
      <w:r>
        <w:t>5.</w:t>
      </w:r>
      <w:r>
        <w:rPr>
          <w:rFonts w:hint="eastAsia"/>
          <w:lang w:eastAsia="zh-CN"/>
        </w:rPr>
        <w:t>3</w:t>
      </w:r>
      <w:r>
        <w:t>.2.2</w:t>
      </w:r>
      <w:r>
        <w:tab/>
      </w:r>
      <w:r>
        <w:rPr>
          <w:rFonts w:hint="eastAsia"/>
          <w:lang w:eastAsia="zh-CN"/>
        </w:rPr>
        <w:t>MSGS_MSGDelivery</w:t>
      </w:r>
      <w:r>
        <w:t>_Subscribe</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1"/>
      <w:bookmarkEnd w:id="172"/>
      <w:bookmarkEnd w:id="173"/>
    </w:p>
    <w:p w14:paraId="016721D9" w14:textId="77777777" w:rsidR="00A55155" w:rsidRDefault="00A55155" w:rsidP="00A55155">
      <w:pPr>
        <w:pStyle w:val="Heading5"/>
      </w:pPr>
      <w:bookmarkStart w:id="174" w:name="_Toc45132702"/>
      <w:bookmarkStart w:id="175" w:name="_Toc59015445"/>
      <w:bookmarkStart w:id="176" w:name="_Toc36037599"/>
      <w:bookmarkStart w:id="177" w:name="_Toc73437057"/>
      <w:bookmarkStart w:id="178" w:name="_Toc70426206"/>
      <w:bookmarkStart w:id="179" w:name="_Toc66282038"/>
      <w:bookmarkStart w:id="180" w:name="_Toc68165914"/>
      <w:bookmarkStart w:id="181" w:name="_Toc43199523"/>
      <w:bookmarkStart w:id="182" w:name="_Toc73433554"/>
      <w:bookmarkStart w:id="183" w:name="_Toc38877441"/>
      <w:bookmarkStart w:id="184" w:name="_Toc34035302"/>
      <w:bookmarkStart w:id="185" w:name="_Toc75351467"/>
      <w:bookmarkStart w:id="186" w:name="_Toc36037295"/>
      <w:bookmarkStart w:id="187" w:name="_Toc63171001"/>
      <w:bookmarkStart w:id="188" w:name="_Toc73435651"/>
      <w:bookmarkStart w:id="189" w:name="_Toc83768251"/>
      <w:bookmarkStart w:id="190" w:name="_Toc89422483"/>
      <w:bookmarkStart w:id="191" w:name="_Toc89425268"/>
      <w:r>
        <w:t>5.</w:t>
      </w:r>
      <w:r>
        <w:rPr>
          <w:rFonts w:hint="eastAsia"/>
          <w:lang w:eastAsia="zh-CN"/>
        </w:rPr>
        <w:t>3</w:t>
      </w:r>
      <w:r>
        <w:t>.2.2.1</w:t>
      </w:r>
      <w:r>
        <w:tab/>
        <w:t>General</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C8A383A" w14:textId="77777777" w:rsidR="00A55155" w:rsidRDefault="00A55155" w:rsidP="00A55155"/>
    <w:p w14:paraId="0D9C0455" w14:textId="77777777" w:rsidR="00A55155" w:rsidRDefault="00A55155" w:rsidP="00A55155">
      <w:pPr>
        <w:pStyle w:val="Heading5"/>
        <w:rPr>
          <w:lang w:eastAsia="zh-CN"/>
        </w:rPr>
      </w:pPr>
      <w:bookmarkStart w:id="192" w:name="_Toc70426207"/>
      <w:bookmarkStart w:id="193" w:name="_Toc36037600"/>
      <w:bookmarkStart w:id="194" w:name="_Toc73435652"/>
      <w:bookmarkStart w:id="195" w:name="_Toc63171002"/>
      <w:bookmarkStart w:id="196" w:name="_Toc68165915"/>
      <w:bookmarkStart w:id="197" w:name="_Toc38877442"/>
      <w:bookmarkStart w:id="198" w:name="_Toc75351468"/>
      <w:bookmarkStart w:id="199" w:name="_Toc36037296"/>
      <w:bookmarkStart w:id="200" w:name="_Toc59015446"/>
      <w:bookmarkStart w:id="201" w:name="_Toc66282039"/>
      <w:bookmarkStart w:id="202" w:name="_Toc45132703"/>
      <w:bookmarkStart w:id="203" w:name="_Toc73433555"/>
      <w:bookmarkStart w:id="204" w:name="_Toc43199524"/>
      <w:bookmarkStart w:id="205" w:name="_Toc34035303"/>
      <w:bookmarkStart w:id="206" w:name="_Toc73437058"/>
      <w:bookmarkStart w:id="207" w:name="_Toc83768252"/>
      <w:bookmarkStart w:id="208" w:name="_Toc89422484"/>
      <w:bookmarkStart w:id="209" w:name="_Toc89425269"/>
      <w:r>
        <w:t>5.</w:t>
      </w:r>
      <w:r>
        <w:rPr>
          <w:rFonts w:hint="eastAsia"/>
          <w:lang w:eastAsia="zh-CN"/>
        </w:rPr>
        <w:t>3</w:t>
      </w:r>
      <w:r>
        <w:t>.2.2.2</w:t>
      </w:r>
      <w:r>
        <w:tab/>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Pr>
          <w:rFonts w:hint="eastAsia"/>
          <w:lang w:eastAsia="zh-CN"/>
        </w:rPr>
        <w:t>C</w:t>
      </w:r>
      <w:r>
        <w:t>reat</w:t>
      </w:r>
      <w:r>
        <w:rPr>
          <w:rFonts w:hint="eastAsia"/>
          <w:lang w:eastAsia="zh-CN"/>
        </w:rPr>
        <w:t>ing</w:t>
      </w:r>
      <w:r>
        <w:t xml:space="preserve"> a subscription for </w:t>
      </w:r>
      <w:r>
        <w:rPr>
          <w:rFonts w:hint="eastAsia"/>
          <w:lang w:eastAsia="zh-CN"/>
        </w:rPr>
        <w:t xml:space="preserve">MSGin5G </w:t>
      </w:r>
      <w:r>
        <w:t>messages delivery</w:t>
      </w:r>
      <w:bookmarkEnd w:id="207"/>
      <w:bookmarkEnd w:id="208"/>
      <w:bookmarkEnd w:id="209"/>
    </w:p>
    <w:p w14:paraId="355EE840" w14:textId="77777777" w:rsidR="00A55155" w:rsidRDefault="00A55155" w:rsidP="00A55155"/>
    <w:p w14:paraId="1500C202" w14:textId="77777777" w:rsidR="00A55155" w:rsidRDefault="00A55155" w:rsidP="00A55155">
      <w:pPr>
        <w:pStyle w:val="Heading4"/>
      </w:pPr>
      <w:bookmarkStart w:id="210" w:name="_Toc66282040"/>
      <w:bookmarkStart w:id="211" w:name="_Toc34035304"/>
      <w:bookmarkStart w:id="212" w:name="_Toc59015447"/>
      <w:bookmarkStart w:id="213" w:name="_Toc38877443"/>
      <w:bookmarkStart w:id="214" w:name="_Toc36037601"/>
      <w:bookmarkStart w:id="215" w:name="_Toc73433556"/>
      <w:bookmarkStart w:id="216" w:name="_Toc73435653"/>
      <w:bookmarkStart w:id="217" w:name="_Toc45132704"/>
      <w:bookmarkStart w:id="218" w:name="_Toc68165916"/>
      <w:bookmarkStart w:id="219" w:name="_Toc43199525"/>
      <w:bookmarkStart w:id="220" w:name="_Toc83768253"/>
      <w:bookmarkStart w:id="221" w:name="_Toc75351469"/>
      <w:bookmarkStart w:id="222" w:name="_Toc73437059"/>
      <w:bookmarkStart w:id="223" w:name="_Toc63171003"/>
      <w:bookmarkStart w:id="224" w:name="_Toc70426208"/>
      <w:bookmarkStart w:id="225" w:name="_Toc36037297"/>
      <w:bookmarkStart w:id="226" w:name="_Toc89422485"/>
      <w:bookmarkStart w:id="227" w:name="_Toc89425270"/>
      <w:r>
        <w:t>5.</w:t>
      </w:r>
      <w:r>
        <w:rPr>
          <w:rFonts w:hint="eastAsia"/>
          <w:lang w:eastAsia="zh-CN"/>
        </w:rPr>
        <w:t>3</w:t>
      </w:r>
      <w:r>
        <w:t>.2.3</w:t>
      </w:r>
      <w:r>
        <w:tab/>
      </w:r>
      <w:r>
        <w:rPr>
          <w:rFonts w:hint="eastAsia"/>
          <w:lang w:eastAsia="zh-CN"/>
        </w:rPr>
        <w:t>MSG</w:t>
      </w:r>
      <w:r>
        <w:rPr>
          <w:rFonts w:hint="eastAsia"/>
          <w:lang w:val="en-US" w:eastAsia="zh-CN"/>
        </w:rPr>
        <w:t>S</w:t>
      </w:r>
      <w:r>
        <w:rPr>
          <w:rFonts w:hint="eastAsia"/>
          <w:lang w:eastAsia="zh-CN"/>
        </w:rPr>
        <w:t>_MSGDelivery</w:t>
      </w:r>
      <w:r>
        <w:t>_Unsubscribe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591F89A3" w14:textId="77777777" w:rsidR="00A55155" w:rsidRDefault="00A55155" w:rsidP="00A55155">
      <w:pPr>
        <w:pStyle w:val="Heading5"/>
      </w:pPr>
      <w:bookmarkStart w:id="228" w:name="_Toc43199526"/>
      <w:bookmarkStart w:id="229" w:name="_Toc66282041"/>
      <w:bookmarkStart w:id="230" w:name="_Toc83768254"/>
      <w:bookmarkStart w:id="231" w:name="_Toc68165917"/>
      <w:bookmarkStart w:id="232" w:name="_Toc36037602"/>
      <w:bookmarkStart w:id="233" w:name="_Toc75351470"/>
      <w:bookmarkStart w:id="234" w:name="_Toc63171004"/>
      <w:bookmarkStart w:id="235" w:name="_Toc73435654"/>
      <w:bookmarkStart w:id="236" w:name="_Toc36037298"/>
      <w:bookmarkStart w:id="237" w:name="_Toc38877444"/>
      <w:bookmarkStart w:id="238" w:name="_Toc34035305"/>
      <w:bookmarkStart w:id="239" w:name="_Toc70426209"/>
      <w:bookmarkStart w:id="240" w:name="_Toc59015448"/>
      <w:bookmarkStart w:id="241" w:name="_Toc73437060"/>
      <w:bookmarkStart w:id="242" w:name="_Toc73433557"/>
      <w:bookmarkStart w:id="243" w:name="_Toc45132705"/>
      <w:bookmarkStart w:id="244" w:name="_Toc89422486"/>
      <w:bookmarkStart w:id="245" w:name="_Toc89425271"/>
      <w:r>
        <w:t>5.</w:t>
      </w:r>
      <w:r>
        <w:rPr>
          <w:rFonts w:hint="eastAsia"/>
          <w:lang w:eastAsia="zh-CN"/>
        </w:rPr>
        <w:t>3</w:t>
      </w:r>
      <w:r>
        <w:t>.2.3.1</w:t>
      </w:r>
      <w:r>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29F013EC" w14:textId="77777777" w:rsidR="00A55155" w:rsidRDefault="00A55155" w:rsidP="00A55155">
      <w:r>
        <w:t>.</w:t>
      </w:r>
    </w:p>
    <w:p w14:paraId="7A39192D" w14:textId="77777777" w:rsidR="00A55155" w:rsidRDefault="00A55155" w:rsidP="00A55155">
      <w:pPr>
        <w:pStyle w:val="Heading5"/>
        <w:rPr>
          <w:lang w:eastAsia="zh-CN"/>
        </w:rPr>
      </w:pPr>
      <w:bookmarkStart w:id="246" w:name="_Toc66282042"/>
      <w:bookmarkStart w:id="247" w:name="_Toc36037603"/>
      <w:bookmarkStart w:id="248" w:name="_Toc68165918"/>
      <w:bookmarkStart w:id="249" w:name="_Toc73437061"/>
      <w:bookmarkStart w:id="250" w:name="_Toc70426210"/>
      <w:bookmarkStart w:id="251" w:name="_Toc59015449"/>
      <w:bookmarkStart w:id="252" w:name="_Toc73435655"/>
      <w:bookmarkStart w:id="253" w:name="_Toc73433558"/>
      <w:bookmarkStart w:id="254" w:name="_Toc75351471"/>
      <w:bookmarkStart w:id="255" w:name="_Toc43199527"/>
      <w:bookmarkStart w:id="256" w:name="_Toc45132706"/>
      <w:bookmarkStart w:id="257" w:name="_Toc34035306"/>
      <w:bookmarkStart w:id="258" w:name="_Toc36037299"/>
      <w:bookmarkStart w:id="259" w:name="_Toc38877445"/>
      <w:bookmarkStart w:id="260" w:name="_Toc63171005"/>
      <w:bookmarkStart w:id="261" w:name="_Toc83768255"/>
      <w:bookmarkStart w:id="262" w:name="_Toc89422487"/>
      <w:bookmarkStart w:id="263" w:name="_Toc89425272"/>
      <w:r>
        <w:t>5.</w:t>
      </w:r>
      <w:r>
        <w:rPr>
          <w:rFonts w:hint="eastAsia"/>
          <w:lang w:eastAsia="zh-CN"/>
        </w:rPr>
        <w:t>3</w:t>
      </w:r>
      <w:r>
        <w:t>.2.3.2</w:t>
      </w:r>
      <w:r>
        <w:tab/>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r>
        <w:rPr>
          <w:rFonts w:hint="eastAsia"/>
          <w:lang w:eastAsia="zh-CN"/>
        </w:rPr>
        <w:t>Deleting</w:t>
      </w:r>
      <w:r>
        <w:t xml:space="preserve"> a subscription for </w:t>
      </w:r>
      <w:r>
        <w:rPr>
          <w:rFonts w:hint="eastAsia"/>
          <w:lang w:eastAsia="zh-CN"/>
        </w:rPr>
        <w:t xml:space="preserve">MSGin5G </w:t>
      </w:r>
      <w:r>
        <w:t>messages delivery</w:t>
      </w:r>
      <w:bookmarkEnd w:id="261"/>
      <w:bookmarkEnd w:id="262"/>
      <w:bookmarkEnd w:id="263"/>
    </w:p>
    <w:p w14:paraId="7B87C862" w14:textId="77777777" w:rsidR="00A55155" w:rsidRDefault="00A55155" w:rsidP="00A55155"/>
    <w:p w14:paraId="231F4D51" w14:textId="77777777" w:rsidR="00A55155" w:rsidRDefault="00A55155" w:rsidP="00A55155">
      <w:pPr>
        <w:pStyle w:val="Heading4"/>
        <w:rPr>
          <w:lang w:eastAsia="zh-CN"/>
        </w:rPr>
      </w:pPr>
      <w:bookmarkStart w:id="264" w:name="_Toc73437062"/>
      <w:bookmarkStart w:id="265" w:name="_Toc43199528"/>
      <w:bookmarkStart w:id="266" w:name="_Toc36037604"/>
      <w:bookmarkStart w:id="267" w:name="_Toc38877446"/>
      <w:bookmarkStart w:id="268" w:name="_Toc73433559"/>
      <w:bookmarkStart w:id="269" w:name="_Toc34035307"/>
      <w:bookmarkStart w:id="270" w:name="_Toc59015450"/>
      <w:bookmarkStart w:id="271" w:name="_Toc68165919"/>
      <w:bookmarkStart w:id="272" w:name="_Toc70426211"/>
      <w:bookmarkStart w:id="273" w:name="_Toc63171006"/>
      <w:bookmarkStart w:id="274" w:name="_Toc45132707"/>
      <w:bookmarkStart w:id="275" w:name="_Toc73435656"/>
      <w:bookmarkStart w:id="276" w:name="_Toc66282043"/>
      <w:bookmarkStart w:id="277" w:name="_Toc75351472"/>
      <w:bookmarkStart w:id="278" w:name="_Toc36037300"/>
      <w:bookmarkStart w:id="279" w:name="_Toc83768256"/>
      <w:bookmarkStart w:id="280" w:name="_Toc89422488"/>
      <w:bookmarkStart w:id="281" w:name="_Toc89425273"/>
      <w:r>
        <w:t>5.</w:t>
      </w:r>
      <w:r>
        <w:rPr>
          <w:rFonts w:hint="eastAsia"/>
          <w:lang w:eastAsia="zh-CN"/>
        </w:rPr>
        <w:t>3</w:t>
      </w:r>
      <w:r>
        <w:t>.2.4</w:t>
      </w:r>
      <w:r>
        <w:tab/>
      </w:r>
      <w:bookmarkEnd w:id="170"/>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Pr>
          <w:rFonts w:hint="eastAsia"/>
          <w:lang w:eastAsia="zh-CN"/>
        </w:rPr>
        <w:t>MSGS_MSGDelivery_</w:t>
      </w:r>
      <w:r>
        <w:t>AS</w:t>
      </w:r>
      <w:r>
        <w:rPr>
          <w:rFonts w:hint="eastAsia"/>
          <w:lang w:eastAsia="zh-CN"/>
        </w:rPr>
        <w:t>ODelivery</w:t>
      </w:r>
      <w:bookmarkEnd w:id="279"/>
      <w:bookmarkEnd w:id="280"/>
      <w:bookmarkEnd w:id="281"/>
    </w:p>
    <w:p w14:paraId="02E5DDB1" w14:textId="77777777" w:rsidR="00A55155" w:rsidRDefault="00A55155" w:rsidP="00A55155">
      <w:pPr>
        <w:pStyle w:val="Guidance"/>
      </w:pPr>
      <w:r>
        <w:rPr>
          <w:rFonts w:hint="eastAsia"/>
        </w:rPr>
        <w:t xml:space="preserve">This clause describes the service operation of AS originating MSGin5G message delivery API. </w:t>
      </w:r>
    </w:p>
    <w:p w14:paraId="47768ACB" w14:textId="77777777" w:rsidR="00A55155" w:rsidRDefault="00A55155" w:rsidP="00A55155">
      <w:pPr>
        <w:pStyle w:val="Heading5"/>
      </w:pPr>
      <w:bookmarkStart w:id="282" w:name="_Toc68165920"/>
      <w:bookmarkStart w:id="283" w:name="_Toc36037605"/>
      <w:bookmarkStart w:id="284" w:name="_Toc59015451"/>
      <w:bookmarkStart w:id="285" w:name="_Toc45132708"/>
      <w:bookmarkStart w:id="286" w:name="_Toc43199529"/>
      <w:bookmarkStart w:id="287" w:name="_Toc38877447"/>
      <w:bookmarkStart w:id="288" w:name="_Toc510696592"/>
      <w:bookmarkStart w:id="289" w:name="_Toc73433560"/>
      <w:bookmarkStart w:id="290" w:name="_Toc66282044"/>
      <w:bookmarkStart w:id="291" w:name="_Toc75351473"/>
      <w:bookmarkStart w:id="292" w:name="_Toc83768257"/>
      <w:bookmarkStart w:id="293" w:name="_Toc73437063"/>
      <w:bookmarkStart w:id="294" w:name="_Toc34035308"/>
      <w:bookmarkStart w:id="295" w:name="_Toc36037301"/>
      <w:bookmarkStart w:id="296" w:name="_Toc73435657"/>
      <w:bookmarkStart w:id="297" w:name="_Toc63171007"/>
      <w:bookmarkStart w:id="298" w:name="_Toc70426212"/>
      <w:bookmarkStart w:id="299" w:name="_Toc89422489"/>
      <w:bookmarkStart w:id="300" w:name="_Toc89425274"/>
      <w:r>
        <w:lastRenderedPageBreak/>
        <w:t>5.</w:t>
      </w:r>
      <w:r>
        <w:rPr>
          <w:rFonts w:hint="eastAsia"/>
          <w:lang w:eastAsia="zh-CN"/>
        </w:rPr>
        <w:t>3</w:t>
      </w:r>
      <w:r>
        <w:t>.2.4.1</w:t>
      </w:r>
      <w:r>
        <w:tab/>
        <w:t>General</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29B77022" w14:textId="77777777" w:rsidR="00A55155" w:rsidRDefault="00A55155" w:rsidP="00A55155">
      <w:pPr>
        <w:pStyle w:val="B10"/>
        <w:ind w:left="0" w:firstLine="0"/>
        <w:rPr>
          <w:lang w:val="en-US" w:eastAsia="zh-CN"/>
        </w:rPr>
      </w:pPr>
      <w:r>
        <w:rPr>
          <w:lang w:val="en-US" w:eastAsia="zh-CN"/>
        </w:rPr>
        <w:t>This service operation corresponding to the Send_MSGin5G_Message operation in M5S_AS_Originating_Message_Delivery API defined in 3GPP TS 23.554 [2], is used by AS to deliver MSGin5G message to the MSGin5G Server</w:t>
      </w:r>
      <w:r>
        <w:rPr>
          <w:rFonts w:hint="eastAsia"/>
          <w:lang w:val="en-US" w:eastAsia="zh-CN"/>
        </w:rPr>
        <w:t>.</w:t>
      </w:r>
    </w:p>
    <w:p w14:paraId="7D557F6C" w14:textId="77777777" w:rsidR="00A55155" w:rsidRDefault="00A55155" w:rsidP="00A55155">
      <w:pPr>
        <w:pStyle w:val="Heading5"/>
      </w:pPr>
      <w:bookmarkStart w:id="301" w:name="_Toc73437064"/>
      <w:bookmarkStart w:id="302" w:name="_Toc510696593"/>
      <w:bookmarkStart w:id="303" w:name="_Toc73433561"/>
      <w:bookmarkStart w:id="304" w:name="_Toc83768258"/>
      <w:bookmarkStart w:id="305" w:name="_Toc75351474"/>
      <w:bookmarkStart w:id="306" w:name="_Toc36037302"/>
      <w:bookmarkStart w:id="307" w:name="_Toc59015452"/>
      <w:bookmarkStart w:id="308" w:name="_Toc73435658"/>
      <w:bookmarkStart w:id="309" w:name="_Toc43199530"/>
      <w:bookmarkStart w:id="310" w:name="_Toc70426213"/>
      <w:bookmarkStart w:id="311" w:name="_Toc66282045"/>
      <w:bookmarkStart w:id="312" w:name="_Toc45132709"/>
      <w:bookmarkStart w:id="313" w:name="_Toc68165921"/>
      <w:bookmarkStart w:id="314" w:name="_Toc36037606"/>
      <w:bookmarkStart w:id="315" w:name="_Toc38877448"/>
      <w:bookmarkStart w:id="316" w:name="_Toc34035309"/>
      <w:bookmarkStart w:id="317" w:name="_Toc63171008"/>
      <w:bookmarkStart w:id="318" w:name="_Toc89422490"/>
      <w:bookmarkStart w:id="319" w:name="_Toc89425275"/>
      <w:r>
        <w:t>5.</w:t>
      </w:r>
      <w:r>
        <w:rPr>
          <w:rFonts w:hint="eastAsia"/>
          <w:lang w:eastAsia="zh-CN"/>
        </w:rPr>
        <w:t>3</w:t>
      </w:r>
      <w:r>
        <w:t>.2.4.2</w:t>
      </w:r>
      <w:r>
        <w:tab/>
      </w:r>
      <w:r>
        <w:rPr>
          <w:rFonts w:hint="eastAsia"/>
          <w:lang w:eastAsia="zh-CN"/>
        </w:rPr>
        <w:t>AS</w:t>
      </w:r>
      <w:r>
        <w:t xml:space="preserve"> Originating </w:t>
      </w:r>
      <w:r>
        <w:rPr>
          <w:rFonts w:hint="eastAsia"/>
          <w:lang w:eastAsia="zh-CN"/>
        </w:rPr>
        <w:t xml:space="preserve">MSGin5G </w:t>
      </w:r>
      <w:r>
        <w:t>Message Delivery</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54063F7B" w14:textId="77777777" w:rsidR="00A55155" w:rsidRDefault="00A55155" w:rsidP="00A55155">
      <w:pPr>
        <w:pStyle w:val="TH"/>
        <w:rPr>
          <w:lang w:eastAsia="zh-CN"/>
        </w:rPr>
      </w:pPr>
      <w:r w:rsidRPr="008D5ECC">
        <w:rPr>
          <w:rFonts w:hint="eastAsia"/>
          <w:lang w:val="fr-FR" w:eastAsia="zh-CN"/>
        </w:rPr>
        <w:object w:dxaOrig="9040" w:dyaOrig="2221" w14:anchorId="6B9FFE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435.9pt;height:106.6pt" o:ole="">
            <v:imagedata r:id="rId14" o:title=""/>
          </v:shape>
          <o:OLEObject Type="Embed" ProgID="Visio.Drawing.11" ShapeID="_x0000_i1051" DrawAspect="Content" ObjectID="_1700038443" r:id="rId15"/>
        </w:object>
      </w:r>
    </w:p>
    <w:p w14:paraId="0EBE253B" w14:textId="77777777" w:rsidR="00A55155" w:rsidRDefault="00A55155" w:rsidP="00A55155">
      <w:pPr>
        <w:pStyle w:val="TF"/>
        <w:rPr>
          <w:lang w:eastAsia="zh-CN"/>
        </w:rPr>
      </w:pPr>
      <w:r>
        <w:rPr>
          <w:rFonts w:hint="eastAsia"/>
          <w:lang w:eastAsia="zh-CN"/>
        </w:rPr>
        <w:t>Figure 5.3.2.4.2-1: AS Originating MSGin5G Message Delivery</w:t>
      </w:r>
    </w:p>
    <w:p w14:paraId="2FA71037" w14:textId="77777777" w:rsidR="00A55155" w:rsidRDefault="00A55155" w:rsidP="00A55155">
      <w:pPr>
        <w:rPr>
          <w:lang w:val="en-US" w:eastAsia="zh-CN"/>
        </w:rPr>
      </w:pPr>
      <w:r>
        <w:rPr>
          <w:rFonts w:hint="eastAsia"/>
          <w:lang w:val="en-US" w:eastAsia="zh-CN"/>
        </w:rPr>
        <w:t>When the AS needs to send the message to the MSGin5G Server, the AS shall send the HTTP POST method as step 1 of the figure 5.3.2.4.2-1 to request to create "AS Message Deliveries".</w:t>
      </w:r>
    </w:p>
    <w:p w14:paraId="3725E845" w14:textId="77777777" w:rsidR="00A55155" w:rsidRDefault="00A55155" w:rsidP="00A55155">
      <w:pPr>
        <w:rPr>
          <w:lang w:val="en-US" w:eastAsia="zh-CN"/>
        </w:rPr>
      </w:pPr>
      <w:r>
        <w:rPr>
          <w:rFonts w:hint="eastAsia"/>
          <w:lang w:val="en-US" w:eastAsia="zh-CN"/>
        </w:rPr>
        <w:t>The AS shall include ASMessageDelivery data structure in the payload body of the HTTP POST to request a creation of representation of the "AS Message Deliveries" resource. The "AS Message Deliveries" resource is created as described below.</w:t>
      </w:r>
    </w:p>
    <w:p w14:paraId="444C742F" w14:textId="77777777" w:rsidR="00A55155" w:rsidRDefault="00A55155" w:rsidP="00A55155">
      <w:pPr>
        <w:rPr>
          <w:lang w:val="en-US" w:eastAsia="zh-CN"/>
        </w:rPr>
      </w:pPr>
      <w:r>
        <w:rPr>
          <w:rFonts w:hint="eastAsia"/>
          <w:lang w:val="en-US" w:eastAsia="zh-CN"/>
        </w:rPr>
        <w:t>The ASMessageDelivery data structure shall include:</w:t>
      </w:r>
    </w:p>
    <w:p w14:paraId="4412161A" w14:textId="77777777" w:rsidR="00A55155" w:rsidRDefault="00A55155" w:rsidP="00A55155">
      <w:pPr>
        <w:pStyle w:val="B10"/>
        <w:rPr>
          <w:lang w:val="en-US" w:eastAsia="zh-CN"/>
        </w:rPr>
      </w:pPr>
      <w:r>
        <w:rPr>
          <w:rFonts w:hint="eastAsia"/>
          <w:lang w:val="en-US" w:eastAsia="zh-CN"/>
        </w:rPr>
        <w:t>-</w:t>
      </w:r>
      <w:r>
        <w:rPr>
          <w:rFonts w:hint="eastAsia"/>
          <w:lang w:val="en-US" w:eastAsia="zh-CN"/>
        </w:rPr>
        <w:tab/>
        <w:t>The AS Service ID within the "originServiceId" attribute;</w:t>
      </w:r>
    </w:p>
    <w:p w14:paraId="04E6B3EC" w14:textId="77777777" w:rsidR="00A55155" w:rsidRDefault="00A55155" w:rsidP="00A55155">
      <w:pPr>
        <w:pStyle w:val="B10"/>
        <w:rPr>
          <w:lang w:val="en-US" w:eastAsia="zh-CN"/>
        </w:rPr>
      </w:pPr>
      <w:r>
        <w:rPr>
          <w:rFonts w:hint="eastAsia"/>
          <w:lang w:val="en-US" w:eastAsia="zh-CN"/>
        </w:rPr>
        <w:t>-</w:t>
      </w:r>
      <w:r>
        <w:rPr>
          <w:rFonts w:hint="eastAsia"/>
          <w:lang w:val="en-US" w:eastAsia="zh-CN"/>
        </w:rPr>
        <w:tab/>
        <w:t>The Message ID within the "messageId" attribute; and</w:t>
      </w:r>
    </w:p>
    <w:p w14:paraId="21911B5C" w14:textId="77777777" w:rsidR="00A55155" w:rsidRDefault="00A55155" w:rsidP="00A55155">
      <w:pPr>
        <w:pStyle w:val="B10"/>
        <w:rPr>
          <w:lang w:val="en-US" w:eastAsia="zh-CN"/>
        </w:rPr>
      </w:pPr>
      <w:r>
        <w:rPr>
          <w:rFonts w:hint="eastAsia"/>
          <w:lang w:val="en-US" w:eastAsia="zh-CN"/>
        </w:rPr>
        <w:t>-</w:t>
      </w:r>
      <w:r>
        <w:rPr>
          <w:rFonts w:hint="eastAsia"/>
          <w:lang w:val="en-US" w:eastAsia="zh-CN"/>
        </w:rPr>
        <w:tab/>
        <w:t>The store and forward flag within the "storeAndForwardFlag" attribute;</w:t>
      </w:r>
    </w:p>
    <w:p w14:paraId="56D35BDB" w14:textId="77777777" w:rsidR="00A55155" w:rsidRDefault="00A55155" w:rsidP="00A55155">
      <w:pPr>
        <w:pStyle w:val="B10"/>
        <w:rPr>
          <w:lang w:val="en-US" w:eastAsia="zh-CN"/>
        </w:rPr>
      </w:pPr>
      <w:r>
        <w:rPr>
          <w:rFonts w:hint="eastAsia"/>
          <w:lang w:val="en-US" w:eastAsia="zh-CN"/>
        </w:rPr>
        <w:t>and may include:</w:t>
      </w:r>
    </w:p>
    <w:p w14:paraId="0577CCAF" w14:textId="77777777" w:rsidR="00A55155" w:rsidRDefault="00A55155" w:rsidP="00A55155">
      <w:pPr>
        <w:pStyle w:val="B10"/>
        <w:rPr>
          <w:lang w:val="en-US" w:eastAsia="zh-CN"/>
        </w:rPr>
      </w:pPr>
      <w:r>
        <w:rPr>
          <w:rFonts w:hint="eastAsia"/>
          <w:lang w:val="en-US" w:eastAsia="zh-CN"/>
        </w:rPr>
        <w:t>-</w:t>
      </w:r>
      <w:r>
        <w:rPr>
          <w:rFonts w:hint="eastAsia"/>
          <w:lang w:val="en-US" w:eastAsia="zh-CN"/>
        </w:rPr>
        <w:tab/>
        <w:t>The Recipient UE Service ID within the "recipientServiceId" attribute;</w:t>
      </w:r>
    </w:p>
    <w:p w14:paraId="5FF40D2B" w14:textId="77777777" w:rsidR="00A55155" w:rsidRDefault="00A55155" w:rsidP="00A55155">
      <w:pPr>
        <w:pStyle w:val="B10"/>
        <w:rPr>
          <w:lang w:val="en-US" w:eastAsia="zh-CN"/>
        </w:rPr>
      </w:pPr>
      <w:r>
        <w:rPr>
          <w:rFonts w:hint="eastAsia"/>
          <w:lang w:val="en-US" w:eastAsia="zh-CN"/>
        </w:rPr>
        <w:t>-</w:t>
      </w:r>
      <w:r>
        <w:rPr>
          <w:rFonts w:hint="eastAsia"/>
          <w:lang w:val="en-US" w:eastAsia="zh-CN"/>
        </w:rPr>
        <w:tab/>
        <w:t>The Group Service ID within the "groupServiceId" attribute;</w:t>
      </w:r>
    </w:p>
    <w:p w14:paraId="30AA2248" w14:textId="77777777" w:rsidR="00A55155" w:rsidRDefault="00A55155" w:rsidP="00A55155">
      <w:pPr>
        <w:pStyle w:val="B10"/>
        <w:rPr>
          <w:lang w:val="en-US" w:eastAsia="zh-CN"/>
        </w:rPr>
      </w:pPr>
      <w:r>
        <w:rPr>
          <w:rFonts w:hint="eastAsia"/>
          <w:lang w:val="en-US" w:eastAsia="zh-CN"/>
        </w:rPr>
        <w:t>-</w:t>
      </w:r>
      <w:r>
        <w:rPr>
          <w:rFonts w:hint="eastAsia"/>
          <w:lang w:val="en-US" w:eastAsia="zh-CN"/>
        </w:rPr>
        <w:tab/>
        <w:t>The Broadcast Area ID within the "broadcastAreaId" attribute;</w:t>
      </w:r>
    </w:p>
    <w:p w14:paraId="09F20112" w14:textId="77777777" w:rsidR="00A55155" w:rsidRDefault="00A55155" w:rsidP="00A55155">
      <w:pPr>
        <w:pStyle w:val="B10"/>
        <w:rPr>
          <w:lang w:val="en-US" w:eastAsia="zh-CN"/>
        </w:rPr>
      </w:pPr>
      <w:r>
        <w:rPr>
          <w:rFonts w:hint="eastAsia"/>
          <w:lang w:val="en-US" w:eastAsia="zh-CN"/>
        </w:rPr>
        <w:t>-</w:t>
      </w:r>
      <w:r>
        <w:rPr>
          <w:rFonts w:hint="eastAsia"/>
          <w:lang w:val="en-US" w:eastAsia="zh-CN"/>
        </w:rPr>
        <w:tab/>
        <w:t>The Messaging Topic within the "messageTopic" attribute;</w:t>
      </w:r>
    </w:p>
    <w:p w14:paraId="241FCC02" w14:textId="77777777" w:rsidR="00A55155" w:rsidRDefault="00A55155" w:rsidP="00A55155">
      <w:pPr>
        <w:pStyle w:val="NO"/>
        <w:rPr>
          <w:lang w:val="en-US" w:eastAsia="zh-CN"/>
        </w:rPr>
      </w:pPr>
      <w:r>
        <w:rPr>
          <w:rFonts w:hint="eastAsia"/>
          <w:lang w:val="en-US" w:eastAsia="zh-CN"/>
        </w:rPr>
        <w:t>NOTE:</w:t>
      </w:r>
      <w:r>
        <w:rPr>
          <w:rFonts w:hint="eastAsia"/>
          <w:lang w:val="en-US" w:eastAsia="zh-CN"/>
        </w:rPr>
        <w:tab/>
        <w:t>Only one of Recipient UE Service ID, Group Service ID, Broadcast Area ID, Messaging Topic shall be included.</w:t>
      </w:r>
    </w:p>
    <w:p w14:paraId="72E2329A" w14:textId="77777777" w:rsidR="00A55155" w:rsidRDefault="00A55155" w:rsidP="00A55155">
      <w:pPr>
        <w:pStyle w:val="B10"/>
        <w:rPr>
          <w:lang w:val="en-US" w:eastAsia="zh-CN"/>
        </w:rPr>
      </w:pPr>
      <w:r>
        <w:rPr>
          <w:lang w:val="en-US" w:eastAsia="zh-CN"/>
        </w:rPr>
        <w:t>-</w:t>
      </w:r>
      <w:r>
        <w:rPr>
          <w:lang w:val="en-US" w:eastAsia="zh-CN"/>
        </w:rPr>
        <w:tab/>
        <w:t>The Application ID within the "appId" attribute;</w:t>
      </w:r>
    </w:p>
    <w:p w14:paraId="6ABC41E4" w14:textId="77777777" w:rsidR="00A55155" w:rsidRDefault="00A55155" w:rsidP="00A55155">
      <w:pPr>
        <w:pStyle w:val="B10"/>
        <w:rPr>
          <w:lang w:eastAsia="zh-CN"/>
        </w:rPr>
      </w:pPr>
      <w:r>
        <w:rPr>
          <w:lang w:val="en-US" w:eastAsia="zh-CN"/>
        </w:rPr>
        <w:t>-</w:t>
      </w:r>
      <w:r>
        <w:rPr>
          <w:lang w:val="en-US" w:eastAsia="zh-CN"/>
        </w:rPr>
        <w:tab/>
        <w:t>The security credentials within the "securityCredentials" attribute;</w:t>
      </w:r>
    </w:p>
    <w:p w14:paraId="5338C316" w14:textId="77777777" w:rsidR="00A55155" w:rsidRDefault="00A55155" w:rsidP="00A55155">
      <w:pPr>
        <w:pStyle w:val="EditorsNote"/>
        <w:rPr>
          <w:lang w:eastAsia="zh-CN"/>
        </w:rPr>
      </w:pPr>
      <w:r>
        <w:rPr>
          <w:lang w:val="en-US" w:eastAsia="zh-CN"/>
        </w:rPr>
        <w:t>Editor's Note:</w:t>
      </w:r>
      <w:r>
        <w:rPr>
          <w:lang w:val="en-US" w:eastAsia="zh-CN"/>
        </w:rPr>
        <w:tab/>
        <w:t>The security credentials is to be updated based on SA3 conclusion.</w:t>
      </w:r>
    </w:p>
    <w:p w14:paraId="43A0F51D" w14:textId="77777777" w:rsidR="00A55155" w:rsidRDefault="00A55155" w:rsidP="00A55155">
      <w:pPr>
        <w:pStyle w:val="B10"/>
        <w:rPr>
          <w:lang w:val="en-US" w:eastAsia="zh-CN"/>
        </w:rPr>
      </w:pPr>
      <w:r>
        <w:rPr>
          <w:lang w:val="en-US" w:eastAsia="zh-CN"/>
        </w:rPr>
        <w:t>-</w:t>
      </w:r>
      <w:r>
        <w:rPr>
          <w:lang w:val="en-US" w:eastAsia="zh-CN"/>
        </w:rPr>
        <w:tab/>
        <w:t>The indication whether the message delivery status report is required within the "deliveryStatusRequired" attribute;</w:t>
      </w:r>
    </w:p>
    <w:p w14:paraId="10E83660" w14:textId="77777777" w:rsidR="00A55155" w:rsidRDefault="00A55155" w:rsidP="00A55155">
      <w:pPr>
        <w:pStyle w:val="B10"/>
        <w:rPr>
          <w:lang w:val="en-US" w:eastAsia="zh-CN"/>
        </w:rPr>
      </w:pPr>
      <w:r>
        <w:rPr>
          <w:lang w:val="en-US" w:eastAsia="zh-CN"/>
        </w:rPr>
        <w:t>-</w:t>
      </w:r>
      <w:r>
        <w:rPr>
          <w:lang w:val="en-US" w:eastAsia="zh-CN"/>
        </w:rPr>
        <w:tab/>
        <w:t>The Payload within the "payload" attribute;</w:t>
      </w:r>
    </w:p>
    <w:p w14:paraId="377AB660" w14:textId="77777777" w:rsidR="00A55155" w:rsidRDefault="00A55155" w:rsidP="00A55155">
      <w:pPr>
        <w:pStyle w:val="B10"/>
        <w:rPr>
          <w:lang w:val="en-US" w:eastAsia="zh-CN"/>
        </w:rPr>
      </w:pPr>
      <w:r>
        <w:rPr>
          <w:lang w:val="en-US" w:eastAsia="zh-CN"/>
        </w:rPr>
        <w:t>-</w:t>
      </w:r>
      <w:r>
        <w:rPr>
          <w:lang w:val="en-US" w:eastAsia="zh-CN"/>
        </w:rPr>
        <w:tab/>
        <w:t>The priority type within the "priority" attribute;</w:t>
      </w:r>
    </w:p>
    <w:p w14:paraId="79B34EDF" w14:textId="77777777" w:rsidR="00A55155" w:rsidRDefault="00A55155" w:rsidP="00A55155">
      <w:pPr>
        <w:pStyle w:val="B10"/>
        <w:rPr>
          <w:lang w:val="en-US" w:eastAsia="zh-CN"/>
        </w:rPr>
      </w:pPr>
      <w:r>
        <w:rPr>
          <w:lang w:val="en-US" w:eastAsia="zh-CN"/>
        </w:rPr>
        <w:t>-</w:t>
      </w:r>
      <w:r>
        <w:rPr>
          <w:lang w:val="en-US" w:eastAsia="zh-CN"/>
        </w:rPr>
        <w:tab/>
        <w:t>The message segment flag within the "messageSegmentFlag" attribute;</w:t>
      </w:r>
    </w:p>
    <w:p w14:paraId="6EE5C495" w14:textId="77777777" w:rsidR="00A55155" w:rsidRDefault="00A55155" w:rsidP="00A55155">
      <w:pPr>
        <w:pStyle w:val="B10"/>
        <w:rPr>
          <w:lang w:eastAsia="zh-CN"/>
        </w:rPr>
      </w:pPr>
      <w:r>
        <w:rPr>
          <w:lang w:val="en-US" w:eastAsia="zh-CN"/>
        </w:rPr>
        <w:t>-</w:t>
      </w:r>
      <w:r>
        <w:rPr>
          <w:lang w:val="en-US" w:eastAsia="zh-CN"/>
        </w:rPr>
        <w:tab/>
        <w:t>The message segment parameters within the "messageSegmentParameters" attribute, this attribute may include:</w:t>
      </w:r>
    </w:p>
    <w:p w14:paraId="7FB386D4" w14:textId="77777777" w:rsidR="00A55155" w:rsidRDefault="00A55155" w:rsidP="00A55155">
      <w:pPr>
        <w:pStyle w:val="B2"/>
        <w:rPr>
          <w:lang w:val="en-US" w:eastAsia="zh-CN"/>
        </w:rPr>
      </w:pPr>
      <w:r>
        <w:rPr>
          <w:lang w:val="en-US" w:eastAsia="zh-CN"/>
        </w:rPr>
        <w:t>-</w:t>
      </w:r>
      <w:r>
        <w:rPr>
          <w:lang w:val="en-US" w:eastAsia="zh-CN"/>
        </w:rPr>
        <w:tab/>
        <w:t>The segmentation set identifier within the "segIdentifier" attribute;</w:t>
      </w:r>
    </w:p>
    <w:p w14:paraId="25487937" w14:textId="77777777" w:rsidR="00A55155" w:rsidRDefault="00A55155" w:rsidP="00A55155">
      <w:pPr>
        <w:pStyle w:val="B2"/>
        <w:rPr>
          <w:lang w:val="en-US" w:eastAsia="zh-CN"/>
        </w:rPr>
      </w:pPr>
      <w:r>
        <w:rPr>
          <w:lang w:val="en-US" w:eastAsia="zh-CN"/>
        </w:rPr>
        <w:lastRenderedPageBreak/>
        <w:t>-</w:t>
      </w:r>
      <w:r>
        <w:rPr>
          <w:lang w:val="en-US" w:eastAsia="zh-CN"/>
        </w:rPr>
        <w:tab/>
        <w:t>The total number of message segments within the "totalNumSeg" attribute;</w:t>
      </w:r>
    </w:p>
    <w:p w14:paraId="685EF2BE" w14:textId="77777777" w:rsidR="00A55155" w:rsidRDefault="00A55155" w:rsidP="00A55155">
      <w:pPr>
        <w:pStyle w:val="B2"/>
        <w:rPr>
          <w:lang w:val="en-US" w:eastAsia="zh-CN"/>
        </w:rPr>
      </w:pPr>
      <w:r>
        <w:rPr>
          <w:lang w:val="en-US" w:eastAsia="zh-CN"/>
        </w:rPr>
        <w:t>-</w:t>
      </w:r>
      <w:r>
        <w:rPr>
          <w:lang w:val="en-US" w:eastAsia="zh-CN"/>
        </w:rPr>
        <w:tab/>
        <w:t>The message segment number within the "segNum" attribute;</w:t>
      </w:r>
    </w:p>
    <w:p w14:paraId="1D9352F8" w14:textId="77777777" w:rsidR="00A55155" w:rsidRDefault="00A55155" w:rsidP="00A55155">
      <w:pPr>
        <w:pStyle w:val="B2"/>
        <w:rPr>
          <w:lang w:eastAsia="zh-CN"/>
        </w:rPr>
      </w:pPr>
      <w:r>
        <w:rPr>
          <w:lang w:val="en-US" w:eastAsia="zh-CN"/>
        </w:rPr>
        <w:t>-</w:t>
      </w:r>
      <w:r>
        <w:rPr>
          <w:lang w:val="en-US" w:eastAsia="zh-CN"/>
        </w:rPr>
        <w:tab/>
        <w:t>The last segment flag within the "lastSegFlag" attribute;</w:t>
      </w:r>
    </w:p>
    <w:p w14:paraId="37E2B5CF" w14:textId="77777777" w:rsidR="00A55155" w:rsidRDefault="00A55155" w:rsidP="00A55155">
      <w:pPr>
        <w:pStyle w:val="B10"/>
        <w:rPr>
          <w:lang w:eastAsia="zh-CN"/>
        </w:rPr>
      </w:pPr>
      <w:r>
        <w:rPr>
          <w:lang w:val="en-US" w:eastAsia="zh-CN"/>
        </w:rPr>
        <w:t>-</w:t>
      </w:r>
      <w:r>
        <w:rPr>
          <w:lang w:val="en-US" w:eastAsia="zh-CN"/>
        </w:rPr>
        <w:tab/>
        <w:t>The store and forward parameters within the "storeAndForwardParameters" attribute, this attribute may include:</w:t>
      </w:r>
    </w:p>
    <w:p w14:paraId="0F658524" w14:textId="77777777" w:rsidR="00A55155" w:rsidRDefault="00A55155" w:rsidP="00A55155">
      <w:pPr>
        <w:pStyle w:val="B2"/>
        <w:rPr>
          <w:lang w:eastAsia="zh-CN"/>
        </w:rPr>
      </w:pPr>
      <w:r>
        <w:rPr>
          <w:lang w:val="en-US" w:eastAsia="zh-CN"/>
        </w:rPr>
        <w:t>-</w:t>
      </w:r>
      <w:r>
        <w:rPr>
          <w:lang w:val="en-US" w:eastAsia="zh-CN"/>
        </w:rPr>
        <w:tab/>
        <w:t>The message expiration time within the "expirationTime" attribute;</w:t>
      </w:r>
    </w:p>
    <w:p w14:paraId="44B17FBC" w14:textId="77777777" w:rsidR="00A55155" w:rsidRDefault="00A55155" w:rsidP="00A55155">
      <w:pPr>
        <w:pStyle w:val="B10"/>
        <w:rPr>
          <w:lang w:val="en-US" w:eastAsia="zh-CN"/>
        </w:rPr>
      </w:pPr>
      <w:r>
        <w:rPr>
          <w:lang w:val="en-US" w:eastAsia="zh-CN"/>
        </w:rPr>
        <w:t>-</w:t>
      </w:r>
      <w:r>
        <w:rPr>
          <w:lang w:val="en-US" w:eastAsia="zh-CN"/>
        </w:rPr>
        <w:tab/>
        <w:t>The latency within the "latency" attribute.</w:t>
      </w:r>
    </w:p>
    <w:p w14:paraId="687E17FA" w14:textId="77777777" w:rsidR="00A55155" w:rsidRDefault="00A55155" w:rsidP="00A55155">
      <w:pPr>
        <w:pStyle w:val="EditorsNote"/>
        <w:rPr>
          <w:lang w:val="en-US" w:eastAsia="zh-CN"/>
        </w:rPr>
      </w:pPr>
      <w:r>
        <w:rPr>
          <w:lang w:val="en-US" w:eastAsia="zh-CN"/>
        </w:rPr>
        <w:t>Editor's Note:</w:t>
      </w:r>
      <w:r>
        <w:rPr>
          <w:lang w:val="en-US" w:eastAsia="zh-CN"/>
        </w:rPr>
        <w:tab/>
        <w:t>whether the above attributes are all necessary is FFS.</w:t>
      </w:r>
    </w:p>
    <w:p w14:paraId="486AB301" w14:textId="77777777" w:rsidR="00A55155" w:rsidRDefault="00A55155" w:rsidP="00A55155">
      <w:pPr>
        <w:rPr>
          <w:lang w:eastAsia="zh-CN"/>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"AS Message Deliveries", addressed by a URI as defined in clause 8.2.2.2.2. The MSGin5G Server shall respond to the AS with a 201 Created message.</w:t>
      </w:r>
    </w:p>
    <w:p w14:paraId="4061F765" w14:textId="0D59C5EC" w:rsidR="00A55155" w:rsidRDefault="00A55155" w:rsidP="00A55155">
      <w:pPr>
        <w:rPr>
          <w:lang w:val="en-US" w:eastAsia="zh-CN"/>
        </w:rPr>
      </w:pPr>
      <w:r>
        <w:rPr>
          <w:lang w:val="en-US" w:eastAsia="zh-CN"/>
        </w:rPr>
        <w:t xml:space="preserve">If errors occur when processing the HTTP POST request, the MSGin5G Server shall apply error handling procedures as specified in </w:t>
      </w:r>
      <w:r>
        <w:rPr>
          <w:lang w:val="en-US" w:eastAsia="zh-CN"/>
        </w:rPr>
        <w:t>clause</w:t>
      </w:r>
      <w:r>
        <w:rPr>
          <w:lang w:val="en-US" w:eastAsia="zh-CN"/>
        </w:rPr>
        <w:t> 8.2.6.</w:t>
      </w:r>
    </w:p>
    <w:p w14:paraId="095CA2DB" w14:textId="77777777" w:rsidR="00A55155" w:rsidRDefault="00A55155" w:rsidP="00A55155">
      <w:pPr>
        <w:pStyle w:val="EditorsNote"/>
        <w:rPr>
          <w:lang w:val="en-US" w:eastAsia="zh-CN"/>
        </w:rPr>
      </w:pPr>
      <w:r>
        <w:rPr>
          <w:lang w:val="en-US" w:eastAsia="zh-CN"/>
        </w:rPr>
        <w:t>Editor's Note:</w:t>
      </w:r>
      <w:r>
        <w:rPr>
          <w:lang w:val="en-US" w:eastAsia="zh-CN"/>
        </w:rPr>
        <w:tab/>
        <w:t>error handling will be defined in clause 8.2.6.</w:t>
      </w:r>
    </w:p>
    <w:p w14:paraId="41E051C6" w14:textId="77777777" w:rsidR="00A55155" w:rsidRDefault="00A55155" w:rsidP="00A55155">
      <w:pPr>
        <w:rPr>
          <w:lang w:val="en-US" w:eastAsia="zh-CN"/>
        </w:rPr>
      </w:pPr>
    </w:p>
    <w:p w14:paraId="55ADE4D5" w14:textId="77777777" w:rsidR="00A55155" w:rsidRDefault="00A55155" w:rsidP="00A55155">
      <w:pPr>
        <w:pStyle w:val="Heading4"/>
        <w:rPr>
          <w:lang w:eastAsia="zh-CN"/>
        </w:rPr>
      </w:pPr>
      <w:bookmarkStart w:id="320" w:name="_Toc73435660"/>
      <w:bookmarkStart w:id="321" w:name="_Toc36037607"/>
      <w:bookmarkStart w:id="322" w:name="_Toc43199531"/>
      <w:bookmarkStart w:id="323" w:name="_Toc63171009"/>
      <w:bookmarkStart w:id="324" w:name="_Toc36037303"/>
      <w:bookmarkStart w:id="325" w:name="_Toc34035310"/>
      <w:bookmarkStart w:id="326" w:name="_Toc70426215"/>
      <w:bookmarkStart w:id="327" w:name="_Toc38877449"/>
      <w:bookmarkStart w:id="328" w:name="_Toc66282046"/>
      <w:bookmarkStart w:id="329" w:name="_Toc73437066"/>
      <w:bookmarkStart w:id="330" w:name="_Toc59015453"/>
      <w:bookmarkStart w:id="331" w:name="_Toc68165922"/>
      <w:bookmarkStart w:id="332" w:name="_Toc73433563"/>
      <w:bookmarkStart w:id="333" w:name="_Toc75351476"/>
      <w:bookmarkStart w:id="334" w:name="_Toc45132710"/>
      <w:bookmarkStart w:id="335" w:name="_Toc83768259"/>
      <w:bookmarkStart w:id="336" w:name="_Toc89422491"/>
      <w:bookmarkStart w:id="337" w:name="_Toc89425276"/>
      <w:r>
        <w:t>5.</w:t>
      </w:r>
      <w:r>
        <w:rPr>
          <w:rFonts w:hint="eastAsia"/>
          <w:lang w:eastAsia="zh-CN"/>
        </w:rPr>
        <w:t>3</w:t>
      </w:r>
      <w:r>
        <w:t>.2.5</w:t>
      </w:r>
      <w:r>
        <w:tab/>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r>
        <w:rPr>
          <w:rFonts w:hint="eastAsia"/>
          <w:lang w:eastAsia="zh-CN"/>
        </w:rPr>
        <w:t>MSGS_MSGDelivery_</w:t>
      </w:r>
      <w:r>
        <w:t>AS</w:t>
      </w:r>
      <w:r>
        <w:rPr>
          <w:rFonts w:hint="eastAsia"/>
          <w:lang w:eastAsia="zh-CN"/>
        </w:rPr>
        <w:t>ODeliveryReport</w:t>
      </w:r>
      <w:bookmarkEnd w:id="335"/>
      <w:bookmarkEnd w:id="336"/>
      <w:bookmarkEnd w:id="337"/>
    </w:p>
    <w:p w14:paraId="0B30994C" w14:textId="77777777" w:rsidR="00A55155" w:rsidRDefault="00A55155" w:rsidP="00A55155">
      <w:pPr>
        <w:pStyle w:val="Guidance"/>
        <w:rPr>
          <w:lang w:eastAsia="zh-CN"/>
        </w:rPr>
      </w:pPr>
      <w:r>
        <w:rPr>
          <w:rFonts w:hint="eastAsia"/>
        </w:rPr>
        <w:t>This clause describes the service operation of AS originating MSGin5G message delivery</w:t>
      </w:r>
      <w:r>
        <w:rPr>
          <w:rFonts w:hint="eastAsia"/>
          <w:lang w:eastAsia="zh-CN"/>
        </w:rPr>
        <w:t xml:space="preserve"> status report</w:t>
      </w:r>
      <w:r>
        <w:rPr>
          <w:rFonts w:hint="eastAsia"/>
        </w:rPr>
        <w:t xml:space="preserve"> API. </w:t>
      </w:r>
    </w:p>
    <w:p w14:paraId="6275AAE2" w14:textId="77777777" w:rsidR="00A55155" w:rsidRDefault="00A55155" w:rsidP="00A55155">
      <w:pPr>
        <w:pStyle w:val="Heading5"/>
      </w:pPr>
      <w:bookmarkStart w:id="338" w:name="_Toc36037608"/>
      <w:bookmarkStart w:id="339" w:name="_Toc75351477"/>
      <w:bookmarkStart w:id="340" w:name="_Toc66282047"/>
      <w:bookmarkStart w:id="341" w:name="_Toc70426216"/>
      <w:bookmarkStart w:id="342" w:name="_Toc83768260"/>
      <w:bookmarkStart w:id="343" w:name="_Toc73435661"/>
      <w:bookmarkStart w:id="344" w:name="_Toc68165923"/>
      <w:bookmarkStart w:id="345" w:name="_Toc63171010"/>
      <w:bookmarkStart w:id="346" w:name="_Toc73437067"/>
      <w:bookmarkStart w:id="347" w:name="_Toc73433564"/>
      <w:bookmarkStart w:id="348" w:name="_Toc34035311"/>
      <w:bookmarkStart w:id="349" w:name="_Toc45132711"/>
      <w:bookmarkStart w:id="350" w:name="_Toc59015454"/>
      <w:bookmarkStart w:id="351" w:name="_Toc36037304"/>
      <w:bookmarkStart w:id="352" w:name="_Toc43199532"/>
      <w:bookmarkStart w:id="353" w:name="_Toc38877450"/>
      <w:bookmarkStart w:id="354" w:name="_Toc89422492"/>
      <w:bookmarkStart w:id="355" w:name="_Toc89425277"/>
      <w:r>
        <w:t>5.</w:t>
      </w:r>
      <w:r>
        <w:rPr>
          <w:rFonts w:hint="eastAsia"/>
          <w:lang w:eastAsia="zh-CN"/>
        </w:rPr>
        <w:t>3</w:t>
      </w:r>
      <w:r>
        <w:t>.2.5.1</w:t>
      </w:r>
      <w:r>
        <w:tab/>
        <w:t>General</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57299BBB" w14:textId="77777777" w:rsidR="00A55155" w:rsidRDefault="00A55155" w:rsidP="00A55155">
      <w:r>
        <w:rPr>
          <w:lang w:val="en-US"/>
        </w:rPr>
        <w:t>This service operation corresponds to the Send_MSGin5G_Message operation in M5S_AS_Originating_Delivery_Status_Report API defined in 3GPP TS 23.554 [2], is used by AS to deliver the delivery status report to the MSGin5G Server.</w:t>
      </w:r>
    </w:p>
    <w:p w14:paraId="724849E5" w14:textId="77777777" w:rsidR="00A55155" w:rsidRDefault="00A55155" w:rsidP="00A55155">
      <w:pPr>
        <w:pStyle w:val="Heading5"/>
      </w:pPr>
      <w:bookmarkStart w:id="356" w:name="_Toc66282048"/>
      <w:bookmarkStart w:id="357" w:name="_Toc63171011"/>
      <w:bookmarkStart w:id="358" w:name="_Toc59015455"/>
      <w:bookmarkStart w:id="359" w:name="_Toc45132712"/>
      <w:bookmarkStart w:id="360" w:name="_Toc43199533"/>
      <w:bookmarkStart w:id="361" w:name="_Toc38877451"/>
      <w:bookmarkStart w:id="362" w:name="_Toc36037609"/>
      <w:bookmarkStart w:id="363" w:name="_Toc36037305"/>
      <w:bookmarkStart w:id="364" w:name="_Toc34035312"/>
      <w:bookmarkStart w:id="365" w:name="_Toc75351478"/>
      <w:bookmarkStart w:id="366" w:name="_Toc73437068"/>
      <w:bookmarkStart w:id="367" w:name="_Toc73435662"/>
      <w:bookmarkStart w:id="368" w:name="_Toc73433565"/>
      <w:bookmarkStart w:id="369" w:name="_Toc70426217"/>
      <w:bookmarkStart w:id="370" w:name="_Toc68165924"/>
      <w:bookmarkStart w:id="371" w:name="_Toc83768261"/>
      <w:bookmarkStart w:id="372" w:name="_Toc89422493"/>
      <w:bookmarkStart w:id="373" w:name="_Toc89425278"/>
      <w:r>
        <w:t>5.</w:t>
      </w:r>
      <w:r>
        <w:rPr>
          <w:rFonts w:hint="eastAsia"/>
          <w:lang w:eastAsia="zh-CN"/>
        </w:rPr>
        <w:t>3</w:t>
      </w:r>
      <w:r>
        <w:t>.2.5.2</w:t>
      </w:r>
      <w:r>
        <w:tab/>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Pr>
          <w:rFonts w:hint="eastAsia"/>
          <w:lang w:eastAsia="zh-CN"/>
        </w:rPr>
        <w:t>AS</w:t>
      </w:r>
      <w:r>
        <w:t xml:space="preserve"> Originating </w:t>
      </w:r>
      <w:r>
        <w:rPr>
          <w:rFonts w:hint="eastAsia"/>
          <w:lang w:eastAsia="zh-CN"/>
        </w:rPr>
        <w:t>Message Delivery Status Report</w:t>
      </w:r>
      <w:bookmarkEnd w:id="371"/>
      <w:bookmarkEnd w:id="372"/>
      <w:bookmarkEnd w:id="373"/>
    </w:p>
    <w:p w14:paraId="5A47C4C9" w14:textId="77777777" w:rsidR="00A55155" w:rsidRDefault="00A55155" w:rsidP="00A55155">
      <w:pPr>
        <w:pStyle w:val="TH"/>
      </w:pPr>
      <w:r w:rsidRPr="008D5ECC">
        <w:rPr>
          <w:lang w:val="fr-FR"/>
        </w:rPr>
        <w:object w:dxaOrig="7951" w:dyaOrig="1958" w14:anchorId="73F8D8E1">
          <v:shape id="_x0000_i1052" type="#_x0000_t75" style="width:437pt;height:106.6pt" o:ole="">
            <v:imagedata r:id="rId16" o:title=""/>
          </v:shape>
          <o:OLEObject Type="Embed" ProgID="Visio.Drawing.11" ShapeID="_x0000_i1052" DrawAspect="Content" ObjectID="_1700038444" r:id="rId17"/>
        </w:object>
      </w:r>
    </w:p>
    <w:p w14:paraId="0E5530C2" w14:textId="77777777" w:rsidR="00A55155" w:rsidRDefault="00A55155" w:rsidP="00A55155">
      <w:pPr>
        <w:pStyle w:val="TF"/>
      </w:pPr>
      <w:r>
        <w:t>Figure 5.3.2.5.2-1: AS Originating MSGin5G Delivery Report</w:t>
      </w:r>
    </w:p>
    <w:p w14:paraId="753C3EDE" w14:textId="77777777" w:rsidR="00A55155" w:rsidRDefault="00A55155" w:rsidP="00A55155">
      <w:pPr>
        <w:rPr>
          <w:lang w:val="en-US" w:eastAsia="zh-CN"/>
        </w:rPr>
      </w:pPr>
      <w:r>
        <w:rPr>
          <w:lang w:val="en-US" w:eastAsia="zh-CN"/>
        </w:rPr>
        <w:t>When the AS needs to send the delivery report to the MSGin5G Server, the AS shall send the HTTP POST method as step 1 of the figure 5.3.2.5.2-1 to request to create "Report Deliveries".</w:t>
      </w:r>
    </w:p>
    <w:p w14:paraId="2344B3ED" w14:textId="77777777" w:rsidR="00A55155" w:rsidRDefault="00A55155" w:rsidP="00A55155">
      <w:pPr>
        <w:rPr>
          <w:lang w:val="en-US" w:eastAsia="zh-CN"/>
        </w:rPr>
      </w:pPr>
      <w:r>
        <w:rPr>
          <w:lang w:val="en-US" w:eastAsia="zh-CN"/>
        </w:rPr>
        <w:t>The AS shall include DeliveryStatusReport data structure in the payload body of the HTTP POST to request a creation of representation of the "Report Deliveries" resource. The "Report Deliveries" resource is created as described below.</w:t>
      </w:r>
    </w:p>
    <w:p w14:paraId="1DB74685" w14:textId="77777777" w:rsidR="00A55155" w:rsidRDefault="00A55155" w:rsidP="00A55155">
      <w:r>
        <w:rPr>
          <w:lang w:val="en-US"/>
        </w:rPr>
        <w:t xml:space="preserve">The </w:t>
      </w:r>
      <w:r>
        <w:rPr>
          <w:lang w:val="en-US" w:eastAsia="zh-CN"/>
        </w:rPr>
        <w:t>DeliveryStatusReport</w:t>
      </w:r>
      <w:r>
        <w:rPr>
          <w:lang w:val="en-US"/>
        </w:rPr>
        <w:t xml:space="preserve"> data structure shall include:</w:t>
      </w:r>
    </w:p>
    <w:p w14:paraId="1B19115E" w14:textId="77777777" w:rsidR="00A55155" w:rsidRDefault="00A55155" w:rsidP="00A55155">
      <w:pPr>
        <w:pStyle w:val="B10"/>
        <w:rPr>
          <w:lang w:val="en-US"/>
        </w:rPr>
      </w:pPr>
      <w:r>
        <w:rPr>
          <w:lang w:val="en-US" w:eastAsia="zh-CN"/>
        </w:rPr>
        <w:t>-</w:t>
      </w:r>
      <w:r>
        <w:rPr>
          <w:lang w:val="en-US" w:eastAsia="zh-CN"/>
        </w:rPr>
        <w:tab/>
        <w:t>The AS Service ID within the "originServiceId" attribute;</w:t>
      </w:r>
    </w:p>
    <w:p w14:paraId="2BBC0DB4" w14:textId="77777777" w:rsidR="00A55155" w:rsidRDefault="00A55155" w:rsidP="00A55155">
      <w:pPr>
        <w:pStyle w:val="B10"/>
        <w:rPr>
          <w:lang w:val="en-US"/>
        </w:rPr>
      </w:pPr>
      <w:r>
        <w:rPr>
          <w:lang w:val="en-US" w:eastAsia="zh-CN"/>
        </w:rPr>
        <w:t>-</w:t>
      </w:r>
      <w:r>
        <w:rPr>
          <w:lang w:val="en-US" w:eastAsia="zh-CN"/>
        </w:rPr>
        <w:tab/>
        <w:t>The Recipient UE Service ID within the "recipientServiceId" attribute;</w:t>
      </w:r>
    </w:p>
    <w:p w14:paraId="686681F6" w14:textId="77777777" w:rsidR="00A55155" w:rsidRDefault="00A55155" w:rsidP="00A55155">
      <w:pPr>
        <w:pStyle w:val="B10"/>
        <w:rPr>
          <w:lang w:val="en-US"/>
        </w:rPr>
      </w:pPr>
      <w:r>
        <w:rPr>
          <w:lang w:val="en-US" w:eastAsia="zh-CN"/>
        </w:rPr>
        <w:t>-</w:t>
      </w:r>
      <w:r>
        <w:rPr>
          <w:lang w:val="en-US" w:eastAsia="zh-CN"/>
        </w:rPr>
        <w:tab/>
        <w:t>The Message ID within the "messageId" attribute; and</w:t>
      </w:r>
    </w:p>
    <w:p w14:paraId="3F94B6D3" w14:textId="77777777" w:rsidR="00A55155" w:rsidRDefault="00A55155" w:rsidP="00A55155">
      <w:pPr>
        <w:pStyle w:val="B10"/>
        <w:rPr>
          <w:lang w:val="en-US"/>
        </w:rPr>
      </w:pPr>
      <w:r>
        <w:rPr>
          <w:lang w:val="en-US" w:eastAsia="zh-CN"/>
        </w:rPr>
        <w:lastRenderedPageBreak/>
        <w:t>-</w:t>
      </w:r>
      <w:r>
        <w:rPr>
          <w:lang w:val="en-US" w:eastAsia="zh-CN"/>
        </w:rPr>
        <w:tab/>
        <w:t>The delivery status within the "deliveryStatus" attribute;</w:t>
      </w:r>
    </w:p>
    <w:p w14:paraId="47368B2D" w14:textId="77777777" w:rsidR="00A55155" w:rsidRDefault="00A55155" w:rsidP="00A55155">
      <w:pPr>
        <w:pStyle w:val="B10"/>
        <w:rPr>
          <w:lang w:val="en-US"/>
        </w:rPr>
      </w:pPr>
      <w:r>
        <w:rPr>
          <w:lang w:val="en-US" w:eastAsia="zh-CN"/>
        </w:rPr>
        <w:t>and may include:</w:t>
      </w:r>
    </w:p>
    <w:p w14:paraId="128624FA" w14:textId="77777777" w:rsidR="00A55155" w:rsidRDefault="00A55155" w:rsidP="00A55155">
      <w:pPr>
        <w:pStyle w:val="B10"/>
      </w:pPr>
      <w:r>
        <w:rPr>
          <w:lang w:val="en-US"/>
        </w:rPr>
        <w:t>-</w:t>
      </w:r>
      <w:r>
        <w:rPr>
          <w:lang w:val="en-US"/>
        </w:rPr>
        <w:tab/>
        <w:t>The security credentials within the "securityCredentials" attribute; and</w:t>
      </w:r>
    </w:p>
    <w:p w14:paraId="3F454650" w14:textId="77777777" w:rsidR="00A55155" w:rsidRDefault="00A55155" w:rsidP="00A55155">
      <w:pPr>
        <w:pStyle w:val="EditorsNote"/>
      </w:pPr>
      <w:r>
        <w:rPr>
          <w:lang w:val="en-US" w:eastAsia="zh-CN"/>
        </w:rPr>
        <w:t>Editor's Note:</w:t>
      </w:r>
      <w:r>
        <w:rPr>
          <w:lang w:val="en-US" w:eastAsia="zh-CN"/>
        </w:rPr>
        <w:tab/>
        <w:t xml:space="preserve">The </w:t>
      </w:r>
      <w:r>
        <w:rPr>
          <w:lang w:val="en-US"/>
        </w:rPr>
        <w:t>security credentials is to be updated based on SA3 conclusion</w:t>
      </w:r>
      <w:r>
        <w:rPr>
          <w:lang w:val="en-US" w:eastAsia="zh-CN"/>
        </w:rPr>
        <w:t>.</w:t>
      </w:r>
    </w:p>
    <w:p w14:paraId="5FA74D71" w14:textId="77777777" w:rsidR="00A55155" w:rsidRDefault="00A55155" w:rsidP="00A55155">
      <w:pPr>
        <w:pStyle w:val="B10"/>
      </w:pPr>
      <w:r>
        <w:rPr>
          <w:lang w:val="en-US"/>
        </w:rPr>
        <w:t>-</w:t>
      </w:r>
      <w:r>
        <w:rPr>
          <w:lang w:val="en-US"/>
        </w:rPr>
        <w:tab/>
        <w:t>The failure cause within the "failureCause" attribute;</w:t>
      </w:r>
    </w:p>
    <w:p w14:paraId="3052D4D9" w14:textId="77777777" w:rsidR="00A55155" w:rsidRDefault="00A55155" w:rsidP="00A55155">
      <w:pPr>
        <w:rPr>
          <w:lang w:val="en-US"/>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"Report Deliveries", addressed by a URI as defined in clause 8.2.2.4.2. The MSGin5G Server shall respond to the AS with a 201 Created message.</w:t>
      </w:r>
    </w:p>
    <w:p w14:paraId="74BC58C7" w14:textId="5E4ADD44" w:rsidR="00A55155" w:rsidRDefault="00A55155" w:rsidP="00A55155">
      <w:r>
        <w:rPr>
          <w:lang w:val="en-US"/>
        </w:rPr>
        <w:t xml:space="preserve">If errors occur when processing the HTTP POST request, the MSGin5G Server shall apply error handling procedures as specified in </w:t>
      </w:r>
      <w:r>
        <w:rPr>
          <w:lang w:val="en-US"/>
        </w:rPr>
        <w:t>clause</w:t>
      </w:r>
      <w:r>
        <w:rPr>
          <w:lang w:val="en-US"/>
        </w:rPr>
        <w:t> 8.2.6.</w:t>
      </w:r>
    </w:p>
    <w:p w14:paraId="78A6C339" w14:textId="77777777" w:rsidR="00A55155" w:rsidRDefault="00A55155" w:rsidP="00A55155">
      <w:pPr>
        <w:pStyle w:val="EditorsNote"/>
        <w:rPr>
          <w:lang w:eastAsia="zh-CN"/>
        </w:rPr>
      </w:pPr>
      <w:r>
        <w:rPr>
          <w:lang w:val="en-US" w:eastAsia="zh-CN"/>
        </w:rPr>
        <w:t>Editor's Note:</w:t>
      </w:r>
      <w:r>
        <w:rPr>
          <w:lang w:val="en-US" w:eastAsia="zh-CN"/>
        </w:rPr>
        <w:tab/>
      </w:r>
      <w:r>
        <w:rPr>
          <w:lang w:val="en-US"/>
        </w:rPr>
        <w:t>error handling will be defined in clause 8.2.6</w:t>
      </w:r>
      <w:r>
        <w:rPr>
          <w:lang w:val="en-US" w:eastAsia="zh-CN"/>
        </w:rPr>
        <w:t>.</w:t>
      </w:r>
    </w:p>
    <w:p w14:paraId="309C6881" w14:textId="77777777" w:rsidR="00A55155" w:rsidRDefault="00A55155" w:rsidP="00A55155">
      <w:pPr>
        <w:pStyle w:val="Heading4"/>
      </w:pPr>
      <w:bookmarkStart w:id="374" w:name="_Toc83768268"/>
      <w:bookmarkStart w:id="375" w:name="_Toc89422494"/>
      <w:bookmarkStart w:id="376" w:name="_Toc89425279"/>
      <w:r>
        <w:t>5.</w:t>
      </w:r>
      <w:r>
        <w:rPr>
          <w:rFonts w:hint="eastAsia"/>
          <w:lang w:eastAsia="zh-CN"/>
        </w:rPr>
        <w:t>3</w:t>
      </w:r>
      <w:r>
        <w:t>.2.</w:t>
      </w:r>
      <w:r>
        <w:rPr>
          <w:rFonts w:hint="eastAsia"/>
          <w:lang w:val="en-US" w:eastAsia="zh-CN"/>
        </w:rPr>
        <w:t>6</w:t>
      </w:r>
      <w:r>
        <w:tab/>
      </w:r>
      <w:r>
        <w:rPr>
          <w:rFonts w:hint="eastAsia"/>
          <w:lang w:eastAsia="zh-CN"/>
        </w:rPr>
        <w:t>MSGS_MSGDelivery_UEODelivery</w:t>
      </w:r>
      <w:bookmarkEnd w:id="374"/>
      <w:bookmarkEnd w:id="375"/>
      <w:bookmarkEnd w:id="376"/>
    </w:p>
    <w:p w14:paraId="7B61EE02" w14:textId="77777777" w:rsidR="00A55155" w:rsidRDefault="00A55155" w:rsidP="00A55155">
      <w:pPr>
        <w:pStyle w:val="Heading5"/>
      </w:pPr>
      <w:bookmarkStart w:id="377" w:name="_Toc83768269"/>
      <w:bookmarkStart w:id="378" w:name="_Toc89422495"/>
      <w:bookmarkStart w:id="379" w:name="_Toc89425280"/>
      <w:r>
        <w:t>5.</w:t>
      </w:r>
      <w:r>
        <w:rPr>
          <w:rFonts w:hint="eastAsia"/>
          <w:lang w:eastAsia="zh-CN"/>
        </w:rPr>
        <w:t>3</w:t>
      </w:r>
      <w:r>
        <w:t>.2.</w:t>
      </w:r>
      <w:r>
        <w:rPr>
          <w:rFonts w:hint="eastAsia"/>
          <w:lang w:val="en-US" w:eastAsia="zh-CN"/>
        </w:rPr>
        <w:t>6</w:t>
      </w:r>
      <w:r>
        <w:t>.1</w:t>
      </w:r>
      <w:r>
        <w:tab/>
        <w:t>General</w:t>
      </w:r>
      <w:bookmarkEnd w:id="377"/>
      <w:bookmarkEnd w:id="378"/>
      <w:bookmarkEnd w:id="379"/>
    </w:p>
    <w:p w14:paraId="76F4B810" w14:textId="77777777" w:rsidR="00A55155" w:rsidRDefault="00A55155" w:rsidP="00A55155">
      <w:pPr>
        <w:rPr>
          <w:lang w:eastAsia="zh-CN"/>
        </w:rPr>
      </w:pPr>
      <w:r>
        <w:rPr>
          <w:lang w:eastAsia="zh-CN"/>
        </w:rPr>
        <w:t>This service operation corresponds to the Report_Message_Delivery_Status operation in M5S_UE_Originating_Message_Delivery API defined in 3GPP TS 23.554 [2], is used by Legacy 3GPP Message Gateway or Non-3GPP Message Gateway (on behalf of Legacy 3GPP UE or Non-3GPP UE) to deliver MSGin5G message to the MSGin5G Server.</w:t>
      </w:r>
    </w:p>
    <w:p w14:paraId="25462909" w14:textId="77777777" w:rsidR="00A55155" w:rsidRDefault="00A55155" w:rsidP="00A55155">
      <w:pPr>
        <w:pStyle w:val="Heading5"/>
      </w:pPr>
      <w:bookmarkStart w:id="380" w:name="_Toc83768270"/>
      <w:bookmarkStart w:id="381" w:name="_Toc89422496"/>
      <w:bookmarkStart w:id="382" w:name="_Toc89425281"/>
      <w:r>
        <w:t>5.</w:t>
      </w:r>
      <w:r>
        <w:rPr>
          <w:rFonts w:hint="eastAsia"/>
          <w:lang w:eastAsia="zh-CN"/>
        </w:rPr>
        <w:t>3</w:t>
      </w:r>
      <w:r>
        <w:t>.2.</w:t>
      </w:r>
      <w:r>
        <w:rPr>
          <w:rFonts w:hint="eastAsia"/>
          <w:lang w:val="en-US" w:eastAsia="zh-CN"/>
        </w:rPr>
        <w:t>6</w:t>
      </w:r>
      <w:r>
        <w:t>.2</w:t>
      </w:r>
      <w:r>
        <w:tab/>
      </w:r>
      <w:r>
        <w:rPr>
          <w:rFonts w:hint="eastAsia"/>
          <w:lang w:eastAsia="zh-CN"/>
        </w:rPr>
        <w:t>UE</w:t>
      </w:r>
      <w:r>
        <w:t xml:space="preserve"> Originating Message Delivery</w:t>
      </w:r>
      <w:bookmarkEnd w:id="380"/>
      <w:bookmarkEnd w:id="381"/>
      <w:bookmarkEnd w:id="382"/>
    </w:p>
    <w:p w14:paraId="0FA1156A" w14:textId="77777777" w:rsidR="00A55155" w:rsidRDefault="00A55155" w:rsidP="00A55155">
      <w:pPr>
        <w:pStyle w:val="TH"/>
        <w:rPr>
          <w:lang w:eastAsia="zh-CN"/>
        </w:rPr>
      </w:pPr>
      <w:r w:rsidRPr="008D5ECC">
        <w:rPr>
          <w:lang w:val="fr-FR" w:eastAsia="zh-CN"/>
        </w:rPr>
        <w:object w:dxaOrig="9040" w:dyaOrig="2221" w14:anchorId="2CA520F5">
          <v:shape id="_x0000_i1053" type="#_x0000_t75" style="width:435.9pt;height:106.6pt" o:ole="">
            <v:imagedata r:id="rId18" o:title=""/>
          </v:shape>
          <o:OLEObject Type="Embed" ProgID="Visio.Drawing.11" ShapeID="_x0000_i1053" DrawAspect="Content" ObjectID="_1700038445" r:id="rId19"/>
        </w:object>
      </w:r>
    </w:p>
    <w:p w14:paraId="31BF4080" w14:textId="77777777" w:rsidR="00A55155" w:rsidRDefault="00A55155" w:rsidP="00A55155">
      <w:pPr>
        <w:pStyle w:val="TF"/>
        <w:rPr>
          <w:lang w:eastAsia="zh-CN"/>
        </w:rPr>
      </w:pPr>
      <w:r>
        <w:rPr>
          <w:lang w:eastAsia="zh-CN"/>
        </w:rPr>
        <w:t>Figure 5.3.2.</w:t>
      </w:r>
      <w:r>
        <w:rPr>
          <w:rFonts w:hint="eastAsia"/>
          <w:lang w:val="en-US" w:eastAsia="zh-CN"/>
        </w:rPr>
        <w:t>6</w:t>
      </w:r>
      <w:r>
        <w:rPr>
          <w:lang w:eastAsia="zh-CN"/>
        </w:rPr>
        <w:t>.2-1: Legacy 3GPP UE or Non-3GPP UE Originating MSGin5G Message Delivery</w:t>
      </w:r>
    </w:p>
    <w:p w14:paraId="111A42CC" w14:textId="77777777" w:rsidR="00A55155" w:rsidRDefault="00A55155" w:rsidP="00A55155">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w:t>
      </w:r>
      <w:r>
        <w:rPr>
          <w:rFonts w:hint="eastAsia"/>
          <w:lang w:val="en-US" w:eastAsia="zh-CN"/>
        </w:rPr>
        <w:t>6</w:t>
      </w:r>
      <w:r>
        <w:rPr>
          <w:lang w:eastAsia="zh-CN"/>
        </w:rPr>
        <w:t>.2-1 to request to create a "UE Message Deliveries".</w:t>
      </w:r>
    </w:p>
    <w:p w14:paraId="37814CD9" w14:textId="77777777" w:rsidR="00A55155" w:rsidRDefault="00A55155" w:rsidP="00A55155">
      <w:pPr>
        <w:rPr>
          <w:lang w:eastAsia="zh-CN"/>
        </w:rPr>
      </w:pPr>
      <w:r>
        <w:rPr>
          <w:lang w:eastAsia="zh-CN"/>
        </w:rPr>
        <w:t>The Legacy 3GPP Message Gateway or Non-3GPP Message Gateway shall include UEMessageDelivery data structure in the payload body of the HTTP POST to request a creation of representation of the "UE Message Deliveries" resource. The "UE Message Deliveries" resource is created as described below.</w:t>
      </w:r>
    </w:p>
    <w:p w14:paraId="766DF845" w14:textId="77777777" w:rsidR="00A55155" w:rsidRDefault="00A55155" w:rsidP="00A55155">
      <w:pPr>
        <w:rPr>
          <w:lang w:eastAsia="zh-CN"/>
        </w:rPr>
      </w:pPr>
      <w:r>
        <w:rPr>
          <w:lang w:eastAsia="zh-CN"/>
        </w:rPr>
        <w:t>The UEMessageDelivery data structure shall include:</w:t>
      </w:r>
    </w:p>
    <w:p w14:paraId="73DA6E4B" w14:textId="77777777" w:rsidR="00A55155" w:rsidRDefault="00A55155" w:rsidP="00A55155">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14:paraId="1DC61D92" w14:textId="77777777" w:rsidR="00A55155" w:rsidRDefault="00A55155" w:rsidP="00A55155">
      <w:pPr>
        <w:pStyle w:val="B10"/>
        <w:rPr>
          <w:lang w:eastAsia="zh-CN"/>
        </w:rPr>
      </w:pPr>
      <w:r>
        <w:rPr>
          <w:lang w:eastAsia="zh-CN"/>
        </w:rPr>
        <w:t>-</w:t>
      </w:r>
      <w:r>
        <w:rPr>
          <w:lang w:eastAsia="zh-CN"/>
        </w:rPr>
        <w:tab/>
        <w:t>The Recipient UE Service ID within the "recipientServiceId" attribute;</w:t>
      </w:r>
    </w:p>
    <w:p w14:paraId="54693A49" w14:textId="77777777" w:rsidR="00A55155" w:rsidRDefault="00A55155" w:rsidP="00A55155">
      <w:pPr>
        <w:pStyle w:val="B10"/>
        <w:rPr>
          <w:lang w:eastAsia="zh-CN"/>
        </w:rPr>
      </w:pPr>
      <w:r>
        <w:rPr>
          <w:lang w:eastAsia="zh-CN"/>
        </w:rPr>
        <w:t>-</w:t>
      </w:r>
      <w:r>
        <w:rPr>
          <w:lang w:eastAsia="zh-CN"/>
        </w:rPr>
        <w:tab/>
        <w:t>The Message ID within the "messageId" attribute; and</w:t>
      </w:r>
    </w:p>
    <w:p w14:paraId="63EDF0F6" w14:textId="77777777" w:rsidR="00A55155" w:rsidRDefault="00A55155" w:rsidP="00A55155">
      <w:pPr>
        <w:pStyle w:val="B10"/>
        <w:rPr>
          <w:lang w:eastAsia="zh-CN"/>
        </w:rPr>
      </w:pPr>
      <w:r>
        <w:rPr>
          <w:lang w:eastAsia="zh-CN"/>
        </w:rPr>
        <w:t>-</w:t>
      </w:r>
      <w:r>
        <w:rPr>
          <w:lang w:eastAsia="zh-CN"/>
        </w:rPr>
        <w:tab/>
        <w:t>The store and forward flag within the "storeAndForwardFlag" attribute;</w:t>
      </w:r>
    </w:p>
    <w:p w14:paraId="3A420388" w14:textId="77777777" w:rsidR="00A55155" w:rsidRDefault="00A55155" w:rsidP="00A55155">
      <w:pPr>
        <w:pStyle w:val="B10"/>
        <w:rPr>
          <w:lang w:eastAsia="zh-CN"/>
        </w:rPr>
      </w:pPr>
      <w:r>
        <w:rPr>
          <w:lang w:eastAsia="zh-CN"/>
        </w:rPr>
        <w:t>and may include:</w:t>
      </w:r>
    </w:p>
    <w:p w14:paraId="118E3D0B" w14:textId="77777777" w:rsidR="00A55155" w:rsidRDefault="00A55155" w:rsidP="00A55155">
      <w:pPr>
        <w:pStyle w:val="B10"/>
        <w:rPr>
          <w:lang w:eastAsia="zh-CN"/>
        </w:rPr>
      </w:pPr>
      <w:r>
        <w:rPr>
          <w:lang w:eastAsia="zh-CN"/>
        </w:rPr>
        <w:lastRenderedPageBreak/>
        <w:t>-</w:t>
      </w:r>
      <w:r>
        <w:rPr>
          <w:lang w:eastAsia="zh-CN"/>
        </w:rPr>
        <w:tab/>
        <w:t>The Application ID within the "appId" attribute;</w:t>
      </w:r>
    </w:p>
    <w:p w14:paraId="18C89129" w14:textId="77777777" w:rsidR="00A55155" w:rsidRDefault="00A55155" w:rsidP="00A55155">
      <w:pPr>
        <w:pStyle w:val="B10"/>
        <w:rPr>
          <w:lang w:eastAsia="zh-CN"/>
        </w:rPr>
      </w:pPr>
      <w:r>
        <w:rPr>
          <w:lang w:eastAsia="zh-CN"/>
        </w:rPr>
        <w:t>-</w:t>
      </w:r>
      <w:r>
        <w:rPr>
          <w:lang w:eastAsia="zh-CN"/>
        </w:rPr>
        <w:tab/>
        <w:t>The security credentials within the "securityCredentials" attribute;</w:t>
      </w:r>
    </w:p>
    <w:p w14:paraId="61759447" w14:textId="77777777" w:rsidR="00A55155" w:rsidRDefault="00A55155" w:rsidP="00A55155">
      <w:pPr>
        <w:pStyle w:val="EditorsNote"/>
        <w:rPr>
          <w:lang w:eastAsia="zh-CN"/>
        </w:rPr>
      </w:pPr>
      <w:r>
        <w:rPr>
          <w:lang w:eastAsia="zh-CN"/>
        </w:rPr>
        <w:t>Editor's Note:</w:t>
      </w:r>
      <w:r>
        <w:rPr>
          <w:lang w:eastAsia="zh-CN"/>
        </w:rPr>
        <w:tab/>
        <w:t>The security credentials is to be updated based on SA3 conclusion.</w:t>
      </w:r>
    </w:p>
    <w:p w14:paraId="76C66572" w14:textId="77777777" w:rsidR="00A55155" w:rsidRDefault="00A55155" w:rsidP="00A55155">
      <w:pPr>
        <w:pStyle w:val="B10"/>
        <w:rPr>
          <w:lang w:eastAsia="zh-CN"/>
        </w:rPr>
      </w:pPr>
      <w:r>
        <w:rPr>
          <w:lang w:eastAsia="zh-CN"/>
        </w:rPr>
        <w:t>-</w:t>
      </w:r>
      <w:r>
        <w:rPr>
          <w:lang w:eastAsia="zh-CN"/>
        </w:rPr>
        <w:tab/>
        <w:t>The Payload within the "payload" attribute;</w:t>
      </w:r>
    </w:p>
    <w:p w14:paraId="342EB7B5" w14:textId="77777777" w:rsidR="00A55155" w:rsidRDefault="00A55155" w:rsidP="00A55155">
      <w:pPr>
        <w:pStyle w:val="B10"/>
        <w:rPr>
          <w:lang w:eastAsia="zh-CN"/>
        </w:rPr>
      </w:pPr>
      <w:r>
        <w:rPr>
          <w:lang w:eastAsia="zh-CN"/>
        </w:rPr>
        <w:t>-</w:t>
      </w:r>
      <w:r>
        <w:rPr>
          <w:lang w:eastAsia="zh-CN"/>
        </w:rPr>
        <w:tab/>
        <w:t xml:space="preserve">The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"deliveryStatusRequired" attribute; and</w:t>
      </w:r>
    </w:p>
    <w:p w14:paraId="7F4A66CD" w14:textId="77777777" w:rsidR="00A55155" w:rsidRDefault="00A55155" w:rsidP="00A55155">
      <w:pPr>
        <w:pStyle w:val="B10"/>
        <w:rPr>
          <w:lang w:eastAsia="zh-CN"/>
        </w:rPr>
      </w:pPr>
      <w:r>
        <w:rPr>
          <w:lang w:eastAsia="zh-CN"/>
        </w:rPr>
        <w:t>-</w:t>
      </w:r>
      <w:r>
        <w:rPr>
          <w:lang w:eastAsia="zh-CN"/>
        </w:rPr>
        <w:tab/>
        <w:t>The message segment flag within the "messageSegmentFlag"</w:t>
      </w:r>
      <w:r>
        <w:rPr>
          <w:rFonts w:hint="eastAsia"/>
          <w:lang w:eastAsia="zh-CN"/>
        </w:rPr>
        <w:t xml:space="preserve"> </w:t>
      </w:r>
      <w:r>
        <w:rPr>
          <w:lang w:eastAsia="zh-CN"/>
        </w:rPr>
        <w:t>attribute;</w:t>
      </w:r>
    </w:p>
    <w:p w14:paraId="6456D4AF" w14:textId="77777777" w:rsidR="00A55155" w:rsidRDefault="00A55155" w:rsidP="00A55155">
      <w:pPr>
        <w:pStyle w:val="B10"/>
        <w:rPr>
          <w:lang w:eastAsia="zh-CN"/>
        </w:rPr>
      </w:pPr>
      <w:r>
        <w:rPr>
          <w:lang w:eastAsia="zh-CN"/>
        </w:rPr>
        <w:t>-</w:t>
      </w:r>
      <w:r>
        <w:rPr>
          <w:lang w:eastAsia="zh-CN"/>
        </w:rPr>
        <w:tab/>
        <w:t>The message segment parameters within the "messageSegmentParameters"</w:t>
      </w:r>
      <w:r>
        <w:rPr>
          <w:rFonts w:hint="eastAsia"/>
          <w:lang w:eastAsia="zh-CN"/>
        </w:rPr>
        <w:t xml:space="preserve"> </w:t>
      </w:r>
      <w:r>
        <w:rPr>
          <w:lang w:eastAsia="zh-CN"/>
        </w:rPr>
        <w:t>attribute, this attribute may include:</w:t>
      </w:r>
    </w:p>
    <w:p w14:paraId="722A347C" w14:textId="77777777" w:rsidR="00A55155" w:rsidRDefault="00A55155" w:rsidP="00A55155">
      <w:pPr>
        <w:pStyle w:val="B2"/>
        <w:rPr>
          <w:lang w:eastAsia="zh-CN"/>
        </w:rPr>
      </w:pPr>
      <w:r>
        <w:rPr>
          <w:lang w:eastAsia="zh-CN"/>
        </w:rPr>
        <w:t>-</w:t>
      </w:r>
      <w:r>
        <w:rPr>
          <w:lang w:eastAsia="zh-CN"/>
        </w:rPr>
        <w:tab/>
        <w:t>The segmentation set identifier within the "segIdentifier" attribute;</w:t>
      </w:r>
    </w:p>
    <w:p w14:paraId="582C5D00" w14:textId="77777777" w:rsidR="00A55155" w:rsidRDefault="00A55155" w:rsidP="00A55155">
      <w:pPr>
        <w:pStyle w:val="B2"/>
        <w:rPr>
          <w:lang w:eastAsia="zh-CN"/>
        </w:rPr>
      </w:pPr>
      <w:r>
        <w:rPr>
          <w:lang w:eastAsia="zh-CN"/>
        </w:rPr>
        <w:t>-</w:t>
      </w:r>
      <w:r>
        <w:rPr>
          <w:lang w:eastAsia="zh-CN"/>
        </w:rPr>
        <w:tab/>
        <w:t>The total number of message segments within the "totalNumSeg" attribute;</w:t>
      </w:r>
    </w:p>
    <w:p w14:paraId="38F8AED4" w14:textId="77777777" w:rsidR="00A55155" w:rsidRDefault="00A55155" w:rsidP="00A55155">
      <w:pPr>
        <w:pStyle w:val="B2"/>
        <w:rPr>
          <w:lang w:eastAsia="zh-CN"/>
        </w:rPr>
      </w:pPr>
      <w:r>
        <w:rPr>
          <w:lang w:eastAsia="zh-CN"/>
        </w:rPr>
        <w:t>-</w:t>
      </w:r>
      <w:r>
        <w:rPr>
          <w:lang w:eastAsia="zh-CN"/>
        </w:rPr>
        <w:tab/>
        <w:t>The message segment number within the "segNum" attribute;</w:t>
      </w:r>
    </w:p>
    <w:p w14:paraId="3757CF16" w14:textId="77777777" w:rsidR="00A55155" w:rsidRDefault="00A55155" w:rsidP="00A55155">
      <w:pPr>
        <w:pStyle w:val="B2"/>
        <w:rPr>
          <w:lang w:eastAsia="zh-CN"/>
        </w:rPr>
      </w:pPr>
      <w:r>
        <w:rPr>
          <w:lang w:eastAsia="zh-CN"/>
        </w:rPr>
        <w:t>-</w:t>
      </w:r>
      <w:r>
        <w:rPr>
          <w:lang w:eastAsia="zh-CN"/>
        </w:rPr>
        <w:tab/>
        <w:t>The last segment flag within the "lastSegFlag" attribute;</w:t>
      </w:r>
    </w:p>
    <w:p w14:paraId="3EB05130" w14:textId="77777777" w:rsidR="00A55155" w:rsidRDefault="00A55155" w:rsidP="00A55155">
      <w:pPr>
        <w:pStyle w:val="B10"/>
        <w:rPr>
          <w:lang w:eastAsia="zh-CN"/>
        </w:rPr>
      </w:pPr>
      <w:r>
        <w:rPr>
          <w:lang w:eastAsia="zh-CN"/>
        </w:rPr>
        <w:t>-</w:t>
      </w:r>
      <w:r>
        <w:rPr>
          <w:lang w:eastAsia="zh-CN"/>
        </w:rPr>
        <w:tab/>
        <w:t>The store and forward parameters within the "storeAndForwardParameters"</w:t>
      </w:r>
      <w:r>
        <w:rPr>
          <w:rFonts w:hint="eastAsia"/>
          <w:lang w:eastAsia="zh-CN"/>
        </w:rPr>
        <w:t xml:space="preserve"> </w:t>
      </w:r>
      <w:r>
        <w:rPr>
          <w:lang w:eastAsia="zh-CN"/>
        </w:rPr>
        <w:t>attribute, this attribute may include:</w:t>
      </w:r>
    </w:p>
    <w:p w14:paraId="0D27823F" w14:textId="77777777" w:rsidR="00A55155" w:rsidRDefault="00A55155" w:rsidP="00A55155">
      <w:pPr>
        <w:pStyle w:val="B2"/>
        <w:rPr>
          <w:lang w:eastAsia="zh-CN"/>
        </w:rPr>
      </w:pPr>
      <w:r>
        <w:rPr>
          <w:lang w:eastAsia="zh-CN"/>
        </w:rPr>
        <w:t>-</w:t>
      </w:r>
      <w:r>
        <w:rPr>
          <w:lang w:eastAsia="zh-CN"/>
        </w:rPr>
        <w:tab/>
        <w:t>The message expiration time within the "expirationTime" attribute;</w:t>
      </w:r>
    </w:p>
    <w:p w14:paraId="3FBC5C44" w14:textId="77777777" w:rsidR="00A55155" w:rsidRDefault="00A55155" w:rsidP="00A55155">
      <w:pPr>
        <w:pStyle w:val="EditorsNote"/>
        <w:rPr>
          <w:lang w:eastAsia="zh-CN"/>
        </w:rPr>
      </w:pPr>
      <w:r>
        <w:rPr>
          <w:lang w:eastAsia="zh-CN"/>
        </w:rPr>
        <w:t>Editor's Note:</w:t>
      </w:r>
      <w:r>
        <w:rPr>
          <w:lang w:eastAsia="zh-CN"/>
        </w:rPr>
        <w:tab/>
        <w:t>whether the above attributes are all necessary is FFS.</w:t>
      </w:r>
    </w:p>
    <w:p w14:paraId="382C6B14" w14:textId="77777777" w:rsidR="00A55155" w:rsidRDefault="00A55155" w:rsidP="00A55155">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"UE Message Deliveries", addressed by a URI as defined in clause 8.2.2.3.2. The MSGin5G Server shall respond to the Legacy 3GPP Message Gateway or Non-3GPP Message Gateway with a 201 </w:t>
      </w:r>
      <w:r>
        <w:rPr>
          <w:rFonts w:hint="eastAsia"/>
          <w:lang w:eastAsia="zh-CN"/>
        </w:rPr>
        <w:t>Created</w:t>
      </w:r>
      <w:r>
        <w:rPr>
          <w:lang w:eastAsia="zh-CN"/>
        </w:rPr>
        <w:t xml:space="preserve"> message.</w:t>
      </w:r>
    </w:p>
    <w:p w14:paraId="1B14B7F5" w14:textId="1142B245" w:rsidR="00A55155" w:rsidRDefault="00A55155" w:rsidP="00A55155">
      <w:pPr>
        <w:rPr>
          <w:lang w:eastAsia="zh-CN"/>
        </w:rPr>
      </w:pPr>
      <w:r>
        <w:rPr>
          <w:lang w:eastAsia="zh-CN"/>
        </w:rPr>
        <w:t xml:space="preserve">If errors occur when processing the HTTP POST request, the MSGin5G Server shall apply error handling procedures as specified in </w:t>
      </w:r>
      <w:r>
        <w:rPr>
          <w:lang w:eastAsia="zh-CN"/>
        </w:rPr>
        <w:t>clause</w:t>
      </w:r>
      <w:r>
        <w:rPr>
          <w:lang w:eastAsia="zh-CN"/>
        </w:rPr>
        <w:t> 8.2.6.</w:t>
      </w:r>
    </w:p>
    <w:p w14:paraId="04E1F5BE" w14:textId="77777777" w:rsidR="00A55155" w:rsidRDefault="00A55155" w:rsidP="00A55155">
      <w:pPr>
        <w:pStyle w:val="EditorsNote"/>
        <w:rPr>
          <w:lang w:eastAsia="zh-CN"/>
        </w:rPr>
      </w:pPr>
      <w:r>
        <w:rPr>
          <w:lang w:eastAsia="zh-CN"/>
        </w:rPr>
        <w:t>Editor's Note:</w:t>
      </w:r>
      <w:r>
        <w:rPr>
          <w:lang w:eastAsia="zh-CN"/>
        </w:rPr>
        <w:tab/>
        <w:t>error handling will be defined in clause 8.2.6.</w:t>
      </w:r>
    </w:p>
    <w:p w14:paraId="6B9D354A" w14:textId="77777777" w:rsidR="00A55155" w:rsidRDefault="00A55155" w:rsidP="00A55155">
      <w:pPr>
        <w:rPr>
          <w:lang w:eastAsia="zh-CN"/>
        </w:rPr>
      </w:pPr>
    </w:p>
    <w:p w14:paraId="09124BBA" w14:textId="77777777" w:rsidR="00A55155" w:rsidRDefault="00A55155" w:rsidP="00A55155">
      <w:pPr>
        <w:pStyle w:val="Heading4"/>
      </w:pPr>
      <w:bookmarkStart w:id="383" w:name="_Toc83768271"/>
      <w:bookmarkStart w:id="384" w:name="_Toc89422497"/>
      <w:bookmarkStart w:id="385" w:name="_Toc89425282"/>
      <w:r>
        <w:t>5.</w:t>
      </w:r>
      <w:r>
        <w:rPr>
          <w:rFonts w:hint="eastAsia"/>
          <w:lang w:eastAsia="zh-CN"/>
        </w:rPr>
        <w:t>3</w:t>
      </w:r>
      <w:r>
        <w:t>.2.</w:t>
      </w:r>
      <w:r>
        <w:rPr>
          <w:rFonts w:hint="eastAsia"/>
          <w:lang w:val="en-US" w:eastAsia="zh-CN"/>
        </w:rPr>
        <w:t>7</w:t>
      </w:r>
      <w:r>
        <w:tab/>
      </w:r>
      <w:r>
        <w:rPr>
          <w:rFonts w:hint="eastAsia"/>
          <w:lang w:eastAsia="zh-CN"/>
        </w:rPr>
        <w:t>MSGS_MSGDelivery_UEODeliveryReport</w:t>
      </w:r>
      <w:bookmarkEnd w:id="383"/>
      <w:bookmarkEnd w:id="384"/>
      <w:bookmarkEnd w:id="385"/>
    </w:p>
    <w:p w14:paraId="1DEFCB28" w14:textId="77777777" w:rsidR="00A55155" w:rsidRDefault="00A55155" w:rsidP="00A55155">
      <w:pPr>
        <w:pStyle w:val="Heading5"/>
      </w:pPr>
      <w:bookmarkStart w:id="386" w:name="_Toc83768272"/>
      <w:bookmarkStart w:id="387" w:name="_Toc89422498"/>
      <w:bookmarkStart w:id="388" w:name="_Toc89425283"/>
      <w:r>
        <w:t>5.</w:t>
      </w:r>
      <w:r>
        <w:rPr>
          <w:rFonts w:hint="eastAsia"/>
          <w:lang w:eastAsia="zh-CN"/>
        </w:rPr>
        <w:t>3</w:t>
      </w:r>
      <w:r>
        <w:t>.2.</w:t>
      </w:r>
      <w:r>
        <w:rPr>
          <w:rFonts w:hint="eastAsia"/>
          <w:lang w:val="en-US" w:eastAsia="zh-CN"/>
        </w:rPr>
        <w:t>7</w:t>
      </w:r>
      <w:r>
        <w:t>.1</w:t>
      </w:r>
      <w:r>
        <w:tab/>
        <w:t>General</w:t>
      </w:r>
      <w:bookmarkEnd w:id="386"/>
      <w:bookmarkEnd w:id="387"/>
      <w:bookmarkEnd w:id="388"/>
    </w:p>
    <w:p w14:paraId="135173EF" w14:textId="77777777" w:rsidR="00A55155" w:rsidRDefault="00A55155" w:rsidP="00A55155">
      <w:r>
        <w:t>This service operation corresponds to the Report_Message_Delivery_Status operation in M5S_UE_Originating_Delivery_Status_Report API defined in 3GPP TS 23.554 [2], is used by Legacy 3GPP Message Gateway or Non-3GPP Message Gateway (on behalf Legacy 3GPP UE or Non-3GPP UE) to deliver the delivery status report to the MSGin5G Server.</w:t>
      </w:r>
    </w:p>
    <w:p w14:paraId="36D9465B" w14:textId="77777777" w:rsidR="00A55155" w:rsidRDefault="00A55155" w:rsidP="00A55155"/>
    <w:p w14:paraId="486CE32E" w14:textId="77777777" w:rsidR="00A55155" w:rsidRDefault="00A55155" w:rsidP="00A55155">
      <w:pPr>
        <w:pStyle w:val="Heading5"/>
      </w:pPr>
      <w:bookmarkStart w:id="389" w:name="_Toc83768273"/>
      <w:bookmarkStart w:id="390" w:name="_Toc89422499"/>
      <w:bookmarkStart w:id="391" w:name="_Toc89425284"/>
      <w:r>
        <w:lastRenderedPageBreak/>
        <w:t>5.</w:t>
      </w:r>
      <w:r>
        <w:rPr>
          <w:rFonts w:hint="eastAsia"/>
          <w:lang w:eastAsia="zh-CN"/>
        </w:rPr>
        <w:t>3</w:t>
      </w:r>
      <w:r>
        <w:t>.2.</w:t>
      </w:r>
      <w:r>
        <w:rPr>
          <w:rFonts w:hint="eastAsia"/>
          <w:lang w:val="en-US" w:eastAsia="zh-CN"/>
        </w:rPr>
        <w:t>7</w:t>
      </w:r>
      <w:r>
        <w:t>.2</w:t>
      </w:r>
      <w:r>
        <w:tab/>
      </w:r>
      <w:r>
        <w:rPr>
          <w:rFonts w:hint="eastAsia"/>
          <w:lang w:eastAsia="zh-CN"/>
        </w:rPr>
        <w:t>UE</w:t>
      </w:r>
      <w:r>
        <w:t xml:space="preserve"> Originating </w:t>
      </w:r>
      <w:r>
        <w:rPr>
          <w:rFonts w:hint="eastAsia"/>
          <w:lang w:eastAsia="zh-CN"/>
        </w:rPr>
        <w:t>Message Delivery Status Report</w:t>
      </w:r>
      <w:bookmarkEnd w:id="389"/>
      <w:bookmarkEnd w:id="390"/>
      <w:bookmarkEnd w:id="391"/>
    </w:p>
    <w:p w14:paraId="1454388D" w14:textId="77777777" w:rsidR="00A55155" w:rsidRDefault="00A55155" w:rsidP="00A55155">
      <w:pPr>
        <w:pStyle w:val="TH"/>
        <w:rPr>
          <w:lang w:eastAsia="zh-CN"/>
        </w:rPr>
      </w:pPr>
      <w:r w:rsidRPr="008D5ECC">
        <w:rPr>
          <w:lang w:val="fr-FR" w:eastAsia="zh-CN"/>
        </w:rPr>
        <w:object w:dxaOrig="9040" w:dyaOrig="2221" w14:anchorId="55EE1C29">
          <v:shape id="_x0000_i1054" type="#_x0000_t75" style="width:435.9pt;height:106.6pt" o:ole="">
            <v:imagedata r:id="rId20" o:title=""/>
          </v:shape>
          <o:OLEObject Type="Embed" ProgID="Visio.Drawing.11" ShapeID="_x0000_i1054" DrawAspect="Content" ObjectID="_1700038446" r:id="rId21"/>
        </w:object>
      </w:r>
    </w:p>
    <w:p w14:paraId="7E0A2EB8" w14:textId="77777777" w:rsidR="00A55155" w:rsidRDefault="00A55155" w:rsidP="00A55155">
      <w:pPr>
        <w:pStyle w:val="TF"/>
        <w:rPr>
          <w:lang w:eastAsia="zh-CN"/>
        </w:rPr>
      </w:pPr>
      <w:r>
        <w:rPr>
          <w:lang w:eastAsia="zh-CN"/>
        </w:rPr>
        <w:t>Figure 5.3.2.</w:t>
      </w:r>
      <w:r>
        <w:rPr>
          <w:rFonts w:hint="eastAsia"/>
          <w:lang w:val="en-US" w:eastAsia="zh-CN"/>
        </w:rPr>
        <w:t>7</w:t>
      </w:r>
      <w:r>
        <w:rPr>
          <w:lang w:eastAsia="zh-CN"/>
        </w:rPr>
        <w:t>.2-1: Legacy 3GPP UE or Non-3GPP UE Originating MSGin5G Delivery R</w:t>
      </w:r>
      <w:r>
        <w:rPr>
          <w:rFonts w:hint="eastAsia"/>
          <w:lang w:eastAsia="zh-CN"/>
        </w:rPr>
        <w:t>eport</w:t>
      </w:r>
    </w:p>
    <w:p w14:paraId="67AF3D35" w14:textId="77777777" w:rsidR="00A55155" w:rsidRDefault="00A55155" w:rsidP="00A55155">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w:t>
      </w:r>
      <w:r>
        <w:rPr>
          <w:rFonts w:hint="eastAsia"/>
          <w:lang w:val="en-US" w:eastAsia="zh-CN"/>
        </w:rPr>
        <w:t>7</w:t>
      </w:r>
      <w:r>
        <w:rPr>
          <w:lang w:eastAsia="zh-CN"/>
        </w:rPr>
        <w:t>.2-1 to request to create "Report Deliveries".</w:t>
      </w:r>
    </w:p>
    <w:p w14:paraId="48CBF78A" w14:textId="77777777" w:rsidR="00A55155" w:rsidRDefault="00A55155" w:rsidP="00A55155">
      <w:pPr>
        <w:rPr>
          <w:lang w:eastAsia="zh-CN"/>
        </w:rPr>
      </w:pPr>
      <w:r>
        <w:rPr>
          <w:lang w:eastAsia="zh-CN"/>
        </w:rPr>
        <w:t>The Legacy 3GPP Message Gateway or Non-3GPP Message Gateway shall include DeliveryStatusReport data structure in the payload body of the HTTP POST to request a creation of representation of the "Report Deliveries" resource. The "Report Deliveries" resource is created as described below.</w:t>
      </w:r>
    </w:p>
    <w:p w14:paraId="53E44871" w14:textId="77777777" w:rsidR="00A55155" w:rsidRDefault="00A55155" w:rsidP="00A55155">
      <w:pPr>
        <w:rPr>
          <w:lang w:eastAsia="zh-CN"/>
        </w:rPr>
      </w:pPr>
      <w:r>
        <w:rPr>
          <w:lang w:eastAsia="zh-CN"/>
        </w:rPr>
        <w:t>The DeliveryStatusReport data structure shall include:</w:t>
      </w:r>
    </w:p>
    <w:p w14:paraId="77BBF2AF" w14:textId="77777777" w:rsidR="00A55155" w:rsidRDefault="00A55155" w:rsidP="00A55155">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14:paraId="005A2966" w14:textId="77777777" w:rsidR="00A55155" w:rsidRDefault="00A55155" w:rsidP="00A55155">
      <w:pPr>
        <w:pStyle w:val="B10"/>
        <w:rPr>
          <w:lang w:eastAsia="zh-CN"/>
        </w:rPr>
      </w:pPr>
      <w:r>
        <w:rPr>
          <w:lang w:eastAsia="zh-CN"/>
        </w:rPr>
        <w:t>-</w:t>
      </w:r>
      <w:r>
        <w:rPr>
          <w:lang w:eastAsia="zh-CN"/>
        </w:rPr>
        <w:tab/>
        <w:t>The Recipient UE Service ID within the "recipientServiceId" attribute;</w:t>
      </w:r>
    </w:p>
    <w:p w14:paraId="1DF2F16B" w14:textId="77777777" w:rsidR="00A55155" w:rsidRDefault="00A55155" w:rsidP="00A55155">
      <w:pPr>
        <w:pStyle w:val="B10"/>
        <w:rPr>
          <w:lang w:eastAsia="zh-CN"/>
        </w:rPr>
      </w:pPr>
      <w:r>
        <w:rPr>
          <w:lang w:eastAsia="zh-CN"/>
        </w:rPr>
        <w:t>-</w:t>
      </w:r>
      <w:r>
        <w:rPr>
          <w:lang w:eastAsia="zh-CN"/>
        </w:rPr>
        <w:tab/>
        <w:t>The Message ID within the "messageId" attribute;and</w:t>
      </w:r>
    </w:p>
    <w:p w14:paraId="0C2454AA" w14:textId="77777777" w:rsidR="00A55155" w:rsidRDefault="00A55155" w:rsidP="00A55155">
      <w:pPr>
        <w:pStyle w:val="B10"/>
        <w:rPr>
          <w:lang w:eastAsia="zh-CN"/>
        </w:rPr>
      </w:pPr>
      <w:r>
        <w:rPr>
          <w:lang w:eastAsia="zh-CN"/>
        </w:rPr>
        <w:t>-</w:t>
      </w:r>
      <w:r>
        <w:rPr>
          <w:lang w:eastAsia="zh-CN"/>
        </w:rPr>
        <w:tab/>
        <w:t>The delivery status within the "deliveryStatus" attribute;</w:t>
      </w:r>
    </w:p>
    <w:p w14:paraId="68D0C7DC" w14:textId="77777777" w:rsidR="00A55155" w:rsidRDefault="00A55155" w:rsidP="00A55155">
      <w:pPr>
        <w:pStyle w:val="B10"/>
        <w:rPr>
          <w:lang w:eastAsia="zh-CN"/>
        </w:rPr>
      </w:pPr>
      <w:r>
        <w:rPr>
          <w:lang w:eastAsia="zh-CN"/>
        </w:rPr>
        <w:t>and may include:</w:t>
      </w:r>
    </w:p>
    <w:p w14:paraId="2C90356A" w14:textId="77777777" w:rsidR="00A55155" w:rsidRDefault="00A55155" w:rsidP="00A55155">
      <w:pPr>
        <w:pStyle w:val="B10"/>
        <w:rPr>
          <w:lang w:eastAsia="zh-CN"/>
        </w:rPr>
      </w:pPr>
      <w:r>
        <w:rPr>
          <w:lang w:eastAsia="zh-CN"/>
        </w:rPr>
        <w:t>-</w:t>
      </w:r>
      <w:r>
        <w:rPr>
          <w:lang w:eastAsia="zh-CN"/>
        </w:rPr>
        <w:tab/>
        <w:t>The security credentials within the "securityCredentials" attribute;</w:t>
      </w:r>
    </w:p>
    <w:p w14:paraId="335DEBF7" w14:textId="77777777" w:rsidR="00A55155" w:rsidRDefault="00A55155" w:rsidP="00A55155">
      <w:pPr>
        <w:pStyle w:val="EditorsNote"/>
        <w:rPr>
          <w:lang w:eastAsia="zh-CN"/>
        </w:rPr>
      </w:pPr>
      <w:r>
        <w:rPr>
          <w:lang w:eastAsia="zh-CN"/>
        </w:rPr>
        <w:t>Editor's Note:</w:t>
      </w:r>
      <w:r>
        <w:rPr>
          <w:lang w:eastAsia="zh-CN"/>
        </w:rPr>
        <w:tab/>
        <w:t>The security credentials is to be updated based on SA3 conclusion.</w:t>
      </w:r>
    </w:p>
    <w:p w14:paraId="35322F02" w14:textId="77777777" w:rsidR="00A55155" w:rsidRDefault="00A55155" w:rsidP="00A55155">
      <w:pPr>
        <w:pStyle w:val="B10"/>
        <w:rPr>
          <w:lang w:eastAsia="zh-CN"/>
        </w:rPr>
      </w:pPr>
      <w:r>
        <w:rPr>
          <w:lang w:eastAsia="zh-CN"/>
        </w:rPr>
        <w:t>-</w:t>
      </w:r>
      <w:r>
        <w:rPr>
          <w:lang w:eastAsia="zh-CN"/>
        </w:rPr>
        <w:tab/>
        <w:t>The failure cause within the "failureCause" attribute;</w:t>
      </w:r>
    </w:p>
    <w:p w14:paraId="6142361E" w14:textId="77777777" w:rsidR="00A55155" w:rsidRDefault="00A55155" w:rsidP="00A55155">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"Report Deliveries", addressed by a URI as defined in clause 8.2.2.4.2. The MSGin5G Server shall respond to the Legacy 3GPP Message Gateway or Non-3GPP Message Gateway with a 201 </w:t>
      </w:r>
      <w:r>
        <w:rPr>
          <w:rFonts w:hint="eastAsia"/>
          <w:lang w:eastAsia="zh-CN"/>
        </w:rPr>
        <w:t>Created</w:t>
      </w:r>
      <w:r>
        <w:rPr>
          <w:lang w:eastAsia="zh-CN"/>
        </w:rPr>
        <w:t xml:space="preserve"> message.</w:t>
      </w:r>
    </w:p>
    <w:p w14:paraId="4423074C" w14:textId="7A7E5F3A" w:rsidR="00A55155" w:rsidRDefault="00A55155" w:rsidP="00A55155">
      <w:pPr>
        <w:rPr>
          <w:lang w:eastAsia="zh-CN"/>
        </w:rPr>
      </w:pPr>
      <w:r>
        <w:rPr>
          <w:lang w:eastAsia="zh-CN"/>
        </w:rPr>
        <w:t xml:space="preserve">If errors occur when processing the HTTP POST request, the MSGin5G Server shall apply error handling procedures as specified in </w:t>
      </w:r>
      <w:r>
        <w:rPr>
          <w:lang w:eastAsia="zh-CN"/>
        </w:rPr>
        <w:t>clause</w:t>
      </w:r>
      <w:r>
        <w:rPr>
          <w:lang w:eastAsia="zh-CN"/>
        </w:rPr>
        <w:t> 8.2.6.</w:t>
      </w:r>
    </w:p>
    <w:p w14:paraId="0EDBC5C1" w14:textId="77777777" w:rsidR="00A55155" w:rsidRDefault="00A55155" w:rsidP="00A55155">
      <w:pPr>
        <w:pStyle w:val="EditorsNote"/>
        <w:rPr>
          <w:lang w:eastAsia="zh-CN"/>
        </w:rPr>
      </w:pPr>
      <w:r>
        <w:rPr>
          <w:lang w:eastAsia="zh-CN"/>
        </w:rPr>
        <w:t>Editor's Note:</w:t>
      </w:r>
      <w:r>
        <w:rPr>
          <w:lang w:eastAsia="zh-CN"/>
        </w:rPr>
        <w:tab/>
        <w:t>error handling will be defined in clause 8.2.6.</w:t>
      </w:r>
    </w:p>
    <w:p w14:paraId="203E3A1B" w14:textId="77777777" w:rsidR="00A55155" w:rsidRDefault="00A55155" w:rsidP="00A55155">
      <w:pPr>
        <w:rPr>
          <w:lang w:eastAsia="zh-CN"/>
        </w:rPr>
      </w:pPr>
    </w:p>
    <w:p w14:paraId="0E47F21B" w14:textId="77777777" w:rsidR="00A55155" w:rsidRDefault="00A55155" w:rsidP="00A55155">
      <w:pPr>
        <w:pStyle w:val="Heading2"/>
      </w:pPr>
      <w:bookmarkStart w:id="392" w:name="_Toc83768280"/>
      <w:bookmarkStart w:id="393" w:name="_Toc81332195"/>
      <w:bookmarkStart w:id="394" w:name="_Toc89422500"/>
      <w:bookmarkStart w:id="395" w:name="_Toc89425285"/>
      <w:r>
        <w:t>5.x</w:t>
      </w:r>
      <w:r>
        <w:tab/>
        <w:t>&lt;</w:t>
      </w:r>
      <w:r>
        <w:rPr>
          <w:rFonts w:hint="eastAsia"/>
          <w:lang w:eastAsia="zh-CN"/>
        </w:rPr>
        <w:t>MSGS</w:t>
      </w:r>
      <w:r>
        <w:t>_xxx&gt; Service</w:t>
      </w:r>
      <w:bookmarkEnd w:id="392"/>
      <w:bookmarkEnd w:id="393"/>
      <w:bookmarkEnd w:id="394"/>
      <w:bookmarkEnd w:id="395"/>
    </w:p>
    <w:p w14:paraId="791FB68B" w14:textId="77777777" w:rsidR="00A55155" w:rsidRDefault="00A55155" w:rsidP="00A55155">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14:paraId="50AAF04D" w14:textId="77777777" w:rsidR="00A55155" w:rsidRDefault="00A55155" w:rsidP="00A55155">
      <w:pPr>
        <w:pStyle w:val="Heading3"/>
      </w:pPr>
      <w:bookmarkStart w:id="396" w:name="_Toc81332196"/>
      <w:bookmarkStart w:id="397" w:name="_Toc83768281"/>
      <w:bookmarkStart w:id="398" w:name="_Toc89422501"/>
      <w:bookmarkStart w:id="399" w:name="_Toc89425286"/>
      <w:r>
        <w:lastRenderedPageBreak/>
        <w:t>5.x.1</w:t>
      </w:r>
      <w:r>
        <w:tab/>
        <w:t>Service Description</w:t>
      </w:r>
      <w:bookmarkEnd w:id="396"/>
      <w:bookmarkEnd w:id="397"/>
      <w:bookmarkEnd w:id="398"/>
      <w:bookmarkEnd w:id="399"/>
    </w:p>
    <w:p w14:paraId="48D192EA" w14:textId="77777777" w:rsidR="00A55155" w:rsidRDefault="00A55155" w:rsidP="00A55155">
      <w:pPr>
        <w:rPr>
          <w:i/>
          <w:color w:val="0000FF"/>
        </w:rPr>
      </w:pPr>
      <w:r>
        <w:rPr>
          <w:i/>
          <w:color w:val="0000FF"/>
        </w:rPr>
        <w:t>This clause will provide a general description of the related service, include a description of the functional elements involved in the invocation of the service.</w:t>
      </w:r>
    </w:p>
    <w:p w14:paraId="2AFDE5CA" w14:textId="77777777" w:rsidR="00A55155" w:rsidRDefault="00A55155" w:rsidP="00A55155"/>
    <w:p w14:paraId="6965347F" w14:textId="77777777" w:rsidR="00A55155" w:rsidRDefault="00A55155" w:rsidP="00A55155">
      <w:pPr>
        <w:pStyle w:val="Heading3"/>
      </w:pPr>
      <w:bookmarkStart w:id="400" w:name="_Toc83768282"/>
      <w:bookmarkStart w:id="401" w:name="_Toc81332197"/>
      <w:bookmarkStart w:id="402" w:name="_Toc89422502"/>
      <w:bookmarkStart w:id="403" w:name="_Toc89425287"/>
      <w:r>
        <w:t>5.x.2</w:t>
      </w:r>
      <w:r>
        <w:tab/>
        <w:t>Service Operations</w:t>
      </w:r>
      <w:bookmarkEnd w:id="400"/>
      <w:bookmarkEnd w:id="401"/>
      <w:bookmarkEnd w:id="402"/>
      <w:bookmarkEnd w:id="403"/>
    </w:p>
    <w:p w14:paraId="6A9BDC3A" w14:textId="77777777" w:rsidR="00A55155" w:rsidRDefault="00A55155" w:rsidP="00A55155">
      <w:pPr>
        <w:pStyle w:val="Guidance"/>
      </w:pPr>
      <w:r>
        <w:t>One clause per service operation. This clause will include a description of the different service operations supported by the service.</w:t>
      </w:r>
    </w:p>
    <w:p w14:paraId="785C9314" w14:textId="77777777" w:rsidR="00A55155" w:rsidRDefault="00A55155" w:rsidP="00A55155">
      <w:pPr>
        <w:pStyle w:val="Heading4"/>
      </w:pPr>
      <w:bookmarkStart w:id="404" w:name="_Toc81332198"/>
      <w:bookmarkStart w:id="405" w:name="_Toc83768283"/>
      <w:bookmarkStart w:id="406" w:name="_Toc89422503"/>
      <w:bookmarkStart w:id="407" w:name="_Toc89425288"/>
      <w:r>
        <w:t>5.x.2.1</w:t>
      </w:r>
      <w:r>
        <w:tab/>
        <w:t>Introduction</w:t>
      </w:r>
      <w:bookmarkEnd w:id="404"/>
      <w:bookmarkEnd w:id="405"/>
      <w:bookmarkEnd w:id="406"/>
      <w:bookmarkEnd w:id="407"/>
    </w:p>
    <w:p w14:paraId="128369B1" w14:textId="77777777" w:rsidR="00A55155" w:rsidRDefault="00A55155" w:rsidP="00A55155">
      <w:r>
        <w:t xml:space="preserve">The service operation defined for </w:t>
      </w:r>
      <w:r>
        <w:rPr>
          <w:highlight w:val="yellow"/>
        </w:rPr>
        <w:t xml:space="preserve">&lt;API Name – </w:t>
      </w:r>
      <w:r>
        <w:rPr>
          <w:rFonts w:hint="eastAsia"/>
          <w:highlight w:val="yellow"/>
          <w:lang w:eastAsia="zh-CN"/>
        </w:rPr>
        <w:t>MSGS</w:t>
      </w:r>
      <w:r>
        <w:rPr>
          <w:highlight w:val="yellow"/>
        </w:rPr>
        <w:t>_xxx&gt;</w:t>
      </w:r>
      <w:r>
        <w:t xml:space="preserve"> API is shown in the table 5.</w:t>
      </w:r>
      <w:r>
        <w:rPr>
          <w:highlight w:val="yellow"/>
        </w:rPr>
        <w:t>x</w:t>
      </w:r>
      <w:r>
        <w:t>.2.1-1.</w:t>
      </w:r>
    </w:p>
    <w:p w14:paraId="567A75DA" w14:textId="77777777" w:rsidR="00A55155" w:rsidRDefault="00A55155" w:rsidP="00A55155">
      <w:pPr>
        <w:pStyle w:val="TH"/>
      </w:pPr>
      <w:r>
        <w:t>Table 5.</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A55155" w14:paraId="5440DDD0" w14:textId="77777777" w:rsidTr="002C738D">
        <w:trPr>
          <w:jc w:val="center"/>
        </w:trPr>
        <w:tc>
          <w:tcPr>
            <w:tcW w:w="3260" w:type="dxa"/>
            <w:shd w:val="clear" w:color="auto" w:fill="D9D9D9"/>
          </w:tcPr>
          <w:p w14:paraId="33082222" w14:textId="77777777" w:rsidR="00A55155" w:rsidRDefault="00A55155" w:rsidP="002C738D">
            <w:pPr>
              <w:pStyle w:val="TAH"/>
              <w:rPr>
                <w:kern w:val="2"/>
                <w:szCs w:val="22"/>
              </w:rPr>
            </w:pPr>
            <w:r>
              <w:rPr>
                <w:kern w:val="2"/>
                <w:szCs w:val="22"/>
              </w:rPr>
              <w:t>Service operation name</w:t>
            </w:r>
          </w:p>
        </w:tc>
        <w:tc>
          <w:tcPr>
            <w:tcW w:w="4395" w:type="dxa"/>
            <w:shd w:val="clear" w:color="auto" w:fill="D9D9D9"/>
          </w:tcPr>
          <w:p w14:paraId="5A124871" w14:textId="77777777" w:rsidR="00A55155" w:rsidRDefault="00A55155" w:rsidP="002C738D">
            <w:pPr>
              <w:pStyle w:val="TAH"/>
              <w:rPr>
                <w:kern w:val="2"/>
                <w:szCs w:val="22"/>
              </w:rPr>
            </w:pPr>
            <w:r>
              <w:rPr>
                <w:kern w:val="2"/>
                <w:szCs w:val="22"/>
              </w:rPr>
              <w:t>Description</w:t>
            </w:r>
          </w:p>
        </w:tc>
        <w:tc>
          <w:tcPr>
            <w:tcW w:w="1565" w:type="dxa"/>
            <w:shd w:val="clear" w:color="auto" w:fill="D9D9D9"/>
          </w:tcPr>
          <w:p w14:paraId="0A720BF1" w14:textId="77777777" w:rsidR="00A55155" w:rsidRDefault="00A55155" w:rsidP="002C738D">
            <w:pPr>
              <w:pStyle w:val="TAH"/>
              <w:rPr>
                <w:kern w:val="2"/>
                <w:szCs w:val="22"/>
              </w:rPr>
            </w:pPr>
            <w:r>
              <w:rPr>
                <w:kern w:val="2"/>
                <w:szCs w:val="22"/>
              </w:rPr>
              <w:t>Initiated by</w:t>
            </w:r>
          </w:p>
        </w:tc>
      </w:tr>
      <w:tr w:rsidR="00A55155" w14:paraId="6CEBC14E" w14:textId="77777777" w:rsidTr="002C738D">
        <w:trPr>
          <w:jc w:val="center"/>
        </w:trPr>
        <w:tc>
          <w:tcPr>
            <w:tcW w:w="3260" w:type="dxa"/>
          </w:tcPr>
          <w:p w14:paraId="578A566B" w14:textId="77777777" w:rsidR="00A55155" w:rsidRDefault="00A55155" w:rsidP="002C738D">
            <w:pPr>
              <w:pStyle w:val="TAL"/>
              <w:rPr>
                <w:kern w:val="2"/>
                <w:szCs w:val="22"/>
              </w:rPr>
            </w:pPr>
          </w:p>
        </w:tc>
        <w:tc>
          <w:tcPr>
            <w:tcW w:w="4395" w:type="dxa"/>
          </w:tcPr>
          <w:p w14:paraId="71222940" w14:textId="77777777" w:rsidR="00A55155" w:rsidRDefault="00A55155" w:rsidP="002C738D">
            <w:pPr>
              <w:pStyle w:val="TAL"/>
              <w:rPr>
                <w:kern w:val="2"/>
                <w:szCs w:val="22"/>
              </w:rPr>
            </w:pPr>
          </w:p>
        </w:tc>
        <w:tc>
          <w:tcPr>
            <w:tcW w:w="1565" w:type="dxa"/>
          </w:tcPr>
          <w:p w14:paraId="4695690C" w14:textId="77777777" w:rsidR="00A55155" w:rsidRDefault="00A55155" w:rsidP="002C738D">
            <w:pPr>
              <w:pStyle w:val="TAL"/>
              <w:rPr>
                <w:kern w:val="2"/>
                <w:szCs w:val="22"/>
              </w:rPr>
            </w:pPr>
          </w:p>
        </w:tc>
      </w:tr>
    </w:tbl>
    <w:p w14:paraId="4913BA95" w14:textId="77777777" w:rsidR="00A55155" w:rsidRDefault="00A55155" w:rsidP="00A55155">
      <w:bookmarkStart w:id="408" w:name="_Toc83768284"/>
      <w:bookmarkStart w:id="409" w:name="_Toc81332199"/>
      <w:bookmarkStart w:id="410" w:name="_Toc89422504"/>
      <w:bookmarkStart w:id="411" w:name="_Toc89425289"/>
    </w:p>
    <w:p w14:paraId="2B63C646" w14:textId="055C82D4" w:rsidR="00A55155" w:rsidRDefault="00A55155" w:rsidP="00A55155">
      <w:pPr>
        <w:pStyle w:val="Heading4"/>
      </w:pPr>
      <w:r>
        <w:t>5.x.2.2</w:t>
      </w:r>
      <w:r>
        <w:tab/>
        <w:t>&lt;Service operation 1&gt;</w:t>
      </w:r>
      <w:bookmarkEnd w:id="408"/>
      <w:bookmarkEnd w:id="409"/>
      <w:bookmarkEnd w:id="410"/>
      <w:bookmarkEnd w:id="411"/>
    </w:p>
    <w:p w14:paraId="2DBA2580" w14:textId="77777777" w:rsidR="00A55155" w:rsidRDefault="00A55155" w:rsidP="00A55155">
      <w:pPr>
        <w:pStyle w:val="Heading5"/>
      </w:pPr>
      <w:bookmarkStart w:id="412" w:name="_Toc81332200"/>
      <w:bookmarkStart w:id="413" w:name="_Toc83768285"/>
      <w:bookmarkStart w:id="414" w:name="_Toc89422505"/>
      <w:bookmarkStart w:id="415" w:name="_Toc89425290"/>
      <w:r>
        <w:t>5.x.2.2.1</w:t>
      </w:r>
      <w:r>
        <w:tab/>
        <w:t>General</w:t>
      </w:r>
      <w:bookmarkEnd w:id="412"/>
      <w:bookmarkEnd w:id="413"/>
      <w:bookmarkEnd w:id="414"/>
      <w:bookmarkEnd w:id="415"/>
    </w:p>
    <w:p w14:paraId="593D7092" w14:textId="77777777" w:rsidR="00A55155" w:rsidRDefault="00A55155" w:rsidP="00A55155">
      <w:r>
        <w:rPr>
          <w:i/>
          <w:color w:val="0000FF"/>
        </w:rPr>
        <w:t>Provide the general description of the service operation.</w:t>
      </w:r>
    </w:p>
    <w:p w14:paraId="25147F69" w14:textId="77777777" w:rsidR="00A55155" w:rsidRDefault="00A55155" w:rsidP="00A55155">
      <w:pPr>
        <w:pStyle w:val="Heading5"/>
      </w:pPr>
      <w:bookmarkStart w:id="416" w:name="_Toc83768286"/>
      <w:bookmarkStart w:id="417" w:name="_Toc81332201"/>
      <w:bookmarkStart w:id="418" w:name="_Toc89422506"/>
      <w:bookmarkStart w:id="419" w:name="_Toc89425291"/>
      <w:r>
        <w:t>5.x.2.2.2</w:t>
      </w:r>
      <w:r>
        <w:tab/>
        <w:t>&lt;Description&gt; &lt;Service Operation Name&gt; operation</w:t>
      </w:r>
      <w:bookmarkEnd w:id="416"/>
      <w:bookmarkEnd w:id="417"/>
      <w:bookmarkEnd w:id="418"/>
      <w:bookmarkEnd w:id="419"/>
    </w:p>
    <w:p w14:paraId="1E68A7FA" w14:textId="77777777" w:rsidR="00A55155" w:rsidRDefault="00A55155" w:rsidP="00A55155">
      <w:pPr>
        <w:pStyle w:val="Heading4"/>
      </w:pPr>
      <w:bookmarkStart w:id="420" w:name="_Toc83768287"/>
      <w:bookmarkStart w:id="421" w:name="_Toc81332202"/>
      <w:bookmarkStart w:id="422" w:name="_Toc89422507"/>
      <w:bookmarkStart w:id="423" w:name="_Toc89425292"/>
      <w:r>
        <w:t>5.x.2.3</w:t>
      </w:r>
      <w:r>
        <w:tab/>
        <w:t>&lt;Service operation 2&gt;</w:t>
      </w:r>
      <w:bookmarkEnd w:id="420"/>
      <w:bookmarkEnd w:id="421"/>
      <w:bookmarkEnd w:id="422"/>
      <w:bookmarkEnd w:id="423"/>
    </w:p>
    <w:p w14:paraId="3000EA94" w14:textId="77777777" w:rsidR="00A55155" w:rsidRDefault="00A55155" w:rsidP="00A55155">
      <w:r>
        <w:rPr>
          <w:i/>
          <w:color w:val="0000FF"/>
        </w:rPr>
        <w:t xml:space="preserve">And so on if there are more than 2 service operations to be described for the service. </w:t>
      </w:r>
    </w:p>
    <w:p w14:paraId="2E33F18E" w14:textId="77777777" w:rsidR="00A55155" w:rsidRDefault="00A55155" w:rsidP="00A55155"/>
    <w:p w14:paraId="19C69A7F" w14:textId="77777777" w:rsidR="00A55155" w:rsidRDefault="00A55155" w:rsidP="00A55155">
      <w:pPr>
        <w:pStyle w:val="Heading1"/>
      </w:pPr>
      <w:bookmarkStart w:id="424" w:name="_Toc83768288"/>
      <w:bookmarkStart w:id="425" w:name="_Toc89422508"/>
      <w:bookmarkStart w:id="426" w:name="_Toc89425293"/>
      <w:r>
        <w:rPr>
          <w:rFonts w:hint="eastAsia"/>
          <w:lang w:eastAsia="zh-CN"/>
        </w:rPr>
        <w:t>6</w:t>
      </w:r>
      <w:r>
        <w:rPr>
          <w:rFonts w:hint="eastAsia"/>
          <w:lang w:eastAsia="zh-CN"/>
        </w:rPr>
        <w:tab/>
      </w:r>
      <w:r>
        <w:t>Services offered by the Message Gateway</w:t>
      </w:r>
      <w:bookmarkEnd w:id="424"/>
      <w:bookmarkEnd w:id="425"/>
      <w:bookmarkEnd w:id="426"/>
    </w:p>
    <w:p w14:paraId="7321BFAB" w14:textId="77777777" w:rsidR="00A55155" w:rsidRDefault="00A55155" w:rsidP="00A55155">
      <w:pPr>
        <w:pStyle w:val="Heading2"/>
        <w:rPr>
          <w:lang w:eastAsia="zh-CN"/>
        </w:rPr>
      </w:pPr>
      <w:bookmarkStart w:id="427" w:name="_Toc83768289"/>
      <w:bookmarkStart w:id="428" w:name="_Toc89422509"/>
      <w:bookmarkStart w:id="429" w:name="_Toc89425294"/>
      <w:r>
        <w:rPr>
          <w:rFonts w:hint="eastAsia"/>
          <w:lang w:eastAsia="zh-CN"/>
        </w:rPr>
        <w:t>6</w:t>
      </w:r>
      <w:r>
        <w:rPr>
          <w:rFonts w:hint="eastAsia"/>
        </w:rPr>
        <w:t>.1</w:t>
      </w:r>
      <w:r>
        <w:rPr>
          <w:rFonts w:hint="eastAsia"/>
        </w:rPr>
        <w:tab/>
      </w:r>
      <w:r>
        <w:rPr>
          <w:rFonts w:hint="eastAsia"/>
          <w:lang w:eastAsia="zh-CN"/>
        </w:rPr>
        <w:t>Introduction</w:t>
      </w:r>
      <w:bookmarkEnd w:id="427"/>
      <w:bookmarkEnd w:id="428"/>
      <w:bookmarkEnd w:id="429"/>
    </w:p>
    <w:p w14:paraId="70C2F289" w14:textId="77777777" w:rsidR="00A55155" w:rsidRDefault="00A55155" w:rsidP="00A55155">
      <w:pPr>
        <w:rPr>
          <w:lang w:eastAsia="zh-CN"/>
        </w:rPr>
      </w:pPr>
    </w:p>
    <w:p w14:paraId="01DF75DF" w14:textId="77777777" w:rsidR="00A55155" w:rsidRDefault="00A55155" w:rsidP="00A55155">
      <w:pPr>
        <w:pStyle w:val="Heading2"/>
        <w:rPr>
          <w:lang w:eastAsia="zh-CN"/>
        </w:rPr>
      </w:pPr>
      <w:bookmarkStart w:id="430" w:name="_Toc83768290"/>
      <w:bookmarkStart w:id="431" w:name="_Toc89422510"/>
      <w:bookmarkStart w:id="432" w:name="_Toc89425295"/>
      <w:r>
        <w:rPr>
          <w:rFonts w:hint="eastAsia"/>
          <w:lang w:eastAsia="zh-CN"/>
        </w:rPr>
        <w:t>6.2</w:t>
      </w:r>
      <w:r>
        <w:rPr>
          <w:rFonts w:hint="eastAsia"/>
          <w:lang w:eastAsia="zh-CN"/>
        </w:rPr>
        <w:tab/>
        <w:t>MSGG_L3GDelivery Service</w:t>
      </w:r>
      <w:bookmarkEnd w:id="430"/>
      <w:bookmarkEnd w:id="431"/>
      <w:bookmarkEnd w:id="432"/>
    </w:p>
    <w:p w14:paraId="74B9A87A" w14:textId="77777777" w:rsidR="00A55155" w:rsidRDefault="00A55155" w:rsidP="00A55155">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14:paraId="11814092" w14:textId="77777777" w:rsidR="00A55155" w:rsidRDefault="00A55155" w:rsidP="00A55155">
      <w:pPr>
        <w:pStyle w:val="Heading3"/>
      </w:pPr>
      <w:bookmarkStart w:id="433" w:name="_Toc83768291"/>
      <w:bookmarkStart w:id="434" w:name="_Toc89422511"/>
      <w:bookmarkStart w:id="435" w:name="_Toc89425296"/>
      <w:r>
        <w:rPr>
          <w:rFonts w:hint="eastAsia"/>
          <w:lang w:eastAsia="zh-CN"/>
        </w:rPr>
        <w:t>6</w:t>
      </w:r>
      <w:r>
        <w:t>.</w:t>
      </w:r>
      <w:r>
        <w:rPr>
          <w:rFonts w:hint="eastAsia"/>
          <w:lang w:eastAsia="zh-CN"/>
        </w:rPr>
        <w:t>2</w:t>
      </w:r>
      <w:r>
        <w:t>.1</w:t>
      </w:r>
      <w:r>
        <w:tab/>
        <w:t>Service Description</w:t>
      </w:r>
      <w:bookmarkEnd w:id="433"/>
      <w:bookmarkEnd w:id="434"/>
      <w:bookmarkEnd w:id="435"/>
    </w:p>
    <w:p w14:paraId="2696C8FA" w14:textId="77777777" w:rsidR="00A55155" w:rsidRDefault="00A55155" w:rsidP="00A55155">
      <w:pPr>
        <w:rPr>
          <w:lang w:eastAsia="zh-CN"/>
        </w:rPr>
      </w:pPr>
    </w:p>
    <w:p w14:paraId="01A8F18C" w14:textId="77777777" w:rsidR="00A55155" w:rsidRDefault="00A55155" w:rsidP="00A55155">
      <w:pPr>
        <w:pStyle w:val="Heading3"/>
      </w:pPr>
      <w:bookmarkStart w:id="436" w:name="_Toc83768292"/>
      <w:bookmarkStart w:id="437" w:name="_Toc89422512"/>
      <w:bookmarkStart w:id="438" w:name="_Toc89425297"/>
      <w:r>
        <w:rPr>
          <w:rFonts w:hint="eastAsia"/>
          <w:lang w:eastAsia="zh-CN"/>
        </w:rPr>
        <w:lastRenderedPageBreak/>
        <w:t>6</w:t>
      </w:r>
      <w:r>
        <w:t>.</w:t>
      </w:r>
      <w:r>
        <w:rPr>
          <w:rFonts w:hint="eastAsia"/>
          <w:lang w:eastAsia="zh-CN"/>
        </w:rPr>
        <w:t>2</w:t>
      </w:r>
      <w:r>
        <w:t>.2</w:t>
      </w:r>
      <w:r>
        <w:tab/>
        <w:t>Service Operations</w:t>
      </w:r>
      <w:bookmarkEnd w:id="436"/>
      <w:bookmarkEnd w:id="437"/>
      <w:bookmarkEnd w:id="438"/>
    </w:p>
    <w:p w14:paraId="4947295A" w14:textId="77777777" w:rsidR="00A55155" w:rsidRDefault="00A55155" w:rsidP="00A55155">
      <w:pPr>
        <w:pStyle w:val="Heading4"/>
      </w:pPr>
      <w:bookmarkStart w:id="439" w:name="_Toc83768293"/>
      <w:bookmarkStart w:id="440" w:name="_Toc89422513"/>
      <w:bookmarkStart w:id="441" w:name="_Toc89425298"/>
      <w:r>
        <w:rPr>
          <w:rFonts w:hint="eastAsia"/>
          <w:lang w:eastAsia="zh-CN"/>
        </w:rPr>
        <w:t>6</w:t>
      </w:r>
      <w:r>
        <w:t>.</w:t>
      </w:r>
      <w:r>
        <w:rPr>
          <w:rFonts w:hint="eastAsia"/>
          <w:lang w:eastAsia="zh-CN"/>
        </w:rPr>
        <w:t>2</w:t>
      </w:r>
      <w:r>
        <w:t>.2.1</w:t>
      </w:r>
      <w:r>
        <w:tab/>
        <w:t>Introduction</w:t>
      </w:r>
      <w:bookmarkEnd w:id="439"/>
      <w:bookmarkEnd w:id="440"/>
      <w:bookmarkEnd w:id="441"/>
    </w:p>
    <w:p w14:paraId="4A0A42F4" w14:textId="77777777" w:rsidR="00A55155" w:rsidRDefault="00A55155" w:rsidP="00A55155">
      <w:pPr>
        <w:rPr>
          <w:lang w:eastAsia="zh-CN"/>
        </w:rPr>
      </w:pPr>
    </w:p>
    <w:p w14:paraId="06B7671B" w14:textId="77777777" w:rsidR="00A55155" w:rsidRDefault="00A55155" w:rsidP="00A55155">
      <w:pPr>
        <w:pStyle w:val="Heading4"/>
      </w:pPr>
      <w:bookmarkStart w:id="442" w:name="_Toc83768294"/>
      <w:bookmarkStart w:id="443" w:name="_Toc89422514"/>
      <w:bookmarkStart w:id="444" w:name="_Toc89425299"/>
      <w:r>
        <w:rPr>
          <w:rFonts w:hint="eastAsia"/>
          <w:lang w:eastAsia="zh-CN"/>
        </w:rPr>
        <w:t>6</w:t>
      </w:r>
      <w:r>
        <w:t>.</w:t>
      </w:r>
      <w:r>
        <w:rPr>
          <w:rFonts w:hint="eastAsia"/>
          <w:lang w:eastAsia="zh-CN"/>
        </w:rPr>
        <w:t>2</w:t>
      </w:r>
      <w:r>
        <w:t>.2.2</w:t>
      </w:r>
      <w:r>
        <w:tab/>
      </w:r>
      <w:r>
        <w:rPr>
          <w:rFonts w:hint="eastAsia"/>
          <w:lang w:eastAsia="zh-CN"/>
        </w:rPr>
        <w:t>MSGG_L3GDelivery</w:t>
      </w:r>
      <w:r>
        <w:t>_Subscribe</w:t>
      </w:r>
      <w:bookmarkEnd w:id="442"/>
      <w:bookmarkEnd w:id="443"/>
      <w:bookmarkEnd w:id="444"/>
    </w:p>
    <w:p w14:paraId="44FB2FD4" w14:textId="77777777" w:rsidR="00A55155" w:rsidRDefault="00A55155" w:rsidP="00A55155">
      <w:pPr>
        <w:pStyle w:val="Heading5"/>
      </w:pPr>
      <w:bookmarkStart w:id="445" w:name="_Toc83768295"/>
      <w:bookmarkStart w:id="446" w:name="_Toc89422515"/>
      <w:bookmarkStart w:id="447" w:name="_Toc89425300"/>
      <w:r>
        <w:rPr>
          <w:rFonts w:hint="eastAsia"/>
          <w:lang w:eastAsia="zh-CN"/>
        </w:rPr>
        <w:t>6</w:t>
      </w:r>
      <w:r>
        <w:t>.</w:t>
      </w:r>
      <w:r>
        <w:rPr>
          <w:rFonts w:hint="eastAsia"/>
          <w:lang w:eastAsia="zh-CN"/>
        </w:rPr>
        <w:t>2</w:t>
      </w:r>
      <w:r>
        <w:t>.2.2.1</w:t>
      </w:r>
      <w:r>
        <w:tab/>
        <w:t>General</w:t>
      </w:r>
      <w:bookmarkEnd w:id="445"/>
      <w:bookmarkEnd w:id="446"/>
      <w:bookmarkEnd w:id="447"/>
    </w:p>
    <w:p w14:paraId="7366BA9E" w14:textId="77777777" w:rsidR="00A55155" w:rsidRDefault="00A55155" w:rsidP="00A55155">
      <w:pPr>
        <w:rPr>
          <w:lang w:eastAsia="zh-CN"/>
        </w:rPr>
      </w:pPr>
    </w:p>
    <w:p w14:paraId="47124119" w14:textId="77777777" w:rsidR="00A55155" w:rsidRDefault="00A55155" w:rsidP="00A55155">
      <w:pPr>
        <w:pStyle w:val="Heading5"/>
      </w:pPr>
      <w:bookmarkStart w:id="448" w:name="_Toc83768296"/>
      <w:bookmarkStart w:id="449" w:name="_Toc89422516"/>
      <w:bookmarkStart w:id="450" w:name="_Toc89425301"/>
      <w:r>
        <w:rPr>
          <w:rFonts w:hint="eastAsia"/>
          <w:lang w:eastAsia="zh-CN"/>
        </w:rPr>
        <w:t>6</w:t>
      </w:r>
      <w:r>
        <w:t>.</w:t>
      </w:r>
      <w:r>
        <w:rPr>
          <w:rFonts w:hint="eastAsia"/>
          <w:lang w:eastAsia="zh-CN"/>
        </w:rPr>
        <w:t>2</w:t>
      </w:r>
      <w:r>
        <w:t>.2.2.2</w:t>
      </w:r>
      <w:r>
        <w:tab/>
      </w:r>
      <w:r>
        <w:rPr>
          <w:rFonts w:hint="eastAsia"/>
          <w:lang w:eastAsia="zh-CN"/>
        </w:rPr>
        <w:t>Legacy 3GPP Message Gateway c</w:t>
      </w:r>
      <w:r>
        <w:t>reat</w:t>
      </w:r>
      <w:r>
        <w:rPr>
          <w:rFonts w:hint="eastAsia"/>
          <w:lang w:eastAsia="zh-CN"/>
        </w:rPr>
        <w:t>ing</w:t>
      </w:r>
      <w:r>
        <w:t xml:space="preserve"> a subscription for </w:t>
      </w:r>
      <w:r>
        <w:rPr>
          <w:rFonts w:hint="eastAsia"/>
          <w:lang w:eastAsia="zh-CN"/>
        </w:rPr>
        <w:t xml:space="preserve">MSGin5G </w:t>
      </w:r>
      <w:r>
        <w:t>messages delivery</w:t>
      </w:r>
      <w:bookmarkEnd w:id="448"/>
      <w:bookmarkEnd w:id="449"/>
      <w:bookmarkEnd w:id="450"/>
    </w:p>
    <w:p w14:paraId="2258461C" w14:textId="77777777" w:rsidR="00A55155" w:rsidRDefault="00A55155" w:rsidP="00A55155"/>
    <w:p w14:paraId="2F865479" w14:textId="77777777" w:rsidR="00A55155" w:rsidRDefault="00A55155" w:rsidP="00A55155">
      <w:pPr>
        <w:pStyle w:val="Heading4"/>
      </w:pPr>
      <w:bookmarkStart w:id="451" w:name="_Toc83768297"/>
      <w:bookmarkStart w:id="452" w:name="_Toc89422517"/>
      <w:bookmarkStart w:id="453" w:name="_Toc89425302"/>
      <w:r>
        <w:rPr>
          <w:rFonts w:hint="eastAsia"/>
          <w:lang w:eastAsia="zh-CN"/>
        </w:rPr>
        <w:t>6</w:t>
      </w:r>
      <w:r>
        <w:t>.</w:t>
      </w:r>
      <w:r>
        <w:rPr>
          <w:rFonts w:hint="eastAsia"/>
          <w:lang w:eastAsia="zh-CN"/>
        </w:rPr>
        <w:t>2</w:t>
      </w:r>
      <w:r>
        <w:t>.2.3</w:t>
      </w:r>
      <w:r>
        <w:tab/>
      </w:r>
      <w:r>
        <w:rPr>
          <w:rFonts w:hint="eastAsia"/>
          <w:lang w:eastAsia="zh-CN"/>
        </w:rPr>
        <w:t>MSGG_L3GDelivery</w:t>
      </w:r>
      <w:r>
        <w:t>_Unsubscribe</w:t>
      </w:r>
      <w:bookmarkEnd w:id="451"/>
      <w:bookmarkEnd w:id="452"/>
      <w:bookmarkEnd w:id="453"/>
    </w:p>
    <w:p w14:paraId="4F63778E" w14:textId="77777777" w:rsidR="00A55155" w:rsidRDefault="00A55155" w:rsidP="00A55155">
      <w:pPr>
        <w:pStyle w:val="Heading5"/>
      </w:pPr>
      <w:bookmarkStart w:id="454" w:name="_Toc83768298"/>
      <w:bookmarkStart w:id="455" w:name="_Toc89422518"/>
      <w:bookmarkStart w:id="456" w:name="_Toc89425303"/>
      <w:r>
        <w:rPr>
          <w:rFonts w:hint="eastAsia"/>
          <w:lang w:eastAsia="zh-CN"/>
        </w:rPr>
        <w:t>6</w:t>
      </w:r>
      <w:r>
        <w:t>.</w:t>
      </w:r>
      <w:r>
        <w:rPr>
          <w:rFonts w:hint="eastAsia"/>
          <w:lang w:eastAsia="zh-CN"/>
        </w:rPr>
        <w:t>2</w:t>
      </w:r>
      <w:r>
        <w:t>.2.3.1</w:t>
      </w:r>
      <w:r>
        <w:tab/>
        <w:t>General</w:t>
      </w:r>
      <w:bookmarkEnd w:id="454"/>
      <w:bookmarkEnd w:id="455"/>
      <w:bookmarkEnd w:id="456"/>
    </w:p>
    <w:p w14:paraId="35EE5502" w14:textId="77777777" w:rsidR="00A55155" w:rsidRDefault="00A55155" w:rsidP="00A55155">
      <w:r>
        <w:t>.</w:t>
      </w:r>
    </w:p>
    <w:p w14:paraId="13400013" w14:textId="77777777" w:rsidR="00A55155" w:rsidRDefault="00A55155" w:rsidP="00A55155">
      <w:pPr>
        <w:pStyle w:val="Heading5"/>
      </w:pPr>
      <w:bookmarkStart w:id="457" w:name="_Toc83768299"/>
      <w:bookmarkStart w:id="458" w:name="_Toc89422519"/>
      <w:bookmarkStart w:id="459" w:name="_Toc89425304"/>
      <w:r>
        <w:rPr>
          <w:rFonts w:hint="eastAsia"/>
          <w:lang w:eastAsia="zh-CN"/>
        </w:rPr>
        <w:t>6</w:t>
      </w:r>
      <w:r>
        <w:t>.</w:t>
      </w:r>
      <w:r>
        <w:rPr>
          <w:rFonts w:hint="eastAsia"/>
          <w:lang w:eastAsia="zh-CN"/>
        </w:rPr>
        <w:t>2</w:t>
      </w:r>
      <w:r>
        <w:t>.2.3.2</w:t>
      </w:r>
      <w:r>
        <w:tab/>
      </w:r>
      <w:r>
        <w:rPr>
          <w:rFonts w:hint="eastAsia"/>
          <w:lang w:eastAsia="zh-CN"/>
        </w:rPr>
        <w:t>Legacy 3GPP Message Gateway deleting</w:t>
      </w:r>
      <w:r>
        <w:t xml:space="preserve"> a subscription for </w:t>
      </w:r>
      <w:r>
        <w:rPr>
          <w:rFonts w:hint="eastAsia"/>
          <w:lang w:eastAsia="zh-CN"/>
        </w:rPr>
        <w:t xml:space="preserve">MSGin5G </w:t>
      </w:r>
      <w:r>
        <w:t>messages delivery</w:t>
      </w:r>
      <w:bookmarkEnd w:id="457"/>
      <w:bookmarkEnd w:id="458"/>
      <w:bookmarkEnd w:id="459"/>
    </w:p>
    <w:p w14:paraId="194FA448" w14:textId="77777777" w:rsidR="00A55155" w:rsidRDefault="00A55155" w:rsidP="00A55155"/>
    <w:p w14:paraId="1F5E2DA8" w14:textId="77777777" w:rsidR="00A55155" w:rsidRDefault="00A55155" w:rsidP="00A55155">
      <w:pPr>
        <w:pStyle w:val="Heading4"/>
      </w:pPr>
      <w:bookmarkStart w:id="460" w:name="_Toc83768306"/>
      <w:bookmarkStart w:id="461" w:name="_Toc89422520"/>
      <w:bookmarkStart w:id="462" w:name="_Toc89425305"/>
      <w:r>
        <w:rPr>
          <w:rFonts w:hint="eastAsia"/>
          <w:lang w:eastAsia="zh-CN"/>
        </w:rPr>
        <w:t>6</w:t>
      </w:r>
      <w:r>
        <w:t>.</w:t>
      </w:r>
      <w:r>
        <w:rPr>
          <w:rFonts w:hint="eastAsia"/>
          <w:lang w:eastAsia="zh-CN"/>
        </w:rPr>
        <w:t>2</w:t>
      </w:r>
      <w:r>
        <w:t>.2.</w:t>
      </w:r>
      <w:r>
        <w:rPr>
          <w:rFonts w:hint="eastAsia"/>
          <w:lang w:val="en-US" w:eastAsia="zh-CN"/>
        </w:rPr>
        <w:t>4</w:t>
      </w:r>
      <w:r>
        <w:tab/>
      </w:r>
      <w:r>
        <w:rPr>
          <w:rFonts w:hint="eastAsia"/>
          <w:lang w:eastAsia="zh-CN"/>
        </w:rPr>
        <w:t>MSGG_L3GDelivery_GTDelivery</w:t>
      </w:r>
      <w:bookmarkEnd w:id="460"/>
      <w:bookmarkEnd w:id="461"/>
      <w:bookmarkEnd w:id="462"/>
    </w:p>
    <w:p w14:paraId="7B0A5527" w14:textId="77777777" w:rsidR="00A55155" w:rsidRDefault="00A55155" w:rsidP="00A55155">
      <w:pPr>
        <w:pStyle w:val="Heading5"/>
      </w:pPr>
      <w:bookmarkStart w:id="463" w:name="_Toc83768307"/>
      <w:bookmarkStart w:id="464" w:name="_Toc89422521"/>
      <w:bookmarkStart w:id="465" w:name="_Toc89425306"/>
      <w:r>
        <w:rPr>
          <w:rFonts w:hint="eastAsia"/>
          <w:lang w:eastAsia="zh-CN"/>
        </w:rPr>
        <w:t>6</w:t>
      </w:r>
      <w:r>
        <w:t>.</w:t>
      </w:r>
      <w:r>
        <w:rPr>
          <w:rFonts w:hint="eastAsia"/>
          <w:lang w:eastAsia="zh-CN"/>
        </w:rPr>
        <w:t>2</w:t>
      </w:r>
      <w:r>
        <w:t>.2.</w:t>
      </w:r>
      <w:r>
        <w:rPr>
          <w:rFonts w:hint="eastAsia"/>
          <w:lang w:val="en-US" w:eastAsia="zh-CN"/>
        </w:rPr>
        <w:t>4</w:t>
      </w:r>
      <w:r>
        <w:t>.1</w:t>
      </w:r>
      <w:r>
        <w:tab/>
        <w:t>General</w:t>
      </w:r>
      <w:bookmarkEnd w:id="463"/>
      <w:bookmarkEnd w:id="464"/>
      <w:bookmarkEnd w:id="465"/>
    </w:p>
    <w:p w14:paraId="5671B22D" w14:textId="77777777" w:rsidR="00A55155" w:rsidRDefault="00A55155" w:rsidP="00A55155">
      <w:pPr>
        <w:pStyle w:val="B10"/>
        <w:rPr>
          <w:lang w:eastAsia="zh-CN"/>
        </w:rPr>
      </w:pPr>
    </w:p>
    <w:p w14:paraId="62CD4FAC" w14:textId="77777777" w:rsidR="00A55155" w:rsidRDefault="00A55155" w:rsidP="00A55155">
      <w:pPr>
        <w:pStyle w:val="Heading5"/>
      </w:pPr>
      <w:bookmarkStart w:id="466" w:name="_Toc83768308"/>
      <w:bookmarkStart w:id="467" w:name="_Toc89422522"/>
      <w:bookmarkStart w:id="468" w:name="_Toc89425307"/>
      <w:r>
        <w:rPr>
          <w:rFonts w:hint="eastAsia"/>
          <w:lang w:eastAsia="zh-CN"/>
        </w:rPr>
        <w:t>6</w:t>
      </w:r>
      <w:r>
        <w:t>.</w:t>
      </w:r>
      <w:r>
        <w:rPr>
          <w:rFonts w:hint="eastAsia"/>
          <w:lang w:eastAsia="zh-CN"/>
        </w:rPr>
        <w:t>2</w:t>
      </w:r>
      <w:r>
        <w:t>.2.</w:t>
      </w:r>
      <w:r>
        <w:rPr>
          <w:rFonts w:hint="eastAsia"/>
          <w:lang w:val="en-US" w:eastAsia="zh-CN"/>
        </w:rPr>
        <w:t>4</w:t>
      </w:r>
      <w:r>
        <w:t>.2</w:t>
      </w:r>
      <w:r>
        <w:tab/>
      </w:r>
      <w:r>
        <w:rPr>
          <w:rFonts w:hint="eastAsia"/>
          <w:lang w:eastAsia="zh-CN"/>
        </w:rPr>
        <w:t>Legacy 3GPP Message Gateway Terminating</w:t>
      </w:r>
      <w:r>
        <w:t xml:space="preserve"> Message Delivery</w:t>
      </w:r>
      <w:bookmarkEnd w:id="466"/>
      <w:bookmarkEnd w:id="467"/>
      <w:bookmarkEnd w:id="468"/>
    </w:p>
    <w:p w14:paraId="797665D4" w14:textId="77777777" w:rsidR="00A55155" w:rsidRDefault="00A55155" w:rsidP="00A55155">
      <w:pPr>
        <w:rPr>
          <w:lang w:eastAsia="zh-CN"/>
        </w:rPr>
      </w:pPr>
    </w:p>
    <w:p w14:paraId="4E2D68E1" w14:textId="77777777" w:rsidR="00A55155" w:rsidRDefault="00A55155" w:rsidP="00A55155">
      <w:pPr>
        <w:pStyle w:val="Heading4"/>
      </w:pPr>
      <w:bookmarkStart w:id="469" w:name="_Toc83768309"/>
      <w:bookmarkStart w:id="470" w:name="_Toc89422523"/>
      <w:bookmarkStart w:id="471" w:name="_Toc89425308"/>
      <w:r>
        <w:rPr>
          <w:rFonts w:hint="eastAsia"/>
          <w:lang w:eastAsia="zh-CN"/>
        </w:rPr>
        <w:t>6</w:t>
      </w:r>
      <w:r>
        <w:t>.</w:t>
      </w:r>
      <w:r>
        <w:rPr>
          <w:rFonts w:hint="eastAsia"/>
          <w:lang w:eastAsia="zh-CN"/>
        </w:rPr>
        <w:t>2</w:t>
      </w:r>
      <w:r>
        <w:t>.2.</w:t>
      </w:r>
      <w:r>
        <w:rPr>
          <w:rFonts w:hint="eastAsia"/>
          <w:lang w:val="en-US" w:eastAsia="zh-CN"/>
        </w:rPr>
        <w:t>5</w:t>
      </w:r>
      <w:r>
        <w:tab/>
      </w:r>
      <w:r>
        <w:rPr>
          <w:rFonts w:hint="eastAsia"/>
          <w:lang w:eastAsia="zh-CN"/>
        </w:rPr>
        <w:t>MSGG_L3GDelivery_GTDeliveryReport</w:t>
      </w:r>
      <w:bookmarkEnd w:id="469"/>
      <w:bookmarkEnd w:id="470"/>
      <w:bookmarkEnd w:id="471"/>
    </w:p>
    <w:p w14:paraId="3F1D6B1C" w14:textId="77777777" w:rsidR="00A55155" w:rsidRDefault="00A55155" w:rsidP="00A55155">
      <w:pPr>
        <w:pStyle w:val="Heading5"/>
      </w:pPr>
      <w:bookmarkStart w:id="472" w:name="_Toc83768310"/>
      <w:bookmarkStart w:id="473" w:name="_Toc89422524"/>
      <w:bookmarkStart w:id="474" w:name="_Toc89425309"/>
      <w:r>
        <w:rPr>
          <w:rFonts w:hint="eastAsia"/>
          <w:lang w:eastAsia="zh-CN"/>
        </w:rPr>
        <w:t>6</w:t>
      </w:r>
      <w:r>
        <w:t>.</w:t>
      </w:r>
      <w:r>
        <w:rPr>
          <w:rFonts w:hint="eastAsia"/>
          <w:lang w:eastAsia="zh-CN"/>
        </w:rPr>
        <w:t>2</w:t>
      </w:r>
      <w:r>
        <w:t>.2.</w:t>
      </w:r>
      <w:r>
        <w:rPr>
          <w:rFonts w:hint="eastAsia"/>
          <w:lang w:val="en-US" w:eastAsia="zh-CN"/>
        </w:rPr>
        <w:t>5</w:t>
      </w:r>
      <w:r>
        <w:t>.1</w:t>
      </w:r>
      <w:r>
        <w:tab/>
        <w:t>General</w:t>
      </w:r>
      <w:bookmarkEnd w:id="472"/>
      <w:bookmarkEnd w:id="473"/>
      <w:bookmarkEnd w:id="474"/>
    </w:p>
    <w:p w14:paraId="66A2F62C" w14:textId="77777777" w:rsidR="00A55155" w:rsidRDefault="00A55155" w:rsidP="00A55155"/>
    <w:p w14:paraId="14CAF07F" w14:textId="77777777" w:rsidR="00A55155" w:rsidRDefault="00A55155" w:rsidP="00A55155">
      <w:pPr>
        <w:pStyle w:val="Heading5"/>
      </w:pPr>
      <w:bookmarkStart w:id="475" w:name="_Toc83768311"/>
      <w:bookmarkStart w:id="476" w:name="_Toc89422525"/>
      <w:bookmarkStart w:id="477" w:name="_Toc89425310"/>
      <w:r>
        <w:rPr>
          <w:rFonts w:hint="eastAsia"/>
          <w:lang w:eastAsia="zh-CN"/>
        </w:rPr>
        <w:t>6</w:t>
      </w:r>
      <w:r>
        <w:t>.</w:t>
      </w:r>
      <w:r>
        <w:rPr>
          <w:rFonts w:hint="eastAsia"/>
          <w:lang w:eastAsia="zh-CN"/>
        </w:rPr>
        <w:t>2</w:t>
      </w:r>
      <w:r>
        <w:t>.2.</w:t>
      </w:r>
      <w:r>
        <w:rPr>
          <w:rFonts w:hint="eastAsia"/>
          <w:lang w:val="en-US" w:eastAsia="zh-CN"/>
        </w:rPr>
        <w:t>5</w:t>
      </w:r>
      <w:r>
        <w:t>.2</w:t>
      </w:r>
      <w:r>
        <w:tab/>
      </w:r>
      <w:r>
        <w:rPr>
          <w:rFonts w:hint="eastAsia"/>
          <w:lang w:eastAsia="zh-CN"/>
        </w:rPr>
        <w:t>Legacy 3GPP Message Gateway Terminating</w:t>
      </w:r>
      <w:r>
        <w:t xml:space="preserve"> </w:t>
      </w:r>
      <w:r>
        <w:rPr>
          <w:rFonts w:hint="eastAsia"/>
        </w:rPr>
        <w:t>Message Delivery Status Report</w:t>
      </w:r>
      <w:bookmarkEnd w:id="475"/>
      <w:bookmarkEnd w:id="476"/>
      <w:bookmarkEnd w:id="477"/>
    </w:p>
    <w:p w14:paraId="4878EAF0" w14:textId="77777777" w:rsidR="00A55155" w:rsidRDefault="00A55155" w:rsidP="00A55155">
      <w:pPr>
        <w:rPr>
          <w:lang w:eastAsia="zh-CN"/>
        </w:rPr>
      </w:pPr>
    </w:p>
    <w:p w14:paraId="61D9D8DF" w14:textId="77777777" w:rsidR="00A55155" w:rsidRDefault="00A55155" w:rsidP="00A55155">
      <w:pPr>
        <w:rPr>
          <w:lang w:eastAsia="zh-CN"/>
        </w:rPr>
      </w:pPr>
    </w:p>
    <w:p w14:paraId="7D61BB20" w14:textId="77777777" w:rsidR="00A55155" w:rsidRDefault="00A55155" w:rsidP="00A55155">
      <w:pPr>
        <w:pStyle w:val="Heading2"/>
        <w:rPr>
          <w:lang w:eastAsia="zh-CN"/>
        </w:rPr>
      </w:pPr>
      <w:bookmarkStart w:id="478" w:name="_Toc83768312"/>
      <w:bookmarkStart w:id="479" w:name="_Toc89422526"/>
      <w:bookmarkStart w:id="480" w:name="_Toc89425311"/>
      <w:r>
        <w:rPr>
          <w:rFonts w:hint="eastAsia"/>
          <w:lang w:eastAsia="zh-CN"/>
        </w:rPr>
        <w:t>6.3</w:t>
      </w:r>
      <w:r>
        <w:rPr>
          <w:rFonts w:hint="eastAsia"/>
          <w:lang w:eastAsia="zh-CN"/>
        </w:rPr>
        <w:tab/>
        <w:t>MSGG_N3GDelivery Service</w:t>
      </w:r>
      <w:bookmarkEnd w:id="478"/>
      <w:bookmarkEnd w:id="479"/>
      <w:bookmarkEnd w:id="480"/>
    </w:p>
    <w:p w14:paraId="2954ABD8" w14:textId="77777777" w:rsidR="00A55155" w:rsidRDefault="00A55155" w:rsidP="00A55155">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14:paraId="305142A1" w14:textId="77777777" w:rsidR="00A55155" w:rsidRDefault="00A55155" w:rsidP="00A55155">
      <w:pPr>
        <w:pStyle w:val="Heading3"/>
      </w:pPr>
      <w:bookmarkStart w:id="481" w:name="_Toc83768313"/>
      <w:bookmarkStart w:id="482" w:name="_Toc89422527"/>
      <w:bookmarkStart w:id="483" w:name="_Toc89425312"/>
      <w:r>
        <w:rPr>
          <w:rFonts w:hint="eastAsia"/>
          <w:lang w:eastAsia="zh-CN"/>
        </w:rPr>
        <w:lastRenderedPageBreak/>
        <w:t>6</w:t>
      </w:r>
      <w:r>
        <w:t>.</w:t>
      </w:r>
      <w:r>
        <w:rPr>
          <w:rFonts w:hint="eastAsia"/>
          <w:lang w:eastAsia="zh-CN"/>
        </w:rPr>
        <w:t>3</w:t>
      </w:r>
      <w:r>
        <w:t>.1</w:t>
      </w:r>
      <w:r>
        <w:tab/>
        <w:t>Service Description</w:t>
      </w:r>
      <w:bookmarkEnd w:id="481"/>
      <w:bookmarkEnd w:id="482"/>
      <w:bookmarkEnd w:id="483"/>
    </w:p>
    <w:p w14:paraId="3875E711" w14:textId="77777777" w:rsidR="00A55155" w:rsidRDefault="00A55155" w:rsidP="00A55155">
      <w:pPr>
        <w:rPr>
          <w:lang w:eastAsia="zh-CN"/>
        </w:rPr>
      </w:pPr>
    </w:p>
    <w:p w14:paraId="1E2E4315" w14:textId="77777777" w:rsidR="00A55155" w:rsidRDefault="00A55155" w:rsidP="00A55155">
      <w:pPr>
        <w:pStyle w:val="Heading3"/>
      </w:pPr>
      <w:bookmarkStart w:id="484" w:name="_Toc83768314"/>
      <w:bookmarkStart w:id="485" w:name="_Toc89422528"/>
      <w:bookmarkStart w:id="486" w:name="_Toc89425313"/>
      <w:r>
        <w:rPr>
          <w:rFonts w:hint="eastAsia"/>
          <w:lang w:eastAsia="zh-CN"/>
        </w:rPr>
        <w:t>6</w:t>
      </w:r>
      <w:r>
        <w:t>.</w:t>
      </w:r>
      <w:r>
        <w:rPr>
          <w:rFonts w:hint="eastAsia"/>
          <w:lang w:eastAsia="zh-CN"/>
        </w:rPr>
        <w:t>3</w:t>
      </w:r>
      <w:r>
        <w:t>.2</w:t>
      </w:r>
      <w:r>
        <w:tab/>
        <w:t>Service Operations</w:t>
      </w:r>
      <w:bookmarkEnd w:id="484"/>
      <w:bookmarkEnd w:id="485"/>
      <w:bookmarkEnd w:id="486"/>
    </w:p>
    <w:p w14:paraId="6FD0302D" w14:textId="77777777" w:rsidR="00A55155" w:rsidRDefault="00A55155" w:rsidP="00A55155">
      <w:pPr>
        <w:pStyle w:val="Heading4"/>
      </w:pPr>
      <w:bookmarkStart w:id="487" w:name="_Toc83768315"/>
      <w:bookmarkStart w:id="488" w:name="_Toc89422529"/>
      <w:bookmarkStart w:id="489" w:name="_Toc89425314"/>
      <w:r>
        <w:rPr>
          <w:rFonts w:hint="eastAsia"/>
          <w:lang w:eastAsia="zh-CN"/>
        </w:rPr>
        <w:t>6</w:t>
      </w:r>
      <w:r>
        <w:t>.</w:t>
      </w:r>
      <w:r>
        <w:rPr>
          <w:rFonts w:hint="eastAsia"/>
          <w:lang w:eastAsia="zh-CN"/>
        </w:rPr>
        <w:t>3</w:t>
      </w:r>
      <w:r>
        <w:t>.2.1</w:t>
      </w:r>
      <w:r>
        <w:tab/>
        <w:t>Introduction</w:t>
      </w:r>
      <w:bookmarkEnd w:id="487"/>
      <w:bookmarkEnd w:id="488"/>
      <w:bookmarkEnd w:id="489"/>
    </w:p>
    <w:p w14:paraId="20D52D5A" w14:textId="77777777" w:rsidR="00A55155" w:rsidRDefault="00A55155" w:rsidP="00A55155">
      <w:pPr>
        <w:rPr>
          <w:lang w:eastAsia="zh-CN"/>
        </w:rPr>
      </w:pPr>
    </w:p>
    <w:p w14:paraId="2D39AB0A" w14:textId="77777777" w:rsidR="00A55155" w:rsidRDefault="00A55155" w:rsidP="00A55155">
      <w:pPr>
        <w:pStyle w:val="Heading4"/>
      </w:pPr>
      <w:bookmarkStart w:id="490" w:name="_Toc83768316"/>
      <w:bookmarkStart w:id="491" w:name="_Toc89422530"/>
      <w:bookmarkStart w:id="492" w:name="_Toc89425315"/>
      <w:r>
        <w:rPr>
          <w:rFonts w:hint="eastAsia"/>
          <w:lang w:eastAsia="zh-CN"/>
        </w:rPr>
        <w:t>6</w:t>
      </w:r>
      <w:r>
        <w:t>.</w:t>
      </w:r>
      <w:r>
        <w:rPr>
          <w:rFonts w:hint="eastAsia"/>
          <w:lang w:eastAsia="zh-CN"/>
        </w:rPr>
        <w:t>3</w:t>
      </w:r>
      <w:r>
        <w:t>.2.2</w:t>
      </w:r>
      <w:r>
        <w:tab/>
      </w:r>
      <w:r>
        <w:rPr>
          <w:rFonts w:hint="eastAsia"/>
          <w:lang w:eastAsia="zh-CN"/>
        </w:rPr>
        <w:t>MSGG_N3GDelivery</w:t>
      </w:r>
      <w:r>
        <w:t>_Subscribe</w:t>
      </w:r>
      <w:bookmarkEnd w:id="490"/>
      <w:bookmarkEnd w:id="491"/>
      <w:bookmarkEnd w:id="492"/>
    </w:p>
    <w:p w14:paraId="18637434" w14:textId="77777777" w:rsidR="00A55155" w:rsidRDefault="00A55155" w:rsidP="00A55155">
      <w:pPr>
        <w:pStyle w:val="Heading5"/>
      </w:pPr>
      <w:bookmarkStart w:id="493" w:name="_Toc83768317"/>
      <w:bookmarkStart w:id="494" w:name="_Toc89422531"/>
      <w:bookmarkStart w:id="495" w:name="_Toc89425316"/>
      <w:r>
        <w:rPr>
          <w:rFonts w:hint="eastAsia"/>
          <w:lang w:eastAsia="zh-CN"/>
        </w:rPr>
        <w:t>6</w:t>
      </w:r>
      <w:r>
        <w:t>.</w:t>
      </w:r>
      <w:r>
        <w:rPr>
          <w:rFonts w:hint="eastAsia"/>
          <w:lang w:eastAsia="zh-CN"/>
        </w:rPr>
        <w:t>3</w:t>
      </w:r>
      <w:r>
        <w:t>.2.2.1</w:t>
      </w:r>
      <w:r>
        <w:tab/>
        <w:t>General</w:t>
      </w:r>
      <w:bookmarkEnd w:id="493"/>
      <w:bookmarkEnd w:id="494"/>
      <w:bookmarkEnd w:id="495"/>
    </w:p>
    <w:p w14:paraId="3A6DB300" w14:textId="77777777" w:rsidR="00A55155" w:rsidRDefault="00A55155" w:rsidP="00A55155">
      <w:pPr>
        <w:rPr>
          <w:lang w:eastAsia="zh-CN"/>
        </w:rPr>
      </w:pPr>
    </w:p>
    <w:p w14:paraId="1D78E51D" w14:textId="77777777" w:rsidR="00A55155" w:rsidRDefault="00A55155" w:rsidP="00A55155">
      <w:pPr>
        <w:pStyle w:val="Heading5"/>
      </w:pPr>
      <w:bookmarkStart w:id="496" w:name="_Toc83768318"/>
      <w:bookmarkStart w:id="497" w:name="_Toc89422532"/>
      <w:bookmarkStart w:id="498" w:name="_Toc89425317"/>
      <w:r>
        <w:rPr>
          <w:rFonts w:hint="eastAsia"/>
          <w:lang w:eastAsia="zh-CN"/>
        </w:rPr>
        <w:t>6</w:t>
      </w:r>
      <w:r>
        <w:t>.</w:t>
      </w:r>
      <w:r>
        <w:rPr>
          <w:rFonts w:hint="eastAsia"/>
          <w:lang w:eastAsia="zh-CN"/>
        </w:rPr>
        <w:t>3</w:t>
      </w:r>
      <w:r>
        <w:t>.2.2.2</w:t>
      </w:r>
      <w:r>
        <w:tab/>
      </w:r>
      <w:r>
        <w:rPr>
          <w:rFonts w:hint="eastAsia"/>
          <w:lang w:eastAsia="zh-CN"/>
        </w:rPr>
        <w:t>Non-3GPP Message Gateway c</w:t>
      </w:r>
      <w:r>
        <w:t>reat</w:t>
      </w:r>
      <w:r>
        <w:rPr>
          <w:rFonts w:hint="eastAsia"/>
          <w:lang w:eastAsia="zh-CN"/>
        </w:rPr>
        <w:t>ing</w:t>
      </w:r>
      <w:r>
        <w:t xml:space="preserve"> a subscription for </w:t>
      </w:r>
      <w:r>
        <w:rPr>
          <w:rFonts w:hint="eastAsia"/>
          <w:lang w:eastAsia="zh-CN"/>
        </w:rPr>
        <w:t xml:space="preserve">MSGin5G </w:t>
      </w:r>
      <w:r>
        <w:t>messages delivery</w:t>
      </w:r>
      <w:bookmarkEnd w:id="496"/>
      <w:bookmarkEnd w:id="497"/>
      <w:bookmarkEnd w:id="498"/>
    </w:p>
    <w:p w14:paraId="41FA4268" w14:textId="77777777" w:rsidR="00A55155" w:rsidRDefault="00A55155" w:rsidP="00A55155"/>
    <w:p w14:paraId="38D26473" w14:textId="77777777" w:rsidR="00A55155" w:rsidRDefault="00A55155" w:rsidP="00A55155">
      <w:pPr>
        <w:pStyle w:val="Heading4"/>
      </w:pPr>
      <w:bookmarkStart w:id="499" w:name="_Toc83768319"/>
      <w:bookmarkStart w:id="500" w:name="_Toc89422533"/>
      <w:bookmarkStart w:id="501" w:name="_Toc89425318"/>
      <w:r>
        <w:rPr>
          <w:rFonts w:hint="eastAsia"/>
          <w:lang w:eastAsia="zh-CN"/>
        </w:rPr>
        <w:t>6</w:t>
      </w:r>
      <w:r>
        <w:t>.</w:t>
      </w:r>
      <w:r>
        <w:rPr>
          <w:rFonts w:hint="eastAsia"/>
          <w:lang w:eastAsia="zh-CN"/>
        </w:rPr>
        <w:t>3</w:t>
      </w:r>
      <w:r>
        <w:t>.2.3</w:t>
      </w:r>
      <w:r>
        <w:tab/>
      </w:r>
      <w:r>
        <w:rPr>
          <w:rFonts w:hint="eastAsia"/>
          <w:lang w:eastAsia="zh-CN"/>
        </w:rPr>
        <w:t>MSGG_N3GDelivery</w:t>
      </w:r>
      <w:r>
        <w:t>_Unsubscribe</w:t>
      </w:r>
      <w:bookmarkEnd w:id="499"/>
      <w:bookmarkEnd w:id="500"/>
      <w:bookmarkEnd w:id="501"/>
    </w:p>
    <w:p w14:paraId="7A64735B" w14:textId="77777777" w:rsidR="00A55155" w:rsidRDefault="00A55155" w:rsidP="00A55155">
      <w:pPr>
        <w:pStyle w:val="Heading5"/>
      </w:pPr>
      <w:bookmarkStart w:id="502" w:name="_Toc83768320"/>
      <w:bookmarkStart w:id="503" w:name="_Toc89422534"/>
      <w:bookmarkStart w:id="504" w:name="_Toc89425319"/>
      <w:r>
        <w:rPr>
          <w:rFonts w:hint="eastAsia"/>
          <w:lang w:eastAsia="zh-CN"/>
        </w:rPr>
        <w:t>6</w:t>
      </w:r>
      <w:r>
        <w:t>.</w:t>
      </w:r>
      <w:r>
        <w:rPr>
          <w:rFonts w:hint="eastAsia"/>
          <w:lang w:eastAsia="zh-CN"/>
        </w:rPr>
        <w:t>3</w:t>
      </w:r>
      <w:r>
        <w:t>.2.3.1</w:t>
      </w:r>
      <w:r>
        <w:tab/>
        <w:t>General</w:t>
      </w:r>
      <w:bookmarkEnd w:id="502"/>
      <w:bookmarkEnd w:id="503"/>
      <w:bookmarkEnd w:id="504"/>
    </w:p>
    <w:p w14:paraId="7AAA5341" w14:textId="77777777" w:rsidR="00A55155" w:rsidRDefault="00A55155" w:rsidP="00A55155">
      <w:r>
        <w:t>.</w:t>
      </w:r>
    </w:p>
    <w:p w14:paraId="7348E5B6" w14:textId="77777777" w:rsidR="00A55155" w:rsidRDefault="00A55155" w:rsidP="00A55155">
      <w:pPr>
        <w:pStyle w:val="Heading5"/>
      </w:pPr>
      <w:bookmarkStart w:id="505" w:name="_Toc83768321"/>
      <w:bookmarkStart w:id="506" w:name="_Toc89422535"/>
      <w:bookmarkStart w:id="507" w:name="_Toc89425320"/>
      <w:r>
        <w:rPr>
          <w:rFonts w:hint="eastAsia"/>
          <w:lang w:eastAsia="zh-CN"/>
        </w:rPr>
        <w:t>6</w:t>
      </w:r>
      <w:r>
        <w:t>.</w:t>
      </w:r>
      <w:r>
        <w:rPr>
          <w:rFonts w:hint="eastAsia"/>
          <w:lang w:eastAsia="zh-CN"/>
        </w:rPr>
        <w:t>3</w:t>
      </w:r>
      <w:r>
        <w:t>.2.3.2</w:t>
      </w:r>
      <w:r>
        <w:tab/>
      </w:r>
      <w:r>
        <w:rPr>
          <w:rFonts w:hint="eastAsia"/>
          <w:lang w:eastAsia="zh-CN"/>
        </w:rPr>
        <w:t>Non-3GPP Message Gateway deleting</w:t>
      </w:r>
      <w:r>
        <w:t xml:space="preserve"> a subscription for </w:t>
      </w:r>
      <w:r>
        <w:rPr>
          <w:rFonts w:hint="eastAsia"/>
          <w:lang w:eastAsia="zh-CN"/>
        </w:rPr>
        <w:t xml:space="preserve">MSGin5G </w:t>
      </w:r>
      <w:r>
        <w:t>messages delivery</w:t>
      </w:r>
      <w:bookmarkEnd w:id="505"/>
      <w:bookmarkEnd w:id="506"/>
      <w:bookmarkEnd w:id="507"/>
    </w:p>
    <w:p w14:paraId="4EA1761F" w14:textId="77777777" w:rsidR="00A55155" w:rsidRDefault="00A55155" w:rsidP="00A55155"/>
    <w:p w14:paraId="233D589B" w14:textId="77777777" w:rsidR="00A55155" w:rsidRDefault="00A55155" w:rsidP="00A55155">
      <w:pPr>
        <w:pStyle w:val="Heading4"/>
        <w:rPr>
          <w:lang w:eastAsia="zh-CN"/>
        </w:rPr>
      </w:pPr>
      <w:bookmarkStart w:id="508" w:name="_Toc83768328"/>
      <w:bookmarkStart w:id="509" w:name="_Toc89422536"/>
      <w:bookmarkStart w:id="510" w:name="_Toc89425321"/>
      <w:r>
        <w:rPr>
          <w:rFonts w:hint="eastAsia"/>
          <w:lang w:eastAsia="zh-CN"/>
        </w:rPr>
        <w:t>6</w:t>
      </w:r>
      <w:r>
        <w:t>.</w:t>
      </w:r>
      <w:r>
        <w:rPr>
          <w:rFonts w:hint="eastAsia"/>
          <w:lang w:eastAsia="zh-CN"/>
        </w:rPr>
        <w:t>3</w:t>
      </w:r>
      <w:r>
        <w:t>.2.</w:t>
      </w:r>
      <w:r>
        <w:rPr>
          <w:rFonts w:hint="eastAsia"/>
          <w:lang w:val="en-US" w:eastAsia="zh-CN"/>
        </w:rPr>
        <w:t>4</w:t>
      </w:r>
      <w:r>
        <w:tab/>
      </w:r>
      <w:r>
        <w:rPr>
          <w:rFonts w:hint="eastAsia"/>
          <w:lang w:eastAsia="zh-CN"/>
        </w:rPr>
        <w:t>MSGG_N3GDelivery_GTDelivery</w:t>
      </w:r>
      <w:bookmarkEnd w:id="508"/>
      <w:bookmarkEnd w:id="509"/>
      <w:bookmarkEnd w:id="510"/>
    </w:p>
    <w:p w14:paraId="037D07E1" w14:textId="77777777" w:rsidR="00A55155" w:rsidRDefault="00A55155" w:rsidP="00A55155">
      <w:pPr>
        <w:pStyle w:val="Heading5"/>
      </w:pPr>
      <w:bookmarkStart w:id="511" w:name="_Toc83768329"/>
      <w:bookmarkStart w:id="512" w:name="_Toc89422537"/>
      <w:bookmarkStart w:id="513" w:name="_Toc89425322"/>
      <w:r>
        <w:rPr>
          <w:rFonts w:hint="eastAsia"/>
          <w:lang w:eastAsia="zh-CN"/>
        </w:rPr>
        <w:t>6</w:t>
      </w:r>
      <w:r>
        <w:t>.</w:t>
      </w:r>
      <w:r>
        <w:rPr>
          <w:rFonts w:hint="eastAsia"/>
          <w:lang w:eastAsia="zh-CN"/>
        </w:rPr>
        <w:t>3</w:t>
      </w:r>
      <w:r>
        <w:t>.2.</w:t>
      </w:r>
      <w:r>
        <w:rPr>
          <w:rFonts w:hint="eastAsia"/>
          <w:lang w:val="en-US" w:eastAsia="zh-CN"/>
        </w:rPr>
        <w:t>4</w:t>
      </w:r>
      <w:r>
        <w:t>.1</w:t>
      </w:r>
      <w:r>
        <w:tab/>
        <w:t>General</w:t>
      </w:r>
      <w:bookmarkEnd w:id="511"/>
      <w:bookmarkEnd w:id="512"/>
      <w:bookmarkEnd w:id="513"/>
    </w:p>
    <w:p w14:paraId="6EA406D8" w14:textId="77777777" w:rsidR="00A55155" w:rsidRDefault="00A55155" w:rsidP="00A55155">
      <w:pPr>
        <w:pStyle w:val="B10"/>
        <w:rPr>
          <w:lang w:eastAsia="zh-CN"/>
        </w:rPr>
      </w:pPr>
    </w:p>
    <w:p w14:paraId="25A790F2" w14:textId="77777777" w:rsidR="00A55155" w:rsidRDefault="00A55155" w:rsidP="00A55155">
      <w:pPr>
        <w:pStyle w:val="Heading5"/>
      </w:pPr>
      <w:bookmarkStart w:id="514" w:name="_Toc83768330"/>
      <w:bookmarkStart w:id="515" w:name="_Toc89422538"/>
      <w:bookmarkStart w:id="516" w:name="_Toc89425323"/>
      <w:r>
        <w:rPr>
          <w:rFonts w:hint="eastAsia"/>
          <w:lang w:val="en-US" w:eastAsia="zh-CN"/>
        </w:rPr>
        <w:t>6</w:t>
      </w:r>
      <w:r>
        <w:t>.</w:t>
      </w:r>
      <w:r>
        <w:rPr>
          <w:rFonts w:hint="eastAsia"/>
          <w:lang w:eastAsia="zh-CN"/>
        </w:rPr>
        <w:t>3</w:t>
      </w:r>
      <w:r>
        <w:t>.2.</w:t>
      </w:r>
      <w:r>
        <w:rPr>
          <w:rFonts w:hint="eastAsia"/>
          <w:lang w:val="en-US" w:eastAsia="zh-CN"/>
        </w:rPr>
        <w:t>4</w:t>
      </w:r>
      <w:r>
        <w:t>.2</w:t>
      </w:r>
      <w:r>
        <w:tab/>
      </w:r>
      <w:r>
        <w:rPr>
          <w:rFonts w:hint="eastAsia"/>
          <w:lang w:eastAsia="zh-CN"/>
        </w:rPr>
        <w:t>Non-3GPP Message Gateway Terminating</w:t>
      </w:r>
      <w:r>
        <w:t xml:space="preserve"> Message Delivery</w:t>
      </w:r>
      <w:bookmarkEnd w:id="514"/>
      <w:bookmarkEnd w:id="515"/>
      <w:bookmarkEnd w:id="516"/>
    </w:p>
    <w:p w14:paraId="28704CC9" w14:textId="77777777" w:rsidR="00A55155" w:rsidRDefault="00A55155" w:rsidP="00A55155">
      <w:pPr>
        <w:rPr>
          <w:lang w:eastAsia="zh-CN"/>
        </w:rPr>
      </w:pPr>
    </w:p>
    <w:p w14:paraId="773E8FAF" w14:textId="77777777" w:rsidR="00A55155" w:rsidRDefault="00A55155" w:rsidP="00A55155">
      <w:pPr>
        <w:pStyle w:val="Heading4"/>
      </w:pPr>
      <w:bookmarkStart w:id="517" w:name="_Toc83768331"/>
      <w:bookmarkStart w:id="518" w:name="_Toc89422539"/>
      <w:bookmarkStart w:id="519" w:name="_Toc89425324"/>
      <w:r>
        <w:rPr>
          <w:rFonts w:hint="eastAsia"/>
          <w:lang w:eastAsia="zh-CN"/>
        </w:rPr>
        <w:t>6</w:t>
      </w:r>
      <w:r>
        <w:t>.</w:t>
      </w:r>
      <w:r>
        <w:rPr>
          <w:rFonts w:hint="eastAsia"/>
          <w:lang w:eastAsia="zh-CN"/>
        </w:rPr>
        <w:t>3</w:t>
      </w:r>
      <w:r>
        <w:t>.2.</w:t>
      </w:r>
      <w:r>
        <w:rPr>
          <w:rFonts w:hint="eastAsia"/>
          <w:lang w:val="en-US" w:eastAsia="zh-CN"/>
        </w:rPr>
        <w:t>5</w:t>
      </w:r>
      <w:r>
        <w:tab/>
      </w:r>
      <w:r>
        <w:rPr>
          <w:rFonts w:hint="eastAsia"/>
          <w:lang w:eastAsia="zh-CN"/>
        </w:rPr>
        <w:t>MSGG_N3GDelivery_GTDeliveryReport</w:t>
      </w:r>
      <w:bookmarkEnd w:id="517"/>
      <w:bookmarkEnd w:id="518"/>
      <w:bookmarkEnd w:id="519"/>
    </w:p>
    <w:p w14:paraId="361B3685" w14:textId="77777777" w:rsidR="00A55155" w:rsidRDefault="00A55155" w:rsidP="00A55155">
      <w:pPr>
        <w:pStyle w:val="Heading5"/>
      </w:pPr>
      <w:bookmarkStart w:id="520" w:name="_Toc83768332"/>
      <w:bookmarkStart w:id="521" w:name="_Toc89422540"/>
      <w:bookmarkStart w:id="522" w:name="_Toc89425325"/>
      <w:r>
        <w:rPr>
          <w:rFonts w:hint="eastAsia"/>
          <w:lang w:eastAsia="zh-CN"/>
        </w:rPr>
        <w:t>6</w:t>
      </w:r>
      <w:r>
        <w:t>.</w:t>
      </w:r>
      <w:r>
        <w:rPr>
          <w:rFonts w:hint="eastAsia"/>
          <w:lang w:eastAsia="zh-CN"/>
        </w:rPr>
        <w:t>3</w:t>
      </w:r>
      <w:r>
        <w:t>.2.</w:t>
      </w:r>
      <w:r>
        <w:rPr>
          <w:rFonts w:hint="eastAsia"/>
          <w:lang w:val="en-US" w:eastAsia="zh-CN"/>
        </w:rPr>
        <w:t>5</w:t>
      </w:r>
      <w:r>
        <w:t>.1</w:t>
      </w:r>
      <w:r>
        <w:tab/>
        <w:t>General</w:t>
      </w:r>
      <w:bookmarkEnd w:id="520"/>
      <w:bookmarkEnd w:id="521"/>
      <w:bookmarkEnd w:id="522"/>
    </w:p>
    <w:p w14:paraId="4D074F3A" w14:textId="77777777" w:rsidR="00A55155" w:rsidRDefault="00A55155" w:rsidP="00A55155"/>
    <w:p w14:paraId="2C7745C7" w14:textId="77777777" w:rsidR="00A55155" w:rsidRDefault="00A55155" w:rsidP="00A55155">
      <w:pPr>
        <w:pStyle w:val="Heading5"/>
      </w:pPr>
      <w:bookmarkStart w:id="523" w:name="_Toc83768333"/>
      <w:bookmarkStart w:id="524" w:name="_Toc89422541"/>
      <w:bookmarkStart w:id="525" w:name="_Toc89425326"/>
      <w:r>
        <w:rPr>
          <w:rFonts w:hint="eastAsia"/>
          <w:lang w:eastAsia="zh-CN"/>
        </w:rPr>
        <w:t>6</w:t>
      </w:r>
      <w:r>
        <w:t>.</w:t>
      </w:r>
      <w:r>
        <w:rPr>
          <w:rFonts w:hint="eastAsia"/>
        </w:rPr>
        <w:t>3</w:t>
      </w:r>
      <w:r>
        <w:t>.2.</w:t>
      </w:r>
      <w:r>
        <w:rPr>
          <w:rFonts w:hint="eastAsia"/>
          <w:lang w:val="en-US" w:eastAsia="zh-CN"/>
        </w:rPr>
        <w:t>5</w:t>
      </w:r>
      <w:r>
        <w:t>.2</w:t>
      </w:r>
      <w:r>
        <w:tab/>
      </w:r>
      <w:r>
        <w:rPr>
          <w:rFonts w:hint="eastAsia"/>
          <w:lang w:eastAsia="zh-CN"/>
        </w:rPr>
        <w:t>Non-3GPP Message Gateway Terminating</w:t>
      </w:r>
      <w:r>
        <w:t xml:space="preserve"> </w:t>
      </w:r>
      <w:r>
        <w:rPr>
          <w:rFonts w:hint="eastAsia"/>
        </w:rPr>
        <w:t>Message Delivery Status Report</w:t>
      </w:r>
      <w:bookmarkEnd w:id="523"/>
      <w:bookmarkEnd w:id="524"/>
      <w:bookmarkEnd w:id="525"/>
    </w:p>
    <w:p w14:paraId="76BCB7BC" w14:textId="77777777" w:rsidR="00A55155" w:rsidRDefault="00A55155" w:rsidP="00A55155">
      <w:pPr>
        <w:rPr>
          <w:lang w:eastAsia="zh-CN"/>
        </w:rPr>
      </w:pPr>
    </w:p>
    <w:p w14:paraId="40E19C56" w14:textId="77777777" w:rsidR="00A55155" w:rsidRDefault="00A55155" w:rsidP="00A55155">
      <w:pPr>
        <w:pStyle w:val="Heading2"/>
      </w:pPr>
      <w:bookmarkStart w:id="526" w:name="_Toc83768334"/>
      <w:bookmarkStart w:id="527" w:name="_Toc81332225"/>
      <w:bookmarkStart w:id="528" w:name="_Toc89422542"/>
      <w:bookmarkStart w:id="529" w:name="_Toc89425327"/>
      <w:r>
        <w:lastRenderedPageBreak/>
        <w:t>6.x</w:t>
      </w:r>
      <w:r>
        <w:tab/>
        <w:t>&lt;</w:t>
      </w:r>
      <w:r>
        <w:rPr>
          <w:rFonts w:hint="eastAsia"/>
          <w:lang w:eastAsia="zh-CN"/>
        </w:rPr>
        <w:t>MSGG</w:t>
      </w:r>
      <w:r>
        <w:t>_xxx&gt; Service</w:t>
      </w:r>
      <w:bookmarkEnd w:id="526"/>
      <w:bookmarkEnd w:id="527"/>
      <w:bookmarkEnd w:id="528"/>
      <w:bookmarkEnd w:id="529"/>
    </w:p>
    <w:p w14:paraId="2A375E98" w14:textId="77777777" w:rsidR="00A55155" w:rsidRDefault="00A55155" w:rsidP="00A55155">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14:paraId="2934AE68" w14:textId="77777777" w:rsidR="00A55155" w:rsidRDefault="00A55155" w:rsidP="00A55155">
      <w:pPr>
        <w:pStyle w:val="Heading3"/>
      </w:pPr>
      <w:bookmarkStart w:id="530" w:name="_Toc83768335"/>
      <w:bookmarkStart w:id="531" w:name="_Toc81332226"/>
      <w:bookmarkStart w:id="532" w:name="_Toc89422543"/>
      <w:bookmarkStart w:id="533" w:name="_Toc89425328"/>
      <w:r>
        <w:t>6.x.1</w:t>
      </w:r>
      <w:r>
        <w:tab/>
        <w:t>Service Description</w:t>
      </w:r>
      <w:bookmarkEnd w:id="530"/>
      <w:bookmarkEnd w:id="531"/>
      <w:bookmarkEnd w:id="532"/>
      <w:bookmarkEnd w:id="533"/>
    </w:p>
    <w:p w14:paraId="6513A6AB" w14:textId="77777777" w:rsidR="00A55155" w:rsidRDefault="00A55155" w:rsidP="00A55155">
      <w:pPr>
        <w:rPr>
          <w:i/>
          <w:color w:val="0000FF"/>
        </w:rPr>
      </w:pPr>
      <w:r>
        <w:rPr>
          <w:i/>
          <w:color w:val="0000FF"/>
        </w:rPr>
        <w:t>This clause will provide a general description of the related service, include a description of the functional elements involved in the invocation of the service.</w:t>
      </w:r>
    </w:p>
    <w:p w14:paraId="3DEDD4A0" w14:textId="77777777" w:rsidR="00A55155" w:rsidRDefault="00A55155" w:rsidP="00A55155">
      <w:pPr>
        <w:pStyle w:val="Heading3"/>
      </w:pPr>
      <w:bookmarkStart w:id="534" w:name="_Toc81332227"/>
      <w:bookmarkStart w:id="535" w:name="_Toc83768336"/>
      <w:bookmarkStart w:id="536" w:name="_Toc89422544"/>
      <w:bookmarkStart w:id="537" w:name="_Toc89425329"/>
      <w:r>
        <w:t>6.x.2</w:t>
      </w:r>
      <w:r>
        <w:tab/>
        <w:t>Service Operations</w:t>
      </w:r>
      <w:bookmarkEnd w:id="534"/>
      <w:bookmarkEnd w:id="535"/>
      <w:bookmarkEnd w:id="536"/>
      <w:bookmarkEnd w:id="537"/>
    </w:p>
    <w:p w14:paraId="6802C42E" w14:textId="77777777" w:rsidR="00A55155" w:rsidRDefault="00A55155" w:rsidP="00A55155">
      <w:pPr>
        <w:pStyle w:val="Guidance"/>
      </w:pPr>
      <w:r>
        <w:t>One clause per service operation. This clause will include a description of the different service operations supported by the service.</w:t>
      </w:r>
    </w:p>
    <w:p w14:paraId="4D2D128B" w14:textId="77777777" w:rsidR="00A55155" w:rsidRDefault="00A55155" w:rsidP="00A55155">
      <w:pPr>
        <w:pStyle w:val="Heading4"/>
      </w:pPr>
      <w:bookmarkStart w:id="538" w:name="_Toc83768337"/>
      <w:bookmarkStart w:id="539" w:name="_Toc81332228"/>
      <w:bookmarkStart w:id="540" w:name="_Toc89422545"/>
      <w:bookmarkStart w:id="541" w:name="_Toc89425330"/>
      <w:r>
        <w:t>6.x.2.1</w:t>
      </w:r>
      <w:r>
        <w:tab/>
        <w:t>Introduction</w:t>
      </w:r>
      <w:bookmarkEnd w:id="538"/>
      <w:bookmarkEnd w:id="539"/>
      <w:bookmarkEnd w:id="540"/>
      <w:bookmarkEnd w:id="541"/>
    </w:p>
    <w:p w14:paraId="552D45AC" w14:textId="77777777" w:rsidR="00A55155" w:rsidRDefault="00A55155" w:rsidP="00A55155">
      <w:r>
        <w:t xml:space="preserve">The service operation defined for </w:t>
      </w:r>
      <w:r>
        <w:rPr>
          <w:highlight w:val="yellow"/>
        </w:rPr>
        <w:t xml:space="preserve">&lt;API Name – </w:t>
      </w:r>
      <w:r>
        <w:rPr>
          <w:rFonts w:hint="eastAsia"/>
          <w:highlight w:val="yellow"/>
          <w:lang w:eastAsia="zh-CN"/>
        </w:rPr>
        <w:t>MSGG</w:t>
      </w:r>
      <w:r>
        <w:rPr>
          <w:highlight w:val="yellow"/>
        </w:rPr>
        <w:t>_xxx&gt;</w:t>
      </w:r>
      <w:r>
        <w:t xml:space="preserve"> API is shown in the table 6.</w:t>
      </w:r>
      <w:r>
        <w:rPr>
          <w:highlight w:val="yellow"/>
        </w:rPr>
        <w:t>x</w:t>
      </w:r>
      <w:r>
        <w:t>.2.1-1.</w:t>
      </w:r>
    </w:p>
    <w:p w14:paraId="44D6B5E5" w14:textId="77777777" w:rsidR="00A55155" w:rsidRDefault="00A55155" w:rsidP="00A55155">
      <w:pPr>
        <w:pStyle w:val="TH"/>
      </w:pPr>
      <w:r>
        <w:t>Table 6.</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A55155" w14:paraId="652C89B5" w14:textId="77777777" w:rsidTr="002C738D">
        <w:trPr>
          <w:jc w:val="center"/>
        </w:trPr>
        <w:tc>
          <w:tcPr>
            <w:tcW w:w="3260" w:type="dxa"/>
            <w:shd w:val="clear" w:color="auto" w:fill="D9D9D9"/>
          </w:tcPr>
          <w:p w14:paraId="7C0CE6EF" w14:textId="77777777" w:rsidR="00A55155" w:rsidRDefault="00A55155" w:rsidP="002C738D">
            <w:pPr>
              <w:pStyle w:val="TAH"/>
              <w:rPr>
                <w:kern w:val="2"/>
                <w:szCs w:val="22"/>
              </w:rPr>
            </w:pPr>
            <w:r>
              <w:rPr>
                <w:kern w:val="2"/>
                <w:szCs w:val="22"/>
              </w:rPr>
              <w:t>Service operation name</w:t>
            </w:r>
          </w:p>
        </w:tc>
        <w:tc>
          <w:tcPr>
            <w:tcW w:w="4395" w:type="dxa"/>
            <w:shd w:val="clear" w:color="auto" w:fill="D9D9D9"/>
          </w:tcPr>
          <w:p w14:paraId="16044960" w14:textId="77777777" w:rsidR="00A55155" w:rsidRDefault="00A55155" w:rsidP="002C738D">
            <w:pPr>
              <w:pStyle w:val="TAH"/>
              <w:rPr>
                <w:kern w:val="2"/>
                <w:szCs w:val="22"/>
              </w:rPr>
            </w:pPr>
            <w:r>
              <w:rPr>
                <w:kern w:val="2"/>
                <w:szCs w:val="22"/>
              </w:rPr>
              <w:t>Description</w:t>
            </w:r>
          </w:p>
        </w:tc>
        <w:tc>
          <w:tcPr>
            <w:tcW w:w="1565" w:type="dxa"/>
            <w:shd w:val="clear" w:color="auto" w:fill="D9D9D9"/>
          </w:tcPr>
          <w:p w14:paraId="3D7FA6BE" w14:textId="77777777" w:rsidR="00A55155" w:rsidRDefault="00A55155" w:rsidP="002C738D">
            <w:pPr>
              <w:pStyle w:val="TAH"/>
              <w:rPr>
                <w:kern w:val="2"/>
                <w:szCs w:val="22"/>
              </w:rPr>
            </w:pPr>
            <w:r>
              <w:rPr>
                <w:kern w:val="2"/>
                <w:szCs w:val="22"/>
              </w:rPr>
              <w:t>Initiated by</w:t>
            </w:r>
          </w:p>
        </w:tc>
      </w:tr>
      <w:tr w:rsidR="00A55155" w14:paraId="7078992D" w14:textId="77777777" w:rsidTr="002C738D">
        <w:trPr>
          <w:jc w:val="center"/>
        </w:trPr>
        <w:tc>
          <w:tcPr>
            <w:tcW w:w="3260" w:type="dxa"/>
          </w:tcPr>
          <w:p w14:paraId="78ABD7EA" w14:textId="77777777" w:rsidR="00A55155" w:rsidRDefault="00A55155" w:rsidP="002C738D">
            <w:pPr>
              <w:pStyle w:val="TAL"/>
              <w:rPr>
                <w:kern w:val="2"/>
                <w:szCs w:val="22"/>
              </w:rPr>
            </w:pPr>
          </w:p>
        </w:tc>
        <w:tc>
          <w:tcPr>
            <w:tcW w:w="4395" w:type="dxa"/>
          </w:tcPr>
          <w:p w14:paraId="7387332D" w14:textId="77777777" w:rsidR="00A55155" w:rsidRDefault="00A55155" w:rsidP="002C738D">
            <w:pPr>
              <w:pStyle w:val="TAL"/>
              <w:rPr>
                <w:kern w:val="2"/>
                <w:szCs w:val="22"/>
              </w:rPr>
            </w:pPr>
          </w:p>
        </w:tc>
        <w:tc>
          <w:tcPr>
            <w:tcW w:w="1565" w:type="dxa"/>
          </w:tcPr>
          <w:p w14:paraId="24C33944" w14:textId="77777777" w:rsidR="00A55155" w:rsidRDefault="00A55155" w:rsidP="002C738D">
            <w:pPr>
              <w:pStyle w:val="TAL"/>
              <w:rPr>
                <w:kern w:val="2"/>
                <w:szCs w:val="22"/>
              </w:rPr>
            </w:pPr>
          </w:p>
        </w:tc>
      </w:tr>
    </w:tbl>
    <w:p w14:paraId="7522CFBD" w14:textId="77777777" w:rsidR="00A55155" w:rsidRDefault="00A55155" w:rsidP="00A55155">
      <w:bookmarkStart w:id="542" w:name="_Toc81332229"/>
      <w:bookmarkStart w:id="543" w:name="_Toc83768338"/>
      <w:bookmarkStart w:id="544" w:name="_Toc89422546"/>
      <w:bookmarkStart w:id="545" w:name="_Toc89425331"/>
    </w:p>
    <w:p w14:paraId="5D994B62" w14:textId="2083A377" w:rsidR="00A55155" w:rsidRDefault="00A55155" w:rsidP="00A55155">
      <w:pPr>
        <w:pStyle w:val="Heading4"/>
      </w:pPr>
      <w:r>
        <w:t>6.x.2.2</w:t>
      </w:r>
      <w:r>
        <w:tab/>
        <w:t>&lt;Service operation 1&gt;</w:t>
      </w:r>
      <w:bookmarkEnd w:id="542"/>
      <w:bookmarkEnd w:id="543"/>
      <w:bookmarkEnd w:id="544"/>
      <w:bookmarkEnd w:id="545"/>
    </w:p>
    <w:p w14:paraId="5CEDC824" w14:textId="77777777" w:rsidR="00A55155" w:rsidRDefault="00A55155" w:rsidP="00A55155">
      <w:pPr>
        <w:pStyle w:val="Heading5"/>
      </w:pPr>
      <w:bookmarkStart w:id="546" w:name="_Toc81332230"/>
      <w:bookmarkStart w:id="547" w:name="_Toc83768339"/>
      <w:bookmarkStart w:id="548" w:name="_Toc89422547"/>
      <w:bookmarkStart w:id="549" w:name="_Toc89425332"/>
      <w:r>
        <w:t>6.x.2.2.1</w:t>
      </w:r>
      <w:r>
        <w:tab/>
        <w:t>General</w:t>
      </w:r>
      <w:bookmarkEnd w:id="546"/>
      <w:bookmarkEnd w:id="547"/>
      <w:bookmarkEnd w:id="548"/>
      <w:bookmarkEnd w:id="549"/>
    </w:p>
    <w:p w14:paraId="2923E93E" w14:textId="77777777" w:rsidR="00A55155" w:rsidRDefault="00A55155" w:rsidP="00A55155">
      <w:r>
        <w:rPr>
          <w:i/>
          <w:color w:val="0000FF"/>
        </w:rPr>
        <w:t>Provide the general description of the service operation.</w:t>
      </w:r>
    </w:p>
    <w:p w14:paraId="61B7B308" w14:textId="77777777" w:rsidR="00A55155" w:rsidRDefault="00A55155" w:rsidP="00A55155">
      <w:pPr>
        <w:pStyle w:val="Heading5"/>
      </w:pPr>
      <w:bookmarkStart w:id="550" w:name="_Toc83768340"/>
      <w:bookmarkStart w:id="551" w:name="_Toc81332231"/>
      <w:bookmarkStart w:id="552" w:name="_Toc89422548"/>
      <w:bookmarkStart w:id="553" w:name="_Toc89425333"/>
      <w:r>
        <w:t>6.x.2.2.2</w:t>
      </w:r>
      <w:r>
        <w:tab/>
        <w:t>&lt;Description&gt; &lt;Service Operation Name&gt; operation</w:t>
      </w:r>
      <w:bookmarkEnd w:id="550"/>
      <w:bookmarkEnd w:id="551"/>
      <w:bookmarkEnd w:id="552"/>
      <w:bookmarkEnd w:id="553"/>
    </w:p>
    <w:p w14:paraId="5F5C2CFF" w14:textId="77777777" w:rsidR="00A55155" w:rsidRDefault="00A55155" w:rsidP="00A55155">
      <w:pPr>
        <w:pStyle w:val="Heading4"/>
      </w:pPr>
      <w:bookmarkStart w:id="554" w:name="_Toc83768341"/>
      <w:bookmarkStart w:id="555" w:name="_Toc81332232"/>
      <w:bookmarkStart w:id="556" w:name="_Toc89422549"/>
      <w:bookmarkStart w:id="557" w:name="_Toc89425334"/>
      <w:r>
        <w:t>6.x.2.3</w:t>
      </w:r>
      <w:r>
        <w:tab/>
        <w:t>&lt;Service operation 2&gt;</w:t>
      </w:r>
      <w:bookmarkEnd w:id="554"/>
      <w:bookmarkEnd w:id="555"/>
      <w:bookmarkEnd w:id="556"/>
      <w:bookmarkEnd w:id="557"/>
    </w:p>
    <w:p w14:paraId="6E370C79" w14:textId="77777777" w:rsidR="00A55155" w:rsidRDefault="00A55155" w:rsidP="00A55155">
      <w:pPr>
        <w:rPr>
          <w:i/>
          <w:color w:val="0000FF"/>
        </w:rPr>
      </w:pPr>
      <w:r>
        <w:rPr>
          <w:i/>
          <w:color w:val="0000FF"/>
        </w:rPr>
        <w:t>And so on if there are more than 2 service operations to be described for the service</w:t>
      </w:r>
    </w:p>
    <w:p w14:paraId="50E675FE" w14:textId="77777777" w:rsidR="00A55155" w:rsidRDefault="00A55155" w:rsidP="00A55155">
      <w:pPr>
        <w:rPr>
          <w:i/>
          <w:color w:val="0000FF"/>
        </w:rPr>
      </w:pPr>
      <w:r>
        <w:rPr>
          <w:i/>
          <w:color w:val="0000FF"/>
        </w:rPr>
        <w:t xml:space="preserve"> </w:t>
      </w:r>
    </w:p>
    <w:p w14:paraId="34496AD0" w14:textId="77777777" w:rsidR="00A55155" w:rsidRDefault="00A55155" w:rsidP="00A55155">
      <w:pPr>
        <w:pStyle w:val="Heading1"/>
      </w:pPr>
      <w:bookmarkStart w:id="558" w:name="_Toc83768342"/>
      <w:bookmarkStart w:id="559" w:name="_Toc89422550"/>
      <w:bookmarkStart w:id="560" w:name="_Toc89425335"/>
      <w:r>
        <w:rPr>
          <w:rFonts w:hint="eastAsia"/>
          <w:lang w:eastAsia="zh-CN"/>
        </w:rPr>
        <w:t>7.</w:t>
      </w:r>
      <w:r>
        <w:rPr>
          <w:rFonts w:hint="eastAsia"/>
          <w:lang w:eastAsia="zh-CN"/>
        </w:rPr>
        <w:tab/>
        <w:t>Common i</w:t>
      </w:r>
      <w:r>
        <w:t>nformation applicable to several APIs</w:t>
      </w:r>
      <w:bookmarkEnd w:id="558"/>
      <w:bookmarkEnd w:id="559"/>
      <w:bookmarkEnd w:id="560"/>
    </w:p>
    <w:p w14:paraId="7F9389B9" w14:textId="77777777" w:rsidR="00A55155" w:rsidRDefault="00A55155" w:rsidP="00A55155">
      <w:pPr>
        <w:pStyle w:val="Heading2"/>
      </w:pPr>
      <w:bookmarkStart w:id="561" w:name="_Toc51763767"/>
      <w:bookmarkStart w:id="562" w:name="_Toc51189091"/>
      <w:bookmarkStart w:id="563" w:name="_Toc57205999"/>
      <w:bookmarkStart w:id="564" w:name="_Toc45134559"/>
      <w:bookmarkStart w:id="565" w:name="_Toc59019340"/>
      <w:bookmarkStart w:id="566" w:name="_Toc68170013"/>
      <w:bookmarkStart w:id="567" w:name="_Toc83768343"/>
      <w:bookmarkStart w:id="568" w:name="_Toc74769891"/>
      <w:bookmarkStart w:id="569" w:name="_Toc24868463"/>
      <w:bookmarkStart w:id="570" w:name="_Toc36040915"/>
      <w:bookmarkStart w:id="571" w:name="_Toc36041228"/>
      <w:bookmarkStart w:id="572" w:name="_Toc34153971"/>
      <w:bookmarkStart w:id="573" w:name="_Toc43196512"/>
      <w:bookmarkStart w:id="574" w:name="_Toc43481282"/>
      <w:bookmarkStart w:id="575" w:name="_Toc89422551"/>
      <w:bookmarkStart w:id="576" w:name="_Toc89425336"/>
      <w:r>
        <w:rPr>
          <w:rFonts w:hint="eastAsia"/>
          <w:lang w:eastAsia="zh-CN"/>
        </w:rPr>
        <w:t>7</w:t>
      </w:r>
      <w:r>
        <w:t>.1</w:t>
      </w:r>
      <w:r>
        <w:tab/>
        <w:t>General</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A176814" w14:textId="77777777" w:rsidR="00A55155" w:rsidRDefault="00A55155" w:rsidP="00A55155">
      <w:pPr>
        <w:rPr>
          <w:lang w:eastAsia="zh-CN"/>
        </w:rPr>
      </w:pPr>
    </w:p>
    <w:p w14:paraId="4F00BA6E" w14:textId="77777777" w:rsidR="00A55155" w:rsidRDefault="00A55155" w:rsidP="00A55155">
      <w:pPr>
        <w:pStyle w:val="Heading2"/>
      </w:pPr>
      <w:bookmarkStart w:id="577" w:name="_Toc51763768"/>
      <w:bookmarkStart w:id="578" w:name="_Toc51189092"/>
      <w:bookmarkStart w:id="579" w:name="_Toc57206000"/>
      <w:bookmarkStart w:id="580" w:name="_Toc36040916"/>
      <w:bookmarkStart w:id="581" w:name="_Toc36041229"/>
      <w:bookmarkStart w:id="582" w:name="_Toc74769892"/>
      <w:bookmarkStart w:id="583" w:name="_Toc83768344"/>
      <w:bookmarkStart w:id="584" w:name="_Toc68170014"/>
      <w:bookmarkStart w:id="585" w:name="_Toc59019341"/>
      <w:bookmarkStart w:id="586" w:name="_Toc45134560"/>
      <w:bookmarkStart w:id="587" w:name="_Toc43481283"/>
      <w:bookmarkStart w:id="588" w:name="_Toc43196513"/>
      <w:bookmarkStart w:id="589" w:name="_Toc34153972"/>
      <w:bookmarkStart w:id="590" w:name="_Toc24868464"/>
      <w:bookmarkStart w:id="591" w:name="_Toc89422552"/>
      <w:bookmarkStart w:id="592" w:name="_Toc89425337"/>
      <w:r>
        <w:rPr>
          <w:rFonts w:hint="eastAsia"/>
          <w:lang w:eastAsia="zh-CN"/>
        </w:rPr>
        <w:t>7</w:t>
      </w:r>
      <w:r>
        <w:t>.2</w:t>
      </w:r>
      <w:r>
        <w:tab/>
        <w:t>Data Types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69FCEEC4" w14:textId="77777777" w:rsidR="00A55155" w:rsidRDefault="00A55155" w:rsidP="00A55155">
      <w:pPr>
        <w:pStyle w:val="Heading3"/>
      </w:pPr>
      <w:bookmarkStart w:id="593" w:name="_Toc83768345"/>
      <w:bookmarkStart w:id="594" w:name="_Toc74769893"/>
      <w:bookmarkStart w:id="595" w:name="_Toc68170015"/>
      <w:bookmarkStart w:id="596" w:name="_Toc59019342"/>
      <w:bookmarkStart w:id="597" w:name="_Toc57206001"/>
      <w:bookmarkStart w:id="598" w:name="_Toc51763769"/>
      <w:bookmarkStart w:id="599" w:name="_Toc51189093"/>
      <w:bookmarkStart w:id="600" w:name="_Toc45134561"/>
      <w:bookmarkStart w:id="601" w:name="_Toc43481284"/>
      <w:bookmarkStart w:id="602" w:name="_Toc43196514"/>
      <w:bookmarkStart w:id="603" w:name="_Toc36041230"/>
      <w:bookmarkStart w:id="604" w:name="_Toc36040917"/>
      <w:bookmarkStart w:id="605" w:name="_Toc34153973"/>
      <w:bookmarkStart w:id="606" w:name="_Toc24868465"/>
      <w:bookmarkStart w:id="607" w:name="_Toc89422553"/>
      <w:bookmarkStart w:id="608" w:name="_Toc89425338"/>
      <w:r>
        <w:rPr>
          <w:rFonts w:hint="eastAsia"/>
          <w:lang w:eastAsia="zh-CN"/>
        </w:rPr>
        <w:t>7</w:t>
      </w:r>
      <w:r>
        <w:t>.2.1</w:t>
      </w:r>
      <w:r>
        <w:tab/>
        <w:t>General</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2760C91E" w14:textId="77777777" w:rsidR="00A55155" w:rsidRDefault="00A55155" w:rsidP="00A55155">
      <w:pPr>
        <w:rPr>
          <w:lang w:eastAsia="zh-CN"/>
        </w:rPr>
      </w:pPr>
    </w:p>
    <w:p w14:paraId="47105DAA" w14:textId="77777777" w:rsidR="00A55155" w:rsidRDefault="00A55155" w:rsidP="00A55155">
      <w:pPr>
        <w:pStyle w:val="Heading3"/>
      </w:pPr>
      <w:bookmarkStart w:id="609" w:name="_Toc83768346"/>
      <w:bookmarkStart w:id="610" w:name="_Toc59019343"/>
      <w:bookmarkStart w:id="611" w:name="_Toc45134562"/>
      <w:bookmarkStart w:id="612" w:name="_Toc68170016"/>
      <w:bookmarkStart w:id="613" w:name="_Toc74769894"/>
      <w:bookmarkStart w:id="614" w:name="_Toc57206002"/>
      <w:bookmarkStart w:id="615" w:name="_Toc51763770"/>
      <w:bookmarkStart w:id="616" w:name="_Toc51189094"/>
      <w:bookmarkStart w:id="617" w:name="_Toc43481285"/>
      <w:bookmarkStart w:id="618" w:name="_Toc43196515"/>
      <w:bookmarkStart w:id="619" w:name="_Toc36041231"/>
      <w:bookmarkStart w:id="620" w:name="_Toc36040918"/>
      <w:bookmarkStart w:id="621" w:name="_Toc34153974"/>
      <w:bookmarkStart w:id="622" w:name="_Toc24868466"/>
      <w:bookmarkStart w:id="623" w:name="_Toc89422554"/>
      <w:bookmarkStart w:id="624" w:name="_Toc89425339"/>
      <w:r>
        <w:rPr>
          <w:rFonts w:hint="eastAsia"/>
          <w:lang w:eastAsia="zh-CN"/>
        </w:rPr>
        <w:lastRenderedPageBreak/>
        <w:t>7</w:t>
      </w:r>
      <w:r>
        <w:t>.2.2</w:t>
      </w:r>
      <w:r>
        <w:tab/>
        <w:t>Referenced structured data types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59E60D76" w14:textId="77777777" w:rsidR="00A55155" w:rsidRDefault="00A55155" w:rsidP="00A55155">
      <w:bookmarkStart w:id="625" w:name="_Toc74769895"/>
      <w:bookmarkStart w:id="626" w:name="_Toc68170017"/>
      <w:bookmarkStart w:id="627" w:name="_Toc59019344"/>
      <w:bookmarkStart w:id="628" w:name="_Toc57206003"/>
      <w:bookmarkStart w:id="629" w:name="_Toc51763771"/>
      <w:bookmarkStart w:id="630" w:name="_Toc43481286"/>
      <w:bookmarkStart w:id="631" w:name="_Toc43196516"/>
      <w:bookmarkStart w:id="632" w:name="_Toc36041232"/>
      <w:bookmarkStart w:id="633" w:name="_Toc36040919"/>
      <w:bookmarkStart w:id="634" w:name="_Toc34153975"/>
      <w:bookmarkStart w:id="635" w:name="_Toc24868467"/>
      <w:bookmarkStart w:id="636" w:name="_Toc51189095"/>
      <w:bookmarkStart w:id="637" w:name="_Toc45134563"/>
    </w:p>
    <w:p w14:paraId="699F4560" w14:textId="77777777" w:rsidR="00A55155" w:rsidRDefault="00A55155" w:rsidP="00A55155">
      <w:pPr>
        <w:pStyle w:val="Heading3"/>
      </w:pPr>
      <w:bookmarkStart w:id="638" w:name="_Toc83768347"/>
      <w:bookmarkStart w:id="639" w:name="_Toc89422555"/>
      <w:bookmarkStart w:id="640" w:name="_Toc89425340"/>
      <w:r>
        <w:rPr>
          <w:rFonts w:hint="eastAsia"/>
          <w:lang w:eastAsia="zh-CN"/>
        </w:rPr>
        <w:t>7</w:t>
      </w:r>
      <w:r>
        <w:t>.2.3</w:t>
      </w:r>
      <w:r>
        <w:tab/>
        <w:t>Referenced Simple data types and enumerations</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1E356817" w14:textId="77777777" w:rsidR="00A55155" w:rsidRDefault="00A55155" w:rsidP="00A55155"/>
    <w:p w14:paraId="01E709A2" w14:textId="77777777" w:rsidR="00A55155" w:rsidRDefault="00A55155" w:rsidP="00A55155">
      <w:pPr>
        <w:pStyle w:val="Heading2"/>
      </w:pPr>
      <w:bookmarkStart w:id="641" w:name="_Toc68170018"/>
      <w:bookmarkStart w:id="642" w:name="_Toc83768348"/>
      <w:bookmarkStart w:id="643" w:name="_Toc74769896"/>
      <w:bookmarkStart w:id="644" w:name="_Toc57206004"/>
      <w:bookmarkStart w:id="645" w:name="_Toc59019345"/>
      <w:bookmarkStart w:id="646" w:name="_Toc36041233"/>
      <w:bookmarkStart w:id="647" w:name="_Toc45134564"/>
      <w:bookmarkStart w:id="648" w:name="_Toc43196517"/>
      <w:bookmarkStart w:id="649" w:name="_Toc51763772"/>
      <w:bookmarkStart w:id="650" w:name="_Toc51189096"/>
      <w:bookmarkStart w:id="651" w:name="_Toc43481287"/>
      <w:bookmarkStart w:id="652" w:name="_Toc24868468"/>
      <w:bookmarkStart w:id="653" w:name="_Toc34153976"/>
      <w:bookmarkStart w:id="654" w:name="_Toc36040920"/>
      <w:bookmarkStart w:id="655" w:name="_Toc89422556"/>
      <w:bookmarkStart w:id="656" w:name="_Toc89425341"/>
      <w:r>
        <w:rPr>
          <w:rFonts w:hint="eastAsia"/>
          <w:lang w:eastAsia="zh-CN"/>
        </w:rPr>
        <w:t>7</w:t>
      </w:r>
      <w:r>
        <w:t>.3</w:t>
      </w:r>
      <w:r>
        <w:tab/>
        <w:t>Usage of HTTP</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17694613" w14:textId="77777777" w:rsidR="00A55155" w:rsidRDefault="00A55155" w:rsidP="00A55155"/>
    <w:p w14:paraId="3CB1FF8D" w14:textId="77777777" w:rsidR="00A55155" w:rsidRDefault="00A55155" w:rsidP="00A55155">
      <w:pPr>
        <w:pStyle w:val="Heading2"/>
      </w:pPr>
      <w:bookmarkStart w:id="657" w:name="_Toc57206005"/>
      <w:bookmarkStart w:id="658" w:name="_Toc43481288"/>
      <w:bookmarkStart w:id="659" w:name="_Toc34153977"/>
      <w:bookmarkStart w:id="660" w:name="_Toc24868469"/>
      <w:bookmarkStart w:id="661" w:name="_Toc45134565"/>
      <w:bookmarkStart w:id="662" w:name="_Toc51189097"/>
      <w:bookmarkStart w:id="663" w:name="_Toc36041234"/>
      <w:bookmarkStart w:id="664" w:name="_Toc43196518"/>
      <w:bookmarkStart w:id="665" w:name="_Toc36040921"/>
      <w:bookmarkStart w:id="666" w:name="_Toc68170019"/>
      <w:bookmarkStart w:id="667" w:name="_Toc51763773"/>
      <w:bookmarkStart w:id="668" w:name="_Toc74769897"/>
      <w:bookmarkStart w:id="669" w:name="_Toc59019346"/>
      <w:bookmarkStart w:id="670" w:name="_Toc83768349"/>
      <w:bookmarkStart w:id="671" w:name="_Toc89422557"/>
      <w:bookmarkStart w:id="672" w:name="_Toc89425342"/>
      <w:r>
        <w:rPr>
          <w:rFonts w:hint="eastAsia"/>
          <w:lang w:eastAsia="zh-CN"/>
        </w:rPr>
        <w:t>7</w:t>
      </w:r>
      <w:r>
        <w:t>.4</w:t>
      </w:r>
      <w:r>
        <w:tab/>
        <w:t>Content type</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13A59AFE" w14:textId="77777777" w:rsidR="00A55155" w:rsidRDefault="00A55155" w:rsidP="00A55155">
      <w:pPr>
        <w:rPr>
          <w:lang w:eastAsia="zh-CN"/>
        </w:rPr>
      </w:pPr>
    </w:p>
    <w:p w14:paraId="5337C2C9" w14:textId="77777777" w:rsidR="00A55155" w:rsidRDefault="00A55155" w:rsidP="00A55155">
      <w:pPr>
        <w:pStyle w:val="Heading2"/>
      </w:pPr>
      <w:bookmarkStart w:id="673" w:name="_Toc59019347"/>
      <w:bookmarkStart w:id="674" w:name="_Toc57206006"/>
      <w:bookmarkStart w:id="675" w:name="_Toc45134566"/>
      <w:bookmarkStart w:id="676" w:name="_Toc51189098"/>
      <w:bookmarkStart w:id="677" w:name="_Toc51763774"/>
      <w:bookmarkStart w:id="678" w:name="_Toc43481289"/>
      <w:bookmarkStart w:id="679" w:name="_Toc43196519"/>
      <w:bookmarkStart w:id="680" w:name="_Toc36041235"/>
      <w:bookmarkStart w:id="681" w:name="_Toc36040922"/>
      <w:bookmarkStart w:id="682" w:name="_Toc34153978"/>
      <w:bookmarkStart w:id="683" w:name="_Toc24868470"/>
      <w:bookmarkStart w:id="684" w:name="_Toc83768350"/>
      <w:bookmarkStart w:id="685" w:name="_Toc74769898"/>
      <w:bookmarkStart w:id="686" w:name="_Toc68170020"/>
      <w:bookmarkStart w:id="687" w:name="_Toc89422558"/>
      <w:bookmarkStart w:id="688" w:name="_Toc89425343"/>
      <w:r>
        <w:rPr>
          <w:rFonts w:hint="eastAsia"/>
          <w:lang w:eastAsia="zh-CN"/>
        </w:rPr>
        <w:t>7</w:t>
      </w:r>
      <w:r>
        <w:t>.5</w:t>
      </w:r>
      <w:r>
        <w:tab/>
        <w:t>URI structure</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1D3881EC" w14:textId="77777777" w:rsidR="00A55155" w:rsidRDefault="00A55155" w:rsidP="00A55155">
      <w:pPr>
        <w:pStyle w:val="Heading3"/>
      </w:pPr>
      <w:bookmarkStart w:id="689" w:name="_Toc89422559"/>
      <w:bookmarkStart w:id="690" w:name="_Toc89425344"/>
      <w:r>
        <w:rPr>
          <w:rFonts w:hint="eastAsia"/>
          <w:lang w:eastAsia="zh-CN"/>
        </w:rPr>
        <w:t>7</w:t>
      </w:r>
      <w:r>
        <w:t>.5.1</w:t>
      </w:r>
      <w:r>
        <w:tab/>
        <w:t>Resource URI structure</w:t>
      </w:r>
      <w:bookmarkEnd w:id="689"/>
      <w:bookmarkEnd w:id="690"/>
    </w:p>
    <w:p w14:paraId="1BDCF99A" w14:textId="77777777" w:rsidR="00A55155" w:rsidRDefault="00A55155" w:rsidP="00A55155">
      <w:pPr>
        <w:pStyle w:val="B1"/>
        <w:numPr>
          <w:ilvl w:val="0"/>
          <w:numId w:val="0"/>
        </w:numPr>
        <w:ind w:left="737"/>
        <w:rPr>
          <w:b/>
          <w:lang w:eastAsia="zh-CN"/>
        </w:rPr>
      </w:pPr>
    </w:p>
    <w:p w14:paraId="07604BA3" w14:textId="77777777" w:rsidR="00A55155" w:rsidRDefault="00A55155" w:rsidP="00A55155">
      <w:pPr>
        <w:pStyle w:val="B1"/>
        <w:numPr>
          <w:ilvl w:val="0"/>
          <w:numId w:val="0"/>
        </w:numPr>
        <w:ind w:left="737"/>
        <w:rPr>
          <w:b/>
          <w:lang w:eastAsia="zh-CN"/>
        </w:rPr>
      </w:pPr>
    </w:p>
    <w:p w14:paraId="144252A8" w14:textId="77777777" w:rsidR="00A55155" w:rsidRDefault="00A55155" w:rsidP="00A55155">
      <w:pPr>
        <w:pStyle w:val="Heading3"/>
      </w:pPr>
      <w:bookmarkStart w:id="691" w:name="_Toc89422560"/>
      <w:bookmarkStart w:id="692" w:name="_Toc89425345"/>
      <w:r>
        <w:rPr>
          <w:rFonts w:hint="eastAsia"/>
          <w:lang w:eastAsia="zh-CN"/>
        </w:rPr>
        <w:t>7</w:t>
      </w:r>
      <w:r>
        <w:t>.5.2</w:t>
      </w:r>
      <w:r>
        <w:tab/>
        <w:t>Custom operations URI structure</w:t>
      </w:r>
      <w:bookmarkEnd w:id="691"/>
      <w:bookmarkEnd w:id="692"/>
    </w:p>
    <w:p w14:paraId="4F69B17A" w14:textId="77777777" w:rsidR="00A55155" w:rsidRDefault="00A55155" w:rsidP="00A55155">
      <w:pPr>
        <w:rPr>
          <w:rFonts w:eastAsia="DengXian"/>
          <w:lang w:eastAsia="zh-CN"/>
        </w:rPr>
      </w:pPr>
    </w:p>
    <w:p w14:paraId="24CA62E0" w14:textId="77777777" w:rsidR="00A55155" w:rsidRDefault="00A55155" w:rsidP="00A55155">
      <w:pPr>
        <w:rPr>
          <w:lang w:eastAsia="zh-CN"/>
        </w:rPr>
      </w:pPr>
    </w:p>
    <w:p w14:paraId="033FDEC8" w14:textId="77777777" w:rsidR="00A55155" w:rsidRDefault="00A55155" w:rsidP="00A55155">
      <w:pPr>
        <w:pStyle w:val="Heading2"/>
      </w:pPr>
      <w:bookmarkStart w:id="693" w:name="_Toc83768351"/>
      <w:bookmarkStart w:id="694" w:name="_Toc74769899"/>
      <w:bookmarkStart w:id="695" w:name="_Toc68170021"/>
      <w:bookmarkStart w:id="696" w:name="_Toc57206007"/>
      <w:bookmarkStart w:id="697" w:name="_Toc59019348"/>
      <w:bookmarkStart w:id="698" w:name="_Toc51763775"/>
      <w:bookmarkStart w:id="699" w:name="_Toc51189099"/>
      <w:bookmarkStart w:id="700" w:name="_Toc45134567"/>
      <w:bookmarkStart w:id="701" w:name="_Toc43481290"/>
      <w:bookmarkStart w:id="702" w:name="_Toc43196520"/>
      <w:bookmarkStart w:id="703" w:name="_Toc36041236"/>
      <w:bookmarkStart w:id="704" w:name="_Toc36040923"/>
      <w:bookmarkStart w:id="705" w:name="_Toc34153979"/>
      <w:bookmarkStart w:id="706" w:name="_Toc24868471"/>
      <w:bookmarkStart w:id="707" w:name="_Toc89422561"/>
      <w:bookmarkStart w:id="708" w:name="_Toc89425346"/>
      <w:r>
        <w:rPr>
          <w:rFonts w:hint="eastAsia"/>
          <w:lang w:eastAsia="zh-CN"/>
        </w:rPr>
        <w:t>7</w:t>
      </w:r>
      <w:r>
        <w:t>.6</w:t>
      </w:r>
      <w:r>
        <w:tab/>
        <w:t>Notifications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445242FF" w14:textId="77777777" w:rsidR="00A55155" w:rsidRDefault="00A55155" w:rsidP="00A55155">
      <w:pPr>
        <w:pStyle w:val="B10"/>
      </w:pPr>
    </w:p>
    <w:p w14:paraId="22E10E27" w14:textId="77777777" w:rsidR="00A55155" w:rsidRDefault="00A55155" w:rsidP="00A55155">
      <w:pPr>
        <w:pStyle w:val="Heading2"/>
      </w:pPr>
      <w:bookmarkStart w:id="709" w:name="_Toc36040924"/>
      <w:bookmarkStart w:id="710" w:name="_Toc24868472"/>
      <w:bookmarkStart w:id="711" w:name="_Toc36041237"/>
      <w:bookmarkStart w:id="712" w:name="_Toc43196521"/>
      <w:bookmarkStart w:id="713" w:name="_Toc43481291"/>
      <w:bookmarkStart w:id="714" w:name="_Toc45134568"/>
      <w:bookmarkStart w:id="715" w:name="_Toc51189100"/>
      <w:bookmarkStart w:id="716" w:name="_Toc51763776"/>
      <w:bookmarkStart w:id="717" w:name="_Toc57206008"/>
      <w:bookmarkStart w:id="718" w:name="_Toc59019349"/>
      <w:bookmarkStart w:id="719" w:name="_Toc68170022"/>
      <w:bookmarkStart w:id="720" w:name="_Toc74769900"/>
      <w:bookmarkStart w:id="721" w:name="_Toc83768352"/>
      <w:bookmarkStart w:id="722" w:name="_Toc34153980"/>
      <w:bookmarkStart w:id="723" w:name="_Toc89422562"/>
      <w:bookmarkStart w:id="724" w:name="_Toc89425347"/>
      <w:r>
        <w:rPr>
          <w:rFonts w:hint="eastAsia"/>
          <w:lang w:eastAsia="zh-CN"/>
        </w:rPr>
        <w:t>7</w:t>
      </w:r>
      <w:r>
        <w:t>.7</w:t>
      </w:r>
      <w:r>
        <w:tab/>
        <w:t>Error Handling</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2EE8ACA9" w14:textId="77777777" w:rsidR="00A55155" w:rsidRDefault="00A55155" w:rsidP="00A55155">
      <w:pPr>
        <w:pStyle w:val="B10"/>
      </w:pPr>
    </w:p>
    <w:p w14:paraId="2F34959B" w14:textId="77777777" w:rsidR="00A55155" w:rsidRDefault="00A55155" w:rsidP="00A55155">
      <w:pPr>
        <w:pStyle w:val="Heading2"/>
      </w:pPr>
      <w:bookmarkStart w:id="725" w:name="_Toc36040925"/>
      <w:bookmarkStart w:id="726" w:name="_Toc68170023"/>
      <w:bookmarkStart w:id="727" w:name="_Toc43196522"/>
      <w:bookmarkStart w:id="728" w:name="_Toc83768353"/>
      <w:bookmarkStart w:id="729" w:name="_Toc59019350"/>
      <w:bookmarkStart w:id="730" w:name="_Toc74769901"/>
      <w:bookmarkStart w:id="731" w:name="_Toc45134569"/>
      <w:bookmarkStart w:id="732" w:name="_Toc51763777"/>
      <w:bookmarkStart w:id="733" w:name="_Toc57206009"/>
      <w:bookmarkStart w:id="734" w:name="_Toc51189101"/>
      <w:bookmarkStart w:id="735" w:name="_Toc43481292"/>
      <w:bookmarkStart w:id="736" w:name="_Toc36041238"/>
      <w:bookmarkStart w:id="737" w:name="_Toc34153981"/>
      <w:bookmarkStart w:id="738" w:name="_Toc24868473"/>
      <w:bookmarkStart w:id="739" w:name="_Toc89422563"/>
      <w:bookmarkStart w:id="740" w:name="_Toc89425348"/>
      <w:r>
        <w:rPr>
          <w:rFonts w:hint="eastAsia"/>
          <w:lang w:eastAsia="zh-CN"/>
        </w:rPr>
        <w:t>7</w:t>
      </w:r>
      <w:r>
        <w:t>.8</w:t>
      </w:r>
      <w:r>
        <w:tab/>
        <w:t>Feature negotiation</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0F5C165B" w14:textId="77777777" w:rsidR="00A55155" w:rsidRDefault="00A55155" w:rsidP="00A55155">
      <w:pPr>
        <w:pStyle w:val="B10"/>
        <w:rPr>
          <w:lang w:eastAsia="zh-CN"/>
        </w:rPr>
      </w:pPr>
    </w:p>
    <w:p w14:paraId="5AD259A1" w14:textId="77777777" w:rsidR="00A55155" w:rsidRDefault="00A55155" w:rsidP="00A55155">
      <w:pPr>
        <w:pStyle w:val="Heading2"/>
      </w:pPr>
      <w:bookmarkStart w:id="741" w:name="_Toc36040926"/>
      <w:bookmarkStart w:id="742" w:name="_Toc43481293"/>
      <w:bookmarkStart w:id="743" w:name="_Toc24868474"/>
      <w:bookmarkStart w:id="744" w:name="_Toc43196523"/>
      <w:bookmarkStart w:id="745" w:name="_Toc36041239"/>
      <w:bookmarkStart w:id="746" w:name="_Toc34153982"/>
      <w:bookmarkStart w:id="747" w:name="_Toc45134570"/>
      <w:bookmarkStart w:id="748" w:name="_Toc51189102"/>
      <w:bookmarkStart w:id="749" w:name="_Toc57206010"/>
      <w:bookmarkStart w:id="750" w:name="_Toc68170024"/>
      <w:bookmarkStart w:id="751" w:name="_Toc83768354"/>
      <w:bookmarkStart w:id="752" w:name="_Toc74769902"/>
      <w:bookmarkStart w:id="753" w:name="_Toc51763778"/>
      <w:bookmarkStart w:id="754" w:name="_Toc59019351"/>
      <w:bookmarkStart w:id="755" w:name="_Toc89422564"/>
      <w:bookmarkStart w:id="756" w:name="_Toc89425349"/>
      <w:r>
        <w:rPr>
          <w:rFonts w:hint="eastAsia"/>
          <w:lang w:eastAsia="zh-CN"/>
        </w:rPr>
        <w:t>7</w:t>
      </w:r>
      <w:r>
        <w:t>.9</w:t>
      </w:r>
      <w:r>
        <w:tab/>
        <w:t>HTTP headers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52C554A5" w14:textId="77777777" w:rsidR="00A55155" w:rsidRDefault="00A55155" w:rsidP="00A55155"/>
    <w:p w14:paraId="774D3201" w14:textId="77777777" w:rsidR="00A55155" w:rsidRDefault="00A55155" w:rsidP="00A55155">
      <w:pPr>
        <w:pStyle w:val="Heading2"/>
      </w:pPr>
      <w:bookmarkStart w:id="757" w:name="_Toc59019352"/>
      <w:bookmarkStart w:id="758" w:name="_Toc45134571"/>
      <w:bookmarkStart w:id="759" w:name="_Toc43481294"/>
      <w:bookmarkStart w:id="760" w:name="_Toc43196524"/>
      <w:bookmarkStart w:id="761" w:name="_Toc36041240"/>
      <w:bookmarkStart w:id="762" w:name="_Toc36040927"/>
      <w:bookmarkStart w:id="763" w:name="_Toc34153983"/>
      <w:bookmarkStart w:id="764" w:name="_Toc24868475"/>
      <w:bookmarkStart w:id="765" w:name="_Toc51763779"/>
      <w:bookmarkStart w:id="766" w:name="_Toc51189103"/>
      <w:bookmarkStart w:id="767" w:name="_Toc57206011"/>
      <w:bookmarkStart w:id="768" w:name="_Toc83768355"/>
      <w:bookmarkStart w:id="769" w:name="_Toc68170025"/>
      <w:bookmarkStart w:id="770" w:name="_Toc74769903"/>
      <w:bookmarkStart w:id="771" w:name="_Toc89422565"/>
      <w:bookmarkStart w:id="772" w:name="_Toc89425350"/>
      <w:r>
        <w:rPr>
          <w:rFonts w:hint="eastAsia"/>
          <w:lang w:eastAsia="zh-CN"/>
        </w:rPr>
        <w:t>7</w:t>
      </w:r>
      <w:r>
        <w:t>.10</w:t>
      </w:r>
      <w:r>
        <w:tab/>
        <w:t>Conventions for Open API specification files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67843810" w14:textId="77777777" w:rsidR="00A55155" w:rsidRDefault="00A55155" w:rsidP="00A55155">
      <w:pPr>
        <w:rPr>
          <w:lang w:eastAsia="zh-CN"/>
        </w:rPr>
      </w:pPr>
    </w:p>
    <w:p w14:paraId="5667A6A3" w14:textId="77777777" w:rsidR="00A55155" w:rsidRDefault="00A55155" w:rsidP="00A55155">
      <w:pPr>
        <w:pStyle w:val="Heading1"/>
      </w:pPr>
      <w:bookmarkStart w:id="773" w:name="_Toc83768356"/>
      <w:bookmarkStart w:id="774" w:name="_Toc89422566"/>
      <w:bookmarkStart w:id="775" w:name="_Toc89425351"/>
      <w:r>
        <w:rPr>
          <w:rFonts w:hint="eastAsia"/>
          <w:lang w:eastAsia="zh-CN"/>
        </w:rPr>
        <w:lastRenderedPageBreak/>
        <w:t>8</w:t>
      </w:r>
      <w:r>
        <w:tab/>
      </w:r>
      <w:r>
        <w:rPr>
          <w:lang w:eastAsia="zh-CN"/>
        </w:rPr>
        <w:t>Message Server API definition</w:t>
      </w:r>
      <w:bookmarkEnd w:id="773"/>
      <w:bookmarkEnd w:id="774"/>
      <w:bookmarkEnd w:id="775"/>
    </w:p>
    <w:p w14:paraId="61709979" w14:textId="77777777" w:rsidR="00A55155" w:rsidRDefault="00A55155" w:rsidP="00A55155">
      <w:pPr>
        <w:pStyle w:val="Heading2"/>
        <w:rPr>
          <w:lang w:eastAsia="zh-CN"/>
        </w:rPr>
      </w:pPr>
      <w:bookmarkStart w:id="776" w:name="_Toc83768357"/>
      <w:bookmarkStart w:id="777" w:name="_Toc89422567"/>
      <w:bookmarkStart w:id="778" w:name="_Toc89425352"/>
      <w:r>
        <w:rPr>
          <w:rFonts w:hint="eastAsia"/>
          <w:lang w:eastAsia="zh-CN"/>
        </w:rPr>
        <w:t>8.1</w:t>
      </w:r>
      <w:r>
        <w:rPr>
          <w:rFonts w:hint="eastAsia"/>
          <w:lang w:eastAsia="zh-CN"/>
        </w:rPr>
        <w:tab/>
        <w:t>MSGS_</w:t>
      </w:r>
      <w:r>
        <w:t>ASRegistration</w:t>
      </w:r>
      <w:r>
        <w:rPr>
          <w:rFonts w:hint="eastAsia"/>
          <w:lang w:eastAsia="zh-CN"/>
        </w:rPr>
        <w:t xml:space="preserve"> API</w:t>
      </w:r>
      <w:bookmarkEnd w:id="776"/>
      <w:bookmarkEnd w:id="777"/>
      <w:bookmarkEnd w:id="778"/>
    </w:p>
    <w:p w14:paraId="37BCA421" w14:textId="77777777" w:rsidR="00A55155" w:rsidRDefault="00A55155" w:rsidP="00A55155">
      <w:pPr>
        <w:pStyle w:val="Heading3"/>
      </w:pPr>
      <w:bookmarkStart w:id="779" w:name="_Toc83768358"/>
      <w:bookmarkStart w:id="780" w:name="_Toc89422568"/>
      <w:bookmarkStart w:id="781" w:name="_Toc89425353"/>
      <w:r>
        <w:rPr>
          <w:rFonts w:hint="eastAsia"/>
          <w:lang w:eastAsia="zh-CN"/>
        </w:rPr>
        <w:t>8</w:t>
      </w:r>
      <w:r>
        <w:t>.1.1</w:t>
      </w:r>
      <w:r>
        <w:tab/>
        <w:t>API URI</w:t>
      </w:r>
      <w:bookmarkEnd w:id="779"/>
      <w:bookmarkEnd w:id="780"/>
      <w:bookmarkEnd w:id="781"/>
    </w:p>
    <w:p w14:paraId="5AF1526A" w14:textId="77777777" w:rsidR="00A55155" w:rsidRDefault="00A55155" w:rsidP="00A55155">
      <w:pPr>
        <w:rPr>
          <w:lang w:eastAsia="zh-CN"/>
        </w:rPr>
      </w:pPr>
      <w:r>
        <w:t>The MSGS_ASRegistration service shall use the MSGS_ASRegistration API</w:t>
      </w:r>
      <w:r>
        <w:rPr>
          <w:lang w:eastAsia="zh-CN"/>
        </w:rPr>
        <w:t>.</w:t>
      </w:r>
    </w:p>
    <w:p w14:paraId="76F390D5" w14:textId="77777777" w:rsidR="00A55155" w:rsidRDefault="00A55155" w:rsidP="00A55155">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14:paraId="790843E5" w14:textId="77777777" w:rsidR="00A55155" w:rsidRDefault="00A55155" w:rsidP="00A55155">
      <w:pPr>
        <w:pStyle w:val="B10"/>
      </w:pPr>
      <w:r>
        <w:rPr>
          <w:lang w:eastAsia="zh-CN"/>
        </w:rPr>
        <w:t>-</w:t>
      </w:r>
      <w:r>
        <w:rPr>
          <w:rFonts w:hint="eastAsia"/>
          <w:lang w:val="en-US" w:eastAsia="zh-CN"/>
        </w:rPr>
        <w:tab/>
      </w:r>
      <w:r>
        <w:rPr>
          <w:lang w:eastAsia="zh-CN"/>
        </w:rPr>
        <w:t xml:space="preserve">The </w:t>
      </w:r>
      <w:r>
        <w:t>&lt;apiName&gt; shall be "msgs_asregistration".</w:t>
      </w:r>
    </w:p>
    <w:p w14:paraId="4D21A698" w14:textId="77777777" w:rsidR="00A55155" w:rsidRDefault="00A55155" w:rsidP="00A55155">
      <w:pPr>
        <w:pStyle w:val="B10"/>
      </w:pPr>
      <w:r>
        <w:t>-</w:t>
      </w:r>
      <w:r>
        <w:rPr>
          <w:rFonts w:hint="eastAsia"/>
          <w:lang w:val="en-US" w:eastAsia="zh-CN"/>
        </w:rPr>
        <w:tab/>
      </w:r>
      <w:r>
        <w:t>The &lt;apiVersion&gt; shall be "v1".</w:t>
      </w:r>
    </w:p>
    <w:p w14:paraId="1F00FF8B" w14:textId="77777777" w:rsidR="00A55155" w:rsidRDefault="00A55155" w:rsidP="00A55155">
      <w:pPr>
        <w:pStyle w:val="B10"/>
        <w:rPr>
          <w:lang w:eastAsia="zh-CN"/>
        </w:rPr>
      </w:pPr>
      <w:r>
        <w:t>-</w:t>
      </w:r>
      <w:r>
        <w:rPr>
          <w:rFonts w:hint="eastAsia"/>
          <w:lang w:val="en-US" w:eastAsia="zh-CN"/>
        </w:rPr>
        <w:tab/>
      </w:r>
      <w:r>
        <w:t>The &lt;apiSpecificResourceUriPart&gt; shall be set as described in clause 8.1.2.</w:t>
      </w:r>
    </w:p>
    <w:p w14:paraId="045847AC" w14:textId="77777777" w:rsidR="00A55155" w:rsidRDefault="00A55155" w:rsidP="00A55155">
      <w:pPr>
        <w:pStyle w:val="Heading3"/>
      </w:pPr>
      <w:bookmarkStart w:id="782" w:name="_Toc83768359"/>
      <w:bookmarkStart w:id="783" w:name="_Toc89422569"/>
      <w:bookmarkStart w:id="784" w:name="_Toc89425354"/>
      <w:r>
        <w:rPr>
          <w:rFonts w:hint="eastAsia"/>
          <w:lang w:eastAsia="zh-CN"/>
        </w:rPr>
        <w:t>8</w:t>
      </w:r>
      <w:r>
        <w:t>.1.2</w:t>
      </w:r>
      <w:r>
        <w:tab/>
        <w:t>Resources</w:t>
      </w:r>
      <w:bookmarkEnd w:id="782"/>
      <w:bookmarkEnd w:id="783"/>
      <w:bookmarkEnd w:id="784"/>
    </w:p>
    <w:p w14:paraId="49C25299" w14:textId="77777777" w:rsidR="00A55155" w:rsidRDefault="00A55155" w:rsidP="00A55155">
      <w:pPr>
        <w:pStyle w:val="Heading4"/>
      </w:pPr>
      <w:bookmarkStart w:id="785" w:name="_Toc81332253"/>
      <w:bookmarkStart w:id="786" w:name="_Toc89422570"/>
      <w:bookmarkStart w:id="787" w:name="_Toc89425355"/>
      <w:r>
        <w:t>8.1.2.1</w:t>
      </w:r>
      <w:r>
        <w:tab/>
        <w:t>Overview</w:t>
      </w:r>
      <w:bookmarkEnd w:id="785"/>
      <w:bookmarkEnd w:id="786"/>
      <w:bookmarkEnd w:id="787"/>
    </w:p>
    <w:p w14:paraId="3EE78B81" w14:textId="77777777" w:rsidR="00A55155" w:rsidRDefault="00A55155" w:rsidP="00A55155">
      <w:pPr>
        <w:pStyle w:val="TH"/>
      </w:pPr>
      <w:r>
        <w:object w:dxaOrig="5567" w:dyaOrig="3645" w14:anchorId="2ABB43D6">
          <v:shape id="_x0000_i1055" type="#_x0000_t75" style="width:303.65pt;height:200.95pt" o:ole="">
            <v:imagedata r:id="rId22" o:title=""/>
          </v:shape>
          <o:OLEObject Type="Embed" ProgID="Visio.Drawing.11" ShapeID="_x0000_i1055" DrawAspect="Content" ObjectID="_1700038447" r:id="rId23"/>
        </w:object>
      </w:r>
    </w:p>
    <w:p w14:paraId="53DF981F" w14:textId="77777777" w:rsidR="00A55155" w:rsidRDefault="00A55155" w:rsidP="00A55155">
      <w:pPr>
        <w:pStyle w:val="TF"/>
      </w:pPr>
      <w:r>
        <w:t>Figure 8.1.2.1-1: Resource URI structure of the MSGS_ASRegistration API</w:t>
      </w:r>
    </w:p>
    <w:p w14:paraId="43DBC94F" w14:textId="77777777" w:rsidR="00A55155" w:rsidRDefault="00A55155" w:rsidP="00A55155">
      <w:r>
        <w:t>Table 8.1.2.1-1 provides an overview of the resources and applicable HTTP methods.</w:t>
      </w:r>
    </w:p>
    <w:p w14:paraId="61C6B2B0" w14:textId="77777777" w:rsidR="00A55155" w:rsidRDefault="00A55155" w:rsidP="00A55155">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A55155" w14:paraId="7E416F50" w14:textId="77777777" w:rsidTr="002C738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1EC205B9" w14:textId="77777777" w:rsidR="00A55155" w:rsidRDefault="00A55155" w:rsidP="002C738D">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14624062" w14:textId="77777777" w:rsidR="00A55155" w:rsidRDefault="00A55155" w:rsidP="002C738D">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184CAF98" w14:textId="77777777" w:rsidR="00A55155" w:rsidRDefault="00A55155" w:rsidP="002C738D">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50F91257" w14:textId="77777777" w:rsidR="00A55155" w:rsidRDefault="00A55155" w:rsidP="002C738D">
            <w:pPr>
              <w:pStyle w:val="TAH"/>
              <w:rPr>
                <w:kern w:val="2"/>
                <w:szCs w:val="22"/>
              </w:rPr>
            </w:pPr>
            <w:r>
              <w:rPr>
                <w:kern w:val="2"/>
                <w:szCs w:val="22"/>
              </w:rPr>
              <w:t>Description</w:t>
            </w:r>
          </w:p>
        </w:tc>
      </w:tr>
      <w:tr w:rsidR="00A55155" w14:paraId="4591C764" w14:textId="77777777" w:rsidTr="002C738D">
        <w:trPr>
          <w:jc w:val="center"/>
        </w:trPr>
        <w:tc>
          <w:tcPr>
            <w:tcW w:w="0" w:type="auto"/>
            <w:tcBorders>
              <w:top w:val="single" w:sz="4" w:space="0" w:color="auto"/>
              <w:left w:val="single" w:sz="4" w:space="0" w:color="auto"/>
              <w:bottom w:val="single" w:sz="4" w:space="0" w:color="auto"/>
              <w:right w:val="single" w:sz="4" w:space="0" w:color="auto"/>
            </w:tcBorders>
          </w:tcPr>
          <w:p w14:paraId="2F585CDB" w14:textId="77777777" w:rsidR="00A55155" w:rsidRDefault="00A55155" w:rsidP="002C738D">
            <w:pPr>
              <w:pStyle w:val="TAL"/>
              <w:rPr>
                <w:kern w:val="2"/>
                <w:szCs w:val="22"/>
              </w:rPr>
            </w:pPr>
            <w:r>
              <w:rPr>
                <w:kern w:val="2"/>
                <w:szCs w:val="22"/>
              </w:rPr>
              <w:t>AS Registrations</w:t>
            </w:r>
          </w:p>
          <w:p w14:paraId="6BEEFCB9" w14:textId="77777777" w:rsidR="00A55155" w:rsidRDefault="00A55155" w:rsidP="002C738D">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14:paraId="4A6223C4" w14:textId="77777777" w:rsidR="00A55155" w:rsidRDefault="00A55155" w:rsidP="002C738D">
            <w:pPr>
              <w:pStyle w:val="TAL"/>
              <w:rPr>
                <w:kern w:val="2"/>
                <w:szCs w:val="22"/>
              </w:rPr>
            </w:pPr>
            <w:r>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14:paraId="3202F909" w14:textId="77777777" w:rsidR="00A55155" w:rsidRDefault="00A55155" w:rsidP="002C738D">
            <w:pPr>
              <w:pStyle w:val="TAL"/>
              <w:rPr>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14:paraId="37189826" w14:textId="77777777" w:rsidR="00A55155" w:rsidRDefault="00A55155" w:rsidP="002C738D">
            <w:pPr>
              <w:pStyle w:val="TAL"/>
              <w:rPr>
                <w:kern w:val="2"/>
                <w:szCs w:val="22"/>
              </w:rPr>
            </w:pPr>
            <w:r>
              <w:rPr>
                <w:kern w:val="2"/>
                <w:szCs w:val="22"/>
              </w:rPr>
              <w:t xml:space="preserve">Registers a new AS at the </w:t>
            </w:r>
            <w:r>
              <w:rPr>
                <w:kern w:val="2"/>
                <w:szCs w:val="22"/>
                <w:lang w:val="en-US"/>
              </w:rPr>
              <w:t>MSGin5G Server</w:t>
            </w:r>
            <w:r>
              <w:rPr>
                <w:kern w:val="2"/>
                <w:szCs w:val="22"/>
              </w:rPr>
              <w:t>.</w:t>
            </w:r>
          </w:p>
        </w:tc>
      </w:tr>
      <w:tr w:rsidR="00A55155" w14:paraId="541A5214" w14:textId="77777777" w:rsidTr="002C738D">
        <w:trPr>
          <w:jc w:val="center"/>
        </w:trPr>
        <w:tc>
          <w:tcPr>
            <w:tcW w:w="0" w:type="auto"/>
            <w:tcBorders>
              <w:top w:val="single" w:sz="4" w:space="0" w:color="auto"/>
              <w:left w:val="single" w:sz="4" w:space="0" w:color="auto"/>
              <w:right w:val="single" w:sz="4" w:space="0" w:color="auto"/>
            </w:tcBorders>
          </w:tcPr>
          <w:p w14:paraId="049B1C27" w14:textId="77777777" w:rsidR="00A55155" w:rsidRDefault="00A55155" w:rsidP="002C738D">
            <w:pPr>
              <w:pStyle w:val="TAL"/>
              <w:rPr>
                <w:kern w:val="2"/>
                <w:szCs w:val="22"/>
              </w:rPr>
            </w:pPr>
            <w:r>
              <w:rPr>
                <w:kern w:val="2"/>
                <w:szCs w:val="22"/>
              </w:rPr>
              <w:t>AS DeRegistration</w:t>
            </w:r>
          </w:p>
        </w:tc>
        <w:tc>
          <w:tcPr>
            <w:tcW w:w="1585" w:type="pct"/>
            <w:tcBorders>
              <w:top w:val="single" w:sz="4" w:space="0" w:color="auto"/>
              <w:left w:val="single" w:sz="4" w:space="0" w:color="auto"/>
              <w:right w:val="single" w:sz="4" w:space="0" w:color="auto"/>
            </w:tcBorders>
          </w:tcPr>
          <w:p w14:paraId="4D93A8F5" w14:textId="77777777" w:rsidR="00A55155" w:rsidRDefault="00A55155" w:rsidP="002C738D">
            <w:pPr>
              <w:pStyle w:val="TAL"/>
              <w:rPr>
                <w:kern w:val="2"/>
                <w:szCs w:val="22"/>
              </w:rPr>
            </w:pPr>
            <w:r>
              <w:rPr>
                <w:kern w:val="2"/>
                <w:szCs w:val="22"/>
              </w:rP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34C59FF6" w14:textId="77777777" w:rsidR="00A55155" w:rsidRDefault="00A55155" w:rsidP="002C738D">
            <w:pPr>
              <w:pStyle w:val="TAL"/>
              <w:rPr>
                <w:kern w:val="2"/>
                <w:szCs w:val="22"/>
              </w:rPr>
            </w:pPr>
            <w:r>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14:paraId="1C967BDB" w14:textId="77777777" w:rsidR="00A55155" w:rsidRDefault="00A55155" w:rsidP="002C738D">
            <w:pPr>
              <w:pStyle w:val="TAL"/>
              <w:rPr>
                <w:kern w:val="2"/>
                <w:szCs w:val="22"/>
              </w:rPr>
            </w:pPr>
            <w:r>
              <w:rPr>
                <w:kern w:val="2"/>
                <w:szCs w:val="22"/>
              </w:rPr>
              <w:t>Removes an AS registration resource.</w:t>
            </w:r>
          </w:p>
        </w:tc>
      </w:tr>
    </w:tbl>
    <w:p w14:paraId="0E8A677C" w14:textId="77777777" w:rsidR="00A55155" w:rsidRDefault="00A55155" w:rsidP="00A55155">
      <w:bookmarkStart w:id="788" w:name="_Toc81332254"/>
      <w:bookmarkStart w:id="789" w:name="_Toc89422571"/>
      <w:bookmarkStart w:id="790" w:name="_Toc89425356"/>
    </w:p>
    <w:p w14:paraId="10CBBB16" w14:textId="7A439A7B" w:rsidR="00A55155" w:rsidRDefault="00A55155" w:rsidP="00A55155">
      <w:pPr>
        <w:pStyle w:val="Heading4"/>
      </w:pPr>
      <w:r>
        <w:lastRenderedPageBreak/>
        <w:t>8.1.2.2</w:t>
      </w:r>
      <w:r>
        <w:tab/>
        <w:t>Resource: AS Registrations</w:t>
      </w:r>
      <w:bookmarkEnd w:id="788"/>
      <w:bookmarkEnd w:id="789"/>
      <w:bookmarkEnd w:id="790"/>
    </w:p>
    <w:p w14:paraId="72D4EB18" w14:textId="77777777" w:rsidR="00A55155" w:rsidRDefault="00A55155" w:rsidP="00A55155">
      <w:pPr>
        <w:pStyle w:val="Heading5"/>
        <w:rPr>
          <w:lang w:eastAsia="zh-CN"/>
        </w:rPr>
      </w:pPr>
      <w:bookmarkStart w:id="791" w:name="_Toc81332255"/>
      <w:bookmarkStart w:id="792" w:name="_Toc89422572"/>
      <w:bookmarkStart w:id="793" w:name="_Toc89425357"/>
      <w:r>
        <w:rPr>
          <w:lang w:eastAsia="zh-CN"/>
        </w:rPr>
        <w:t>8.1.2.2.1</w:t>
      </w:r>
      <w:r>
        <w:rPr>
          <w:lang w:eastAsia="zh-CN"/>
        </w:rPr>
        <w:tab/>
        <w:t>Description</w:t>
      </w:r>
      <w:bookmarkEnd w:id="791"/>
      <w:bookmarkEnd w:id="792"/>
      <w:bookmarkEnd w:id="793"/>
    </w:p>
    <w:p w14:paraId="6D4BE915" w14:textId="77777777" w:rsidR="00A55155" w:rsidRDefault="00A55155" w:rsidP="00A55155">
      <w:pPr>
        <w:rPr>
          <w:lang w:eastAsia="zh-CN"/>
        </w:rPr>
      </w:pPr>
      <w:r>
        <w:rPr>
          <w:lang w:eastAsia="zh-CN"/>
        </w:rPr>
        <w:t>This resource represents all the Application Servers that are registered at a given MSGin5G Server.</w:t>
      </w:r>
    </w:p>
    <w:p w14:paraId="1439C417" w14:textId="77777777" w:rsidR="00A55155" w:rsidRDefault="00A55155" w:rsidP="00A55155">
      <w:pPr>
        <w:pStyle w:val="Heading5"/>
        <w:rPr>
          <w:lang w:eastAsia="zh-CN"/>
        </w:rPr>
      </w:pPr>
      <w:bookmarkStart w:id="794" w:name="_Toc81332256"/>
      <w:bookmarkStart w:id="795" w:name="_Toc89422573"/>
      <w:bookmarkStart w:id="796" w:name="_Toc89425358"/>
      <w:r>
        <w:rPr>
          <w:lang w:eastAsia="zh-CN"/>
        </w:rPr>
        <w:t>8.1.2.2.2</w:t>
      </w:r>
      <w:r>
        <w:rPr>
          <w:lang w:eastAsia="zh-CN"/>
        </w:rPr>
        <w:tab/>
        <w:t>Resource Definition</w:t>
      </w:r>
      <w:bookmarkEnd w:id="794"/>
      <w:bookmarkEnd w:id="795"/>
      <w:bookmarkEnd w:id="796"/>
    </w:p>
    <w:p w14:paraId="07246AC5" w14:textId="77777777" w:rsidR="00A55155" w:rsidRDefault="00A55155" w:rsidP="00A55155">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w:t>
      </w:r>
    </w:p>
    <w:p w14:paraId="1B20B4D3" w14:textId="77777777" w:rsidR="00A55155" w:rsidRDefault="00A55155" w:rsidP="00A55155">
      <w:pPr>
        <w:rPr>
          <w:lang w:eastAsia="zh-CN"/>
        </w:rPr>
      </w:pPr>
      <w:r>
        <w:rPr>
          <w:lang w:eastAsia="zh-CN"/>
        </w:rPr>
        <w:t>This resource shall support the resource URI variables defined in the table</w:t>
      </w:r>
      <w:r>
        <w:rPr>
          <w:rFonts w:ascii="Arial" w:eastAsia="DengXian" w:hAnsi="Arial"/>
          <w:sz w:val="18"/>
          <w:lang w:val="en-US"/>
        </w:rPr>
        <w:t> </w:t>
      </w:r>
      <w:r>
        <w:rPr>
          <w:lang w:eastAsia="zh-CN"/>
        </w:rPr>
        <w:t>8.1.2.2.2-1.</w:t>
      </w:r>
    </w:p>
    <w:p w14:paraId="50C5D167" w14:textId="77777777" w:rsidR="00A55155" w:rsidRDefault="00A55155" w:rsidP="00A55155">
      <w:pPr>
        <w:pStyle w:val="TH"/>
      </w:pPr>
      <w:r>
        <w:t>Table</w:t>
      </w:r>
      <w:r>
        <w:rPr>
          <w:rFonts w:eastAsia="DengXian"/>
          <w:sz w:val="18"/>
          <w:lang w:val="en-US"/>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55155" w14:paraId="775780F3" w14:textId="77777777" w:rsidTr="002C73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4FFF3296" w14:textId="77777777" w:rsidR="00A55155" w:rsidRDefault="00A55155" w:rsidP="002C738D">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C4479FD" w14:textId="77777777" w:rsidR="00A55155" w:rsidRDefault="00A55155" w:rsidP="002C738D">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A089C0D" w14:textId="77777777" w:rsidR="00A55155" w:rsidRDefault="00A55155" w:rsidP="002C738D">
            <w:pPr>
              <w:pStyle w:val="TAH"/>
              <w:rPr>
                <w:kern w:val="2"/>
                <w:szCs w:val="22"/>
              </w:rPr>
            </w:pPr>
            <w:r>
              <w:rPr>
                <w:kern w:val="2"/>
                <w:szCs w:val="22"/>
              </w:rPr>
              <w:t>Definition</w:t>
            </w:r>
          </w:p>
        </w:tc>
      </w:tr>
      <w:tr w:rsidR="00A55155" w14:paraId="5D2D993D" w14:textId="77777777" w:rsidTr="002C738D">
        <w:trPr>
          <w:jc w:val="center"/>
        </w:trPr>
        <w:tc>
          <w:tcPr>
            <w:tcW w:w="559" w:type="pct"/>
            <w:tcBorders>
              <w:top w:val="single" w:sz="6" w:space="0" w:color="000000"/>
              <w:left w:val="single" w:sz="6" w:space="0" w:color="000000"/>
              <w:bottom w:val="single" w:sz="6" w:space="0" w:color="000000"/>
              <w:right w:val="single" w:sz="6" w:space="0" w:color="000000"/>
            </w:tcBorders>
          </w:tcPr>
          <w:p w14:paraId="72FAEF7F" w14:textId="77777777" w:rsidR="00A55155" w:rsidRDefault="00A55155" w:rsidP="002C738D">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14:paraId="1FC2D9D8" w14:textId="77777777" w:rsidR="00A55155" w:rsidRDefault="00A55155" w:rsidP="002C738D">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12BECF1" w14:textId="77777777" w:rsidR="00A55155" w:rsidRDefault="00A55155" w:rsidP="002C738D">
            <w:pPr>
              <w:pStyle w:val="TAL"/>
              <w:rPr>
                <w:kern w:val="2"/>
                <w:szCs w:val="22"/>
              </w:rPr>
            </w:pPr>
            <w:r>
              <w:rPr>
                <w:kern w:val="2"/>
                <w:szCs w:val="22"/>
              </w:rPr>
              <w:t>See clause 7.5</w:t>
            </w:r>
          </w:p>
        </w:tc>
      </w:tr>
      <w:tr w:rsidR="00A55155" w14:paraId="0B0B6390" w14:textId="77777777" w:rsidTr="002C738D">
        <w:trPr>
          <w:jc w:val="center"/>
        </w:trPr>
        <w:tc>
          <w:tcPr>
            <w:tcW w:w="559" w:type="pct"/>
            <w:tcBorders>
              <w:top w:val="single" w:sz="6" w:space="0" w:color="000000"/>
              <w:left w:val="single" w:sz="6" w:space="0" w:color="000000"/>
              <w:bottom w:val="single" w:sz="6" w:space="0" w:color="000000"/>
              <w:right w:val="single" w:sz="6" w:space="0" w:color="000000"/>
            </w:tcBorders>
          </w:tcPr>
          <w:p w14:paraId="395CA223" w14:textId="77777777" w:rsidR="00A55155" w:rsidRDefault="00A55155" w:rsidP="002C738D">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1C4DE8D" w14:textId="77777777" w:rsidR="00A55155" w:rsidRDefault="00A55155" w:rsidP="002C738D">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9A85C9" w14:textId="77777777" w:rsidR="00A55155" w:rsidRDefault="00A55155" w:rsidP="002C738D">
            <w:pPr>
              <w:pStyle w:val="TAL"/>
              <w:rPr>
                <w:kern w:val="2"/>
                <w:szCs w:val="22"/>
              </w:rPr>
            </w:pPr>
            <w:r>
              <w:rPr>
                <w:rFonts w:hint="eastAsia"/>
                <w:kern w:val="2"/>
                <w:szCs w:val="22"/>
              </w:rPr>
              <w:t>S</w:t>
            </w:r>
            <w:r>
              <w:rPr>
                <w:kern w:val="2"/>
                <w:szCs w:val="22"/>
              </w:rPr>
              <w:t>ee clause</w:t>
            </w:r>
            <w:r>
              <w:rPr>
                <w:rFonts w:eastAsia="DengXian"/>
                <w:kern w:val="2"/>
                <w:lang w:val="en-US"/>
              </w:rPr>
              <w:t> </w:t>
            </w:r>
            <w:r>
              <w:rPr>
                <w:kern w:val="2"/>
                <w:szCs w:val="22"/>
              </w:rPr>
              <w:t>8.1.1</w:t>
            </w:r>
          </w:p>
        </w:tc>
      </w:tr>
    </w:tbl>
    <w:p w14:paraId="4EF7423C" w14:textId="77777777" w:rsidR="00A55155" w:rsidRDefault="00A55155" w:rsidP="00A55155">
      <w:pPr>
        <w:rPr>
          <w:lang w:eastAsia="zh-CN"/>
        </w:rPr>
      </w:pPr>
    </w:p>
    <w:p w14:paraId="7EB4D71A" w14:textId="77777777" w:rsidR="00A55155" w:rsidRDefault="00A55155" w:rsidP="00A55155">
      <w:pPr>
        <w:pStyle w:val="Heading5"/>
        <w:rPr>
          <w:lang w:eastAsia="zh-CN"/>
        </w:rPr>
      </w:pPr>
      <w:bookmarkStart w:id="797" w:name="_Toc81332257"/>
      <w:bookmarkStart w:id="798" w:name="_Toc89422574"/>
      <w:bookmarkStart w:id="799" w:name="_Toc89425359"/>
      <w:r>
        <w:rPr>
          <w:lang w:eastAsia="zh-CN"/>
        </w:rPr>
        <w:t>8.1.2.2.3</w:t>
      </w:r>
      <w:r>
        <w:rPr>
          <w:lang w:eastAsia="zh-CN"/>
        </w:rPr>
        <w:tab/>
        <w:t>Resource Standard Methods</w:t>
      </w:r>
      <w:bookmarkEnd w:id="797"/>
      <w:bookmarkEnd w:id="798"/>
      <w:bookmarkEnd w:id="799"/>
    </w:p>
    <w:p w14:paraId="7AAD0271" w14:textId="77777777" w:rsidR="00A55155" w:rsidRDefault="00A55155" w:rsidP="00A55155">
      <w:pPr>
        <w:pStyle w:val="Heading6"/>
        <w:rPr>
          <w:lang w:eastAsia="zh-CN"/>
        </w:rPr>
      </w:pPr>
      <w:bookmarkStart w:id="800" w:name="_Toc81332258"/>
      <w:bookmarkStart w:id="801" w:name="_Toc89422575"/>
      <w:bookmarkStart w:id="802" w:name="_Toc89425360"/>
      <w:r>
        <w:rPr>
          <w:lang w:eastAsia="zh-CN"/>
        </w:rPr>
        <w:t>8.1.2.2.3.1</w:t>
      </w:r>
      <w:r>
        <w:rPr>
          <w:lang w:eastAsia="zh-CN"/>
        </w:rPr>
        <w:tab/>
        <w:t>POST</w:t>
      </w:r>
      <w:bookmarkEnd w:id="800"/>
      <w:bookmarkEnd w:id="801"/>
      <w:bookmarkEnd w:id="802"/>
    </w:p>
    <w:p w14:paraId="5A43AEF2" w14:textId="77777777" w:rsidR="00A55155" w:rsidRDefault="00A55155" w:rsidP="00A55155">
      <w:pPr>
        <w:rPr>
          <w:lang w:eastAsia="zh-CN"/>
        </w:rPr>
      </w:pPr>
      <w:r>
        <w:rPr>
          <w:lang w:eastAsia="zh-CN"/>
        </w:rPr>
        <w:t>This method shall support the URI query parameters specified in table</w:t>
      </w:r>
      <w:r>
        <w:rPr>
          <w:rFonts w:ascii="Arial" w:eastAsia="DengXian" w:hAnsi="Arial"/>
          <w:sz w:val="18"/>
          <w:lang w:val="en-US"/>
        </w:rPr>
        <w:t> </w:t>
      </w:r>
      <w:r>
        <w:rPr>
          <w:lang w:eastAsia="zh-CN"/>
        </w:rPr>
        <w:t>8.1.2.2.3.1-1.</w:t>
      </w:r>
    </w:p>
    <w:p w14:paraId="719B6A87" w14:textId="77777777" w:rsidR="00A55155" w:rsidRDefault="00A55155" w:rsidP="00A55155">
      <w:pPr>
        <w:pStyle w:val="TH"/>
      </w:pPr>
      <w:r>
        <w:t>Table</w:t>
      </w:r>
      <w:r>
        <w:rPr>
          <w:rFonts w:eastAsia="DengXian"/>
          <w:sz w:val="18"/>
          <w:lang w:val="en-US"/>
        </w:rPr>
        <w:t> </w:t>
      </w:r>
      <w:r>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A55155" w14:paraId="6EC89DE1" w14:textId="77777777" w:rsidTr="002C73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52BD78" w14:textId="77777777" w:rsidR="00A55155" w:rsidRDefault="00A55155" w:rsidP="002C738D">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3B8B51" w14:textId="77777777" w:rsidR="00A55155" w:rsidRDefault="00A55155" w:rsidP="002C738D">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65CA3D3" w14:textId="77777777" w:rsidR="00A55155" w:rsidRDefault="00A55155" w:rsidP="002C738D">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B05CA2B" w14:textId="77777777" w:rsidR="00A55155" w:rsidRDefault="00A55155" w:rsidP="002C738D">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299867" w14:textId="77777777" w:rsidR="00A55155" w:rsidRDefault="00A55155" w:rsidP="002C738D">
            <w:pPr>
              <w:pStyle w:val="TAH"/>
              <w:rPr>
                <w:kern w:val="2"/>
                <w:szCs w:val="22"/>
              </w:rPr>
            </w:pPr>
            <w:r>
              <w:rPr>
                <w:kern w:val="2"/>
                <w:szCs w:val="22"/>
              </w:rPr>
              <w:t>Description</w:t>
            </w:r>
          </w:p>
        </w:tc>
      </w:tr>
      <w:tr w:rsidR="00A55155" w14:paraId="1DB51CF9" w14:textId="77777777" w:rsidTr="002C73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5DA153" w14:textId="77777777" w:rsidR="00A55155" w:rsidRDefault="00A55155" w:rsidP="002C738D">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14:paraId="2002A5E0" w14:textId="77777777" w:rsidR="00A55155" w:rsidRDefault="00A55155" w:rsidP="002C738D">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20A2491C" w14:textId="77777777" w:rsidR="00A55155" w:rsidRDefault="00A55155" w:rsidP="002C738D">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0CDB7CA2" w14:textId="77777777" w:rsidR="00A55155" w:rsidRDefault="00A55155" w:rsidP="002C738D">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4914F0" w14:textId="77777777" w:rsidR="00A55155" w:rsidRDefault="00A55155" w:rsidP="002C738D">
            <w:pPr>
              <w:pStyle w:val="TAL"/>
              <w:rPr>
                <w:kern w:val="2"/>
                <w:szCs w:val="22"/>
              </w:rPr>
            </w:pPr>
          </w:p>
        </w:tc>
      </w:tr>
    </w:tbl>
    <w:p w14:paraId="48253182" w14:textId="77777777" w:rsidR="00A55155" w:rsidRDefault="00A55155" w:rsidP="00A55155">
      <w:pPr>
        <w:rPr>
          <w:lang w:eastAsia="zh-CN"/>
        </w:rPr>
      </w:pPr>
    </w:p>
    <w:p w14:paraId="55E912C7" w14:textId="77777777" w:rsidR="00A55155" w:rsidRDefault="00A55155" w:rsidP="00A55155">
      <w:r>
        <w:t>This method shall support the request data structures specified in table</w:t>
      </w:r>
      <w:r>
        <w:rPr>
          <w:rFonts w:ascii="Arial" w:eastAsia="DengXian" w:hAnsi="Arial"/>
          <w:sz w:val="18"/>
          <w:lang w:val="en-US"/>
        </w:rPr>
        <w:t> </w:t>
      </w:r>
      <w:r>
        <w:t>8.1.2.2.3.1-2 and the response data structures and response codes specified in table</w:t>
      </w:r>
      <w:r>
        <w:rPr>
          <w:rFonts w:ascii="Arial" w:eastAsia="DengXian" w:hAnsi="Arial"/>
          <w:sz w:val="18"/>
          <w:lang w:val="en-US"/>
        </w:rPr>
        <w:t> </w:t>
      </w:r>
      <w:r>
        <w:t>8.1.2.2.3.1-3.</w:t>
      </w:r>
    </w:p>
    <w:p w14:paraId="6982523A" w14:textId="77777777" w:rsidR="00A55155" w:rsidRDefault="00A55155" w:rsidP="00A55155">
      <w:pPr>
        <w:pStyle w:val="TH"/>
      </w:pPr>
      <w:r>
        <w:t>Table</w:t>
      </w:r>
      <w:r>
        <w:rPr>
          <w:rFonts w:eastAsia="DengXian"/>
          <w:sz w:val="18"/>
          <w:lang w:val="en-US"/>
        </w:rPr>
        <w:t> </w:t>
      </w:r>
      <w: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A55155" w14:paraId="25910C66" w14:textId="77777777" w:rsidTr="002C738D">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7997787" w14:textId="77777777" w:rsidR="00A55155" w:rsidRDefault="00A55155" w:rsidP="002C738D">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58B4491" w14:textId="77777777" w:rsidR="00A55155" w:rsidRDefault="00A55155" w:rsidP="002C738D">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AD2564E" w14:textId="77777777" w:rsidR="00A55155" w:rsidRDefault="00A55155" w:rsidP="002C738D">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245A9D4" w14:textId="77777777" w:rsidR="00A55155" w:rsidRDefault="00A55155" w:rsidP="002C738D">
            <w:pPr>
              <w:pStyle w:val="TAH"/>
              <w:rPr>
                <w:kern w:val="2"/>
                <w:szCs w:val="22"/>
              </w:rPr>
            </w:pPr>
            <w:r>
              <w:rPr>
                <w:kern w:val="2"/>
                <w:szCs w:val="22"/>
              </w:rPr>
              <w:t>Description</w:t>
            </w:r>
          </w:p>
        </w:tc>
      </w:tr>
      <w:tr w:rsidR="00A55155" w14:paraId="1AD52616" w14:textId="77777777" w:rsidTr="002C738D">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8956B7D" w14:textId="77777777" w:rsidR="00A55155" w:rsidRDefault="00A55155" w:rsidP="002C738D">
            <w:pPr>
              <w:pStyle w:val="TAL"/>
              <w:rPr>
                <w:kern w:val="2"/>
                <w:szCs w:val="22"/>
              </w:rPr>
            </w:pPr>
            <w:r>
              <w:rPr>
                <w:kern w:val="2"/>
                <w:szCs w:val="22"/>
              </w:rPr>
              <w:t>ASRegistration</w:t>
            </w:r>
          </w:p>
        </w:tc>
        <w:tc>
          <w:tcPr>
            <w:tcW w:w="518" w:type="dxa"/>
            <w:tcBorders>
              <w:top w:val="single" w:sz="4" w:space="0" w:color="auto"/>
              <w:left w:val="single" w:sz="6" w:space="0" w:color="000000"/>
              <w:bottom w:val="single" w:sz="6" w:space="0" w:color="000000"/>
              <w:right w:val="single" w:sz="6" w:space="0" w:color="000000"/>
            </w:tcBorders>
          </w:tcPr>
          <w:p w14:paraId="27496A5C" w14:textId="77777777" w:rsidR="00A55155" w:rsidRDefault="00A55155" w:rsidP="002C738D">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14:paraId="46821DFE" w14:textId="77777777" w:rsidR="00A55155" w:rsidRDefault="00A55155" w:rsidP="002C738D">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8C5798F" w14:textId="77777777" w:rsidR="00A55155" w:rsidRDefault="00A55155" w:rsidP="002C738D">
            <w:pPr>
              <w:pStyle w:val="TAL"/>
              <w:rPr>
                <w:kern w:val="2"/>
                <w:szCs w:val="22"/>
              </w:rPr>
            </w:pPr>
            <w:r>
              <w:rPr>
                <w:kern w:val="2"/>
                <w:szCs w:val="22"/>
              </w:rPr>
              <w:t>AS registration request information.</w:t>
            </w:r>
          </w:p>
        </w:tc>
      </w:tr>
    </w:tbl>
    <w:p w14:paraId="7E22EA3D" w14:textId="77777777" w:rsidR="00A55155" w:rsidRDefault="00A55155" w:rsidP="00A55155">
      <w:pPr>
        <w:rPr>
          <w:lang w:eastAsia="zh-CN"/>
        </w:rPr>
      </w:pPr>
    </w:p>
    <w:p w14:paraId="1C81149B" w14:textId="77777777" w:rsidR="00A55155" w:rsidRDefault="00A55155" w:rsidP="00A55155">
      <w:pPr>
        <w:pStyle w:val="TH"/>
      </w:pPr>
      <w:r>
        <w:lastRenderedPageBreak/>
        <w:t>Table</w:t>
      </w:r>
      <w:r>
        <w:rPr>
          <w:rFonts w:eastAsia="DengXian"/>
          <w:sz w:val="18"/>
          <w:lang w:val="en-US"/>
        </w:rPr>
        <w:t> </w:t>
      </w:r>
      <w:r>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A55155" w14:paraId="17884F71" w14:textId="77777777" w:rsidTr="002C73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004E42" w14:textId="77777777" w:rsidR="00A55155" w:rsidRDefault="00A55155" w:rsidP="002C738D">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9C70C8C" w14:textId="77777777" w:rsidR="00A55155" w:rsidRDefault="00A55155" w:rsidP="002C738D">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4393725" w14:textId="77777777" w:rsidR="00A55155" w:rsidRDefault="00A55155" w:rsidP="002C738D">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054993" w14:textId="77777777" w:rsidR="00A55155" w:rsidRDefault="00A55155" w:rsidP="002C738D">
            <w:pPr>
              <w:pStyle w:val="TAH"/>
              <w:rPr>
                <w:kern w:val="2"/>
                <w:szCs w:val="22"/>
              </w:rPr>
            </w:pPr>
            <w:r>
              <w:rPr>
                <w:kern w:val="2"/>
                <w:szCs w:val="22"/>
              </w:rPr>
              <w:t>Response</w:t>
            </w:r>
          </w:p>
          <w:p w14:paraId="4FE48303" w14:textId="77777777" w:rsidR="00A55155" w:rsidRDefault="00A55155" w:rsidP="002C738D">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C82F89D" w14:textId="77777777" w:rsidR="00A55155" w:rsidRDefault="00A55155" w:rsidP="002C738D">
            <w:pPr>
              <w:pStyle w:val="TAH"/>
              <w:rPr>
                <w:kern w:val="2"/>
                <w:szCs w:val="22"/>
              </w:rPr>
            </w:pPr>
            <w:r>
              <w:rPr>
                <w:kern w:val="2"/>
                <w:szCs w:val="22"/>
              </w:rPr>
              <w:t>Description</w:t>
            </w:r>
          </w:p>
        </w:tc>
      </w:tr>
      <w:tr w:rsidR="00A55155" w14:paraId="6D2260F5" w14:textId="77777777" w:rsidTr="002C73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C6290" w14:textId="77777777" w:rsidR="00A55155" w:rsidRDefault="00A55155" w:rsidP="002C738D">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14:paraId="6A3E1736" w14:textId="77777777" w:rsidR="00A55155" w:rsidRDefault="00A55155" w:rsidP="002C738D">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14:paraId="6B0D57D8" w14:textId="77777777" w:rsidR="00A55155" w:rsidRDefault="00A55155" w:rsidP="002C738D">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14:paraId="79EFE284" w14:textId="77777777" w:rsidR="00A55155" w:rsidRDefault="00A55155" w:rsidP="002C738D">
            <w:pPr>
              <w:pStyle w:val="TAL"/>
              <w:rPr>
                <w:kern w:val="2"/>
                <w:szCs w:val="22"/>
                <w:lang w:eastAsia="zh-CN"/>
              </w:rPr>
            </w:pPr>
            <w:r>
              <w:rPr>
                <w:rFonts w:hint="eastAsia"/>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D1D546" w14:textId="77777777" w:rsidR="00A55155" w:rsidRDefault="00A55155" w:rsidP="002C738D">
            <w:pPr>
              <w:pStyle w:val="TAL"/>
              <w:rPr>
                <w:kern w:val="2"/>
                <w:szCs w:val="22"/>
              </w:rPr>
            </w:pPr>
            <w:r>
              <w:rPr>
                <w:rFonts w:hint="eastAsia"/>
                <w:kern w:val="2"/>
                <w:szCs w:val="22"/>
              </w:rPr>
              <w:t xml:space="preserve">AS information is registered successfully at MSGin5G Server. </w:t>
            </w:r>
          </w:p>
          <w:p w14:paraId="46EF8086" w14:textId="367FC7E2" w:rsidR="00A55155" w:rsidRDefault="00A55155" w:rsidP="002C738D">
            <w:pPr>
              <w:pStyle w:val="TAL"/>
              <w:rPr>
                <w:kern w:val="2"/>
                <w:szCs w:val="22"/>
              </w:rPr>
            </w:pPr>
            <w:r>
              <w:rPr>
                <w:rFonts w:hint="eastAsia"/>
                <w:kern w:val="2"/>
                <w:szCs w:val="22"/>
              </w:rPr>
              <w:t xml:space="preserve">The URI of the created resource shall be returned in the </w:t>
            </w:r>
            <w:r>
              <w:rPr>
                <w:kern w:val="2"/>
                <w:szCs w:val="22"/>
              </w:rPr>
              <w:t>"</w:t>
            </w:r>
            <w:r>
              <w:rPr>
                <w:rFonts w:hint="eastAsia"/>
                <w:kern w:val="2"/>
                <w:szCs w:val="22"/>
              </w:rPr>
              <w:t>Location</w:t>
            </w:r>
            <w:r>
              <w:rPr>
                <w:kern w:val="2"/>
                <w:szCs w:val="22"/>
              </w:rPr>
              <w:t>"</w:t>
            </w:r>
            <w:r>
              <w:rPr>
                <w:rFonts w:hint="eastAsia"/>
                <w:kern w:val="2"/>
                <w:szCs w:val="22"/>
              </w:rPr>
              <w:t xml:space="preserve"> HTTP header.</w:t>
            </w:r>
          </w:p>
        </w:tc>
      </w:tr>
      <w:tr w:rsidR="00A55155" w14:paraId="0B5A1E64" w14:textId="77777777" w:rsidTr="002C73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EE8466" w14:textId="77777777" w:rsidR="00A55155" w:rsidRDefault="00A55155" w:rsidP="002C738D">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14:paraId="1B4C93EF" w14:textId="77777777" w:rsidR="00A55155" w:rsidRDefault="00A55155" w:rsidP="00A55155">
      <w:pPr>
        <w:pStyle w:val="TH"/>
      </w:pPr>
      <w:r>
        <w:t>Table</w:t>
      </w:r>
      <w:r>
        <w:rPr>
          <w:rFonts w:eastAsia="DengXian"/>
          <w:sz w:val="18"/>
          <w:lang w:val="en-US"/>
        </w:rPr>
        <w:t> </w:t>
      </w:r>
      <w: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45"/>
        <w:gridCol w:w="1282"/>
        <w:gridCol w:w="543"/>
        <w:gridCol w:w="1120"/>
        <w:gridCol w:w="4231"/>
      </w:tblGrid>
      <w:tr w:rsidR="00A55155" w14:paraId="07045C80" w14:textId="77777777" w:rsidTr="002C738D">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D3F4BD" w14:textId="77777777" w:rsidR="00A55155" w:rsidRDefault="00A55155" w:rsidP="002C738D">
            <w:pPr>
              <w:pStyle w:val="TAH"/>
              <w:rPr>
                <w:kern w:val="2"/>
                <w:szCs w:val="22"/>
              </w:rPr>
            </w:pPr>
            <w:r>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60EA59" w14:textId="77777777" w:rsidR="00A55155" w:rsidRDefault="00A55155" w:rsidP="002C738D">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20B438F" w14:textId="77777777" w:rsidR="00A55155" w:rsidRDefault="00A55155" w:rsidP="002C738D">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52B75A8" w14:textId="77777777" w:rsidR="00A55155" w:rsidRDefault="00A55155" w:rsidP="002C738D">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4D640E" w14:textId="77777777" w:rsidR="00A55155" w:rsidRDefault="00A55155" w:rsidP="002C738D">
            <w:pPr>
              <w:pStyle w:val="TAH"/>
              <w:rPr>
                <w:kern w:val="2"/>
                <w:szCs w:val="22"/>
              </w:rPr>
            </w:pPr>
            <w:r>
              <w:rPr>
                <w:kern w:val="2"/>
                <w:szCs w:val="22"/>
              </w:rPr>
              <w:t>Description</w:t>
            </w:r>
          </w:p>
        </w:tc>
      </w:tr>
      <w:tr w:rsidR="00A55155" w14:paraId="7F3503AB" w14:textId="77777777" w:rsidTr="002C738D">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D5D4296" w14:textId="77777777" w:rsidR="00A55155" w:rsidRDefault="00A55155" w:rsidP="002C738D">
            <w:pPr>
              <w:pStyle w:val="TAL"/>
              <w:rPr>
                <w:kern w:val="2"/>
                <w:szCs w:val="22"/>
              </w:rPr>
            </w:pPr>
            <w:r>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14:paraId="0DD05527" w14:textId="77777777" w:rsidR="00A55155" w:rsidRDefault="00A55155" w:rsidP="002C738D">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14:paraId="0C5F78C9" w14:textId="77777777" w:rsidR="00A55155" w:rsidRDefault="00A55155" w:rsidP="002C738D">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14:paraId="45A972AA" w14:textId="77777777" w:rsidR="00A55155" w:rsidRDefault="00A55155" w:rsidP="002C738D">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0A0ADB7" w14:textId="77777777" w:rsidR="00A55155" w:rsidRDefault="00A55155" w:rsidP="002C738D">
            <w:pPr>
              <w:pStyle w:val="TAL"/>
              <w:rPr>
                <w:kern w:val="2"/>
                <w:szCs w:val="22"/>
              </w:rPr>
            </w:pPr>
          </w:p>
        </w:tc>
      </w:tr>
    </w:tbl>
    <w:p w14:paraId="2FDAAE2F" w14:textId="77777777" w:rsidR="00A55155" w:rsidRDefault="00A55155" w:rsidP="00A55155">
      <w:pPr>
        <w:pStyle w:val="TH"/>
      </w:pPr>
      <w:r>
        <w:t>Table</w:t>
      </w:r>
      <w:r>
        <w:rPr>
          <w:rFonts w:eastAsia="DengXian"/>
          <w:sz w:val="18"/>
          <w:lang w:val="en-US"/>
        </w:rPr>
        <w:t> </w:t>
      </w:r>
      <w:r>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15"/>
        <w:gridCol w:w="1408"/>
        <w:gridCol w:w="414"/>
        <w:gridCol w:w="1258"/>
        <w:gridCol w:w="4236"/>
      </w:tblGrid>
      <w:tr w:rsidR="00A55155" w14:paraId="0FC9CF29" w14:textId="77777777" w:rsidTr="002C738D">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3590CAD" w14:textId="77777777" w:rsidR="00A55155" w:rsidRDefault="00A55155" w:rsidP="002C738D">
            <w:pPr>
              <w:pStyle w:val="TAH"/>
              <w:rPr>
                <w:kern w:val="2"/>
                <w:szCs w:val="22"/>
              </w:rPr>
            </w:pPr>
            <w:r>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A482D41" w14:textId="77777777" w:rsidR="00A55155" w:rsidRDefault="00A55155" w:rsidP="002C738D">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DFCD95F" w14:textId="77777777" w:rsidR="00A55155" w:rsidRDefault="00A55155" w:rsidP="002C738D">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82C0BA5" w14:textId="77777777" w:rsidR="00A55155" w:rsidRDefault="00A55155" w:rsidP="002C738D">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CC795C6" w14:textId="77777777" w:rsidR="00A55155" w:rsidRDefault="00A55155" w:rsidP="002C738D">
            <w:pPr>
              <w:pStyle w:val="TAH"/>
              <w:rPr>
                <w:kern w:val="2"/>
                <w:szCs w:val="22"/>
              </w:rPr>
            </w:pPr>
            <w:r>
              <w:rPr>
                <w:kern w:val="2"/>
                <w:szCs w:val="22"/>
              </w:rPr>
              <w:t>Description</w:t>
            </w:r>
          </w:p>
        </w:tc>
      </w:tr>
      <w:tr w:rsidR="00A55155" w14:paraId="63DA7A8C" w14:textId="77777777" w:rsidTr="002C738D">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C1CFFAE" w14:textId="77777777" w:rsidR="00A55155" w:rsidRDefault="00A55155" w:rsidP="002C738D">
            <w:pPr>
              <w:pStyle w:val="TAL"/>
              <w:rPr>
                <w:kern w:val="2"/>
                <w:szCs w:val="22"/>
              </w:rPr>
            </w:pPr>
            <w:r>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14:paraId="0F89A15D" w14:textId="77777777" w:rsidR="00A55155" w:rsidRDefault="00A55155" w:rsidP="002C738D">
            <w:pPr>
              <w:pStyle w:val="TAL"/>
              <w:rPr>
                <w:kern w:val="2"/>
                <w:szCs w:val="22"/>
              </w:rPr>
            </w:pPr>
            <w:r>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14:paraId="2E001686" w14:textId="77777777" w:rsidR="00A55155" w:rsidRDefault="00A55155" w:rsidP="002C738D">
            <w:pPr>
              <w:pStyle w:val="TAC"/>
              <w:rPr>
                <w:kern w:val="2"/>
                <w:szCs w:val="22"/>
                <w:lang w:eastAsia="zh-CN"/>
              </w:rPr>
            </w:pPr>
            <w:r>
              <w:rPr>
                <w:rFonts w:hint="eastAsia"/>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14:paraId="546CCCD3" w14:textId="77777777" w:rsidR="00A55155" w:rsidRDefault="00A55155" w:rsidP="002C738D">
            <w:pPr>
              <w:pStyle w:val="TAL"/>
              <w:rPr>
                <w:kern w:val="2"/>
                <w:szCs w:val="22"/>
                <w:lang w:eastAsia="zh-CN"/>
              </w:rPr>
            </w:pPr>
            <w:r>
              <w:rPr>
                <w:rFonts w:hint="eastAsia"/>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CFA92B1" w14:textId="77777777" w:rsidR="00A55155" w:rsidRDefault="00A55155" w:rsidP="002C738D">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4F9C3C94" w14:textId="77777777" w:rsidR="00A55155" w:rsidRDefault="00A55155" w:rsidP="00A55155">
      <w:pPr>
        <w:pStyle w:val="TH"/>
      </w:pPr>
      <w:r>
        <w:t>Table</w:t>
      </w:r>
      <w:r>
        <w:rPr>
          <w:rFonts w:eastAsia="DengXian"/>
          <w:sz w:val="18"/>
          <w:lang w:val="en-US"/>
        </w:rPr>
        <w:t> </w:t>
      </w:r>
      <w:r>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946"/>
        <w:gridCol w:w="1859"/>
        <w:gridCol w:w="1397"/>
        <w:gridCol w:w="1570"/>
        <w:gridCol w:w="3822"/>
      </w:tblGrid>
      <w:tr w:rsidR="00A55155" w14:paraId="74314CC5" w14:textId="77777777" w:rsidTr="002C738D">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37CCCCF0" w14:textId="77777777" w:rsidR="00A55155" w:rsidRDefault="00A55155" w:rsidP="002C738D">
            <w:pPr>
              <w:pStyle w:val="TAH"/>
              <w:rPr>
                <w:kern w:val="2"/>
                <w:szCs w:val="22"/>
              </w:rPr>
            </w:pPr>
            <w:r>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6DEDE7E" w14:textId="77777777" w:rsidR="00A55155" w:rsidRDefault="00A55155" w:rsidP="002C738D">
            <w:pPr>
              <w:pStyle w:val="TAH"/>
              <w:rPr>
                <w:kern w:val="2"/>
                <w:szCs w:val="22"/>
              </w:rPr>
            </w:pPr>
            <w:r>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6F0A504D" w14:textId="77777777" w:rsidR="00A55155" w:rsidRDefault="00A55155" w:rsidP="002C738D">
            <w:pPr>
              <w:pStyle w:val="TAH"/>
              <w:rPr>
                <w:kern w:val="2"/>
                <w:szCs w:val="22"/>
              </w:rPr>
            </w:pPr>
            <w:r>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9B79394" w14:textId="77777777" w:rsidR="00A55155" w:rsidRDefault="00A55155" w:rsidP="002C738D">
            <w:pPr>
              <w:pStyle w:val="TAH"/>
              <w:rPr>
                <w:kern w:val="2"/>
                <w:szCs w:val="22"/>
              </w:rPr>
            </w:pPr>
            <w:r>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2A58D7A" w14:textId="77777777" w:rsidR="00A55155" w:rsidRDefault="00A55155" w:rsidP="002C738D">
            <w:pPr>
              <w:pStyle w:val="TAH"/>
              <w:rPr>
                <w:kern w:val="2"/>
                <w:szCs w:val="22"/>
              </w:rPr>
            </w:pPr>
            <w:r>
              <w:rPr>
                <w:kern w:val="2"/>
                <w:szCs w:val="22"/>
              </w:rPr>
              <w:t>Description</w:t>
            </w:r>
          </w:p>
        </w:tc>
      </w:tr>
      <w:tr w:rsidR="00A55155" w14:paraId="64B4D054" w14:textId="77777777" w:rsidTr="002C738D">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25B1E66" w14:textId="77777777" w:rsidR="00A55155" w:rsidRDefault="00A55155" w:rsidP="002C738D">
            <w:pPr>
              <w:pStyle w:val="TAL"/>
              <w:rPr>
                <w:kern w:val="2"/>
                <w:szCs w:val="22"/>
              </w:rPr>
            </w:pPr>
            <w:r>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14:paraId="1CA9FA36" w14:textId="77777777" w:rsidR="00A55155" w:rsidRDefault="00A55155" w:rsidP="002C738D">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14:paraId="3FF0A436" w14:textId="77777777" w:rsidR="00A55155" w:rsidRDefault="00A55155" w:rsidP="002C738D">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14:paraId="0DD8871C" w14:textId="77777777" w:rsidR="00A55155" w:rsidRDefault="00A55155" w:rsidP="002C738D">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6C3E855" w14:textId="77777777" w:rsidR="00A55155" w:rsidRDefault="00A55155" w:rsidP="002C738D">
            <w:pPr>
              <w:pStyle w:val="TAL"/>
              <w:rPr>
                <w:kern w:val="2"/>
                <w:szCs w:val="22"/>
              </w:rPr>
            </w:pPr>
          </w:p>
        </w:tc>
      </w:tr>
    </w:tbl>
    <w:p w14:paraId="07A9235A" w14:textId="77777777" w:rsidR="00A55155" w:rsidRDefault="00A55155" w:rsidP="00A55155">
      <w:pPr>
        <w:rPr>
          <w:lang w:eastAsia="zh-CN"/>
        </w:rPr>
      </w:pPr>
    </w:p>
    <w:p w14:paraId="7EBDD855" w14:textId="77777777" w:rsidR="00A55155" w:rsidRDefault="00A55155" w:rsidP="00A55155">
      <w:pPr>
        <w:pStyle w:val="Heading4"/>
      </w:pPr>
      <w:bookmarkStart w:id="803" w:name="_Toc89422576"/>
      <w:bookmarkStart w:id="804" w:name="_Toc89425361"/>
      <w:r>
        <w:t>8.1.2.3</w:t>
      </w:r>
      <w:r>
        <w:tab/>
        <w:t>Resource: AS DeRegistration</w:t>
      </w:r>
      <w:bookmarkEnd w:id="803"/>
      <w:bookmarkEnd w:id="804"/>
    </w:p>
    <w:p w14:paraId="54212E43" w14:textId="77777777" w:rsidR="00A55155" w:rsidRDefault="00A55155" w:rsidP="00A55155">
      <w:pPr>
        <w:pStyle w:val="Heading5"/>
        <w:rPr>
          <w:lang w:eastAsia="zh-CN"/>
        </w:rPr>
      </w:pPr>
      <w:bookmarkStart w:id="805" w:name="_Toc89422577"/>
      <w:bookmarkStart w:id="806" w:name="_Toc89425362"/>
      <w:r>
        <w:rPr>
          <w:lang w:eastAsia="zh-CN"/>
        </w:rPr>
        <w:t>8.1.2.3.1</w:t>
      </w:r>
      <w:r>
        <w:rPr>
          <w:lang w:eastAsia="zh-CN"/>
        </w:rPr>
        <w:tab/>
        <w:t>Description</w:t>
      </w:r>
      <w:bookmarkEnd w:id="805"/>
      <w:bookmarkEnd w:id="806"/>
    </w:p>
    <w:p w14:paraId="17F8A412" w14:textId="77777777" w:rsidR="00A55155" w:rsidRDefault="00A55155" w:rsidP="00A55155">
      <w:pPr>
        <w:rPr>
          <w:lang w:eastAsia="zh-CN"/>
        </w:rPr>
      </w:pPr>
      <w:r>
        <w:rPr>
          <w:lang w:eastAsia="zh-CN"/>
        </w:rPr>
        <w:t>This resource represents all the Application Servers that are deregistered at a given MSGin5G Server.</w:t>
      </w:r>
    </w:p>
    <w:p w14:paraId="38BB1750" w14:textId="77777777" w:rsidR="00A55155" w:rsidRDefault="00A55155" w:rsidP="00A55155">
      <w:pPr>
        <w:pStyle w:val="Heading5"/>
        <w:rPr>
          <w:lang w:eastAsia="zh-CN"/>
        </w:rPr>
      </w:pPr>
      <w:bookmarkStart w:id="807" w:name="_Toc89422578"/>
      <w:bookmarkStart w:id="808" w:name="_Toc89425363"/>
      <w:r>
        <w:rPr>
          <w:lang w:eastAsia="zh-CN"/>
        </w:rPr>
        <w:t>8.1.2.3.2</w:t>
      </w:r>
      <w:r>
        <w:rPr>
          <w:lang w:eastAsia="zh-CN"/>
        </w:rPr>
        <w:tab/>
        <w:t>Resource Definition</w:t>
      </w:r>
      <w:bookmarkEnd w:id="807"/>
      <w:bookmarkEnd w:id="808"/>
    </w:p>
    <w:p w14:paraId="7C7A2A8E" w14:textId="77777777" w:rsidR="00A55155" w:rsidRDefault="00A55155" w:rsidP="00A55155">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asregistration/&lt;apiVersion&gt;/registrations/{registrationId}</w:t>
      </w:r>
    </w:p>
    <w:p w14:paraId="75BF8943" w14:textId="77777777" w:rsidR="00A55155" w:rsidRDefault="00A55155" w:rsidP="00A55155">
      <w:pPr>
        <w:rPr>
          <w:lang w:eastAsia="zh-CN"/>
        </w:rPr>
      </w:pPr>
      <w:r>
        <w:rPr>
          <w:lang w:eastAsia="zh-CN"/>
        </w:rPr>
        <w:t>This resource shall support the resource URI variables defined in the table</w:t>
      </w:r>
      <w:r>
        <w:rPr>
          <w:rFonts w:eastAsia="DengXian"/>
          <w:sz w:val="18"/>
          <w:lang w:val="en-US"/>
        </w:rPr>
        <w:t> </w:t>
      </w:r>
      <w:r>
        <w:rPr>
          <w:lang w:eastAsia="zh-CN"/>
        </w:rPr>
        <w:t>8.1.2.3.2-1.</w:t>
      </w:r>
    </w:p>
    <w:p w14:paraId="5001BCF6" w14:textId="77777777" w:rsidR="00A55155" w:rsidRDefault="00A55155" w:rsidP="00A55155">
      <w:pPr>
        <w:pStyle w:val="TH"/>
      </w:pPr>
      <w:r>
        <w:t>Table</w:t>
      </w:r>
      <w:r>
        <w:rPr>
          <w:rFonts w:eastAsia="DengXian"/>
          <w:sz w:val="18"/>
          <w:lang w:val="en-US"/>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A55155" w14:paraId="02B1189E" w14:textId="77777777" w:rsidTr="002C73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6DBAF950" w14:textId="77777777" w:rsidR="00A55155" w:rsidRDefault="00A55155" w:rsidP="002C738D">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8FB6AFF" w14:textId="77777777" w:rsidR="00A55155" w:rsidRDefault="00A55155" w:rsidP="002C738D">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0449912" w14:textId="77777777" w:rsidR="00A55155" w:rsidRDefault="00A55155" w:rsidP="002C738D">
            <w:pPr>
              <w:pStyle w:val="TAH"/>
              <w:rPr>
                <w:kern w:val="2"/>
                <w:szCs w:val="22"/>
              </w:rPr>
            </w:pPr>
            <w:r>
              <w:rPr>
                <w:kern w:val="2"/>
                <w:szCs w:val="22"/>
              </w:rPr>
              <w:t>Definition</w:t>
            </w:r>
          </w:p>
        </w:tc>
      </w:tr>
      <w:tr w:rsidR="00A55155" w14:paraId="07EEA004" w14:textId="77777777" w:rsidTr="002C738D">
        <w:trPr>
          <w:jc w:val="center"/>
        </w:trPr>
        <w:tc>
          <w:tcPr>
            <w:tcW w:w="559" w:type="pct"/>
            <w:tcBorders>
              <w:top w:val="single" w:sz="6" w:space="0" w:color="000000"/>
              <w:left w:val="single" w:sz="6" w:space="0" w:color="000000"/>
              <w:bottom w:val="single" w:sz="6" w:space="0" w:color="000000"/>
              <w:right w:val="single" w:sz="6" w:space="0" w:color="000000"/>
            </w:tcBorders>
          </w:tcPr>
          <w:p w14:paraId="5F0A070A" w14:textId="77777777" w:rsidR="00A55155" w:rsidRDefault="00A55155" w:rsidP="002C738D">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14:paraId="1EBCF9D5" w14:textId="77777777" w:rsidR="00A55155" w:rsidRDefault="00A55155" w:rsidP="002C738D">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2C919C6" w14:textId="77777777" w:rsidR="00A55155" w:rsidRDefault="00A55155" w:rsidP="002C738D">
            <w:pPr>
              <w:pStyle w:val="TAL"/>
              <w:rPr>
                <w:kern w:val="2"/>
                <w:szCs w:val="22"/>
              </w:rPr>
            </w:pPr>
            <w:r>
              <w:rPr>
                <w:kern w:val="2"/>
                <w:szCs w:val="22"/>
              </w:rPr>
              <w:t>See clause 7.5</w:t>
            </w:r>
          </w:p>
        </w:tc>
      </w:tr>
      <w:tr w:rsidR="00A55155" w14:paraId="1D80D05D" w14:textId="77777777" w:rsidTr="002C738D">
        <w:trPr>
          <w:jc w:val="center"/>
        </w:trPr>
        <w:tc>
          <w:tcPr>
            <w:tcW w:w="559" w:type="pct"/>
            <w:tcBorders>
              <w:top w:val="single" w:sz="6" w:space="0" w:color="000000"/>
              <w:left w:val="single" w:sz="6" w:space="0" w:color="000000"/>
              <w:bottom w:val="single" w:sz="6" w:space="0" w:color="000000"/>
              <w:right w:val="single" w:sz="6" w:space="0" w:color="000000"/>
            </w:tcBorders>
          </w:tcPr>
          <w:p w14:paraId="687D802F" w14:textId="77777777" w:rsidR="00A55155" w:rsidRDefault="00A55155" w:rsidP="002C738D">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1AB76E6" w14:textId="77777777" w:rsidR="00A55155" w:rsidRDefault="00A55155" w:rsidP="002C738D">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FD17A5" w14:textId="77777777" w:rsidR="00A55155" w:rsidRDefault="00A55155" w:rsidP="002C738D">
            <w:pPr>
              <w:pStyle w:val="TAL"/>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rsidR="00A55155" w14:paraId="1097080A" w14:textId="77777777" w:rsidTr="002C738D">
        <w:trPr>
          <w:jc w:val="center"/>
        </w:trPr>
        <w:tc>
          <w:tcPr>
            <w:tcW w:w="559" w:type="pct"/>
            <w:tcBorders>
              <w:top w:val="single" w:sz="6" w:space="0" w:color="000000"/>
              <w:left w:val="single" w:sz="6" w:space="0" w:color="000000"/>
              <w:bottom w:val="single" w:sz="6" w:space="0" w:color="000000"/>
              <w:right w:val="single" w:sz="6" w:space="0" w:color="000000"/>
            </w:tcBorders>
          </w:tcPr>
          <w:p w14:paraId="71C634D5" w14:textId="77777777" w:rsidR="00A55155" w:rsidRDefault="00A55155" w:rsidP="002C738D">
            <w:pPr>
              <w:pStyle w:val="TAL"/>
              <w:rPr>
                <w:kern w:val="2"/>
                <w:szCs w:val="22"/>
                <w:lang w:eastAsia="zh-CN"/>
              </w:rPr>
            </w:pPr>
            <w:r>
              <w:rPr>
                <w:kern w:val="2"/>
                <w:szCs w:val="22"/>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5BE5C04B" w14:textId="77777777" w:rsidR="00A55155" w:rsidRDefault="00A55155" w:rsidP="002C738D">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80EF343" w14:textId="77777777" w:rsidR="00A55155" w:rsidRDefault="00A55155" w:rsidP="002C738D">
            <w:pPr>
              <w:pStyle w:val="TAL"/>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14:paraId="0D1C320A" w14:textId="77777777" w:rsidR="00A55155" w:rsidRDefault="00A55155" w:rsidP="00A55155">
      <w:pPr>
        <w:rPr>
          <w:lang w:eastAsia="zh-CN"/>
        </w:rPr>
      </w:pPr>
    </w:p>
    <w:p w14:paraId="0DB86B46" w14:textId="77777777" w:rsidR="00A55155" w:rsidRDefault="00A55155" w:rsidP="00A55155">
      <w:pPr>
        <w:pStyle w:val="Heading5"/>
        <w:rPr>
          <w:lang w:eastAsia="zh-CN"/>
        </w:rPr>
      </w:pPr>
      <w:bookmarkStart w:id="809" w:name="_Toc89422579"/>
      <w:bookmarkStart w:id="810" w:name="_Toc89425364"/>
      <w:r>
        <w:rPr>
          <w:lang w:eastAsia="zh-CN"/>
        </w:rPr>
        <w:t>8.1.2.3.3</w:t>
      </w:r>
      <w:r>
        <w:rPr>
          <w:lang w:eastAsia="zh-CN"/>
        </w:rPr>
        <w:tab/>
        <w:t>Resource Standard Methods</w:t>
      </w:r>
      <w:bookmarkEnd w:id="809"/>
      <w:bookmarkEnd w:id="810"/>
    </w:p>
    <w:p w14:paraId="76F81466" w14:textId="77777777" w:rsidR="00A55155" w:rsidRDefault="00A55155" w:rsidP="00A55155">
      <w:pPr>
        <w:pStyle w:val="Heading6"/>
        <w:rPr>
          <w:lang w:eastAsia="zh-CN"/>
        </w:rPr>
      </w:pPr>
      <w:bookmarkStart w:id="811" w:name="_Toc89422580"/>
      <w:bookmarkStart w:id="812" w:name="_Toc89425365"/>
      <w:r>
        <w:rPr>
          <w:lang w:eastAsia="zh-CN"/>
        </w:rPr>
        <w:t>8.1.2.3.3.1</w:t>
      </w:r>
      <w:r>
        <w:rPr>
          <w:lang w:eastAsia="zh-CN"/>
        </w:rPr>
        <w:tab/>
        <w:t>DELETE</w:t>
      </w:r>
      <w:bookmarkEnd w:id="811"/>
      <w:bookmarkEnd w:id="812"/>
    </w:p>
    <w:p w14:paraId="26338132" w14:textId="77777777" w:rsidR="00A55155" w:rsidRDefault="00A55155" w:rsidP="00A55155">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lang w:val="en-US"/>
        </w:rPr>
        <w:t> </w:t>
      </w:r>
      <w:r>
        <w:rPr>
          <w:lang w:eastAsia="zh-CN"/>
        </w:rPr>
        <w:t>8.1.2.3.3.1-1.</w:t>
      </w:r>
    </w:p>
    <w:p w14:paraId="20F0239F" w14:textId="77777777" w:rsidR="00A55155" w:rsidRDefault="00A55155" w:rsidP="00A55155">
      <w:pPr>
        <w:pStyle w:val="TH"/>
      </w:pPr>
      <w:r>
        <w:t>Table</w:t>
      </w:r>
      <w:r>
        <w:rPr>
          <w:rFonts w:eastAsia="DengXian"/>
          <w:sz w:val="18"/>
          <w:lang w:val="en-US"/>
        </w:rPr>
        <w:t> </w:t>
      </w:r>
      <w:r>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A55155" w14:paraId="590FE182" w14:textId="77777777" w:rsidTr="002C73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793570A" w14:textId="77777777" w:rsidR="00A55155" w:rsidRDefault="00A55155" w:rsidP="002C738D">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7EF107" w14:textId="77777777" w:rsidR="00A55155" w:rsidRDefault="00A55155" w:rsidP="002C738D">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F15D93" w14:textId="77777777" w:rsidR="00A55155" w:rsidRDefault="00A55155" w:rsidP="002C738D">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09FCDE8" w14:textId="77777777" w:rsidR="00A55155" w:rsidRDefault="00A55155" w:rsidP="002C738D">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AB20A2" w14:textId="77777777" w:rsidR="00A55155" w:rsidRDefault="00A55155" w:rsidP="002C738D">
            <w:pPr>
              <w:pStyle w:val="TAH"/>
              <w:rPr>
                <w:kern w:val="2"/>
                <w:szCs w:val="22"/>
              </w:rPr>
            </w:pPr>
            <w:r>
              <w:rPr>
                <w:kern w:val="2"/>
                <w:szCs w:val="22"/>
              </w:rPr>
              <w:t>Description</w:t>
            </w:r>
          </w:p>
        </w:tc>
      </w:tr>
      <w:tr w:rsidR="00A55155" w14:paraId="30C8B017" w14:textId="77777777" w:rsidTr="002C73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14B1F67" w14:textId="77777777" w:rsidR="00A55155" w:rsidRDefault="00A55155" w:rsidP="002C738D">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14:paraId="4A0090D4" w14:textId="77777777" w:rsidR="00A55155" w:rsidRDefault="00A55155" w:rsidP="002C738D">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12C0E9C3" w14:textId="77777777" w:rsidR="00A55155" w:rsidRDefault="00A55155" w:rsidP="002C738D">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0DD4A207" w14:textId="77777777" w:rsidR="00A55155" w:rsidRDefault="00A55155" w:rsidP="002C738D">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158A542" w14:textId="77777777" w:rsidR="00A55155" w:rsidRDefault="00A55155" w:rsidP="002C738D">
            <w:pPr>
              <w:pStyle w:val="TAL"/>
              <w:rPr>
                <w:kern w:val="2"/>
                <w:szCs w:val="22"/>
              </w:rPr>
            </w:pPr>
          </w:p>
        </w:tc>
      </w:tr>
    </w:tbl>
    <w:p w14:paraId="1E183767" w14:textId="77777777" w:rsidR="00A55155" w:rsidRDefault="00A55155" w:rsidP="00A55155">
      <w:pPr>
        <w:rPr>
          <w:lang w:eastAsia="zh-CN"/>
        </w:rPr>
      </w:pPr>
    </w:p>
    <w:p w14:paraId="2212241D" w14:textId="77777777" w:rsidR="00A55155" w:rsidRDefault="00A55155" w:rsidP="00A55155">
      <w:r>
        <w:lastRenderedPageBreak/>
        <w:t>This method shall support the request data structures specified in table</w:t>
      </w:r>
      <w:r>
        <w:rPr>
          <w:rFonts w:eastAsia="DengXian"/>
          <w:sz w:val="18"/>
          <w:lang w:val="en-US"/>
        </w:rPr>
        <w:t> </w:t>
      </w:r>
      <w:r>
        <w:t>8.1.2.3.3.1-2 and the response data structures and response codes specified in table</w:t>
      </w:r>
      <w:r>
        <w:rPr>
          <w:rFonts w:eastAsia="DengXian"/>
          <w:sz w:val="18"/>
          <w:lang w:val="en-US"/>
        </w:rPr>
        <w:t> </w:t>
      </w:r>
      <w:r>
        <w:t>8.1.2.3.3.1-3.</w:t>
      </w:r>
    </w:p>
    <w:p w14:paraId="2D004121" w14:textId="77777777" w:rsidR="00A55155" w:rsidRDefault="00A55155" w:rsidP="00A55155">
      <w:pPr>
        <w:pStyle w:val="TH"/>
      </w:pPr>
      <w:r>
        <w:t>Table</w:t>
      </w:r>
      <w:r>
        <w:rPr>
          <w:rFonts w:eastAsia="DengXian"/>
          <w:sz w:val="18"/>
          <w:lang w:val="en-US"/>
        </w:rPr>
        <w:t> </w:t>
      </w:r>
      <w:r>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A55155" w14:paraId="11DBBA53" w14:textId="77777777" w:rsidTr="002C738D">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CF6B99" w14:textId="77777777" w:rsidR="00A55155" w:rsidRDefault="00A55155" w:rsidP="002C738D">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95FB9E8" w14:textId="77777777" w:rsidR="00A55155" w:rsidRDefault="00A55155" w:rsidP="002C738D">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6BAD5C" w14:textId="77777777" w:rsidR="00A55155" w:rsidRDefault="00A55155" w:rsidP="002C738D">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E65F1E" w14:textId="77777777" w:rsidR="00A55155" w:rsidRDefault="00A55155" w:rsidP="002C738D">
            <w:pPr>
              <w:pStyle w:val="TAH"/>
              <w:rPr>
                <w:kern w:val="2"/>
                <w:szCs w:val="22"/>
              </w:rPr>
            </w:pPr>
            <w:r>
              <w:rPr>
                <w:kern w:val="2"/>
                <w:szCs w:val="22"/>
              </w:rPr>
              <w:t>Description</w:t>
            </w:r>
          </w:p>
        </w:tc>
      </w:tr>
      <w:tr w:rsidR="00A55155" w14:paraId="10929EB5" w14:textId="77777777" w:rsidTr="002C738D">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87AD03" w14:textId="77777777" w:rsidR="00A55155" w:rsidRDefault="00A55155" w:rsidP="002C738D">
            <w:pPr>
              <w:pStyle w:val="TAL"/>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sz="4" w:space="0" w:color="auto"/>
              <w:left w:val="single" w:sz="6" w:space="0" w:color="000000"/>
              <w:bottom w:val="single" w:sz="6" w:space="0" w:color="000000"/>
              <w:right w:val="single" w:sz="6" w:space="0" w:color="000000"/>
            </w:tcBorders>
          </w:tcPr>
          <w:p w14:paraId="31052209" w14:textId="77777777" w:rsidR="00A55155" w:rsidRDefault="00A55155" w:rsidP="002C738D">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14:paraId="2CF773DC" w14:textId="77777777" w:rsidR="00A55155" w:rsidRDefault="00A55155" w:rsidP="002C738D">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24886E" w14:textId="77777777" w:rsidR="00A55155" w:rsidRDefault="00A55155" w:rsidP="002C738D">
            <w:pPr>
              <w:pStyle w:val="TAL"/>
              <w:rPr>
                <w:kern w:val="2"/>
                <w:szCs w:val="22"/>
              </w:rPr>
            </w:pPr>
          </w:p>
        </w:tc>
      </w:tr>
    </w:tbl>
    <w:p w14:paraId="63DF48D0" w14:textId="77777777" w:rsidR="00A55155" w:rsidRDefault="00A55155" w:rsidP="00A55155">
      <w:pPr>
        <w:rPr>
          <w:lang w:eastAsia="zh-CN"/>
        </w:rPr>
      </w:pPr>
    </w:p>
    <w:p w14:paraId="07F94336" w14:textId="77777777" w:rsidR="00A55155" w:rsidRDefault="00A55155" w:rsidP="00A55155">
      <w:pPr>
        <w:pStyle w:val="TH"/>
      </w:pPr>
      <w:r>
        <w:t>Table</w:t>
      </w:r>
      <w:r>
        <w:rPr>
          <w:rFonts w:eastAsia="DengXian"/>
          <w:sz w:val="18"/>
          <w:lang w:val="en-US"/>
        </w:rPr>
        <w:t> </w:t>
      </w:r>
      <w:r>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A55155" w14:paraId="6456EF3E" w14:textId="77777777" w:rsidTr="002C73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941476" w14:textId="77777777" w:rsidR="00A55155" w:rsidRDefault="00A55155" w:rsidP="002C738D">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BE19BED" w14:textId="77777777" w:rsidR="00A55155" w:rsidRDefault="00A55155" w:rsidP="002C738D">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27C19F" w14:textId="77777777" w:rsidR="00A55155" w:rsidRDefault="00A55155" w:rsidP="002C738D">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53BACA0" w14:textId="77777777" w:rsidR="00A55155" w:rsidRDefault="00A55155" w:rsidP="002C738D">
            <w:pPr>
              <w:pStyle w:val="TAH"/>
              <w:rPr>
                <w:kern w:val="2"/>
                <w:szCs w:val="22"/>
              </w:rPr>
            </w:pPr>
            <w:r>
              <w:rPr>
                <w:kern w:val="2"/>
                <w:szCs w:val="22"/>
              </w:rPr>
              <w:t>Response</w:t>
            </w:r>
          </w:p>
          <w:p w14:paraId="0D5A7B5A" w14:textId="77777777" w:rsidR="00A55155" w:rsidRDefault="00A55155" w:rsidP="002C738D">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33ADDAC" w14:textId="77777777" w:rsidR="00A55155" w:rsidRDefault="00A55155" w:rsidP="002C738D">
            <w:pPr>
              <w:pStyle w:val="TAH"/>
              <w:rPr>
                <w:kern w:val="2"/>
                <w:szCs w:val="22"/>
              </w:rPr>
            </w:pPr>
            <w:r>
              <w:rPr>
                <w:kern w:val="2"/>
                <w:szCs w:val="22"/>
              </w:rPr>
              <w:t>Description</w:t>
            </w:r>
          </w:p>
        </w:tc>
      </w:tr>
      <w:tr w:rsidR="00A55155" w14:paraId="6D698D8D" w14:textId="77777777" w:rsidTr="002C73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24FC9B" w14:textId="77777777" w:rsidR="00A55155" w:rsidRDefault="00A55155" w:rsidP="002C738D">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14:paraId="03FBB368" w14:textId="77777777" w:rsidR="00A55155" w:rsidRDefault="00A55155" w:rsidP="002C738D">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14:paraId="6A1E623D" w14:textId="77777777" w:rsidR="00A55155" w:rsidRDefault="00A55155" w:rsidP="002C738D">
            <w:pPr>
              <w:pStyle w:val="TAL"/>
              <w:rPr>
                <w:kern w:val="2"/>
                <w:szCs w:val="22"/>
                <w:lang w:eastAsia="zh-CN"/>
              </w:rPr>
            </w:pPr>
            <w:r>
              <w:rPr>
                <w:rFonts w:hint="eastAsia"/>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AABA69D" w14:textId="77777777" w:rsidR="00A55155" w:rsidRDefault="00A55155" w:rsidP="002C738D">
            <w:pPr>
              <w:pStyle w:val="TAL"/>
              <w:rPr>
                <w:kern w:val="2"/>
                <w:szCs w:val="22"/>
                <w:lang w:eastAsia="zh-CN"/>
              </w:rPr>
            </w:pPr>
            <w:r>
              <w:rPr>
                <w:kern w:val="2"/>
                <w:szCs w:val="22"/>
                <w:lang w:val="en-US"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239075" w14:textId="77777777" w:rsidR="00A55155" w:rsidRDefault="00A55155" w:rsidP="002C738D">
            <w:pPr>
              <w:pStyle w:val="TAL"/>
              <w:rPr>
                <w:kern w:val="2"/>
                <w:szCs w:val="22"/>
              </w:rPr>
            </w:pPr>
            <w:r>
              <w:rPr>
                <w:kern w:val="2"/>
                <w:szCs w:val="22"/>
                <w:lang w:val="en-US"/>
              </w:rPr>
              <w:t>The AS DeRegistration information matching the registrationId is deleted.</w:t>
            </w:r>
          </w:p>
        </w:tc>
      </w:tr>
      <w:tr w:rsidR="00A55155" w14:paraId="0D1773BB" w14:textId="77777777" w:rsidTr="002C73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5684B25" w14:textId="77777777" w:rsidR="00A55155" w:rsidRDefault="00A55155" w:rsidP="002C738D">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14:paraId="57BF83A1" w14:textId="77777777" w:rsidR="00A55155" w:rsidRDefault="00A55155" w:rsidP="00A55155">
      <w:pPr>
        <w:pStyle w:val="TH"/>
      </w:pPr>
      <w:r>
        <w:t>Table</w:t>
      </w:r>
      <w:r>
        <w:rPr>
          <w:rFonts w:eastAsia="DengXian"/>
          <w:sz w:val="18"/>
          <w:lang w:val="en-US"/>
        </w:rPr>
        <w:t> </w:t>
      </w:r>
      <w:r>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56"/>
        <w:gridCol w:w="1283"/>
        <w:gridCol w:w="543"/>
        <w:gridCol w:w="1120"/>
        <w:gridCol w:w="3917"/>
      </w:tblGrid>
      <w:tr w:rsidR="00A55155" w14:paraId="532E72E7" w14:textId="77777777" w:rsidTr="002C738D">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929A841" w14:textId="77777777" w:rsidR="00A55155" w:rsidRDefault="00A55155" w:rsidP="002C738D">
            <w:pPr>
              <w:pStyle w:val="TAH"/>
              <w:rPr>
                <w:kern w:val="2"/>
                <w:szCs w:val="22"/>
              </w:rPr>
            </w:pPr>
            <w:r>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E28AD9C" w14:textId="77777777" w:rsidR="00A55155" w:rsidRDefault="00A55155" w:rsidP="002C738D">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9993E5E" w14:textId="77777777" w:rsidR="00A55155" w:rsidRDefault="00A55155" w:rsidP="002C738D">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6FA905E" w14:textId="77777777" w:rsidR="00A55155" w:rsidRDefault="00A55155" w:rsidP="002C738D">
            <w:pPr>
              <w:pStyle w:val="TAH"/>
              <w:rPr>
                <w:kern w:val="2"/>
                <w:szCs w:val="22"/>
              </w:rPr>
            </w:pPr>
            <w:r>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5810F22" w14:textId="77777777" w:rsidR="00A55155" w:rsidRDefault="00A55155" w:rsidP="002C738D">
            <w:pPr>
              <w:pStyle w:val="TAH"/>
              <w:rPr>
                <w:kern w:val="2"/>
                <w:szCs w:val="22"/>
              </w:rPr>
            </w:pPr>
            <w:r>
              <w:rPr>
                <w:kern w:val="2"/>
                <w:szCs w:val="22"/>
              </w:rPr>
              <w:t>Description</w:t>
            </w:r>
          </w:p>
        </w:tc>
      </w:tr>
      <w:tr w:rsidR="00A55155" w14:paraId="17DD164D" w14:textId="77777777" w:rsidTr="002C738D">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7FAE2CF" w14:textId="77777777" w:rsidR="00A55155" w:rsidRDefault="00A55155" w:rsidP="002C738D">
            <w:pPr>
              <w:pStyle w:val="TAL"/>
              <w:rPr>
                <w:kern w:val="2"/>
                <w:szCs w:val="22"/>
              </w:rPr>
            </w:pPr>
            <w:r>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14:paraId="2EDBDF57" w14:textId="77777777" w:rsidR="00A55155" w:rsidRDefault="00A55155" w:rsidP="002C738D">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14:paraId="4413D2AA" w14:textId="77777777" w:rsidR="00A55155" w:rsidRDefault="00A55155" w:rsidP="002C738D">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14:paraId="4785973A" w14:textId="77777777" w:rsidR="00A55155" w:rsidRDefault="00A55155" w:rsidP="002C738D">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6B07733F" w14:textId="77777777" w:rsidR="00A55155" w:rsidRDefault="00A55155" w:rsidP="002C738D">
            <w:pPr>
              <w:pStyle w:val="TAL"/>
              <w:rPr>
                <w:kern w:val="2"/>
                <w:szCs w:val="22"/>
              </w:rPr>
            </w:pPr>
          </w:p>
        </w:tc>
      </w:tr>
    </w:tbl>
    <w:p w14:paraId="17AD365B" w14:textId="77777777" w:rsidR="00A55155" w:rsidRDefault="00A55155" w:rsidP="00A55155"/>
    <w:p w14:paraId="6B0B053E" w14:textId="77777777" w:rsidR="00A55155" w:rsidRDefault="00A55155" w:rsidP="00A55155">
      <w:pPr>
        <w:pStyle w:val="TH"/>
      </w:pPr>
      <w:r>
        <w:t>Table</w:t>
      </w:r>
      <w:r>
        <w:rPr>
          <w:rFonts w:eastAsia="DengXian"/>
          <w:sz w:val="18"/>
          <w:lang w:val="en-US"/>
        </w:rPr>
        <w:t> </w:t>
      </w:r>
      <w:r>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79"/>
        <w:gridCol w:w="1410"/>
        <w:gridCol w:w="416"/>
        <w:gridCol w:w="1258"/>
        <w:gridCol w:w="4268"/>
      </w:tblGrid>
      <w:tr w:rsidR="00A55155" w14:paraId="7B75736F" w14:textId="77777777" w:rsidTr="002C738D">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0D5009B" w14:textId="77777777" w:rsidR="00A55155" w:rsidRDefault="00A55155" w:rsidP="002C738D">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84EF23" w14:textId="77777777" w:rsidR="00A55155" w:rsidRDefault="00A55155" w:rsidP="002C738D">
            <w:pPr>
              <w:pStyle w:val="TAH"/>
              <w:rPr>
                <w:kern w:val="2"/>
                <w:szCs w:val="22"/>
              </w:rPr>
            </w:pPr>
            <w:r>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54D6C75D" w14:textId="77777777" w:rsidR="00A55155" w:rsidRDefault="00A55155" w:rsidP="002C738D">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EAB16B9" w14:textId="77777777" w:rsidR="00A55155" w:rsidRDefault="00A55155" w:rsidP="002C738D">
            <w:pPr>
              <w:pStyle w:val="TAH"/>
              <w:rPr>
                <w:kern w:val="2"/>
                <w:szCs w:val="22"/>
              </w:rPr>
            </w:pPr>
            <w:r>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14938C2E" w14:textId="77777777" w:rsidR="00A55155" w:rsidRDefault="00A55155" w:rsidP="002C738D">
            <w:pPr>
              <w:pStyle w:val="TAH"/>
              <w:rPr>
                <w:kern w:val="2"/>
                <w:szCs w:val="22"/>
              </w:rPr>
            </w:pPr>
            <w:r>
              <w:rPr>
                <w:kern w:val="2"/>
                <w:szCs w:val="22"/>
              </w:rPr>
              <w:t>Description</w:t>
            </w:r>
          </w:p>
        </w:tc>
      </w:tr>
      <w:tr w:rsidR="00A55155" w14:paraId="76D2DF63" w14:textId="77777777" w:rsidTr="002C738D">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63DA6867" w14:textId="77777777" w:rsidR="00A55155" w:rsidRDefault="00A55155" w:rsidP="002C738D">
            <w:pPr>
              <w:pStyle w:val="TAL"/>
              <w:rPr>
                <w:kern w:val="2"/>
                <w:szCs w:val="22"/>
              </w:rPr>
            </w:pPr>
            <w:r>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14:paraId="4CE413A7" w14:textId="77777777" w:rsidR="00A55155" w:rsidRDefault="00A55155" w:rsidP="002C738D">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14:paraId="64D2DE82" w14:textId="77777777" w:rsidR="00A55155" w:rsidRDefault="00A55155" w:rsidP="002C738D">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14:paraId="08AF1033" w14:textId="77777777" w:rsidR="00A55155" w:rsidRDefault="00A55155" w:rsidP="002C738D">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F0D2861" w14:textId="77777777" w:rsidR="00A55155" w:rsidRDefault="00A55155" w:rsidP="002C738D">
            <w:pPr>
              <w:pStyle w:val="TAL"/>
              <w:rPr>
                <w:kern w:val="2"/>
                <w:szCs w:val="22"/>
              </w:rPr>
            </w:pPr>
          </w:p>
        </w:tc>
      </w:tr>
    </w:tbl>
    <w:p w14:paraId="12D0C41E" w14:textId="77777777" w:rsidR="00A55155" w:rsidRDefault="00A55155" w:rsidP="00A55155"/>
    <w:p w14:paraId="6E005CC8" w14:textId="77777777" w:rsidR="00A55155" w:rsidRDefault="00A55155" w:rsidP="00A55155">
      <w:pPr>
        <w:pStyle w:val="TH"/>
      </w:pPr>
      <w:r>
        <w:t>Table</w:t>
      </w:r>
      <w:r>
        <w:rPr>
          <w:rFonts w:eastAsia="DengXian"/>
          <w:sz w:val="18"/>
          <w:lang w:val="en-US"/>
        </w:rPr>
        <w:t> </w:t>
      </w:r>
      <w:r>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50"/>
        <w:gridCol w:w="1860"/>
        <w:gridCol w:w="1396"/>
        <w:gridCol w:w="1570"/>
        <w:gridCol w:w="3753"/>
      </w:tblGrid>
      <w:tr w:rsidR="00A55155" w14:paraId="6FCCA296" w14:textId="77777777" w:rsidTr="002C738D">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EF4531A" w14:textId="77777777" w:rsidR="00A55155" w:rsidRDefault="00A55155" w:rsidP="002C738D">
            <w:pPr>
              <w:pStyle w:val="TAH"/>
              <w:rPr>
                <w:kern w:val="2"/>
                <w:szCs w:val="22"/>
              </w:rPr>
            </w:pPr>
            <w:r>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E24DC65" w14:textId="77777777" w:rsidR="00A55155" w:rsidRDefault="00A55155" w:rsidP="002C738D">
            <w:pPr>
              <w:pStyle w:val="TAH"/>
              <w:rPr>
                <w:kern w:val="2"/>
                <w:szCs w:val="22"/>
              </w:rPr>
            </w:pPr>
            <w:r>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727E144" w14:textId="77777777" w:rsidR="00A55155" w:rsidRDefault="00A55155" w:rsidP="002C738D">
            <w:pPr>
              <w:pStyle w:val="TAH"/>
              <w:rPr>
                <w:kern w:val="2"/>
                <w:szCs w:val="22"/>
              </w:rPr>
            </w:pPr>
            <w:r>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FF9A7A0" w14:textId="77777777" w:rsidR="00A55155" w:rsidRDefault="00A55155" w:rsidP="002C738D">
            <w:pPr>
              <w:pStyle w:val="TAH"/>
              <w:rPr>
                <w:kern w:val="2"/>
                <w:szCs w:val="22"/>
              </w:rPr>
            </w:pPr>
            <w:r>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47A06843" w14:textId="77777777" w:rsidR="00A55155" w:rsidRDefault="00A55155" w:rsidP="002C738D">
            <w:pPr>
              <w:pStyle w:val="TAH"/>
              <w:rPr>
                <w:kern w:val="2"/>
                <w:szCs w:val="22"/>
              </w:rPr>
            </w:pPr>
            <w:r>
              <w:rPr>
                <w:kern w:val="2"/>
                <w:szCs w:val="22"/>
              </w:rPr>
              <w:t>Description</w:t>
            </w:r>
          </w:p>
        </w:tc>
      </w:tr>
      <w:tr w:rsidR="00A55155" w14:paraId="5E09A77C" w14:textId="77777777" w:rsidTr="002C738D">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188642F0" w14:textId="77777777" w:rsidR="00A55155" w:rsidRDefault="00A55155" w:rsidP="002C738D">
            <w:pPr>
              <w:pStyle w:val="TAL"/>
              <w:rPr>
                <w:kern w:val="2"/>
                <w:szCs w:val="22"/>
              </w:rPr>
            </w:pPr>
            <w:r>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14:paraId="71C2C122" w14:textId="77777777" w:rsidR="00A55155" w:rsidRDefault="00A55155" w:rsidP="002C738D">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14:paraId="57782E49" w14:textId="77777777" w:rsidR="00A55155" w:rsidRDefault="00A55155" w:rsidP="002C738D">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14:paraId="389486F4" w14:textId="77777777" w:rsidR="00A55155" w:rsidRDefault="00A55155" w:rsidP="002C738D">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350A0FB7" w14:textId="77777777" w:rsidR="00A55155" w:rsidRDefault="00A55155" w:rsidP="002C738D">
            <w:pPr>
              <w:pStyle w:val="TAL"/>
              <w:rPr>
                <w:kern w:val="2"/>
                <w:szCs w:val="22"/>
              </w:rPr>
            </w:pPr>
          </w:p>
        </w:tc>
      </w:tr>
    </w:tbl>
    <w:p w14:paraId="336B2F3E" w14:textId="77777777" w:rsidR="00A55155" w:rsidRDefault="00A55155" w:rsidP="00A55155">
      <w:pPr>
        <w:rPr>
          <w:lang w:eastAsia="zh-CN"/>
        </w:rPr>
      </w:pPr>
    </w:p>
    <w:p w14:paraId="32002648" w14:textId="77777777" w:rsidR="00A55155" w:rsidRDefault="00A55155" w:rsidP="00A55155">
      <w:pPr>
        <w:pStyle w:val="Heading3"/>
      </w:pPr>
      <w:bookmarkStart w:id="813" w:name="_Toc83768360"/>
      <w:bookmarkStart w:id="814" w:name="_Toc89422581"/>
      <w:bookmarkStart w:id="815" w:name="_Toc89425366"/>
      <w:r>
        <w:rPr>
          <w:rFonts w:hint="eastAsia"/>
          <w:lang w:eastAsia="zh-CN"/>
        </w:rPr>
        <w:t>8</w:t>
      </w:r>
      <w:r>
        <w:t>.1.3</w:t>
      </w:r>
      <w:r>
        <w:tab/>
        <w:t>Custom Operations without associated resources</w:t>
      </w:r>
      <w:bookmarkEnd w:id="813"/>
      <w:bookmarkEnd w:id="814"/>
      <w:bookmarkEnd w:id="815"/>
    </w:p>
    <w:p w14:paraId="4AC959F1" w14:textId="77777777" w:rsidR="00A55155" w:rsidRDefault="00A55155" w:rsidP="00A55155">
      <w:r>
        <w:rPr>
          <w:rFonts w:hint="eastAsia"/>
          <w:lang w:eastAsia="zh-CN"/>
        </w:rPr>
        <w:t>N</w:t>
      </w:r>
      <w:r>
        <w:rPr>
          <w:lang w:eastAsia="zh-CN"/>
        </w:rPr>
        <w:t>one.</w:t>
      </w:r>
    </w:p>
    <w:p w14:paraId="298C5ED3" w14:textId="77777777" w:rsidR="00A55155" w:rsidRDefault="00A55155" w:rsidP="00A55155">
      <w:pPr>
        <w:pStyle w:val="Heading3"/>
      </w:pPr>
      <w:bookmarkStart w:id="816" w:name="_Toc83768361"/>
      <w:bookmarkStart w:id="817" w:name="_Toc89422582"/>
      <w:bookmarkStart w:id="818" w:name="_Toc89425367"/>
      <w:r>
        <w:rPr>
          <w:rFonts w:hint="eastAsia"/>
          <w:lang w:eastAsia="zh-CN"/>
        </w:rPr>
        <w:t>8</w:t>
      </w:r>
      <w:r>
        <w:t>.1.4</w:t>
      </w:r>
      <w:r>
        <w:tab/>
        <w:t>Notifications</w:t>
      </w:r>
      <w:bookmarkEnd w:id="816"/>
      <w:bookmarkEnd w:id="817"/>
      <w:bookmarkEnd w:id="818"/>
    </w:p>
    <w:p w14:paraId="091E8A31" w14:textId="77777777" w:rsidR="00A55155" w:rsidRDefault="00A55155" w:rsidP="00A55155">
      <w:r>
        <w:rPr>
          <w:rFonts w:hint="eastAsia"/>
          <w:lang w:eastAsia="zh-CN"/>
        </w:rPr>
        <w:t>N</w:t>
      </w:r>
      <w:r>
        <w:rPr>
          <w:lang w:eastAsia="zh-CN"/>
        </w:rPr>
        <w:t>one.</w:t>
      </w:r>
    </w:p>
    <w:p w14:paraId="73A81C7D" w14:textId="77777777" w:rsidR="00A55155" w:rsidRDefault="00A55155" w:rsidP="00A55155">
      <w:pPr>
        <w:pStyle w:val="Heading3"/>
      </w:pPr>
      <w:bookmarkStart w:id="819" w:name="_Toc83768362"/>
      <w:bookmarkStart w:id="820" w:name="_Toc89422583"/>
      <w:bookmarkStart w:id="821" w:name="_Toc89425368"/>
      <w:r>
        <w:rPr>
          <w:rFonts w:hint="eastAsia"/>
          <w:lang w:eastAsia="zh-CN"/>
        </w:rPr>
        <w:t>8</w:t>
      </w:r>
      <w:r>
        <w:t>.1.5</w:t>
      </w:r>
      <w:r>
        <w:tab/>
        <w:t>Data Model</w:t>
      </w:r>
      <w:bookmarkEnd w:id="819"/>
      <w:bookmarkEnd w:id="820"/>
      <w:bookmarkEnd w:id="821"/>
    </w:p>
    <w:p w14:paraId="1359EB70" w14:textId="77777777" w:rsidR="00A55155" w:rsidRDefault="00A55155" w:rsidP="00A55155">
      <w:pPr>
        <w:pStyle w:val="Heading4"/>
        <w:rPr>
          <w:lang w:eastAsia="zh-CN"/>
        </w:rPr>
      </w:pPr>
      <w:bookmarkStart w:id="822" w:name="_Toc81332272"/>
      <w:bookmarkStart w:id="823" w:name="_Toc89422584"/>
      <w:bookmarkStart w:id="824" w:name="_Toc89425369"/>
      <w:r>
        <w:rPr>
          <w:lang w:eastAsia="zh-CN"/>
        </w:rPr>
        <w:t>8.1.5.1</w:t>
      </w:r>
      <w:r>
        <w:rPr>
          <w:lang w:eastAsia="zh-CN"/>
        </w:rPr>
        <w:tab/>
        <w:t>General</w:t>
      </w:r>
      <w:bookmarkEnd w:id="822"/>
      <w:bookmarkEnd w:id="823"/>
      <w:bookmarkEnd w:id="824"/>
    </w:p>
    <w:p w14:paraId="7BA9DD42" w14:textId="77777777" w:rsidR="00A55155" w:rsidRDefault="00A55155" w:rsidP="00A55155">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3E9A284F" w14:textId="77777777" w:rsidR="00A55155" w:rsidRDefault="00A55155" w:rsidP="00A55155">
      <w:pPr>
        <w:pStyle w:val="TH"/>
      </w:pPr>
      <w:r>
        <w:lastRenderedPageBreak/>
        <w:t>Table 8.1.5.1-1: MSGS_ASRegistration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55155" w14:paraId="19D7225C" w14:textId="77777777" w:rsidTr="002C738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3B0937F0" w14:textId="77777777" w:rsidR="00A55155" w:rsidRDefault="00A55155" w:rsidP="002C738D">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BB3D8D6" w14:textId="77777777" w:rsidR="00A55155" w:rsidRDefault="00A55155" w:rsidP="002C738D">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D928419" w14:textId="77777777" w:rsidR="00A55155" w:rsidRDefault="00A55155" w:rsidP="002C738D">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8E2A4C0" w14:textId="77777777" w:rsidR="00A55155" w:rsidRDefault="00A55155" w:rsidP="002C738D">
            <w:pPr>
              <w:pStyle w:val="TAH"/>
              <w:rPr>
                <w:kern w:val="2"/>
                <w:szCs w:val="22"/>
              </w:rPr>
            </w:pPr>
            <w:r>
              <w:rPr>
                <w:kern w:val="2"/>
                <w:szCs w:val="22"/>
              </w:rPr>
              <w:t>Applicability</w:t>
            </w:r>
          </w:p>
        </w:tc>
      </w:tr>
      <w:tr w:rsidR="00A55155" w14:paraId="1D81E936" w14:textId="77777777" w:rsidTr="002C738D">
        <w:trPr>
          <w:jc w:val="center"/>
        </w:trPr>
        <w:tc>
          <w:tcPr>
            <w:tcW w:w="2868" w:type="dxa"/>
            <w:tcBorders>
              <w:top w:val="single" w:sz="4" w:space="0" w:color="auto"/>
              <w:left w:val="single" w:sz="4" w:space="0" w:color="auto"/>
              <w:bottom w:val="single" w:sz="4" w:space="0" w:color="auto"/>
              <w:right w:val="single" w:sz="4" w:space="0" w:color="auto"/>
            </w:tcBorders>
          </w:tcPr>
          <w:p w14:paraId="6D4DD745" w14:textId="77777777" w:rsidR="00A55155" w:rsidRDefault="00A55155" w:rsidP="002C738D">
            <w:pPr>
              <w:pStyle w:val="TAL"/>
              <w:rPr>
                <w:kern w:val="2"/>
                <w:szCs w:val="22"/>
              </w:rPr>
            </w:pPr>
            <w:r>
              <w:rPr>
                <w:kern w:val="2"/>
                <w:szCs w:val="22"/>
              </w:rPr>
              <w:t>ASRegistration</w:t>
            </w:r>
          </w:p>
        </w:tc>
        <w:tc>
          <w:tcPr>
            <w:tcW w:w="1297" w:type="dxa"/>
            <w:tcBorders>
              <w:top w:val="single" w:sz="4" w:space="0" w:color="auto"/>
              <w:left w:val="single" w:sz="4" w:space="0" w:color="auto"/>
              <w:bottom w:val="single" w:sz="4" w:space="0" w:color="auto"/>
              <w:right w:val="single" w:sz="4" w:space="0" w:color="auto"/>
            </w:tcBorders>
          </w:tcPr>
          <w:p w14:paraId="5E486694" w14:textId="77777777" w:rsidR="00A55155" w:rsidRDefault="00A55155" w:rsidP="002C738D">
            <w:pPr>
              <w:pStyle w:val="TAL"/>
              <w:rPr>
                <w:kern w:val="2"/>
                <w:szCs w:val="22"/>
              </w:rPr>
            </w:pPr>
            <w:r>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14:paraId="1A9426FE" w14:textId="77777777" w:rsidR="00A55155" w:rsidRDefault="00A55155" w:rsidP="002C738D">
            <w:pPr>
              <w:pStyle w:val="TAL"/>
              <w:rPr>
                <w:kern w:val="2"/>
                <w:szCs w:val="22"/>
              </w:rPr>
            </w:pPr>
            <w:r>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14:paraId="40A88EFA" w14:textId="77777777" w:rsidR="00A55155" w:rsidRDefault="00A55155" w:rsidP="002C738D">
            <w:pPr>
              <w:pStyle w:val="TAL"/>
              <w:rPr>
                <w:kern w:val="2"/>
                <w:szCs w:val="22"/>
              </w:rPr>
            </w:pPr>
          </w:p>
        </w:tc>
      </w:tr>
      <w:tr w:rsidR="00A55155" w14:paraId="617B3E05" w14:textId="77777777" w:rsidTr="002C738D">
        <w:trPr>
          <w:jc w:val="center"/>
        </w:trPr>
        <w:tc>
          <w:tcPr>
            <w:tcW w:w="2868" w:type="dxa"/>
            <w:tcBorders>
              <w:top w:val="single" w:sz="4" w:space="0" w:color="auto"/>
              <w:left w:val="single" w:sz="4" w:space="0" w:color="auto"/>
              <w:bottom w:val="single" w:sz="4" w:space="0" w:color="auto"/>
              <w:right w:val="single" w:sz="4" w:space="0" w:color="auto"/>
            </w:tcBorders>
          </w:tcPr>
          <w:p w14:paraId="1BDC6EAC" w14:textId="77777777" w:rsidR="00A55155" w:rsidRDefault="00A55155" w:rsidP="002C738D">
            <w:pPr>
              <w:pStyle w:val="TAL"/>
              <w:rPr>
                <w:kern w:val="2"/>
                <w:szCs w:val="22"/>
              </w:rPr>
            </w:pPr>
            <w:r>
              <w:rPr>
                <w:kern w:val="2"/>
                <w:szCs w:val="22"/>
              </w:rPr>
              <w:t>ASRegistrationAck</w:t>
            </w:r>
          </w:p>
        </w:tc>
        <w:tc>
          <w:tcPr>
            <w:tcW w:w="1297" w:type="dxa"/>
            <w:tcBorders>
              <w:top w:val="single" w:sz="4" w:space="0" w:color="auto"/>
              <w:left w:val="single" w:sz="4" w:space="0" w:color="auto"/>
              <w:bottom w:val="single" w:sz="4" w:space="0" w:color="auto"/>
              <w:right w:val="single" w:sz="4" w:space="0" w:color="auto"/>
            </w:tcBorders>
          </w:tcPr>
          <w:p w14:paraId="728E7CD8" w14:textId="77777777" w:rsidR="00A55155" w:rsidRDefault="00A55155" w:rsidP="002C738D">
            <w:pPr>
              <w:pStyle w:val="TAL"/>
              <w:rPr>
                <w:kern w:val="2"/>
                <w:szCs w:val="22"/>
              </w:rPr>
            </w:pPr>
            <w:r>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14:paraId="5F586BCB" w14:textId="77777777" w:rsidR="00A55155" w:rsidRDefault="00A55155" w:rsidP="002C738D">
            <w:pPr>
              <w:pStyle w:val="TAL"/>
              <w:rPr>
                <w:kern w:val="2"/>
                <w:szCs w:val="22"/>
              </w:rPr>
            </w:pPr>
            <w:r>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14:paraId="5E2C385D" w14:textId="77777777" w:rsidR="00A55155" w:rsidRDefault="00A55155" w:rsidP="002C738D">
            <w:pPr>
              <w:pStyle w:val="TAL"/>
              <w:rPr>
                <w:kern w:val="2"/>
                <w:szCs w:val="22"/>
              </w:rPr>
            </w:pPr>
          </w:p>
        </w:tc>
      </w:tr>
      <w:tr w:rsidR="00A55155" w14:paraId="3330A3AC" w14:textId="77777777" w:rsidTr="002C738D">
        <w:trPr>
          <w:jc w:val="center"/>
        </w:trPr>
        <w:tc>
          <w:tcPr>
            <w:tcW w:w="2868" w:type="dxa"/>
            <w:tcBorders>
              <w:top w:val="single" w:sz="4" w:space="0" w:color="auto"/>
              <w:left w:val="single" w:sz="4" w:space="0" w:color="auto"/>
              <w:bottom w:val="single" w:sz="4" w:space="0" w:color="auto"/>
              <w:right w:val="single" w:sz="4" w:space="0" w:color="auto"/>
            </w:tcBorders>
          </w:tcPr>
          <w:p w14:paraId="500737C8" w14:textId="77777777" w:rsidR="00A55155" w:rsidRDefault="00A55155" w:rsidP="002C738D">
            <w:pPr>
              <w:pStyle w:val="TAL"/>
              <w:rPr>
                <w:kern w:val="2"/>
                <w:szCs w:val="22"/>
              </w:rPr>
            </w:pPr>
            <w:r>
              <w:rPr>
                <w:kern w:val="2"/>
                <w:szCs w:val="22"/>
              </w:rPr>
              <w:t>ASProfile</w:t>
            </w:r>
          </w:p>
        </w:tc>
        <w:tc>
          <w:tcPr>
            <w:tcW w:w="1297" w:type="dxa"/>
            <w:tcBorders>
              <w:top w:val="single" w:sz="4" w:space="0" w:color="auto"/>
              <w:left w:val="single" w:sz="4" w:space="0" w:color="auto"/>
              <w:bottom w:val="single" w:sz="4" w:space="0" w:color="auto"/>
              <w:right w:val="single" w:sz="4" w:space="0" w:color="auto"/>
            </w:tcBorders>
          </w:tcPr>
          <w:p w14:paraId="3FF3D80F" w14:textId="77777777" w:rsidR="00A55155" w:rsidRDefault="00A55155" w:rsidP="002C738D">
            <w:pPr>
              <w:pStyle w:val="TAL"/>
              <w:rPr>
                <w:kern w:val="2"/>
                <w:szCs w:val="22"/>
              </w:rPr>
            </w:pPr>
            <w:r>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14:paraId="08B4A094" w14:textId="77777777" w:rsidR="00A55155" w:rsidRDefault="00A55155" w:rsidP="002C738D">
            <w:pPr>
              <w:pStyle w:val="TAL"/>
              <w:rPr>
                <w:kern w:val="2"/>
                <w:szCs w:val="22"/>
              </w:rPr>
            </w:pPr>
            <w:r>
              <w:rPr>
                <w:kern w:val="2"/>
                <w:szCs w:val="22"/>
              </w:rPr>
              <w:t>The profile information related to the AS in the ASRegistration data type.</w:t>
            </w:r>
          </w:p>
        </w:tc>
        <w:tc>
          <w:tcPr>
            <w:tcW w:w="2725" w:type="dxa"/>
            <w:tcBorders>
              <w:top w:val="single" w:sz="4" w:space="0" w:color="auto"/>
              <w:left w:val="single" w:sz="4" w:space="0" w:color="auto"/>
              <w:bottom w:val="single" w:sz="4" w:space="0" w:color="auto"/>
              <w:right w:val="single" w:sz="4" w:space="0" w:color="auto"/>
            </w:tcBorders>
          </w:tcPr>
          <w:p w14:paraId="1480FB2D" w14:textId="77777777" w:rsidR="00A55155" w:rsidRDefault="00A55155" w:rsidP="002C738D">
            <w:pPr>
              <w:pStyle w:val="TAL"/>
              <w:rPr>
                <w:kern w:val="2"/>
                <w:szCs w:val="22"/>
              </w:rPr>
            </w:pPr>
          </w:p>
        </w:tc>
      </w:tr>
    </w:tbl>
    <w:p w14:paraId="6C03CB68" w14:textId="77777777" w:rsidR="00A55155" w:rsidRDefault="00A55155" w:rsidP="00A55155">
      <w:pPr>
        <w:rPr>
          <w:lang w:eastAsia="zh-CN"/>
        </w:rPr>
      </w:pPr>
    </w:p>
    <w:p w14:paraId="689F5163" w14:textId="77777777" w:rsidR="00A55155" w:rsidRDefault="00A55155" w:rsidP="00A55155">
      <w:r>
        <w:t>Table 8.1.5.1-2 specifies data types re-used by the MSGS_ASRegistration API service.</w:t>
      </w:r>
    </w:p>
    <w:p w14:paraId="43021F80" w14:textId="77777777" w:rsidR="00A55155" w:rsidRDefault="00A55155" w:rsidP="00A55155">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A55155" w14:paraId="03DD505A" w14:textId="77777777" w:rsidTr="002C738D">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14:paraId="437F57DA" w14:textId="77777777" w:rsidR="00A55155" w:rsidRDefault="00A55155" w:rsidP="002C738D">
            <w:pPr>
              <w:pStyle w:val="TAH"/>
              <w:rPr>
                <w:kern w:val="2"/>
                <w:szCs w:val="22"/>
              </w:rPr>
            </w:pPr>
            <w:r>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14:paraId="075A24AF" w14:textId="77777777" w:rsidR="00A55155" w:rsidRDefault="00A55155" w:rsidP="002C738D">
            <w:pPr>
              <w:pStyle w:val="TAH"/>
              <w:rPr>
                <w:kern w:val="2"/>
                <w:szCs w:val="22"/>
              </w:rPr>
            </w:pPr>
            <w:r>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14:paraId="283E02ED" w14:textId="77777777" w:rsidR="00A55155" w:rsidRDefault="00A55155" w:rsidP="002C738D">
            <w:pPr>
              <w:pStyle w:val="TAH"/>
              <w:rPr>
                <w:kern w:val="2"/>
                <w:szCs w:val="22"/>
              </w:rPr>
            </w:pPr>
            <w:r>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6E02FE29" w14:textId="77777777" w:rsidR="00A55155" w:rsidRDefault="00A55155" w:rsidP="002C738D">
            <w:pPr>
              <w:pStyle w:val="TAH"/>
              <w:rPr>
                <w:kern w:val="2"/>
                <w:szCs w:val="22"/>
              </w:rPr>
            </w:pPr>
            <w:r>
              <w:rPr>
                <w:kern w:val="2"/>
                <w:szCs w:val="22"/>
              </w:rPr>
              <w:t>Applicability</w:t>
            </w:r>
          </w:p>
        </w:tc>
      </w:tr>
      <w:tr w:rsidR="00A55155" w14:paraId="46A5B829" w14:textId="77777777" w:rsidTr="002C738D">
        <w:trPr>
          <w:jc w:val="center"/>
        </w:trPr>
        <w:tc>
          <w:tcPr>
            <w:tcW w:w="2638" w:type="dxa"/>
            <w:tcBorders>
              <w:top w:val="single" w:sz="4" w:space="0" w:color="auto"/>
              <w:left w:val="single" w:sz="4" w:space="0" w:color="auto"/>
              <w:bottom w:val="single" w:sz="4" w:space="0" w:color="auto"/>
              <w:right w:val="single" w:sz="4" w:space="0" w:color="auto"/>
            </w:tcBorders>
          </w:tcPr>
          <w:p w14:paraId="5C603E12" w14:textId="77777777" w:rsidR="00A55155" w:rsidRDefault="00A55155" w:rsidP="002C738D">
            <w:pPr>
              <w:pStyle w:val="TAL"/>
              <w:rPr>
                <w:kern w:val="2"/>
                <w:szCs w:val="22"/>
              </w:rPr>
            </w:pPr>
            <w:r>
              <w:rPr>
                <w:kern w:val="2"/>
                <w:szCs w:val="22"/>
              </w:rPr>
              <w:t>ProblemDetails</w:t>
            </w:r>
          </w:p>
        </w:tc>
        <w:tc>
          <w:tcPr>
            <w:tcW w:w="1770" w:type="dxa"/>
            <w:tcBorders>
              <w:top w:val="single" w:sz="4" w:space="0" w:color="auto"/>
              <w:left w:val="single" w:sz="4" w:space="0" w:color="auto"/>
              <w:bottom w:val="single" w:sz="4" w:space="0" w:color="auto"/>
              <w:right w:val="single" w:sz="4" w:space="0" w:color="auto"/>
            </w:tcBorders>
          </w:tcPr>
          <w:p w14:paraId="733A2D46" w14:textId="77777777" w:rsidR="00A55155" w:rsidRDefault="00A55155" w:rsidP="002C738D">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14:paraId="19E7D67C" w14:textId="77777777" w:rsidR="00A55155" w:rsidRDefault="00A55155" w:rsidP="002C738D">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14:paraId="6E1C16DB" w14:textId="77777777" w:rsidR="00A55155" w:rsidRDefault="00A55155" w:rsidP="002C738D">
            <w:pPr>
              <w:pStyle w:val="TAL"/>
              <w:rPr>
                <w:kern w:val="2"/>
                <w:szCs w:val="22"/>
              </w:rPr>
            </w:pPr>
          </w:p>
        </w:tc>
      </w:tr>
    </w:tbl>
    <w:p w14:paraId="5E96C63F" w14:textId="77777777" w:rsidR="00A55155" w:rsidRDefault="00A55155" w:rsidP="00A55155">
      <w:pPr>
        <w:rPr>
          <w:lang w:eastAsia="zh-CN"/>
        </w:rPr>
      </w:pPr>
    </w:p>
    <w:p w14:paraId="5940586B" w14:textId="77777777" w:rsidR="00A55155" w:rsidRDefault="00A55155" w:rsidP="00A55155">
      <w:pPr>
        <w:pStyle w:val="Heading4"/>
        <w:rPr>
          <w:lang w:eastAsia="zh-CN"/>
        </w:rPr>
      </w:pPr>
      <w:bookmarkStart w:id="825" w:name="_Toc81332273"/>
      <w:bookmarkStart w:id="826" w:name="_Toc89422585"/>
      <w:bookmarkStart w:id="827" w:name="_Toc89425370"/>
      <w:r>
        <w:rPr>
          <w:lang w:eastAsia="zh-CN"/>
        </w:rPr>
        <w:t>8.1.5.2</w:t>
      </w:r>
      <w:r>
        <w:rPr>
          <w:lang w:eastAsia="zh-CN"/>
        </w:rPr>
        <w:tab/>
        <w:t>Structured data types</w:t>
      </w:r>
      <w:bookmarkEnd w:id="825"/>
      <w:bookmarkEnd w:id="826"/>
      <w:bookmarkEnd w:id="827"/>
    </w:p>
    <w:p w14:paraId="148CF28A" w14:textId="77777777" w:rsidR="00A55155" w:rsidRDefault="00A55155" w:rsidP="00A55155">
      <w:pPr>
        <w:pStyle w:val="Heading5"/>
        <w:rPr>
          <w:lang w:eastAsia="zh-CN"/>
        </w:rPr>
      </w:pPr>
      <w:bookmarkStart w:id="828" w:name="_Toc81332274"/>
      <w:bookmarkStart w:id="829" w:name="_Toc89422586"/>
      <w:bookmarkStart w:id="830" w:name="_Toc89425371"/>
      <w:r>
        <w:rPr>
          <w:lang w:eastAsia="zh-CN"/>
        </w:rPr>
        <w:t>8.1.5.2.1</w:t>
      </w:r>
      <w:r>
        <w:rPr>
          <w:lang w:eastAsia="zh-CN"/>
        </w:rPr>
        <w:tab/>
        <w:t>Introduction</w:t>
      </w:r>
      <w:bookmarkEnd w:id="828"/>
      <w:bookmarkEnd w:id="829"/>
      <w:bookmarkEnd w:id="830"/>
    </w:p>
    <w:p w14:paraId="7E4160A9" w14:textId="77777777" w:rsidR="00A55155" w:rsidRDefault="00A55155" w:rsidP="00A55155">
      <w:pPr>
        <w:pStyle w:val="Heading5"/>
        <w:rPr>
          <w:lang w:eastAsia="zh-CN"/>
        </w:rPr>
      </w:pPr>
      <w:bookmarkStart w:id="831" w:name="_Toc81332275"/>
      <w:bookmarkStart w:id="832" w:name="_Toc89422587"/>
      <w:bookmarkStart w:id="833" w:name="_Toc89425372"/>
      <w:r>
        <w:rPr>
          <w:lang w:eastAsia="zh-CN"/>
        </w:rPr>
        <w:t>8.1.5.2.2</w:t>
      </w:r>
      <w:r>
        <w:rPr>
          <w:lang w:eastAsia="zh-CN"/>
        </w:rPr>
        <w:tab/>
        <w:t xml:space="preserve">Type: </w:t>
      </w:r>
      <w:bookmarkEnd w:id="831"/>
      <w:r>
        <w:t>ASRegistration</w:t>
      </w:r>
      <w:bookmarkEnd w:id="832"/>
      <w:bookmarkEnd w:id="833"/>
    </w:p>
    <w:p w14:paraId="2D262D01" w14:textId="77777777" w:rsidR="00A55155" w:rsidRDefault="00A55155" w:rsidP="00A55155">
      <w:pPr>
        <w:pStyle w:val="TH"/>
      </w:pPr>
      <w:r>
        <w:t>Table 8.1.5.2.2-1: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55155" w14:paraId="532FEEE1"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C9951B6" w14:textId="77777777" w:rsidR="00A55155" w:rsidRDefault="00A55155" w:rsidP="002C738D">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0E07E80" w14:textId="77777777" w:rsidR="00A55155" w:rsidRDefault="00A55155" w:rsidP="002C738D">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619DA4" w14:textId="77777777" w:rsidR="00A55155" w:rsidRDefault="00A55155" w:rsidP="002C738D">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EE94557" w14:textId="77777777" w:rsidR="00A55155" w:rsidRDefault="00A55155" w:rsidP="002C738D">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15ED40" w14:textId="77777777" w:rsidR="00A55155" w:rsidRDefault="00A55155" w:rsidP="002C738D">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3B9780" w14:textId="77777777" w:rsidR="00A55155" w:rsidRDefault="00A55155" w:rsidP="002C738D">
            <w:pPr>
              <w:pStyle w:val="TAH"/>
              <w:rPr>
                <w:kern w:val="2"/>
                <w:szCs w:val="22"/>
              </w:rPr>
            </w:pPr>
            <w:r>
              <w:rPr>
                <w:kern w:val="2"/>
                <w:szCs w:val="22"/>
              </w:rPr>
              <w:t>Applicability</w:t>
            </w:r>
          </w:p>
        </w:tc>
      </w:tr>
      <w:tr w:rsidR="00A55155" w14:paraId="3C948A12"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70EBFE5C" w14:textId="77777777" w:rsidR="00A55155" w:rsidRDefault="00A55155" w:rsidP="002C738D">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14:paraId="2889FA59" w14:textId="77777777" w:rsidR="00A55155" w:rsidRDefault="00A55155" w:rsidP="002C738D">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5055E39A" w14:textId="77777777" w:rsidR="00A55155" w:rsidRDefault="00A55155" w:rsidP="002C738D">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0A09586D" w14:textId="77777777" w:rsidR="00A55155" w:rsidRDefault="00A55155" w:rsidP="002C738D">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2391FA08" w14:textId="77777777" w:rsidR="00A55155" w:rsidRDefault="00A55155" w:rsidP="002C738D">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14:paraId="3231D3BB" w14:textId="77777777" w:rsidR="00A55155" w:rsidRDefault="00A55155" w:rsidP="002C738D">
            <w:pPr>
              <w:pStyle w:val="TAL"/>
              <w:rPr>
                <w:kern w:val="2"/>
                <w:szCs w:val="22"/>
              </w:rPr>
            </w:pPr>
          </w:p>
        </w:tc>
      </w:tr>
      <w:tr w:rsidR="00A55155" w14:paraId="15AE7828"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2981A5EA" w14:textId="77777777" w:rsidR="00A55155" w:rsidRDefault="00A55155" w:rsidP="002C738D">
            <w:pPr>
              <w:pStyle w:val="TAL"/>
              <w:rPr>
                <w:kern w:val="2"/>
                <w:szCs w:val="22"/>
              </w:rPr>
            </w:pPr>
            <w:r>
              <w:rPr>
                <w:kern w:val="2"/>
                <w:szCs w:val="22"/>
                <w:lang w:eastAsia="zh-CN"/>
              </w:rPr>
              <w:t>a</w:t>
            </w:r>
            <w:r>
              <w:rPr>
                <w:rFonts w:hint="eastAsia"/>
                <w:kern w:val="2"/>
                <w:szCs w:val="22"/>
                <w:lang w:eastAsia="zh-CN"/>
              </w:rPr>
              <w:t>pp</w:t>
            </w:r>
            <w:r>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14:paraId="6DC6BF85" w14:textId="77777777" w:rsidR="00A55155" w:rsidRDefault="00A55155" w:rsidP="002C738D">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7CAE5663" w14:textId="77777777" w:rsidR="00A55155" w:rsidRDefault="00A55155" w:rsidP="002C738D">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7350495" w14:textId="77777777" w:rsidR="00A55155" w:rsidRDefault="00A55155" w:rsidP="002C738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57FDA244" w14:textId="77777777" w:rsidR="00A55155" w:rsidRDefault="00A55155" w:rsidP="002C738D">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14:paraId="3846F840" w14:textId="77777777" w:rsidR="00A55155" w:rsidRDefault="00A55155" w:rsidP="002C738D">
            <w:pPr>
              <w:pStyle w:val="TAL"/>
              <w:rPr>
                <w:kern w:val="2"/>
                <w:szCs w:val="22"/>
              </w:rPr>
            </w:pPr>
          </w:p>
        </w:tc>
      </w:tr>
      <w:tr w:rsidR="00A55155" w14:paraId="7438DCAB"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61446641" w14:textId="77777777" w:rsidR="00A55155" w:rsidRDefault="00A55155" w:rsidP="002C738D">
            <w:pPr>
              <w:pStyle w:val="TAL"/>
              <w:rPr>
                <w:kern w:val="2"/>
                <w:szCs w:val="22"/>
              </w:rPr>
            </w:pPr>
            <w:r>
              <w:rPr>
                <w:kern w:val="2"/>
                <w:szCs w:val="22"/>
                <w:lang w:eastAsia="zh-CN"/>
              </w:rPr>
              <w:t>targetUri</w:t>
            </w:r>
          </w:p>
        </w:tc>
        <w:tc>
          <w:tcPr>
            <w:tcW w:w="1006" w:type="dxa"/>
            <w:tcBorders>
              <w:top w:val="single" w:sz="4" w:space="0" w:color="auto"/>
              <w:left w:val="single" w:sz="4" w:space="0" w:color="auto"/>
              <w:bottom w:val="single" w:sz="4" w:space="0" w:color="auto"/>
              <w:right w:val="single" w:sz="4" w:space="0" w:color="auto"/>
            </w:tcBorders>
          </w:tcPr>
          <w:p w14:paraId="1813AFA5" w14:textId="77777777" w:rsidR="00A55155" w:rsidRDefault="00A55155" w:rsidP="002C738D">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6461339"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95C5A16"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6F8B271" w14:textId="77777777" w:rsidR="00A55155" w:rsidRDefault="00A55155" w:rsidP="002C738D">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14:paraId="7DE27895" w14:textId="77777777" w:rsidR="00A55155" w:rsidRDefault="00A55155" w:rsidP="002C738D">
            <w:pPr>
              <w:pStyle w:val="TAL"/>
              <w:rPr>
                <w:kern w:val="2"/>
                <w:szCs w:val="22"/>
              </w:rPr>
            </w:pPr>
          </w:p>
        </w:tc>
      </w:tr>
      <w:tr w:rsidR="00A55155" w14:paraId="31CD61BE"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447685BB" w14:textId="77777777" w:rsidR="00A55155" w:rsidRDefault="00A55155" w:rsidP="002C738D">
            <w:pPr>
              <w:pStyle w:val="TAL"/>
              <w:rPr>
                <w:kern w:val="2"/>
                <w:szCs w:val="22"/>
              </w:rPr>
            </w:pPr>
            <w:r>
              <w:rPr>
                <w:kern w:val="2"/>
                <w:szCs w:val="22"/>
              </w:rPr>
              <w:t>asProf</w:t>
            </w:r>
          </w:p>
        </w:tc>
        <w:tc>
          <w:tcPr>
            <w:tcW w:w="1006" w:type="dxa"/>
            <w:tcBorders>
              <w:top w:val="single" w:sz="4" w:space="0" w:color="auto"/>
              <w:left w:val="single" w:sz="4" w:space="0" w:color="auto"/>
              <w:bottom w:val="single" w:sz="4" w:space="0" w:color="auto"/>
              <w:right w:val="single" w:sz="4" w:space="0" w:color="auto"/>
            </w:tcBorders>
          </w:tcPr>
          <w:p w14:paraId="11F52948" w14:textId="77777777" w:rsidR="00A55155" w:rsidRDefault="00A55155" w:rsidP="002C738D">
            <w:pPr>
              <w:pStyle w:val="TAL"/>
              <w:rPr>
                <w:kern w:val="2"/>
                <w:szCs w:val="22"/>
              </w:rPr>
            </w:pPr>
            <w:r>
              <w:rPr>
                <w:kern w:val="2"/>
                <w:szCs w:val="22"/>
              </w:rPr>
              <w:t>ASProfile</w:t>
            </w:r>
          </w:p>
        </w:tc>
        <w:tc>
          <w:tcPr>
            <w:tcW w:w="425" w:type="dxa"/>
            <w:tcBorders>
              <w:top w:val="single" w:sz="4" w:space="0" w:color="auto"/>
              <w:left w:val="single" w:sz="4" w:space="0" w:color="auto"/>
              <w:bottom w:val="single" w:sz="4" w:space="0" w:color="auto"/>
              <w:right w:val="single" w:sz="4" w:space="0" w:color="auto"/>
            </w:tcBorders>
          </w:tcPr>
          <w:p w14:paraId="053D7A8A"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292A945"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F748B30" w14:textId="77777777" w:rsidR="00A55155" w:rsidRDefault="00A55155" w:rsidP="002C738D">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14:paraId="650CA972" w14:textId="77777777" w:rsidR="00A55155" w:rsidRDefault="00A55155" w:rsidP="002C738D">
            <w:pPr>
              <w:pStyle w:val="TAL"/>
              <w:rPr>
                <w:kern w:val="2"/>
                <w:szCs w:val="22"/>
              </w:rPr>
            </w:pPr>
          </w:p>
        </w:tc>
      </w:tr>
    </w:tbl>
    <w:p w14:paraId="2F2B7C02" w14:textId="77777777" w:rsidR="00A55155" w:rsidRDefault="00A55155" w:rsidP="00A55155">
      <w:pPr>
        <w:rPr>
          <w:lang w:eastAsia="zh-CN"/>
        </w:rPr>
      </w:pPr>
    </w:p>
    <w:p w14:paraId="3241253B" w14:textId="77777777" w:rsidR="00A55155" w:rsidRDefault="00A55155" w:rsidP="00A55155">
      <w:pPr>
        <w:pStyle w:val="EditorsNote"/>
        <w:rPr>
          <w:lang w:eastAsia="zh-CN"/>
        </w:rPr>
      </w:pPr>
      <w:r>
        <w:rPr>
          <w:lang w:eastAsia="zh-CN"/>
        </w:rPr>
        <w:t>Editor's Note:</w:t>
      </w:r>
      <w:r>
        <w:rPr>
          <w:lang w:eastAsia="zh-CN"/>
        </w:rPr>
        <w:tab/>
        <w:t>The data model to be updated with security credentials information, based on security aspects defined by SA3.</w:t>
      </w:r>
    </w:p>
    <w:p w14:paraId="083E0D5F" w14:textId="77777777" w:rsidR="00A55155" w:rsidRDefault="00A55155" w:rsidP="00A55155">
      <w:pPr>
        <w:pStyle w:val="Heading5"/>
        <w:rPr>
          <w:lang w:eastAsia="zh-CN"/>
        </w:rPr>
      </w:pPr>
      <w:bookmarkStart w:id="834" w:name="_Toc89422588"/>
      <w:bookmarkStart w:id="835" w:name="_Toc89425373"/>
      <w:r>
        <w:rPr>
          <w:lang w:eastAsia="zh-CN"/>
        </w:rPr>
        <w:t>8.1.5.2.3</w:t>
      </w:r>
      <w:r>
        <w:rPr>
          <w:lang w:eastAsia="zh-CN"/>
        </w:rPr>
        <w:tab/>
        <w:t xml:space="preserve">Type: </w:t>
      </w:r>
      <w:r>
        <w:t>ASRegistrationA</w:t>
      </w:r>
      <w:r>
        <w:rPr>
          <w:rFonts w:hint="eastAsia"/>
          <w:lang w:eastAsia="zh-CN"/>
        </w:rPr>
        <w:t>ck</w:t>
      </w:r>
      <w:bookmarkEnd w:id="834"/>
      <w:bookmarkEnd w:id="835"/>
    </w:p>
    <w:p w14:paraId="4F93AD2F" w14:textId="77777777" w:rsidR="00A55155" w:rsidRDefault="00A55155" w:rsidP="00A55155">
      <w:pPr>
        <w:rPr>
          <w:lang w:eastAsia="zh-CN"/>
        </w:rPr>
      </w:pPr>
    </w:p>
    <w:p w14:paraId="6F67BC56" w14:textId="77777777" w:rsidR="00A55155" w:rsidRDefault="00A55155" w:rsidP="00A55155">
      <w:pPr>
        <w:pStyle w:val="TH"/>
      </w:pPr>
      <w:r>
        <w:t>Table 8.1.5.2.3-1: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55155" w14:paraId="16CBE27F"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9B12E64" w14:textId="77777777" w:rsidR="00A55155" w:rsidRDefault="00A55155" w:rsidP="002C738D">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D4DBBF9" w14:textId="77777777" w:rsidR="00A55155" w:rsidRDefault="00A55155" w:rsidP="002C738D">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A310CDC" w14:textId="77777777" w:rsidR="00A55155" w:rsidRDefault="00A55155" w:rsidP="002C738D">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6C71FC0" w14:textId="77777777" w:rsidR="00A55155" w:rsidRDefault="00A55155" w:rsidP="002C738D">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019DBB2" w14:textId="77777777" w:rsidR="00A55155" w:rsidRDefault="00A55155" w:rsidP="002C738D">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B0E186C" w14:textId="77777777" w:rsidR="00A55155" w:rsidRDefault="00A55155" w:rsidP="002C738D">
            <w:pPr>
              <w:pStyle w:val="TAH"/>
              <w:rPr>
                <w:kern w:val="2"/>
                <w:szCs w:val="22"/>
              </w:rPr>
            </w:pPr>
            <w:r>
              <w:rPr>
                <w:kern w:val="2"/>
                <w:szCs w:val="22"/>
              </w:rPr>
              <w:t>Applicability</w:t>
            </w:r>
          </w:p>
        </w:tc>
      </w:tr>
      <w:tr w:rsidR="00A55155" w14:paraId="6E1FE4D2"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26BCCDF9" w14:textId="77777777" w:rsidR="00A55155" w:rsidRDefault="00A55155" w:rsidP="002C738D">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14:paraId="343686E6" w14:textId="77777777" w:rsidR="00A55155" w:rsidRDefault="00A55155" w:rsidP="002C738D">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2AE1FD4C" w14:textId="77777777" w:rsidR="00A55155" w:rsidRDefault="00A55155" w:rsidP="002C738D">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3ABF1AFC" w14:textId="77777777" w:rsidR="00A55155" w:rsidRDefault="00A55155" w:rsidP="002C738D">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507B0F3C" w14:textId="77777777" w:rsidR="00A55155" w:rsidRDefault="00A55155" w:rsidP="002C738D">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14:paraId="1C045AE6" w14:textId="77777777" w:rsidR="00A55155" w:rsidRDefault="00A55155" w:rsidP="002C738D">
            <w:pPr>
              <w:pStyle w:val="TAL"/>
              <w:rPr>
                <w:kern w:val="2"/>
                <w:szCs w:val="22"/>
              </w:rPr>
            </w:pPr>
          </w:p>
        </w:tc>
      </w:tr>
      <w:tr w:rsidR="00A55155" w14:paraId="12ED8CE1"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589A4021" w14:textId="77777777" w:rsidR="00A55155" w:rsidRDefault="00A55155" w:rsidP="002C738D">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14:paraId="309B04EF" w14:textId="77777777" w:rsidR="00A55155" w:rsidRDefault="00A55155" w:rsidP="002C738D">
            <w:pPr>
              <w:pStyle w:val="TAL"/>
              <w:rPr>
                <w:kern w:val="2"/>
                <w:szCs w:val="22"/>
              </w:rPr>
            </w:pPr>
            <w:r>
              <w:rPr>
                <w:kern w:val="2"/>
                <w:szCs w:val="22"/>
              </w:rPr>
              <w:t>ProblemDetails</w:t>
            </w:r>
          </w:p>
        </w:tc>
        <w:tc>
          <w:tcPr>
            <w:tcW w:w="425" w:type="dxa"/>
            <w:tcBorders>
              <w:top w:val="single" w:sz="4" w:space="0" w:color="auto"/>
              <w:left w:val="single" w:sz="4" w:space="0" w:color="auto"/>
              <w:bottom w:val="single" w:sz="4" w:space="0" w:color="auto"/>
              <w:right w:val="single" w:sz="4" w:space="0" w:color="auto"/>
            </w:tcBorders>
          </w:tcPr>
          <w:p w14:paraId="46192196" w14:textId="77777777" w:rsidR="00A55155" w:rsidRDefault="00A55155" w:rsidP="002C738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D2A4C63" w14:textId="77777777" w:rsidR="00A55155" w:rsidRDefault="00A55155" w:rsidP="002C738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6AC14415" w14:textId="77777777" w:rsidR="00A55155" w:rsidRDefault="00A55155" w:rsidP="002C738D">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14:paraId="135DDCD5" w14:textId="77777777" w:rsidR="00A55155" w:rsidRDefault="00A55155" w:rsidP="002C738D">
            <w:pPr>
              <w:pStyle w:val="TAL"/>
              <w:rPr>
                <w:kern w:val="2"/>
                <w:szCs w:val="22"/>
              </w:rPr>
            </w:pPr>
          </w:p>
        </w:tc>
      </w:tr>
    </w:tbl>
    <w:p w14:paraId="3E4261BD" w14:textId="77777777" w:rsidR="00A55155" w:rsidRDefault="00A55155" w:rsidP="00A55155">
      <w:pPr>
        <w:rPr>
          <w:lang w:eastAsia="zh-CN"/>
        </w:rPr>
      </w:pPr>
    </w:p>
    <w:p w14:paraId="13AC6CE0" w14:textId="77777777" w:rsidR="00A55155" w:rsidRDefault="00A55155" w:rsidP="00A55155">
      <w:pPr>
        <w:rPr>
          <w:lang w:eastAsia="zh-CN"/>
        </w:rPr>
      </w:pPr>
    </w:p>
    <w:p w14:paraId="58D97F5A" w14:textId="77777777" w:rsidR="00A55155" w:rsidRDefault="00A55155" w:rsidP="00A55155">
      <w:pPr>
        <w:pStyle w:val="Heading5"/>
        <w:rPr>
          <w:lang w:eastAsia="zh-CN"/>
        </w:rPr>
      </w:pPr>
      <w:bookmarkStart w:id="836" w:name="_Toc81332276"/>
      <w:bookmarkStart w:id="837" w:name="_Toc89422589"/>
      <w:bookmarkStart w:id="838" w:name="_Toc89425374"/>
      <w:r>
        <w:rPr>
          <w:lang w:eastAsia="zh-CN"/>
        </w:rPr>
        <w:lastRenderedPageBreak/>
        <w:t>8.1.5.2.4</w:t>
      </w:r>
      <w:r>
        <w:rPr>
          <w:lang w:eastAsia="zh-CN"/>
        </w:rPr>
        <w:tab/>
        <w:t>Type: ASProfile</w:t>
      </w:r>
      <w:bookmarkEnd w:id="836"/>
      <w:bookmarkEnd w:id="837"/>
      <w:bookmarkEnd w:id="838"/>
    </w:p>
    <w:p w14:paraId="2AF77F75" w14:textId="77777777" w:rsidR="00A55155" w:rsidRDefault="00A55155" w:rsidP="00A55155">
      <w:pPr>
        <w:pStyle w:val="TH"/>
      </w:pPr>
      <w:r>
        <w:t>Table 8.1.5.2.4-1: Definition of type 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55155" w14:paraId="1E14C992"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3E16439" w14:textId="77777777" w:rsidR="00A55155" w:rsidRDefault="00A55155" w:rsidP="002C738D">
            <w:pPr>
              <w:pStyle w:val="TAH"/>
              <w:rPr>
                <w:kern w:val="2"/>
                <w:szCs w:val="22"/>
              </w:rPr>
            </w:pPr>
            <w:r>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14:paraId="28CECBCE" w14:textId="77777777" w:rsidR="00A55155" w:rsidRDefault="00A55155" w:rsidP="002C738D">
            <w:pPr>
              <w:pStyle w:val="TAH"/>
              <w:rPr>
                <w:kern w:val="2"/>
                <w:szCs w:val="22"/>
              </w:rPr>
            </w:pPr>
            <w:r>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14:paraId="206D634C" w14:textId="77777777" w:rsidR="00A55155" w:rsidRDefault="00A55155" w:rsidP="002C738D">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871CB3" w14:textId="77777777" w:rsidR="00A55155" w:rsidRDefault="00A55155" w:rsidP="002C738D">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D64BA73" w14:textId="77777777" w:rsidR="00A55155" w:rsidRDefault="00A55155" w:rsidP="002C738D">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5182D4" w14:textId="77777777" w:rsidR="00A55155" w:rsidRDefault="00A55155" w:rsidP="002C738D">
            <w:pPr>
              <w:pStyle w:val="TAH"/>
              <w:rPr>
                <w:kern w:val="2"/>
                <w:szCs w:val="22"/>
              </w:rPr>
            </w:pPr>
            <w:r>
              <w:rPr>
                <w:kern w:val="2"/>
                <w:szCs w:val="22"/>
              </w:rPr>
              <w:t>Applicability</w:t>
            </w:r>
          </w:p>
        </w:tc>
      </w:tr>
      <w:tr w:rsidR="00A55155" w14:paraId="7093C00E"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1E85B59E" w14:textId="77777777" w:rsidR="00A55155" w:rsidRDefault="00A55155" w:rsidP="002C738D">
            <w:pPr>
              <w:pStyle w:val="TAL"/>
              <w:rPr>
                <w:kern w:val="2"/>
                <w:szCs w:val="22"/>
              </w:rPr>
            </w:pPr>
            <w:r>
              <w:rPr>
                <w:kern w:val="2"/>
                <w:szCs w:val="22"/>
              </w:rPr>
              <w:t>appName</w:t>
            </w:r>
          </w:p>
        </w:tc>
        <w:tc>
          <w:tcPr>
            <w:tcW w:w="1117" w:type="dxa"/>
            <w:tcBorders>
              <w:top w:val="single" w:sz="4" w:space="0" w:color="auto"/>
              <w:left w:val="single" w:sz="4" w:space="0" w:color="auto"/>
              <w:bottom w:val="single" w:sz="4" w:space="0" w:color="auto"/>
              <w:right w:val="single" w:sz="4" w:space="0" w:color="auto"/>
            </w:tcBorders>
          </w:tcPr>
          <w:p w14:paraId="0A951E22" w14:textId="77777777" w:rsidR="00A55155" w:rsidRDefault="00A55155" w:rsidP="002C738D">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14:paraId="15B1A684"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5B4DD737" w14:textId="77777777" w:rsidR="00A55155" w:rsidRDefault="00A55155" w:rsidP="002C738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54463AD6" w14:textId="77777777" w:rsidR="00A55155" w:rsidRDefault="00A55155" w:rsidP="002C738D">
            <w:pPr>
              <w:pStyle w:val="TAL"/>
              <w:rPr>
                <w:kern w:val="2"/>
                <w:szCs w:val="22"/>
              </w:rPr>
            </w:pPr>
            <w:r>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14:paraId="254C0620" w14:textId="77777777" w:rsidR="00A55155" w:rsidRDefault="00A55155" w:rsidP="002C738D">
            <w:pPr>
              <w:pStyle w:val="TAL"/>
              <w:rPr>
                <w:kern w:val="2"/>
                <w:szCs w:val="22"/>
              </w:rPr>
            </w:pPr>
          </w:p>
        </w:tc>
      </w:tr>
      <w:tr w:rsidR="00A55155" w14:paraId="5CFD665C"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6F3BCF65" w14:textId="77777777" w:rsidR="00A55155" w:rsidRDefault="00A55155" w:rsidP="002C738D">
            <w:pPr>
              <w:pStyle w:val="TAL"/>
              <w:rPr>
                <w:kern w:val="2"/>
                <w:szCs w:val="22"/>
              </w:rPr>
            </w:pPr>
            <w:r>
              <w:rPr>
                <w:kern w:val="2"/>
                <w:szCs w:val="22"/>
              </w:rPr>
              <w:t>appProvider</w:t>
            </w:r>
          </w:p>
        </w:tc>
        <w:tc>
          <w:tcPr>
            <w:tcW w:w="1117" w:type="dxa"/>
            <w:tcBorders>
              <w:top w:val="single" w:sz="4" w:space="0" w:color="auto"/>
              <w:left w:val="single" w:sz="4" w:space="0" w:color="auto"/>
              <w:bottom w:val="single" w:sz="4" w:space="0" w:color="auto"/>
              <w:right w:val="single" w:sz="4" w:space="0" w:color="auto"/>
            </w:tcBorders>
          </w:tcPr>
          <w:p w14:paraId="64904EB3" w14:textId="77777777" w:rsidR="00A55155" w:rsidRDefault="00A55155" w:rsidP="002C738D">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14:paraId="0F28105B"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F08390C" w14:textId="77777777" w:rsidR="00A55155" w:rsidRDefault="00A55155" w:rsidP="002C738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81277F" w14:textId="77777777" w:rsidR="00A55155" w:rsidRDefault="00A55155" w:rsidP="002C738D">
            <w:pPr>
              <w:pStyle w:val="TAL"/>
              <w:rPr>
                <w:kern w:val="2"/>
                <w:szCs w:val="22"/>
              </w:rPr>
            </w:pPr>
            <w:r>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14:paraId="7AD51E6E" w14:textId="77777777" w:rsidR="00A55155" w:rsidRDefault="00A55155" w:rsidP="002C738D">
            <w:pPr>
              <w:pStyle w:val="TAL"/>
              <w:rPr>
                <w:kern w:val="2"/>
                <w:szCs w:val="22"/>
              </w:rPr>
            </w:pPr>
          </w:p>
        </w:tc>
      </w:tr>
      <w:tr w:rsidR="00A55155" w14:paraId="5581720D"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004CAFC4" w14:textId="77777777" w:rsidR="00A55155" w:rsidRDefault="00A55155" w:rsidP="002C738D">
            <w:pPr>
              <w:pStyle w:val="TAL"/>
              <w:rPr>
                <w:kern w:val="2"/>
                <w:szCs w:val="22"/>
              </w:rPr>
            </w:pPr>
            <w:r>
              <w:rPr>
                <w:kern w:val="2"/>
                <w:szCs w:val="22"/>
              </w:rPr>
              <w:t>appSenario</w:t>
            </w:r>
          </w:p>
        </w:tc>
        <w:tc>
          <w:tcPr>
            <w:tcW w:w="1117" w:type="dxa"/>
            <w:tcBorders>
              <w:top w:val="single" w:sz="4" w:space="0" w:color="auto"/>
              <w:left w:val="single" w:sz="4" w:space="0" w:color="auto"/>
              <w:bottom w:val="single" w:sz="4" w:space="0" w:color="auto"/>
              <w:right w:val="single" w:sz="4" w:space="0" w:color="auto"/>
            </w:tcBorders>
          </w:tcPr>
          <w:p w14:paraId="18FFAB9A" w14:textId="77777777" w:rsidR="00A55155" w:rsidRDefault="00A55155" w:rsidP="002C738D">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14:paraId="2366EBAB"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3E6BD439" w14:textId="77777777" w:rsidR="00A55155" w:rsidRDefault="00A55155" w:rsidP="002C738D">
            <w:pPr>
              <w:pStyle w:val="TAL"/>
              <w:rPr>
                <w:kern w:val="2"/>
                <w:szCs w:val="22"/>
              </w:rPr>
            </w:pPr>
            <w:r>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14:paraId="49B9573D" w14:textId="77777777" w:rsidR="00A55155" w:rsidRDefault="00A55155" w:rsidP="002C738D">
            <w:pPr>
              <w:pStyle w:val="TAL"/>
              <w:rPr>
                <w:kern w:val="2"/>
                <w:szCs w:val="22"/>
              </w:rPr>
            </w:pPr>
            <w:r>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14:paraId="66549267" w14:textId="77777777" w:rsidR="00A55155" w:rsidRDefault="00A55155" w:rsidP="002C738D">
            <w:pPr>
              <w:pStyle w:val="TAL"/>
              <w:rPr>
                <w:kern w:val="2"/>
                <w:szCs w:val="22"/>
              </w:rPr>
            </w:pPr>
          </w:p>
        </w:tc>
      </w:tr>
      <w:tr w:rsidR="00A55155" w14:paraId="7B67FF36"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6201477E" w14:textId="77777777" w:rsidR="00A55155" w:rsidRDefault="00A55155" w:rsidP="002C738D">
            <w:pPr>
              <w:pStyle w:val="TAL"/>
              <w:rPr>
                <w:kern w:val="2"/>
                <w:szCs w:val="22"/>
              </w:rPr>
            </w:pPr>
            <w:r>
              <w:rPr>
                <w:kern w:val="2"/>
                <w:szCs w:val="22"/>
              </w:rPr>
              <w:t>appC</w:t>
            </w:r>
            <w:r>
              <w:rPr>
                <w:rFonts w:hint="eastAsia"/>
                <w:kern w:val="2"/>
                <w:szCs w:val="22"/>
                <w:lang w:eastAsia="zh-CN"/>
              </w:rPr>
              <w:t>ate</w:t>
            </w:r>
            <w:r>
              <w:rPr>
                <w:kern w:val="2"/>
                <w:szCs w:val="22"/>
              </w:rPr>
              <w:t>gory</w:t>
            </w:r>
          </w:p>
        </w:tc>
        <w:tc>
          <w:tcPr>
            <w:tcW w:w="1117" w:type="dxa"/>
            <w:tcBorders>
              <w:top w:val="single" w:sz="4" w:space="0" w:color="auto"/>
              <w:left w:val="single" w:sz="4" w:space="0" w:color="auto"/>
              <w:bottom w:val="single" w:sz="4" w:space="0" w:color="auto"/>
              <w:right w:val="single" w:sz="4" w:space="0" w:color="auto"/>
            </w:tcBorders>
          </w:tcPr>
          <w:p w14:paraId="6620A6C1" w14:textId="77777777" w:rsidR="00A55155" w:rsidRDefault="00A55155" w:rsidP="002C738D">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14:paraId="0DAA2F3B"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54E29A3D"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443EBA8" w14:textId="77777777" w:rsidR="00A55155" w:rsidRDefault="00A55155" w:rsidP="002C738D">
            <w:pPr>
              <w:pStyle w:val="TAL"/>
              <w:rPr>
                <w:kern w:val="2"/>
                <w:szCs w:val="22"/>
              </w:rPr>
            </w:pPr>
            <w:r>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14:paraId="0CB4492D" w14:textId="77777777" w:rsidR="00A55155" w:rsidRDefault="00A55155" w:rsidP="002C738D">
            <w:pPr>
              <w:pStyle w:val="TAL"/>
              <w:rPr>
                <w:kern w:val="2"/>
                <w:szCs w:val="22"/>
              </w:rPr>
            </w:pPr>
          </w:p>
        </w:tc>
      </w:tr>
      <w:tr w:rsidR="00A55155" w14:paraId="12E01744"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5FB6BFD7" w14:textId="77777777" w:rsidR="00A55155" w:rsidRDefault="00A55155" w:rsidP="002C738D">
            <w:pPr>
              <w:pStyle w:val="TAL"/>
              <w:rPr>
                <w:kern w:val="2"/>
                <w:szCs w:val="22"/>
              </w:rPr>
            </w:pPr>
            <w:r>
              <w:rPr>
                <w:kern w:val="2"/>
                <w:szCs w:val="22"/>
              </w:rPr>
              <w:t>status</w:t>
            </w:r>
          </w:p>
        </w:tc>
        <w:tc>
          <w:tcPr>
            <w:tcW w:w="1117" w:type="dxa"/>
            <w:tcBorders>
              <w:top w:val="single" w:sz="4" w:space="0" w:color="auto"/>
              <w:left w:val="single" w:sz="4" w:space="0" w:color="auto"/>
              <w:bottom w:val="single" w:sz="4" w:space="0" w:color="auto"/>
              <w:right w:val="single" w:sz="4" w:space="0" w:color="auto"/>
            </w:tcBorders>
          </w:tcPr>
          <w:p w14:paraId="00EA7373" w14:textId="77777777" w:rsidR="00A55155" w:rsidRDefault="00A55155" w:rsidP="002C738D">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14:paraId="3D5BBC2C"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34EC313"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7F9E5BBB" w14:textId="77777777" w:rsidR="00A55155" w:rsidRDefault="00A55155" w:rsidP="002C738D">
            <w:pPr>
              <w:pStyle w:val="TAL"/>
              <w:rPr>
                <w:kern w:val="2"/>
                <w:szCs w:val="22"/>
              </w:rPr>
            </w:pPr>
            <w:r>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79321F1A" w14:textId="77777777" w:rsidR="00A55155" w:rsidRDefault="00A55155" w:rsidP="002C738D">
            <w:pPr>
              <w:pStyle w:val="TAL"/>
              <w:rPr>
                <w:kern w:val="2"/>
                <w:szCs w:val="22"/>
              </w:rPr>
            </w:pPr>
          </w:p>
        </w:tc>
      </w:tr>
    </w:tbl>
    <w:p w14:paraId="1D32E33F" w14:textId="77777777" w:rsidR="00A55155" w:rsidRDefault="00A55155" w:rsidP="00A55155">
      <w:pPr>
        <w:rPr>
          <w:lang w:eastAsia="zh-CN"/>
        </w:rPr>
      </w:pPr>
      <w:bookmarkStart w:id="839" w:name="_Toc81332280"/>
      <w:bookmarkStart w:id="840" w:name="_Toc89422590"/>
      <w:bookmarkStart w:id="841" w:name="_Toc89425375"/>
    </w:p>
    <w:p w14:paraId="39E9580E" w14:textId="7A6C0619" w:rsidR="00A55155" w:rsidRDefault="00A55155" w:rsidP="00A55155">
      <w:pPr>
        <w:pStyle w:val="Heading4"/>
        <w:rPr>
          <w:lang w:eastAsia="zh-CN"/>
        </w:rPr>
      </w:pPr>
      <w:r>
        <w:rPr>
          <w:lang w:eastAsia="zh-CN"/>
        </w:rPr>
        <w:t>8.1.5.3</w:t>
      </w:r>
      <w:r>
        <w:rPr>
          <w:lang w:eastAsia="zh-CN"/>
        </w:rPr>
        <w:tab/>
        <w:t>Simple data types and enumerations</w:t>
      </w:r>
      <w:bookmarkEnd w:id="839"/>
      <w:bookmarkEnd w:id="840"/>
      <w:bookmarkEnd w:id="841"/>
    </w:p>
    <w:p w14:paraId="47E3EE72" w14:textId="77777777" w:rsidR="00A55155" w:rsidRDefault="00A55155" w:rsidP="00A55155">
      <w:pPr>
        <w:rPr>
          <w:lang w:eastAsia="zh-CN"/>
        </w:rPr>
      </w:pPr>
      <w:r>
        <w:rPr>
          <w:lang w:eastAsia="zh-CN"/>
        </w:rPr>
        <w:t>None.</w:t>
      </w:r>
    </w:p>
    <w:p w14:paraId="0E3F71B2" w14:textId="77777777" w:rsidR="00A55155" w:rsidRDefault="00A55155" w:rsidP="00A55155">
      <w:pPr>
        <w:pStyle w:val="Heading3"/>
      </w:pPr>
      <w:bookmarkStart w:id="842" w:name="_Toc83768363"/>
      <w:bookmarkStart w:id="843" w:name="_Toc89422591"/>
      <w:bookmarkStart w:id="844" w:name="_Toc89425376"/>
      <w:r>
        <w:rPr>
          <w:rFonts w:hint="eastAsia"/>
          <w:lang w:eastAsia="zh-CN"/>
        </w:rPr>
        <w:t>8</w:t>
      </w:r>
      <w:r>
        <w:t>.1.6</w:t>
      </w:r>
      <w:r>
        <w:tab/>
        <w:t>Error Handling</w:t>
      </w:r>
      <w:bookmarkEnd w:id="842"/>
      <w:bookmarkEnd w:id="843"/>
      <w:bookmarkEnd w:id="844"/>
    </w:p>
    <w:p w14:paraId="32F96AD1" w14:textId="77777777" w:rsidR="00A55155" w:rsidRDefault="00A55155" w:rsidP="00A55155">
      <w:r>
        <w:t>General error responses will be defined in clause 7.7.</w:t>
      </w:r>
    </w:p>
    <w:p w14:paraId="2583B3C3" w14:textId="77777777" w:rsidR="00A55155" w:rsidRDefault="00A55155" w:rsidP="00A55155">
      <w:pPr>
        <w:pStyle w:val="Heading3"/>
      </w:pPr>
      <w:bookmarkStart w:id="845" w:name="_Toc83768364"/>
      <w:bookmarkStart w:id="846" w:name="_Toc89422592"/>
      <w:bookmarkStart w:id="847" w:name="_Toc89425377"/>
      <w:r>
        <w:rPr>
          <w:rFonts w:hint="eastAsia"/>
          <w:lang w:eastAsia="zh-CN"/>
        </w:rPr>
        <w:t>8</w:t>
      </w:r>
      <w:r>
        <w:t>.1.7</w:t>
      </w:r>
      <w:r>
        <w:tab/>
        <w:t>Feature negotiation</w:t>
      </w:r>
      <w:bookmarkEnd w:id="845"/>
      <w:bookmarkEnd w:id="846"/>
      <w:bookmarkEnd w:id="847"/>
    </w:p>
    <w:p w14:paraId="4893FF87" w14:textId="77777777" w:rsidR="00A55155" w:rsidRDefault="00A55155" w:rsidP="00A55155">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14:paraId="70BEC704" w14:textId="77777777" w:rsidR="00A55155" w:rsidRDefault="00A55155" w:rsidP="00A55155">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55155" w14:paraId="402E4CBE" w14:textId="77777777" w:rsidTr="002C738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61E5D0A6" w14:textId="77777777" w:rsidR="00A55155" w:rsidRDefault="00A55155" w:rsidP="002C738D">
            <w:pPr>
              <w:pStyle w:val="TAH"/>
              <w:rPr>
                <w:kern w:val="2"/>
                <w:szCs w:val="22"/>
              </w:rPr>
            </w:pPr>
            <w:r>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4882553C" w14:textId="77777777" w:rsidR="00A55155" w:rsidRDefault="00A55155" w:rsidP="002C738D">
            <w:pPr>
              <w:pStyle w:val="TAH"/>
              <w:rPr>
                <w:kern w:val="2"/>
                <w:szCs w:val="22"/>
              </w:rPr>
            </w:pPr>
            <w:r>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4B0CABF9" w14:textId="77777777" w:rsidR="00A55155" w:rsidRDefault="00A55155" w:rsidP="002C738D">
            <w:pPr>
              <w:pStyle w:val="TAH"/>
              <w:rPr>
                <w:kern w:val="2"/>
                <w:szCs w:val="22"/>
              </w:rPr>
            </w:pPr>
            <w:r>
              <w:rPr>
                <w:kern w:val="2"/>
                <w:szCs w:val="22"/>
              </w:rPr>
              <w:t>Description</w:t>
            </w:r>
          </w:p>
        </w:tc>
      </w:tr>
      <w:tr w:rsidR="00A55155" w14:paraId="46026CB8" w14:textId="77777777" w:rsidTr="002C738D">
        <w:trPr>
          <w:jc w:val="center"/>
        </w:trPr>
        <w:tc>
          <w:tcPr>
            <w:tcW w:w="1529" w:type="dxa"/>
            <w:tcBorders>
              <w:top w:val="single" w:sz="4" w:space="0" w:color="auto"/>
              <w:left w:val="single" w:sz="4" w:space="0" w:color="auto"/>
              <w:bottom w:val="single" w:sz="4" w:space="0" w:color="auto"/>
              <w:right w:val="single" w:sz="4" w:space="0" w:color="auto"/>
            </w:tcBorders>
          </w:tcPr>
          <w:p w14:paraId="4B42F455" w14:textId="77777777" w:rsidR="00A55155" w:rsidRDefault="00A55155" w:rsidP="002C738D">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14:paraId="62A43C84" w14:textId="77777777" w:rsidR="00A55155" w:rsidRDefault="00A55155" w:rsidP="002C738D">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14:paraId="51B27369" w14:textId="77777777" w:rsidR="00A55155" w:rsidRDefault="00A55155" w:rsidP="002C738D">
            <w:pPr>
              <w:pStyle w:val="TAL"/>
              <w:rPr>
                <w:kern w:val="2"/>
                <w:szCs w:val="22"/>
              </w:rPr>
            </w:pPr>
          </w:p>
        </w:tc>
      </w:tr>
    </w:tbl>
    <w:p w14:paraId="6611A60F" w14:textId="77777777" w:rsidR="00A55155" w:rsidRDefault="00A55155" w:rsidP="00A55155">
      <w:pPr>
        <w:rPr>
          <w:lang w:eastAsia="zh-CN"/>
        </w:rPr>
      </w:pPr>
    </w:p>
    <w:p w14:paraId="4E1C77C6" w14:textId="77777777" w:rsidR="00A55155" w:rsidRDefault="00A55155" w:rsidP="00A55155">
      <w:pPr>
        <w:pStyle w:val="Heading2"/>
        <w:rPr>
          <w:lang w:eastAsia="zh-CN"/>
        </w:rPr>
      </w:pPr>
      <w:bookmarkStart w:id="848" w:name="_Toc83768365"/>
      <w:bookmarkStart w:id="849" w:name="_Toc89422593"/>
      <w:bookmarkStart w:id="850" w:name="_Toc89425378"/>
      <w:r>
        <w:rPr>
          <w:rFonts w:hint="eastAsia"/>
          <w:lang w:eastAsia="zh-CN"/>
        </w:rPr>
        <w:t>8.2</w:t>
      </w:r>
      <w:r>
        <w:rPr>
          <w:rFonts w:hint="eastAsia"/>
          <w:lang w:eastAsia="zh-CN"/>
        </w:rPr>
        <w:tab/>
        <w:t>MSGS_MSGDelivery API</w:t>
      </w:r>
      <w:bookmarkEnd w:id="848"/>
      <w:bookmarkEnd w:id="849"/>
      <w:bookmarkEnd w:id="850"/>
    </w:p>
    <w:p w14:paraId="352BB71B" w14:textId="77777777" w:rsidR="00A55155" w:rsidRDefault="00A55155" w:rsidP="00A55155">
      <w:pPr>
        <w:pStyle w:val="Heading3"/>
      </w:pPr>
      <w:bookmarkStart w:id="851" w:name="_Toc83768366"/>
      <w:bookmarkStart w:id="852" w:name="_Toc89422594"/>
      <w:bookmarkStart w:id="853" w:name="_Toc89425379"/>
      <w:r>
        <w:rPr>
          <w:rFonts w:hint="eastAsia"/>
          <w:lang w:eastAsia="zh-CN"/>
        </w:rPr>
        <w:t>8</w:t>
      </w:r>
      <w:r>
        <w:t>.</w:t>
      </w:r>
      <w:r>
        <w:rPr>
          <w:rFonts w:hint="eastAsia"/>
          <w:lang w:eastAsia="zh-CN"/>
        </w:rPr>
        <w:t>2</w:t>
      </w:r>
      <w:r>
        <w:t>.1</w:t>
      </w:r>
      <w:r>
        <w:tab/>
        <w:t>API URI</w:t>
      </w:r>
      <w:bookmarkEnd w:id="851"/>
      <w:bookmarkEnd w:id="852"/>
      <w:bookmarkEnd w:id="853"/>
    </w:p>
    <w:p w14:paraId="691C47EB" w14:textId="77777777" w:rsidR="00A55155" w:rsidRDefault="00A55155" w:rsidP="00A55155">
      <w:pPr>
        <w:rPr>
          <w:lang w:eastAsia="zh-CN"/>
        </w:rPr>
      </w:pPr>
      <w:r>
        <w:rPr>
          <w:lang w:eastAsia="zh-CN"/>
        </w:rPr>
        <w:t>The MSGS_MSGDelivery service shall use the MSGS_MSGDelivery API, The MSGS_MSGDelivery API corresponding to Mm5s APIs as defined in in 3GPP TS 23.554 [2].</w:t>
      </w:r>
    </w:p>
    <w:p w14:paraId="7CFFFCA7" w14:textId="77777777" w:rsidR="00A55155" w:rsidRDefault="00A55155" w:rsidP="00A55155">
      <w:pPr>
        <w:rPr>
          <w:lang w:eastAsia="zh-CN"/>
        </w:rPr>
      </w:pPr>
      <w:r>
        <w:rPr>
          <w:lang w:eastAsia="zh-CN"/>
        </w:rPr>
        <w:t xml:space="preserve">The request URIs used in HTTP requests from the Message Gateway (on behalf of Legacy 3GPP UE or Non-3GPP UE) or the Application Server towards the </w:t>
      </w:r>
      <w:r>
        <w:rPr>
          <w:lang w:val="en-US" w:eastAsia="zh-CN"/>
        </w:rPr>
        <w:t>MSGin5G Server</w:t>
      </w:r>
      <w:r>
        <w:rPr>
          <w:lang w:eastAsia="zh-CN"/>
        </w:rPr>
        <w:t xml:space="preserve"> shall have the Resource URI structure as defined in clause 7.5 with the following clarifications:</w:t>
      </w:r>
    </w:p>
    <w:p w14:paraId="038C7D4C" w14:textId="77777777" w:rsidR="00A55155" w:rsidRDefault="00A55155" w:rsidP="00A55155">
      <w:pPr>
        <w:pStyle w:val="B10"/>
      </w:pPr>
      <w:r>
        <w:rPr>
          <w:lang w:eastAsia="zh-CN"/>
        </w:rPr>
        <w:t>-</w:t>
      </w:r>
      <w:r>
        <w:rPr>
          <w:lang w:eastAsia="zh-CN"/>
        </w:rPr>
        <w:tab/>
        <w:t xml:space="preserve">The </w:t>
      </w:r>
      <w:r>
        <w:t>&lt;apiName&gt; shall be "msgs_msgdelivery".</w:t>
      </w:r>
    </w:p>
    <w:p w14:paraId="3FAF6C01" w14:textId="77777777" w:rsidR="00A55155" w:rsidRDefault="00A55155" w:rsidP="00A55155">
      <w:pPr>
        <w:pStyle w:val="B10"/>
      </w:pPr>
      <w:r>
        <w:t>-</w:t>
      </w:r>
      <w:r>
        <w:tab/>
        <w:t>The &lt;apiVersion&gt; shall be "v1".</w:t>
      </w:r>
    </w:p>
    <w:p w14:paraId="47CF4053" w14:textId="77777777" w:rsidR="00A55155" w:rsidRDefault="00A55155" w:rsidP="00A55155">
      <w:pPr>
        <w:pStyle w:val="B10"/>
        <w:rPr>
          <w:lang w:eastAsia="zh-CN"/>
        </w:rPr>
      </w:pPr>
      <w:r>
        <w:t>-</w:t>
      </w:r>
      <w:r>
        <w:tab/>
        <w:t>The &lt;apiSpecificResourceUriPart&gt; shall be set as described in clause 8.2.2.</w:t>
      </w:r>
    </w:p>
    <w:p w14:paraId="74E38172" w14:textId="77777777" w:rsidR="00A55155" w:rsidRDefault="00A55155" w:rsidP="00A55155">
      <w:pPr>
        <w:pStyle w:val="Heading3"/>
      </w:pPr>
      <w:bookmarkStart w:id="854" w:name="_Toc83768367"/>
      <w:bookmarkStart w:id="855" w:name="_Toc89422595"/>
      <w:bookmarkStart w:id="856" w:name="_Toc89425380"/>
      <w:r>
        <w:rPr>
          <w:rFonts w:hint="eastAsia"/>
          <w:lang w:eastAsia="zh-CN"/>
        </w:rPr>
        <w:lastRenderedPageBreak/>
        <w:t>8</w:t>
      </w:r>
      <w:r>
        <w:t>.</w:t>
      </w:r>
      <w:r>
        <w:rPr>
          <w:rFonts w:hint="eastAsia"/>
          <w:lang w:eastAsia="zh-CN"/>
        </w:rPr>
        <w:t>2</w:t>
      </w:r>
      <w:r>
        <w:t>.2</w:t>
      </w:r>
      <w:r>
        <w:tab/>
        <w:t>Resources</w:t>
      </w:r>
      <w:bookmarkEnd w:id="854"/>
      <w:bookmarkEnd w:id="855"/>
      <w:bookmarkEnd w:id="856"/>
    </w:p>
    <w:p w14:paraId="56E9F5B0" w14:textId="77777777" w:rsidR="00A55155" w:rsidRDefault="00A55155" w:rsidP="00A55155">
      <w:pPr>
        <w:pStyle w:val="Heading4"/>
      </w:pPr>
      <w:bookmarkStart w:id="857" w:name="_Toc89422596"/>
      <w:bookmarkStart w:id="858" w:name="_Toc89425381"/>
      <w:r>
        <w:t>8.</w:t>
      </w:r>
      <w:r>
        <w:rPr>
          <w:rFonts w:hint="eastAsia"/>
          <w:lang w:val="en-US" w:eastAsia="zh-CN"/>
        </w:rPr>
        <w:t>2</w:t>
      </w:r>
      <w:r>
        <w:t>.2.</w:t>
      </w:r>
      <w:r>
        <w:rPr>
          <w:rFonts w:hint="eastAsia"/>
          <w:lang w:val="en-US" w:eastAsia="zh-CN"/>
        </w:rPr>
        <w:t>1</w:t>
      </w:r>
      <w:r>
        <w:tab/>
        <w:t>Overview</w:t>
      </w:r>
      <w:bookmarkEnd w:id="857"/>
      <w:bookmarkEnd w:id="858"/>
    </w:p>
    <w:p w14:paraId="688343C4" w14:textId="77777777" w:rsidR="00A55155" w:rsidRDefault="00A55155" w:rsidP="00A55155">
      <w:pPr>
        <w:pStyle w:val="TH"/>
      </w:pPr>
      <w:r>
        <w:object w:dxaOrig="6829" w:dyaOrig="5222" w14:anchorId="6D2634A4">
          <v:shape id="_x0000_i1056" type="#_x0000_t75" style="width:327.05pt;height:253.4pt" o:ole="">
            <v:imagedata r:id="rId24" o:title=""/>
          </v:shape>
          <o:OLEObject Type="Embed" ProgID="Visio.Drawing.11" ShapeID="_x0000_i1056" DrawAspect="Content" ObjectID="_1700038448" r:id="rId25"/>
        </w:object>
      </w:r>
    </w:p>
    <w:p w14:paraId="0ECBA673" w14:textId="77777777" w:rsidR="00A55155" w:rsidRDefault="00A55155" w:rsidP="00A55155">
      <w:pPr>
        <w:pStyle w:val="TF"/>
      </w:pPr>
      <w:r>
        <w:t>Figure 8.2.2.1-1: Resource URI structure of the MSGS_MSGDelivery API</w:t>
      </w:r>
    </w:p>
    <w:p w14:paraId="35BD4100" w14:textId="77777777" w:rsidR="00A55155" w:rsidRDefault="00A55155" w:rsidP="00A55155">
      <w:r>
        <w:t>Table 8.2.2.1-1 provides an overview of the resources and applicable HTTP methods.</w:t>
      </w:r>
    </w:p>
    <w:p w14:paraId="387371D2" w14:textId="77777777" w:rsidR="00A55155" w:rsidRDefault="00A55155" w:rsidP="00A55155">
      <w:pPr>
        <w:pStyle w:val="TH"/>
      </w:pPr>
      <w:r>
        <w:t>Table 8.</w:t>
      </w:r>
      <w:r>
        <w:rPr>
          <w:rFonts w:hint="eastAsia"/>
          <w:lang w:val="en-US" w:eastAsia="zh-CN"/>
        </w:rPr>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A55155" w14:paraId="55E55B51" w14:textId="77777777" w:rsidTr="002C738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3FE25071" w14:textId="77777777" w:rsidR="00A55155" w:rsidRDefault="00A55155" w:rsidP="002C738D">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6834E002" w14:textId="77777777" w:rsidR="00A55155" w:rsidRDefault="00A55155" w:rsidP="002C738D">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4F828837" w14:textId="77777777" w:rsidR="00A55155" w:rsidRDefault="00A55155" w:rsidP="002C738D">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5DB07780" w14:textId="77777777" w:rsidR="00A55155" w:rsidRDefault="00A55155" w:rsidP="002C738D">
            <w:pPr>
              <w:pStyle w:val="TAH"/>
              <w:rPr>
                <w:kern w:val="2"/>
                <w:szCs w:val="22"/>
              </w:rPr>
            </w:pPr>
            <w:r>
              <w:rPr>
                <w:kern w:val="2"/>
                <w:szCs w:val="22"/>
              </w:rPr>
              <w:t>Description</w:t>
            </w:r>
          </w:p>
        </w:tc>
      </w:tr>
      <w:tr w:rsidR="00A55155" w14:paraId="1C04D29C" w14:textId="77777777" w:rsidTr="002C738D">
        <w:trPr>
          <w:jc w:val="center"/>
        </w:trPr>
        <w:tc>
          <w:tcPr>
            <w:tcW w:w="0" w:type="auto"/>
            <w:tcBorders>
              <w:top w:val="single" w:sz="4" w:space="0" w:color="auto"/>
              <w:left w:val="single" w:sz="4" w:space="0" w:color="auto"/>
              <w:right w:val="single" w:sz="4" w:space="0" w:color="auto"/>
            </w:tcBorders>
          </w:tcPr>
          <w:p w14:paraId="5AED08E4" w14:textId="77777777" w:rsidR="00A55155" w:rsidRDefault="00A55155" w:rsidP="002C738D">
            <w:pPr>
              <w:pStyle w:val="TAL"/>
              <w:rPr>
                <w:rFonts w:eastAsia="SimSun"/>
                <w:kern w:val="2"/>
                <w:szCs w:val="22"/>
              </w:rPr>
            </w:pPr>
            <w:r>
              <w:rPr>
                <w:kern w:val="2"/>
                <w:szCs w:val="22"/>
              </w:rPr>
              <w:t>AS Message Deliveries</w:t>
            </w:r>
          </w:p>
        </w:tc>
        <w:tc>
          <w:tcPr>
            <w:tcW w:w="1585" w:type="pct"/>
            <w:tcBorders>
              <w:top w:val="single" w:sz="4" w:space="0" w:color="auto"/>
              <w:left w:val="single" w:sz="4" w:space="0" w:color="auto"/>
              <w:right w:val="single" w:sz="4" w:space="0" w:color="auto"/>
            </w:tcBorders>
          </w:tcPr>
          <w:p w14:paraId="527B0432" w14:textId="77777777" w:rsidR="00A55155" w:rsidRDefault="00A55155" w:rsidP="002C738D">
            <w:pPr>
              <w:pStyle w:val="TAL"/>
              <w:rPr>
                <w:rFonts w:eastAsia="SimSun"/>
                <w:kern w:val="2"/>
                <w:szCs w:val="22"/>
              </w:rPr>
            </w:pPr>
            <w:r>
              <w:rPr>
                <w:kern w:val="2"/>
                <w:szCs w:val="22"/>
              </w:rPr>
              <w:t>/as-message-deliveries</w:t>
            </w:r>
          </w:p>
        </w:tc>
        <w:tc>
          <w:tcPr>
            <w:tcW w:w="636" w:type="pct"/>
            <w:tcBorders>
              <w:top w:val="single" w:sz="4" w:space="0" w:color="auto"/>
              <w:left w:val="single" w:sz="4" w:space="0" w:color="auto"/>
              <w:bottom w:val="single" w:sz="4" w:space="0" w:color="auto"/>
              <w:right w:val="single" w:sz="4" w:space="0" w:color="auto"/>
            </w:tcBorders>
          </w:tcPr>
          <w:p w14:paraId="545CC52F" w14:textId="77777777" w:rsidR="00A55155" w:rsidRDefault="00A55155" w:rsidP="002C738D">
            <w:pPr>
              <w:pStyle w:val="TAL"/>
              <w:rPr>
                <w:rFonts w:eastAsia="SimSun"/>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14:paraId="06057FCF" w14:textId="77777777" w:rsidR="00A55155" w:rsidRDefault="00A55155" w:rsidP="002C738D">
            <w:pPr>
              <w:pStyle w:val="TAL"/>
              <w:rPr>
                <w:rFonts w:eastAsia="SimSun"/>
                <w:kern w:val="2"/>
                <w:szCs w:val="22"/>
              </w:rPr>
            </w:pPr>
          </w:p>
        </w:tc>
      </w:tr>
      <w:tr w:rsidR="00A55155" w14:paraId="657AA0E5" w14:textId="77777777" w:rsidTr="002C738D">
        <w:trPr>
          <w:jc w:val="center"/>
        </w:trPr>
        <w:tc>
          <w:tcPr>
            <w:tcW w:w="0" w:type="auto"/>
            <w:tcBorders>
              <w:top w:val="single" w:sz="4" w:space="0" w:color="auto"/>
              <w:left w:val="single" w:sz="4" w:space="0" w:color="auto"/>
              <w:right w:val="single" w:sz="4" w:space="0" w:color="auto"/>
            </w:tcBorders>
          </w:tcPr>
          <w:p w14:paraId="00107D2C" w14:textId="77777777" w:rsidR="00A55155" w:rsidRDefault="00A55155" w:rsidP="002C738D">
            <w:pPr>
              <w:pStyle w:val="TAL"/>
              <w:rPr>
                <w:rFonts w:eastAsia="SimSun"/>
                <w:kern w:val="2"/>
                <w:szCs w:val="22"/>
              </w:rPr>
            </w:pPr>
            <w:r>
              <w:rPr>
                <w:kern w:val="2"/>
                <w:szCs w:val="22"/>
              </w:rPr>
              <w:t>UE Message Deliveries</w:t>
            </w:r>
          </w:p>
        </w:tc>
        <w:tc>
          <w:tcPr>
            <w:tcW w:w="1585" w:type="pct"/>
            <w:tcBorders>
              <w:top w:val="single" w:sz="4" w:space="0" w:color="auto"/>
              <w:left w:val="single" w:sz="4" w:space="0" w:color="auto"/>
              <w:right w:val="single" w:sz="4" w:space="0" w:color="auto"/>
            </w:tcBorders>
          </w:tcPr>
          <w:p w14:paraId="139EB3F0" w14:textId="77777777" w:rsidR="00A55155" w:rsidRDefault="00A55155" w:rsidP="002C738D">
            <w:pPr>
              <w:pStyle w:val="TAL"/>
              <w:rPr>
                <w:rFonts w:eastAsia="SimSun"/>
                <w:kern w:val="2"/>
                <w:szCs w:val="22"/>
              </w:rPr>
            </w:pPr>
            <w:r>
              <w:rPr>
                <w:rFonts w:hint="eastAsia"/>
                <w:kern w:val="2"/>
                <w:szCs w:val="22"/>
                <w:lang w:eastAsia="zh-CN"/>
              </w:rPr>
              <w:t>/</w:t>
            </w:r>
            <w:r>
              <w:rPr>
                <w:kern w:val="2"/>
                <w:szCs w:val="22"/>
              </w:rPr>
              <w:t>ue-message-deliveries</w:t>
            </w:r>
          </w:p>
        </w:tc>
        <w:tc>
          <w:tcPr>
            <w:tcW w:w="636" w:type="pct"/>
            <w:tcBorders>
              <w:top w:val="single" w:sz="4" w:space="0" w:color="auto"/>
              <w:left w:val="single" w:sz="4" w:space="0" w:color="auto"/>
              <w:bottom w:val="single" w:sz="4" w:space="0" w:color="auto"/>
              <w:right w:val="single" w:sz="4" w:space="0" w:color="auto"/>
            </w:tcBorders>
          </w:tcPr>
          <w:p w14:paraId="4A69C572" w14:textId="77777777" w:rsidR="00A55155" w:rsidRDefault="00A55155" w:rsidP="002C738D">
            <w:pPr>
              <w:pStyle w:val="TAL"/>
              <w:rPr>
                <w:rFonts w:eastAsia="SimSun"/>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14:paraId="56C883F1" w14:textId="77777777" w:rsidR="00A55155" w:rsidRDefault="00A55155" w:rsidP="002C738D">
            <w:pPr>
              <w:pStyle w:val="TAL"/>
              <w:rPr>
                <w:rFonts w:eastAsia="SimSun"/>
                <w:kern w:val="2"/>
                <w:szCs w:val="22"/>
              </w:rPr>
            </w:pPr>
          </w:p>
        </w:tc>
      </w:tr>
      <w:tr w:rsidR="00A55155" w14:paraId="5705C579" w14:textId="77777777" w:rsidTr="002C738D">
        <w:trPr>
          <w:jc w:val="center"/>
        </w:trPr>
        <w:tc>
          <w:tcPr>
            <w:tcW w:w="0" w:type="auto"/>
            <w:tcBorders>
              <w:top w:val="single" w:sz="4" w:space="0" w:color="auto"/>
              <w:left w:val="single" w:sz="4" w:space="0" w:color="auto"/>
              <w:right w:val="single" w:sz="4" w:space="0" w:color="auto"/>
            </w:tcBorders>
          </w:tcPr>
          <w:p w14:paraId="2C7B640F" w14:textId="77777777" w:rsidR="00A55155" w:rsidRDefault="00A55155" w:rsidP="002C738D">
            <w:pPr>
              <w:pStyle w:val="TAL"/>
              <w:rPr>
                <w:rFonts w:eastAsia="SimSun"/>
                <w:kern w:val="2"/>
                <w:szCs w:val="22"/>
              </w:rPr>
            </w:pPr>
            <w:r>
              <w:rPr>
                <w:kern w:val="2"/>
                <w:szCs w:val="22"/>
              </w:rPr>
              <w:t>Report Deliveries</w:t>
            </w:r>
          </w:p>
        </w:tc>
        <w:tc>
          <w:tcPr>
            <w:tcW w:w="1585" w:type="pct"/>
            <w:tcBorders>
              <w:top w:val="single" w:sz="4" w:space="0" w:color="auto"/>
              <w:left w:val="single" w:sz="4" w:space="0" w:color="auto"/>
              <w:right w:val="single" w:sz="4" w:space="0" w:color="auto"/>
            </w:tcBorders>
          </w:tcPr>
          <w:p w14:paraId="14BA5863" w14:textId="77777777" w:rsidR="00A55155" w:rsidRDefault="00A55155" w:rsidP="002C738D">
            <w:pPr>
              <w:pStyle w:val="TAL"/>
              <w:rPr>
                <w:rFonts w:eastAsia="SimSun"/>
                <w:kern w:val="2"/>
                <w:szCs w:val="22"/>
              </w:rPr>
            </w:pPr>
            <w:r>
              <w:rPr>
                <w:kern w:val="2"/>
                <w:szCs w:val="22"/>
              </w:rPr>
              <w:t>/report-deliveries</w:t>
            </w:r>
          </w:p>
        </w:tc>
        <w:tc>
          <w:tcPr>
            <w:tcW w:w="636" w:type="pct"/>
            <w:tcBorders>
              <w:top w:val="single" w:sz="4" w:space="0" w:color="auto"/>
              <w:left w:val="single" w:sz="4" w:space="0" w:color="auto"/>
              <w:bottom w:val="single" w:sz="4" w:space="0" w:color="auto"/>
              <w:right w:val="single" w:sz="4" w:space="0" w:color="auto"/>
            </w:tcBorders>
          </w:tcPr>
          <w:p w14:paraId="4BDD85A3" w14:textId="77777777" w:rsidR="00A55155" w:rsidRDefault="00A55155" w:rsidP="002C738D">
            <w:pPr>
              <w:pStyle w:val="TAL"/>
              <w:rPr>
                <w:rFonts w:eastAsia="SimSun"/>
                <w:kern w:val="2"/>
                <w:szCs w:val="22"/>
              </w:rPr>
            </w:pPr>
            <w:r>
              <w:rPr>
                <w:rFonts w:eastAsia="SimSun"/>
                <w:kern w:val="2"/>
                <w:szCs w:val="22"/>
              </w:rPr>
              <w:t>POST</w:t>
            </w:r>
          </w:p>
        </w:tc>
        <w:tc>
          <w:tcPr>
            <w:tcW w:w="1510" w:type="pct"/>
            <w:tcBorders>
              <w:top w:val="single" w:sz="4" w:space="0" w:color="auto"/>
              <w:left w:val="single" w:sz="4" w:space="0" w:color="auto"/>
              <w:bottom w:val="single" w:sz="4" w:space="0" w:color="auto"/>
              <w:right w:val="single" w:sz="4" w:space="0" w:color="auto"/>
            </w:tcBorders>
          </w:tcPr>
          <w:p w14:paraId="0C5C967C" w14:textId="77777777" w:rsidR="00A55155" w:rsidRDefault="00A55155" w:rsidP="002C738D">
            <w:pPr>
              <w:pStyle w:val="TAL"/>
              <w:rPr>
                <w:rFonts w:eastAsia="SimSun"/>
                <w:kern w:val="2"/>
                <w:szCs w:val="22"/>
              </w:rPr>
            </w:pPr>
          </w:p>
        </w:tc>
      </w:tr>
    </w:tbl>
    <w:p w14:paraId="25B4741A" w14:textId="77777777" w:rsidR="00A55155" w:rsidRDefault="00A55155" w:rsidP="00A55155">
      <w:bookmarkStart w:id="859" w:name="_Toc89422597"/>
      <w:bookmarkStart w:id="860" w:name="_Toc89425382"/>
    </w:p>
    <w:p w14:paraId="1375962A" w14:textId="30D2E553" w:rsidR="00A55155" w:rsidRDefault="00A55155" w:rsidP="00A55155">
      <w:pPr>
        <w:pStyle w:val="Heading4"/>
      </w:pPr>
      <w:r>
        <w:t>8.</w:t>
      </w:r>
      <w:r>
        <w:rPr>
          <w:rFonts w:hint="eastAsia"/>
          <w:lang w:val="en-US" w:eastAsia="zh-CN"/>
        </w:rPr>
        <w:t>2</w:t>
      </w:r>
      <w:r>
        <w:t>.2.</w:t>
      </w:r>
      <w:r>
        <w:rPr>
          <w:rFonts w:hint="eastAsia"/>
          <w:lang w:val="en-US" w:eastAsia="zh-CN"/>
        </w:rPr>
        <w:t>2</w:t>
      </w:r>
      <w:r>
        <w:tab/>
      </w:r>
      <w:r>
        <w:rPr>
          <w:rFonts w:eastAsia="SimSun"/>
          <w:lang w:val="en-US"/>
        </w:rPr>
        <w:t>Resource: AS Message Deliveries</w:t>
      </w:r>
      <w:bookmarkEnd w:id="859"/>
      <w:bookmarkEnd w:id="860"/>
    </w:p>
    <w:p w14:paraId="210E8F9E" w14:textId="77777777" w:rsidR="00A55155" w:rsidRDefault="00A55155" w:rsidP="00A55155">
      <w:pPr>
        <w:pStyle w:val="Heading5"/>
        <w:rPr>
          <w:lang w:eastAsia="zh-CN"/>
        </w:rPr>
      </w:pPr>
      <w:bookmarkStart w:id="861" w:name="_Toc89422598"/>
      <w:bookmarkStart w:id="862" w:name="_Toc89425383"/>
      <w:r>
        <w:rPr>
          <w:lang w:eastAsia="zh-CN"/>
        </w:rPr>
        <w:t>8.</w:t>
      </w:r>
      <w:r>
        <w:rPr>
          <w:rFonts w:hint="eastAsia"/>
          <w:lang w:val="en-US" w:eastAsia="zh-CN"/>
        </w:rPr>
        <w:t>2</w:t>
      </w:r>
      <w:r>
        <w:rPr>
          <w:lang w:eastAsia="zh-CN"/>
        </w:rPr>
        <w:t>.</w:t>
      </w:r>
      <w:r>
        <w:rPr>
          <w:rFonts w:hint="eastAsia"/>
          <w:lang w:val="en-US" w:eastAsia="zh-CN"/>
        </w:rPr>
        <w:t>2</w:t>
      </w:r>
      <w:r>
        <w:rPr>
          <w:lang w:eastAsia="zh-CN"/>
        </w:rPr>
        <w:t>.2.1</w:t>
      </w:r>
      <w:r>
        <w:rPr>
          <w:lang w:eastAsia="zh-CN"/>
        </w:rPr>
        <w:tab/>
      </w:r>
      <w:r>
        <w:rPr>
          <w:rFonts w:eastAsia="SimSun"/>
          <w:lang w:val="en-US" w:eastAsia="zh-CN"/>
        </w:rPr>
        <w:t>Description</w:t>
      </w:r>
      <w:bookmarkEnd w:id="861"/>
      <w:bookmarkEnd w:id="862"/>
    </w:p>
    <w:p w14:paraId="46A86961" w14:textId="77777777" w:rsidR="00A55155" w:rsidRDefault="00A55155" w:rsidP="00A55155">
      <w:pPr>
        <w:rPr>
          <w:lang w:val="en-US" w:eastAsia="zh-CN"/>
        </w:rPr>
      </w:pPr>
      <w:r>
        <w:rPr>
          <w:lang w:val="en-US" w:eastAsia="zh-CN"/>
        </w:rPr>
        <w:t>This resource represents the Application Server originating message delivery to a given MSGin5G Server.</w:t>
      </w:r>
    </w:p>
    <w:p w14:paraId="45DF84EE" w14:textId="77777777" w:rsidR="00A55155" w:rsidRDefault="00A55155" w:rsidP="00A55155">
      <w:pPr>
        <w:pStyle w:val="Heading5"/>
        <w:rPr>
          <w:lang w:eastAsia="zh-CN"/>
        </w:rPr>
      </w:pPr>
      <w:bookmarkStart w:id="863" w:name="_Toc89422599"/>
      <w:bookmarkStart w:id="864" w:name="_Toc89425384"/>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2</w:t>
      </w:r>
      <w:r>
        <w:rPr>
          <w:lang w:eastAsia="zh-CN"/>
        </w:rPr>
        <w:tab/>
      </w:r>
      <w:r>
        <w:rPr>
          <w:rFonts w:eastAsia="SimSun"/>
          <w:lang w:val="en-US" w:eastAsia="zh-CN"/>
        </w:rPr>
        <w:t>Resource Definition</w:t>
      </w:r>
      <w:bookmarkEnd w:id="863"/>
      <w:bookmarkEnd w:id="864"/>
    </w:p>
    <w:p w14:paraId="2AFB7E5F" w14:textId="77777777" w:rsidR="00A55155" w:rsidRDefault="00A55155" w:rsidP="00A55155">
      <w:pPr>
        <w:rPr>
          <w:rFonts w:eastAsia="SimSun"/>
          <w:b/>
          <w:lang w:val="en-US" w:eastAsia="zh-CN"/>
        </w:rPr>
      </w:pPr>
      <w:r>
        <w:rPr>
          <w:rFonts w:eastAsia="SimSun"/>
          <w:lang w:val="en-US" w:eastAsia="zh-CN"/>
        </w:rPr>
        <w:t xml:space="preserve">Resource URI: </w:t>
      </w:r>
      <w:r>
        <w:rPr>
          <w:rFonts w:eastAsia="SimSun"/>
          <w:b/>
          <w:lang w:val="en-US" w:eastAsia="zh-CN"/>
        </w:rPr>
        <w:t>{apiRoot}/msgs-msgdelivery/&lt;apiVersion&gt;/as-message-deliveries</w:t>
      </w:r>
    </w:p>
    <w:p w14:paraId="0D2BC92C" w14:textId="77777777" w:rsidR="00A55155" w:rsidRDefault="00A55155" w:rsidP="00A55155">
      <w:pPr>
        <w:rPr>
          <w:rFonts w:eastAsia="SimSun"/>
          <w:lang w:val="en-US" w:eastAsia="zh-CN"/>
        </w:rPr>
      </w:pPr>
      <w:r>
        <w:rPr>
          <w:rFonts w:eastAsia="SimSun"/>
          <w:lang w:val="en-US" w:eastAsia="zh-CN"/>
        </w:rPr>
        <w:t>This resource shall support the resource URI variables defined in the table 8.2.2.2.2-1.</w:t>
      </w:r>
    </w:p>
    <w:p w14:paraId="63D15B79" w14:textId="77777777" w:rsidR="00A55155" w:rsidRDefault="00A55155" w:rsidP="00A55155">
      <w:pPr>
        <w:pStyle w:val="TH"/>
      </w:pPr>
      <w:r>
        <w:t>Table 8.</w:t>
      </w:r>
      <w:r>
        <w:rPr>
          <w:rFonts w:hint="eastAsia"/>
          <w:lang w:val="en-US" w:eastAsia="zh-CN"/>
        </w:rPr>
        <w:t>2</w:t>
      </w:r>
      <w:r>
        <w:t>.2.</w:t>
      </w:r>
      <w:r>
        <w:rPr>
          <w:rFonts w:hint="eastAsia"/>
          <w:lang w:val="en-US" w:eastAsia="zh-CN"/>
        </w:rPr>
        <w:t>2.2</w:t>
      </w:r>
      <w:r>
        <w:t xml:space="preserve">-1: </w:t>
      </w:r>
      <w:r>
        <w:rPr>
          <w:rFonts w:eastAsia="SimSun"/>
          <w:lang w:val="en-US"/>
        </w:rPr>
        <w:t>Resource URI variables for this resource</w:t>
      </w:r>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7"/>
        <w:gridCol w:w="2864"/>
      </w:tblGrid>
      <w:tr w:rsidR="00A55155" w14:paraId="7DB22446" w14:textId="77777777" w:rsidTr="002C738D">
        <w:trPr>
          <w:jc w:val="center"/>
        </w:trPr>
        <w:tc>
          <w:tcPr>
            <w:tcW w:w="1453" w:type="pct"/>
            <w:tcBorders>
              <w:top w:val="single" w:sz="4" w:space="0" w:color="auto"/>
              <w:left w:val="single" w:sz="4" w:space="0" w:color="auto"/>
              <w:bottom w:val="single" w:sz="4" w:space="0" w:color="auto"/>
              <w:right w:val="single" w:sz="4" w:space="0" w:color="auto"/>
            </w:tcBorders>
            <w:shd w:val="clear" w:color="auto" w:fill="C0C0C0"/>
            <w:vAlign w:val="center"/>
          </w:tcPr>
          <w:p w14:paraId="71AF1D87" w14:textId="77777777" w:rsidR="00A55155" w:rsidRDefault="00A55155" w:rsidP="002C738D">
            <w:pPr>
              <w:pStyle w:val="TAH"/>
              <w:rPr>
                <w:kern w:val="2"/>
                <w:szCs w:val="22"/>
              </w:rPr>
            </w:pPr>
            <w:r>
              <w:rPr>
                <w:rFonts w:eastAsia="SimSun"/>
                <w:kern w:val="2"/>
                <w:lang w:val="en-US"/>
              </w:rPr>
              <w:t>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tcPr>
          <w:p w14:paraId="660CA573" w14:textId="77777777" w:rsidR="00A55155" w:rsidRDefault="00A55155" w:rsidP="002C738D">
            <w:pPr>
              <w:pStyle w:val="TAH"/>
              <w:rPr>
                <w:kern w:val="2"/>
                <w:szCs w:val="22"/>
              </w:rPr>
            </w:pPr>
            <w:r>
              <w:rPr>
                <w:rFonts w:eastAsia="SimSun"/>
                <w:kern w:val="2"/>
                <w:lang w:val="en-US"/>
              </w:rPr>
              <w:t>Data Type</w:t>
            </w:r>
          </w:p>
        </w:tc>
        <w:tc>
          <w:tcPr>
            <w:tcW w:w="1730" w:type="pct"/>
            <w:tcBorders>
              <w:top w:val="single" w:sz="4" w:space="0" w:color="auto"/>
              <w:left w:val="single" w:sz="4" w:space="0" w:color="auto"/>
              <w:bottom w:val="single" w:sz="4" w:space="0" w:color="auto"/>
              <w:right w:val="single" w:sz="4" w:space="0" w:color="auto"/>
            </w:tcBorders>
            <w:shd w:val="clear" w:color="auto" w:fill="C0C0C0"/>
            <w:vAlign w:val="center"/>
          </w:tcPr>
          <w:p w14:paraId="0E340BB7" w14:textId="77777777" w:rsidR="00A55155" w:rsidRDefault="00A55155" w:rsidP="002C738D">
            <w:pPr>
              <w:pStyle w:val="TAH"/>
              <w:rPr>
                <w:kern w:val="2"/>
                <w:szCs w:val="22"/>
              </w:rPr>
            </w:pPr>
            <w:r>
              <w:rPr>
                <w:rFonts w:eastAsia="SimSun"/>
                <w:kern w:val="2"/>
                <w:lang w:val="en-US"/>
              </w:rPr>
              <w:t>Definition</w:t>
            </w:r>
          </w:p>
        </w:tc>
      </w:tr>
      <w:tr w:rsidR="00A55155" w14:paraId="7F364CCE" w14:textId="77777777" w:rsidTr="002C738D">
        <w:trPr>
          <w:jc w:val="center"/>
        </w:trPr>
        <w:tc>
          <w:tcPr>
            <w:tcW w:w="0" w:type="auto"/>
            <w:tcBorders>
              <w:top w:val="single" w:sz="4" w:space="0" w:color="auto"/>
              <w:left w:val="single" w:sz="4" w:space="0" w:color="auto"/>
              <w:right w:val="single" w:sz="4" w:space="0" w:color="auto"/>
            </w:tcBorders>
          </w:tcPr>
          <w:p w14:paraId="3626857F" w14:textId="77777777" w:rsidR="00A55155" w:rsidRDefault="00A55155" w:rsidP="002C738D">
            <w:pPr>
              <w:pStyle w:val="TAL"/>
              <w:rPr>
                <w:rFonts w:eastAsia="SimSun"/>
                <w:kern w:val="2"/>
                <w:szCs w:val="22"/>
              </w:rPr>
            </w:pPr>
            <w:r>
              <w:rPr>
                <w:rFonts w:eastAsia="SimSun"/>
                <w:kern w:val="2"/>
                <w:lang w:val="en-US"/>
              </w:rPr>
              <w:t>apiRoot</w:t>
            </w:r>
          </w:p>
        </w:tc>
        <w:tc>
          <w:tcPr>
            <w:tcW w:w="1816" w:type="pct"/>
            <w:tcBorders>
              <w:top w:val="single" w:sz="4" w:space="0" w:color="auto"/>
              <w:left w:val="single" w:sz="4" w:space="0" w:color="auto"/>
              <w:right w:val="single" w:sz="4" w:space="0" w:color="auto"/>
            </w:tcBorders>
          </w:tcPr>
          <w:p w14:paraId="7EDC1A8C" w14:textId="77777777" w:rsidR="00A55155" w:rsidRDefault="00A55155" w:rsidP="002C738D">
            <w:pPr>
              <w:pStyle w:val="TAL"/>
              <w:rPr>
                <w:rFonts w:eastAsia="SimSun"/>
                <w:kern w:val="2"/>
                <w:szCs w:val="22"/>
              </w:rPr>
            </w:pPr>
            <w:r>
              <w:rPr>
                <w:rFonts w:eastAsia="SimSun"/>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14:paraId="5CF35CA7" w14:textId="77777777" w:rsidR="00A55155" w:rsidRDefault="00A55155" w:rsidP="002C738D">
            <w:pPr>
              <w:pStyle w:val="TAL"/>
              <w:rPr>
                <w:rFonts w:eastAsia="SimSun"/>
                <w:kern w:val="2"/>
                <w:szCs w:val="22"/>
                <w:lang w:val="en-US" w:eastAsia="zh-CN"/>
              </w:rPr>
            </w:pPr>
            <w:r>
              <w:rPr>
                <w:rFonts w:eastAsia="SimSun"/>
                <w:kern w:val="2"/>
                <w:lang w:val="en-US"/>
              </w:rPr>
              <w:t>See clause 7.5</w:t>
            </w:r>
          </w:p>
        </w:tc>
      </w:tr>
      <w:tr w:rsidR="00A55155" w14:paraId="4CC14416" w14:textId="77777777" w:rsidTr="002C738D">
        <w:trPr>
          <w:jc w:val="center"/>
        </w:trPr>
        <w:tc>
          <w:tcPr>
            <w:tcW w:w="0" w:type="auto"/>
            <w:tcBorders>
              <w:top w:val="single" w:sz="4" w:space="0" w:color="auto"/>
              <w:left w:val="single" w:sz="4" w:space="0" w:color="auto"/>
              <w:right w:val="single" w:sz="4" w:space="0" w:color="auto"/>
            </w:tcBorders>
          </w:tcPr>
          <w:p w14:paraId="612D6861" w14:textId="77777777" w:rsidR="00A55155" w:rsidRDefault="00A55155" w:rsidP="002C738D">
            <w:pPr>
              <w:pStyle w:val="TAL"/>
              <w:rPr>
                <w:rFonts w:eastAsia="SimSun"/>
                <w:kern w:val="2"/>
                <w:szCs w:val="22"/>
              </w:rPr>
            </w:pPr>
            <w:r>
              <w:rPr>
                <w:rFonts w:eastAsia="SimSun"/>
                <w:kern w:val="2"/>
                <w:lang w:val="en-US" w:eastAsia="zh-CN"/>
              </w:rPr>
              <w:t>apiVersion</w:t>
            </w:r>
          </w:p>
        </w:tc>
        <w:tc>
          <w:tcPr>
            <w:tcW w:w="1816" w:type="pct"/>
            <w:tcBorders>
              <w:top w:val="single" w:sz="4" w:space="0" w:color="auto"/>
              <w:left w:val="single" w:sz="4" w:space="0" w:color="auto"/>
              <w:right w:val="single" w:sz="4" w:space="0" w:color="auto"/>
            </w:tcBorders>
          </w:tcPr>
          <w:p w14:paraId="260A40A9" w14:textId="77777777" w:rsidR="00A55155" w:rsidRDefault="00A55155" w:rsidP="002C738D">
            <w:pPr>
              <w:pStyle w:val="TAL"/>
              <w:rPr>
                <w:rFonts w:eastAsia="SimSun"/>
                <w:kern w:val="2"/>
                <w:szCs w:val="22"/>
              </w:rPr>
            </w:pPr>
            <w:r>
              <w:rPr>
                <w:rFonts w:eastAsia="SimSun"/>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14:paraId="725F4AB0" w14:textId="77777777" w:rsidR="00A55155" w:rsidRDefault="00A55155" w:rsidP="002C738D">
            <w:pPr>
              <w:pStyle w:val="TAL"/>
              <w:rPr>
                <w:rFonts w:eastAsia="SimSun"/>
                <w:kern w:val="2"/>
                <w:szCs w:val="22"/>
                <w:lang w:val="en-US" w:eastAsia="zh-CN"/>
              </w:rPr>
            </w:pPr>
            <w:r>
              <w:rPr>
                <w:rFonts w:eastAsia="SimSun"/>
                <w:kern w:val="2"/>
                <w:lang w:val="en-US"/>
              </w:rPr>
              <w:t>See clause 8.2.1</w:t>
            </w:r>
          </w:p>
        </w:tc>
      </w:tr>
    </w:tbl>
    <w:p w14:paraId="2D5DED77" w14:textId="77777777" w:rsidR="00A55155" w:rsidRDefault="00A55155" w:rsidP="00A55155">
      <w:pPr>
        <w:rPr>
          <w:rFonts w:eastAsia="SimSun"/>
          <w:lang w:val="en-US" w:eastAsia="zh-CN"/>
        </w:rPr>
      </w:pPr>
    </w:p>
    <w:p w14:paraId="076BB02C" w14:textId="77777777" w:rsidR="00A55155" w:rsidRDefault="00A55155" w:rsidP="00A55155">
      <w:pPr>
        <w:pStyle w:val="Heading5"/>
        <w:rPr>
          <w:lang w:eastAsia="zh-CN"/>
        </w:rPr>
      </w:pPr>
      <w:bookmarkStart w:id="865" w:name="_Toc89422600"/>
      <w:bookmarkStart w:id="866" w:name="_Toc89425385"/>
      <w:r>
        <w:rPr>
          <w:lang w:eastAsia="zh-CN"/>
        </w:rPr>
        <w:lastRenderedPageBreak/>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3</w:t>
      </w:r>
      <w:r>
        <w:rPr>
          <w:lang w:eastAsia="zh-CN"/>
        </w:rPr>
        <w:tab/>
      </w:r>
      <w:r>
        <w:rPr>
          <w:rFonts w:eastAsia="SimSun"/>
          <w:lang w:val="en-US" w:eastAsia="zh-CN"/>
        </w:rPr>
        <w:t>Resource Standard Methods</w:t>
      </w:r>
      <w:bookmarkEnd w:id="865"/>
      <w:bookmarkEnd w:id="866"/>
    </w:p>
    <w:p w14:paraId="49523577" w14:textId="77777777" w:rsidR="00A55155" w:rsidRDefault="00A55155" w:rsidP="00A55155">
      <w:pPr>
        <w:pStyle w:val="Heading6"/>
        <w:rPr>
          <w:lang w:val="en-US" w:eastAsia="zh-CN"/>
        </w:rPr>
      </w:pPr>
      <w:bookmarkStart w:id="867" w:name="_Toc89422601"/>
      <w:bookmarkStart w:id="868" w:name="_Toc89425386"/>
      <w:r>
        <w:rPr>
          <w:lang w:val="en-US" w:eastAsia="zh-CN"/>
        </w:rPr>
        <w:t>8.2.2.2.3.1</w:t>
      </w:r>
      <w:r>
        <w:rPr>
          <w:lang w:val="en-US" w:eastAsia="zh-CN"/>
        </w:rPr>
        <w:tab/>
        <w:t>POST</w:t>
      </w:r>
      <w:bookmarkEnd w:id="867"/>
      <w:bookmarkEnd w:id="868"/>
    </w:p>
    <w:p w14:paraId="71D9F9E2" w14:textId="77777777" w:rsidR="00A55155" w:rsidRDefault="00A55155" w:rsidP="00A55155">
      <w:pPr>
        <w:rPr>
          <w:lang w:val="en-US" w:eastAsia="zh-CN"/>
        </w:rPr>
      </w:pPr>
      <w:r>
        <w:rPr>
          <w:lang w:val="en-US" w:eastAsia="zh-CN"/>
        </w:rPr>
        <w:t>This method shall support the URI query parameters specified in table 8.2.2.2.3.1-1.</w:t>
      </w:r>
    </w:p>
    <w:p w14:paraId="52544345" w14:textId="77777777" w:rsidR="00A55155" w:rsidRDefault="00A55155" w:rsidP="00A55155">
      <w:pPr>
        <w:pStyle w:val="TH"/>
        <w:rPr>
          <w:rFonts w:cs="Arial"/>
        </w:rPr>
      </w:pPr>
      <w:r>
        <w:t>Table 8.</w:t>
      </w:r>
      <w:r>
        <w:rPr>
          <w:rFonts w:hint="eastAsia"/>
          <w:lang w:val="en-US" w:eastAsia="zh-CN"/>
        </w:rPr>
        <w:t>2</w:t>
      </w:r>
      <w:r>
        <w:t xml:space="preserve">.2.2.3.1-1: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A55155" w14:paraId="0E522CB8" w14:textId="77777777" w:rsidTr="002C73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A584C3" w14:textId="77777777" w:rsidR="00A55155" w:rsidRDefault="00A55155" w:rsidP="002C738D">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E2E663" w14:textId="77777777" w:rsidR="00A55155" w:rsidRDefault="00A55155" w:rsidP="002C738D">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0AD2A9F" w14:textId="77777777" w:rsidR="00A55155" w:rsidRDefault="00A55155" w:rsidP="002C738D">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E48FA9E" w14:textId="77777777" w:rsidR="00A55155" w:rsidRDefault="00A55155" w:rsidP="002C738D">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C3459B" w14:textId="77777777" w:rsidR="00A55155" w:rsidRDefault="00A55155" w:rsidP="002C738D">
            <w:pPr>
              <w:pStyle w:val="TAH"/>
              <w:rPr>
                <w:kern w:val="2"/>
                <w:szCs w:val="22"/>
              </w:rPr>
            </w:pPr>
            <w:r>
              <w:rPr>
                <w:kern w:val="2"/>
                <w:szCs w:val="22"/>
              </w:rPr>
              <w:t>Description</w:t>
            </w:r>
          </w:p>
        </w:tc>
      </w:tr>
      <w:tr w:rsidR="00A55155" w14:paraId="132F46B6" w14:textId="77777777" w:rsidTr="002C73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18A476B" w14:textId="77777777" w:rsidR="00A55155" w:rsidRDefault="00A55155" w:rsidP="002C738D">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14:paraId="30E28CAB" w14:textId="77777777" w:rsidR="00A55155" w:rsidRDefault="00A55155" w:rsidP="002C738D">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7E3B49D2" w14:textId="77777777" w:rsidR="00A55155" w:rsidRDefault="00A55155" w:rsidP="002C738D">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438BF07E" w14:textId="77777777" w:rsidR="00A55155" w:rsidRDefault="00A55155" w:rsidP="002C738D">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95E2EB" w14:textId="77777777" w:rsidR="00A55155" w:rsidRDefault="00A55155" w:rsidP="002C738D">
            <w:pPr>
              <w:pStyle w:val="TAL"/>
              <w:rPr>
                <w:kern w:val="2"/>
                <w:szCs w:val="22"/>
              </w:rPr>
            </w:pPr>
          </w:p>
        </w:tc>
      </w:tr>
    </w:tbl>
    <w:p w14:paraId="17B878D4" w14:textId="77777777" w:rsidR="00A55155" w:rsidRDefault="00A55155" w:rsidP="00A55155">
      <w:pPr>
        <w:rPr>
          <w:rFonts w:eastAsia="SimSun"/>
          <w:lang w:val="en-US" w:eastAsia="zh-CN"/>
        </w:rPr>
      </w:pPr>
    </w:p>
    <w:p w14:paraId="1B002626" w14:textId="77777777" w:rsidR="00A55155" w:rsidRDefault="00A55155" w:rsidP="00A55155">
      <w:pPr>
        <w:rPr>
          <w:lang w:val="en-US" w:eastAsia="zh-CN"/>
        </w:rPr>
      </w:pPr>
      <w:r>
        <w:rPr>
          <w:lang w:val="en-US" w:eastAsia="zh-CN"/>
        </w:rPr>
        <w:t>This method shall support the request data structures specified in table 8.2.2.2.3.1-2 and the response data structures and response codes specified in table 8.2.2.2.3.1-3.</w:t>
      </w:r>
    </w:p>
    <w:p w14:paraId="6FC43E11" w14:textId="77777777" w:rsidR="00A55155" w:rsidRDefault="00A55155" w:rsidP="00A55155">
      <w:pPr>
        <w:pStyle w:val="TH"/>
      </w:pPr>
      <w:r>
        <w:t>Table 8.</w:t>
      </w:r>
      <w:r>
        <w:rPr>
          <w:rFonts w:hint="eastAsia"/>
          <w:lang w:val="en-US" w:eastAsia="zh-CN"/>
        </w:rPr>
        <w:t>2</w:t>
      </w:r>
      <w:r>
        <w:t xml:space="preserve">.2.2.3.1-2: Data structures supported by the </w:t>
      </w:r>
      <w:r>
        <w:rPr>
          <w:rFonts w:eastAsia="SimSun"/>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A55155" w14:paraId="4EB69198" w14:textId="77777777" w:rsidTr="002C738D">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8E1034" w14:textId="77777777" w:rsidR="00A55155" w:rsidRDefault="00A55155" w:rsidP="002C738D">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31088D0" w14:textId="77777777" w:rsidR="00A55155" w:rsidRDefault="00A55155" w:rsidP="002C738D">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C5D58F2" w14:textId="77777777" w:rsidR="00A55155" w:rsidRDefault="00A55155" w:rsidP="002C738D">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42A1D66" w14:textId="77777777" w:rsidR="00A55155" w:rsidRDefault="00A55155" w:rsidP="002C738D">
            <w:pPr>
              <w:pStyle w:val="TAH"/>
              <w:rPr>
                <w:kern w:val="2"/>
                <w:szCs w:val="22"/>
              </w:rPr>
            </w:pPr>
            <w:r>
              <w:rPr>
                <w:kern w:val="2"/>
                <w:szCs w:val="22"/>
              </w:rPr>
              <w:t>Description</w:t>
            </w:r>
          </w:p>
        </w:tc>
      </w:tr>
      <w:tr w:rsidR="00A55155" w14:paraId="192587DA" w14:textId="77777777" w:rsidTr="002C738D">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CFC4F42" w14:textId="77777777" w:rsidR="00A55155" w:rsidRDefault="00A55155" w:rsidP="002C738D">
            <w:pPr>
              <w:pStyle w:val="TAL"/>
              <w:rPr>
                <w:kern w:val="2"/>
                <w:szCs w:val="22"/>
              </w:rPr>
            </w:pPr>
            <w:r>
              <w:rPr>
                <w:kern w:val="2"/>
                <w:szCs w:val="22"/>
                <w:lang w:val="en-US"/>
              </w:rPr>
              <w:t>ASMessageDelivery</w:t>
            </w:r>
          </w:p>
        </w:tc>
        <w:tc>
          <w:tcPr>
            <w:tcW w:w="518" w:type="dxa"/>
            <w:tcBorders>
              <w:top w:val="single" w:sz="4" w:space="0" w:color="auto"/>
              <w:left w:val="single" w:sz="6" w:space="0" w:color="000000"/>
              <w:bottom w:val="single" w:sz="6" w:space="0" w:color="000000"/>
              <w:right w:val="single" w:sz="6" w:space="0" w:color="000000"/>
            </w:tcBorders>
          </w:tcPr>
          <w:p w14:paraId="0679650E" w14:textId="77777777" w:rsidR="00A55155" w:rsidRDefault="00A55155" w:rsidP="002C738D">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14:paraId="7A2687E6" w14:textId="77777777" w:rsidR="00A55155" w:rsidRDefault="00A55155" w:rsidP="002C738D">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3387D23" w14:textId="77777777" w:rsidR="00A55155" w:rsidRDefault="00A55155" w:rsidP="002C738D">
            <w:pPr>
              <w:pStyle w:val="TAL"/>
              <w:rPr>
                <w:kern w:val="2"/>
                <w:szCs w:val="22"/>
              </w:rPr>
            </w:pPr>
            <w:r>
              <w:rPr>
                <w:kern w:val="2"/>
                <w:szCs w:val="22"/>
                <w:lang w:val="en-US"/>
              </w:rPr>
              <w:t>Parameters to create AS Message Delivery resource.</w:t>
            </w:r>
          </w:p>
        </w:tc>
      </w:tr>
    </w:tbl>
    <w:p w14:paraId="4FD96B65" w14:textId="77777777" w:rsidR="00A55155" w:rsidRDefault="00A55155" w:rsidP="00A55155">
      <w:pPr>
        <w:rPr>
          <w:lang w:val="en-US" w:eastAsia="zh-CN"/>
        </w:rPr>
      </w:pPr>
    </w:p>
    <w:p w14:paraId="62F9DA2E" w14:textId="77777777" w:rsidR="00A55155" w:rsidRDefault="00A55155" w:rsidP="00A55155">
      <w:pPr>
        <w:pStyle w:val="TH"/>
      </w:pPr>
      <w:r>
        <w:t>Table 8.</w:t>
      </w:r>
      <w:r>
        <w:rPr>
          <w:rFonts w:hint="eastAsia"/>
          <w:lang w:val="en-US" w:eastAsia="zh-CN"/>
        </w:rPr>
        <w:t>2</w:t>
      </w:r>
      <w:r>
        <w:t xml:space="preserve">.2.2.3.1-3: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A55155" w14:paraId="5813FEF2" w14:textId="77777777" w:rsidTr="002C73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40468" w14:textId="77777777" w:rsidR="00A55155" w:rsidRDefault="00A55155" w:rsidP="002C738D">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499E0A0" w14:textId="77777777" w:rsidR="00A55155" w:rsidRDefault="00A55155" w:rsidP="002C738D">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4B219C" w14:textId="77777777" w:rsidR="00A55155" w:rsidRDefault="00A55155" w:rsidP="002C738D">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3551C16" w14:textId="77777777" w:rsidR="00A55155" w:rsidRDefault="00A55155" w:rsidP="002C738D">
            <w:pPr>
              <w:pStyle w:val="TAH"/>
              <w:rPr>
                <w:kern w:val="2"/>
                <w:szCs w:val="22"/>
              </w:rPr>
            </w:pPr>
            <w:r>
              <w:rPr>
                <w:kern w:val="2"/>
                <w:szCs w:val="22"/>
              </w:rPr>
              <w:t>Response</w:t>
            </w:r>
          </w:p>
          <w:p w14:paraId="23235D99" w14:textId="77777777" w:rsidR="00A55155" w:rsidRDefault="00A55155" w:rsidP="002C738D">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ECA75C0" w14:textId="77777777" w:rsidR="00A55155" w:rsidRDefault="00A55155" w:rsidP="002C738D">
            <w:pPr>
              <w:pStyle w:val="TAH"/>
              <w:rPr>
                <w:kern w:val="2"/>
                <w:szCs w:val="22"/>
              </w:rPr>
            </w:pPr>
            <w:r>
              <w:rPr>
                <w:kern w:val="2"/>
                <w:szCs w:val="22"/>
              </w:rPr>
              <w:t>Description</w:t>
            </w:r>
          </w:p>
        </w:tc>
      </w:tr>
      <w:tr w:rsidR="00A55155" w14:paraId="0358A163" w14:textId="77777777" w:rsidTr="002C73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86C99" w14:textId="77777777" w:rsidR="00A55155" w:rsidRDefault="00A55155" w:rsidP="002C738D">
            <w:pPr>
              <w:pStyle w:val="TAL"/>
              <w:rPr>
                <w:kern w:val="2"/>
                <w:szCs w:val="22"/>
              </w:rPr>
            </w:pPr>
            <w:r>
              <w:rPr>
                <w:rFonts w:eastAsia="SimSun"/>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14:paraId="33DAE587" w14:textId="77777777" w:rsidR="00A55155" w:rsidRDefault="00A55155" w:rsidP="002C738D">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14:paraId="6FA42B81" w14:textId="77777777" w:rsidR="00A55155" w:rsidRDefault="00A55155" w:rsidP="002C738D">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14:paraId="0825EE4D" w14:textId="77777777" w:rsidR="00A55155" w:rsidRDefault="00A55155" w:rsidP="002C738D">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233ABF5" w14:textId="77777777" w:rsidR="00A55155" w:rsidRDefault="00A55155" w:rsidP="002C738D">
            <w:pPr>
              <w:pStyle w:val="TAL"/>
              <w:rPr>
                <w:kern w:val="2"/>
                <w:szCs w:val="22"/>
              </w:rPr>
            </w:pPr>
            <w:r>
              <w:rPr>
                <w:rFonts w:hint="eastAsia"/>
                <w:kern w:val="2"/>
                <w:szCs w:val="22"/>
              </w:rPr>
              <w:t>AS Message Deliveries resource for the AS is created successfully.</w:t>
            </w:r>
          </w:p>
        </w:tc>
      </w:tr>
      <w:tr w:rsidR="00A55155" w14:paraId="375B4092" w14:textId="77777777" w:rsidTr="002C73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A33FC19" w14:textId="77777777" w:rsidR="00A55155" w:rsidRDefault="00A55155" w:rsidP="002C738D">
            <w:pPr>
              <w:pStyle w:val="TAN"/>
              <w:rPr>
                <w:kern w:val="2"/>
                <w:szCs w:val="22"/>
              </w:rPr>
            </w:pPr>
            <w:r>
              <w:rPr>
                <w:rFonts w:ascii="Times New Roman" w:eastAsia="SimSun" w:hAnsi="Times New Roman"/>
                <w:kern w:val="2"/>
                <w:sz w:val="20"/>
                <w:lang w:val="en-US"/>
              </w:rPr>
              <w:t>NOTE:</w:t>
            </w:r>
            <w:r>
              <w:rPr>
                <w:rFonts w:ascii="Times New Roman" w:eastAsia="SimSun" w:hAnsi="Times New Roman"/>
                <w:kern w:val="2"/>
                <w:sz w:val="20"/>
                <w:lang w:val="en-US"/>
              </w:rPr>
              <w:tab/>
              <w:t>The mandatory HTTP error status codes for the POST method listed in table</w:t>
            </w:r>
            <w:r>
              <w:rPr>
                <w:rFonts w:ascii="Times New Roman" w:eastAsia="SimSun" w:hAnsi="Times New Roman"/>
                <w:kern w:val="2"/>
                <w:sz w:val="20"/>
                <w:lang w:val="en-US" w:eastAsia="zh-CN"/>
              </w:rPr>
              <w:t> </w:t>
            </w:r>
            <w:r>
              <w:rPr>
                <w:rFonts w:ascii="Times New Roman" w:eastAsia="SimSun" w:hAnsi="Times New Roman"/>
                <w:kern w:val="2"/>
                <w:sz w:val="20"/>
                <w:lang w:val="en-US"/>
              </w:rPr>
              <w:t>5.2.7.1-1 of 3GPP TS 29.500 [</w:t>
            </w:r>
            <w:r>
              <w:rPr>
                <w:rFonts w:ascii="Times New Roman" w:eastAsia="SimSun" w:hAnsi="Times New Roman" w:hint="eastAsia"/>
                <w:kern w:val="2"/>
                <w:sz w:val="20"/>
                <w:lang w:val="en-US" w:eastAsia="zh-CN"/>
              </w:rPr>
              <w:t>4</w:t>
            </w:r>
            <w:r>
              <w:rPr>
                <w:rFonts w:ascii="Times New Roman" w:eastAsia="SimSun" w:hAnsi="Times New Roman"/>
                <w:kern w:val="2"/>
                <w:sz w:val="20"/>
                <w:lang w:val="en-US"/>
              </w:rPr>
              <w:t>] shall also apply.</w:t>
            </w:r>
          </w:p>
        </w:tc>
      </w:tr>
    </w:tbl>
    <w:p w14:paraId="42C8F3AF" w14:textId="77777777" w:rsidR="00A55155" w:rsidRDefault="00A55155" w:rsidP="00A55155">
      <w:pPr>
        <w:rPr>
          <w:lang w:val="en-US" w:eastAsia="zh-CN"/>
        </w:rPr>
      </w:pPr>
    </w:p>
    <w:p w14:paraId="323967D4" w14:textId="77777777" w:rsidR="00A55155" w:rsidRDefault="00A55155" w:rsidP="00A55155">
      <w:pPr>
        <w:pStyle w:val="TH"/>
        <w:rPr>
          <w:rFonts w:cs="Arial"/>
        </w:rPr>
      </w:pPr>
      <w:r>
        <w:t>Table 8.</w:t>
      </w:r>
      <w:r>
        <w:rPr>
          <w:rFonts w:hint="eastAsia"/>
          <w:lang w:val="en-US" w:eastAsia="zh-CN"/>
        </w:rPr>
        <w:t>2</w:t>
      </w:r>
      <w:r>
        <w:t xml:space="preserve">.2.2.3.1-4: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A55155" w14:paraId="2D7D17FD" w14:textId="77777777" w:rsidTr="002C738D">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F50EF07" w14:textId="77777777" w:rsidR="00A55155" w:rsidRDefault="00A55155" w:rsidP="002C738D">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EED688" w14:textId="77777777" w:rsidR="00A55155" w:rsidRDefault="00A55155" w:rsidP="002C738D">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A8E3F7" w14:textId="77777777" w:rsidR="00A55155" w:rsidRDefault="00A55155" w:rsidP="002C738D">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93E5C49" w14:textId="77777777" w:rsidR="00A55155" w:rsidRDefault="00A55155" w:rsidP="002C738D">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8674989" w14:textId="77777777" w:rsidR="00A55155" w:rsidRDefault="00A55155" w:rsidP="002C738D">
            <w:pPr>
              <w:pStyle w:val="TAH"/>
              <w:rPr>
                <w:kern w:val="2"/>
                <w:szCs w:val="22"/>
              </w:rPr>
            </w:pPr>
            <w:r>
              <w:rPr>
                <w:kern w:val="2"/>
                <w:szCs w:val="22"/>
              </w:rPr>
              <w:t>Description</w:t>
            </w:r>
          </w:p>
        </w:tc>
      </w:tr>
      <w:tr w:rsidR="00A55155" w14:paraId="1EA77915" w14:textId="77777777" w:rsidTr="002C738D">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330E0B45" w14:textId="77777777" w:rsidR="00A55155" w:rsidRDefault="00A55155" w:rsidP="002C738D">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14:paraId="3CD31F0C" w14:textId="77777777" w:rsidR="00A55155" w:rsidRDefault="00A55155" w:rsidP="002C738D">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14:paraId="0A5AE60E" w14:textId="77777777" w:rsidR="00A55155" w:rsidRDefault="00A55155" w:rsidP="002C738D">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14:paraId="5C3860A1" w14:textId="77777777" w:rsidR="00A55155" w:rsidRDefault="00A55155" w:rsidP="002C738D">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DFED81" w14:textId="77777777" w:rsidR="00A55155" w:rsidRDefault="00A55155" w:rsidP="002C738D">
            <w:pPr>
              <w:pStyle w:val="TAL"/>
              <w:rPr>
                <w:kern w:val="2"/>
                <w:szCs w:val="22"/>
              </w:rPr>
            </w:pPr>
          </w:p>
        </w:tc>
      </w:tr>
    </w:tbl>
    <w:p w14:paraId="19DCE0FD" w14:textId="77777777" w:rsidR="00A55155" w:rsidRDefault="00A55155" w:rsidP="00A55155"/>
    <w:p w14:paraId="49B012E4" w14:textId="77777777" w:rsidR="00A55155" w:rsidRDefault="00A55155" w:rsidP="00A55155">
      <w:pPr>
        <w:pStyle w:val="TH"/>
        <w:rPr>
          <w:rFonts w:cs="Arial"/>
        </w:rPr>
      </w:pPr>
      <w:r>
        <w:t>Table 8.</w:t>
      </w:r>
      <w:r>
        <w:rPr>
          <w:rFonts w:hint="eastAsia"/>
          <w:lang w:val="en-US" w:eastAsia="zh-CN"/>
        </w:rPr>
        <w:t>2</w:t>
      </w:r>
      <w:r>
        <w:t xml:space="preserve">.2.2.3.1-5: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A55155" w14:paraId="1F097F8D" w14:textId="77777777" w:rsidTr="002C738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2D18B86" w14:textId="77777777" w:rsidR="00A55155" w:rsidRDefault="00A55155" w:rsidP="002C738D">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E24D3A" w14:textId="77777777" w:rsidR="00A55155" w:rsidRDefault="00A55155" w:rsidP="002C738D">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3B970BA" w14:textId="77777777" w:rsidR="00A55155" w:rsidRDefault="00A55155" w:rsidP="002C738D">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C268B6E" w14:textId="77777777" w:rsidR="00A55155" w:rsidRDefault="00A55155" w:rsidP="002C738D">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DBFB82D" w14:textId="77777777" w:rsidR="00A55155" w:rsidRDefault="00A55155" w:rsidP="002C738D">
            <w:pPr>
              <w:pStyle w:val="TAH"/>
              <w:rPr>
                <w:kern w:val="2"/>
                <w:szCs w:val="22"/>
              </w:rPr>
            </w:pPr>
            <w:r>
              <w:rPr>
                <w:kern w:val="2"/>
                <w:szCs w:val="22"/>
              </w:rPr>
              <w:t>Description</w:t>
            </w:r>
          </w:p>
        </w:tc>
      </w:tr>
      <w:tr w:rsidR="00A55155" w14:paraId="7773DC98" w14:textId="77777777" w:rsidTr="002C738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6EF899" w14:textId="77777777" w:rsidR="00A55155" w:rsidRDefault="00A55155" w:rsidP="002C738D">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14:paraId="1E43DE26" w14:textId="77777777" w:rsidR="00A55155" w:rsidRDefault="00A55155" w:rsidP="002C738D">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14:paraId="2CAE261B" w14:textId="77777777" w:rsidR="00A55155" w:rsidRDefault="00A55155" w:rsidP="002C738D">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14:paraId="2FF8AC88" w14:textId="77777777" w:rsidR="00A55155" w:rsidRDefault="00A55155" w:rsidP="002C738D">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1FFA542" w14:textId="77777777" w:rsidR="00A55155" w:rsidRDefault="00A55155" w:rsidP="002C738D">
            <w:pPr>
              <w:pStyle w:val="TAL"/>
              <w:rPr>
                <w:kern w:val="2"/>
                <w:szCs w:val="22"/>
              </w:rPr>
            </w:pPr>
          </w:p>
        </w:tc>
      </w:tr>
    </w:tbl>
    <w:p w14:paraId="32E2AABB" w14:textId="77777777" w:rsidR="00A55155" w:rsidRDefault="00A55155" w:rsidP="00A55155"/>
    <w:p w14:paraId="3CBC96FC" w14:textId="77777777" w:rsidR="00A55155" w:rsidRDefault="00A55155" w:rsidP="00A55155">
      <w:pPr>
        <w:pStyle w:val="TH"/>
      </w:pPr>
      <w:r>
        <w:t>Table 8.</w:t>
      </w:r>
      <w:r>
        <w:rPr>
          <w:rFonts w:hint="eastAsia"/>
          <w:lang w:val="en-US" w:eastAsia="zh-CN"/>
        </w:rPr>
        <w:t>2</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A55155" w14:paraId="75E19E56" w14:textId="77777777" w:rsidTr="002C738D">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9F90D3A" w14:textId="77777777" w:rsidR="00A55155" w:rsidRDefault="00A55155" w:rsidP="002C738D">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527D2F14" w14:textId="77777777" w:rsidR="00A55155" w:rsidRDefault="00A55155" w:rsidP="002C738D">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2783F745" w14:textId="77777777" w:rsidR="00A55155" w:rsidRDefault="00A55155" w:rsidP="002C738D">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CB1E637" w14:textId="77777777" w:rsidR="00A55155" w:rsidRDefault="00A55155" w:rsidP="002C738D">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FD97EC9" w14:textId="77777777" w:rsidR="00A55155" w:rsidRDefault="00A55155" w:rsidP="002C738D">
            <w:pPr>
              <w:pStyle w:val="TAH"/>
              <w:rPr>
                <w:kern w:val="2"/>
                <w:szCs w:val="22"/>
              </w:rPr>
            </w:pPr>
            <w:r>
              <w:rPr>
                <w:kern w:val="2"/>
                <w:szCs w:val="22"/>
              </w:rPr>
              <w:t>Description</w:t>
            </w:r>
          </w:p>
        </w:tc>
      </w:tr>
      <w:tr w:rsidR="00A55155" w14:paraId="6C5BF8E5" w14:textId="77777777" w:rsidTr="002C738D">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B8447B8" w14:textId="77777777" w:rsidR="00A55155" w:rsidRDefault="00A55155" w:rsidP="002C738D">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14:paraId="4CC04F0F" w14:textId="77777777" w:rsidR="00A55155" w:rsidRDefault="00A55155" w:rsidP="002C738D">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14:paraId="08A5DDFA" w14:textId="77777777" w:rsidR="00A55155" w:rsidRDefault="00A55155" w:rsidP="002C738D">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14:paraId="5E416608" w14:textId="77777777" w:rsidR="00A55155" w:rsidRDefault="00A55155" w:rsidP="002C738D">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DF4332D" w14:textId="77777777" w:rsidR="00A55155" w:rsidRDefault="00A55155" w:rsidP="002C738D">
            <w:pPr>
              <w:pStyle w:val="TAL"/>
              <w:rPr>
                <w:kern w:val="2"/>
                <w:szCs w:val="22"/>
              </w:rPr>
            </w:pPr>
          </w:p>
        </w:tc>
      </w:tr>
    </w:tbl>
    <w:p w14:paraId="1F686832" w14:textId="77777777" w:rsidR="00A55155" w:rsidRDefault="00A55155" w:rsidP="00A55155">
      <w:pPr>
        <w:rPr>
          <w:lang w:val="en-US" w:eastAsia="zh-CN"/>
        </w:rPr>
      </w:pPr>
    </w:p>
    <w:p w14:paraId="03721B83" w14:textId="77777777" w:rsidR="00A55155" w:rsidRDefault="00A55155" w:rsidP="00A55155">
      <w:pPr>
        <w:pStyle w:val="Heading4"/>
      </w:pPr>
      <w:bookmarkStart w:id="869" w:name="_Toc89422602"/>
      <w:bookmarkStart w:id="870" w:name="_Toc89425387"/>
      <w:r>
        <w:t>8.</w:t>
      </w:r>
      <w:r>
        <w:rPr>
          <w:rFonts w:hint="eastAsia"/>
          <w:lang w:val="en-US" w:eastAsia="zh-CN"/>
        </w:rPr>
        <w:t>2</w:t>
      </w:r>
      <w:r>
        <w:t>.2.</w:t>
      </w:r>
      <w:r>
        <w:rPr>
          <w:rFonts w:hint="eastAsia"/>
          <w:lang w:val="en-US" w:eastAsia="zh-CN"/>
        </w:rPr>
        <w:t>3</w:t>
      </w:r>
      <w:r>
        <w:tab/>
      </w:r>
      <w:r>
        <w:rPr>
          <w:rFonts w:eastAsia="SimSun"/>
          <w:lang w:val="en-US"/>
        </w:rPr>
        <w:t>Resource: UE Message Deliveries</w:t>
      </w:r>
      <w:bookmarkEnd w:id="869"/>
      <w:bookmarkEnd w:id="870"/>
    </w:p>
    <w:p w14:paraId="4B961FCB" w14:textId="77777777" w:rsidR="00A55155" w:rsidRDefault="00A55155" w:rsidP="00A55155">
      <w:pPr>
        <w:pStyle w:val="Heading5"/>
        <w:rPr>
          <w:lang w:eastAsia="zh-CN"/>
        </w:rPr>
      </w:pPr>
      <w:bookmarkStart w:id="871" w:name="_Toc89422603"/>
      <w:bookmarkStart w:id="872" w:name="_Toc89425388"/>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SimSun"/>
          <w:lang w:val="en-US" w:eastAsia="zh-CN"/>
        </w:rPr>
        <w:t>Description</w:t>
      </w:r>
      <w:bookmarkEnd w:id="871"/>
      <w:bookmarkEnd w:id="872"/>
    </w:p>
    <w:p w14:paraId="594E9938" w14:textId="77777777" w:rsidR="00A55155" w:rsidRDefault="00A55155" w:rsidP="00A55155">
      <w:pPr>
        <w:rPr>
          <w:lang w:eastAsia="zh-CN"/>
        </w:rPr>
      </w:pPr>
      <w:r>
        <w:rPr>
          <w:lang w:val="en-US" w:eastAsia="zh-CN"/>
        </w:rPr>
        <w:t>This resource represents the Message Gateway (on behalf of Legacy 3GPP UE or Non-3GPP UE) originating message delivery to a given MSGin5G Server.</w:t>
      </w:r>
    </w:p>
    <w:p w14:paraId="3758D774" w14:textId="77777777" w:rsidR="00A55155" w:rsidRDefault="00A55155" w:rsidP="00A55155">
      <w:pPr>
        <w:pStyle w:val="Heading5"/>
        <w:rPr>
          <w:lang w:eastAsia="zh-CN"/>
        </w:rPr>
      </w:pPr>
      <w:bookmarkStart w:id="873" w:name="_Toc89422604"/>
      <w:bookmarkStart w:id="874" w:name="_Toc89425389"/>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SimSun"/>
          <w:lang w:val="en-US" w:eastAsia="zh-CN"/>
        </w:rPr>
        <w:t>Resource Definition</w:t>
      </w:r>
      <w:bookmarkEnd w:id="873"/>
      <w:bookmarkEnd w:id="874"/>
    </w:p>
    <w:p w14:paraId="664E5C5F" w14:textId="77777777" w:rsidR="00A55155" w:rsidRDefault="00A55155" w:rsidP="00A55155">
      <w:pPr>
        <w:rPr>
          <w:lang w:eastAsia="zh-CN"/>
        </w:rPr>
      </w:pPr>
      <w:r>
        <w:rPr>
          <w:rFonts w:eastAsia="SimSun"/>
          <w:lang w:val="en-US" w:eastAsia="zh-CN"/>
        </w:rPr>
        <w:t xml:space="preserve">Resource URI: </w:t>
      </w:r>
      <w:r>
        <w:rPr>
          <w:rFonts w:eastAsia="SimSun"/>
          <w:b/>
          <w:lang w:val="en-US" w:eastAsia="zh-CN"/>
        </w:rPr>
        <w:t>{apiRoot}/msgs-msgdelivery/&lt;apiVersion&gt;/ue-message-deliveries</w:t>
      </w:r>
    </w:p>
    <w:p w14:paraId="673AA38B" w14:textId="77777777" w:rsidR="00A55155" w:rsidRDefault="00A55155" w:rsidP="00A55155">
      <w:pPr>
        <w:rPr>
          <w:lang w:eastAsia="zh-CN"/>
        </w:rPr>
      </w:pPr>
      <w:r>
        <w:rPr>
          <w:lang w:val="en-US" w:eastAsia="zh-CN"/>
        </w:rPr>
        <w:lastRenderedPageBreak/>
        <w:t>This resource shall support the resource URI variables defined in the table 8.2.2.3.2-1.</w:t>
      </w:r>
    </w:p>
    <w:p w14:paraId="4FA0EF13" w14:textId="77777777" w:rsidR="00A55155" w:rsidRDefault="00A55155" w:rsidP="00A55155">
      <w:pPr>
        <w:pStyle w:val="TH"/>
      </w:pPr>
      <w:r>
        <w:t>Table</w:t>
      </w:r>
      <w:r>
        <w:rPr>
          <w:rFonts w:eastAsia="DengXian"/>
          <w:sz w:val="18"/>
          <w:lang w:val="en-US"/>
        </w:rPr>
        <w:t> </w:t>
      </w:r>
      <w:r>
        <w:t>8.</w:t>
      </w:r>
      <w:r>
        <w:rPr>
          <w:rFonts w:hint="eastAsia"/>
          <w:lang w:val="en-US" w:eastAsia="zh-CN"/>
        </w:rPr>
        <w:t>2</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55155" w14:paraId="226561D3" w14:textId="77777777" w:rsidTr="002C73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6C009519" w14:textId="77777777" w:rsidR="00A55155" w:rsidRDefault="00A55155" w:rsidP="002C738D">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64E12E" w14:textId="77777777" w:rsidR="00A55155" w:rsidRDefault="00A55155" w:rsidP="002C738D">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21FA0B7" w14:textId="77777777" w:rsidR="00A55155" w:rsidRDefault="00A55155" w:rsidP="002C738D">
            <w:pPr>
              <w:pStyle w:val="TAH"/>
              <w:rPr>
                <w:kern w:val="2"/>
                <w:szCs w:val="22"/>
              </w:rPr>
            </w:pPr>
            <w:r>
              <w:rPr>
                <w:kern w:val="2"/>
                <w:szCs w:val="22"/>
              </w:rPr>
              <w:t>Definition</w:t>
            </w:r>
          </w:p>
        </w:tc>
      </w:tr>
      <w:tr w:rsidR="00A55155" w14:paraId="16D55B82" w14:textId="77777777" w:rsidTr="002C738D">
        <w:trPr>
          <w:jc w:val="center"/>
        </w:trPr>
        <w:tc>
          <w:tcPr>
            <w:tcW w:w="559" w:type="pct"/>
            <w:tcBorders>
              <w:top w:val="single" w:sz="6" w:space="0" w:color="000000"/>
              <w:left w:val="single" w:sz="6" w:space="0" w:color="000000"/>
              <w:bottom w:val="single" w:sz="6" w:space="0" w:color="000000"/>
              <w:right w:val="single" w:sz="6" w:space="0" w:color="000000"/>
            </w:tcBorders>
          </w:tcPr>
          <w:p w14:paraId="2666B139" w14:textId="77777777" w:rsidR="00A55155" w:rsidRDefault="00A55155" w:rsidP="002C738D">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14:paraId="4CA99BD1" w14:textId="77777777" w:rsidR="00A55155" w:rsidRDefault="00A55155" w:rsidP="002C738D">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CB7F0A" w14:textId="77777777" w:rsidR="00A55155" w:rsidRDefault="00A55155" w:rsidP="002C738D">
            <w:pPr>
              <w:pStyle w:val="TAL"/>
              <w:rPr>
                <w:kern w:val="2"/>
                <w:szCs w:val="22"/>
              </w:rPr>
            </w:pPr>
            <w:r>
              <w:rPr>
                <w:kern w:val="2"/>
                <w:szCs w:val="22"/>
              </w:rPr>
              <w:t>See clause 7.5</w:t>
            </w:r>
          </w:p>
        </w:tc>
      </w:tr>
      <w:tr w:rsidR="00A55155" w14:paraId="68E1721F" w14:textId="77777777" w:rsidTr="002C738D">
        <w:trPr>
          <w:jc w:val="center"/>
        </w:trPr>
        <w:tc>
          <w:tcPr>
            <w:tcW w:w="559" w:type="pct"/>
            <w:tcBorders>
              <w:top w:val="single" w:sz="6" w:space="0" w:color="000000"/>
              <w:left w:val="single" w:sz="6" w:space="0" w:color="000000"/>
              <w:bottom w:val="single" w:sz="6" w:space="0" w:color="000000"/>
              <w:right w:val="single" w:sz="6" w:space="0" w:color="000000"/>
            </w:tcBorders>
          </w:tcPr>
          <w:p w14:paraId="12243889" w14:textId="77777777" w:rsidR="00A55155" w:rsidRDefault="00A55155" w:rsidP="002C738D">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2999CFD" w14:textId="77777777" w:rsidR="00A55155" w:rsidRDefault="00A55155" w:rsidP="002C738D">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A2858BF" w14:textId="77777777" w:rsidR="00A55155" w:rsidRDefault="00A55155" w:rsidP="002C738D">
            <w:pPr>
              <w:pStyle w:val="TAL"/>
              <w:rPr>
                <w:kern w:val="2"/>
                <w:szCs w:val="22"/>
              </w:rPr>
            </w:pPr>
            <w:r>
              <w:rPr>
                <w:rFonts w:hint="eastAsia"/>
                <w:kern w:val="2"/>
                <w:szCs w:val="22"/>
              </w:rPr>
              <w:t>S</w:t>
            </w:r>
            <w:r>
              <w:rPr>
                <w:kern w:val="2"/>
                <w:szCs w:val="22"/>
              </w:rPr>
              <w:t>ee clause</w:t>
            </w:r>
            <w:r>
              <w:rPr>
                <w:rFonts w:eastAsia="DengXian"/>
                <w:kern w:val="2"/>
                <w:lang w:val="en-US"/>
              </w:rPr>
              <w:t> </w:t>
            </w:r>
            <w:r>
              <w:rPr>
                <w:kern w:val="2"/>
                <w:szCs w:val="22"/>
              </w:rPr>
              <w:t>8.1.1</w:t>
            </w:r>
          </w:p>
        </w:tc>
      </w:tr>
    </w:tbl>
    <w:p w14:paraId="2BE40E31" w14:textId="77777777" w:rsidR="00A55155" w:rsidRDefault="00A55155" w:rsidP="00A55155">
      <w:pPr>
        <w:rPr>
          <w:lang w:eastAsia="zh-CN"/>
        </w:rPr>
      </w:pPr>
    </w:p>
    <w:p w14:paraId="67013C19" w14:textId="77777777" w:rsidR="00A55155" w:rsidRDefault="00A55155" w:rsidP="00A55155">
      <w:pPr>
        <w:pStyle w:val="Heading5"/>
        <w:rPr>
          <w:lang w:eastAsia="zh-CN"/>
        </w:rPr>
      </w:pPr>
      <w:bookmarkStart w:id="875" w:name="_Toc89422605"/>
      <w:bookmarkStart w:id="876" w:name="_Toc89425390"/>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SimSun"/>
          <w:lang w:val="en-US" w:eastAsia="zh-CN"/>
        </w:rPr>
        <w:t>Resource Standard Methods</w:t>
      </w:r>
      <w:bookmarkEnd w:id="875"/>
      <w:bookmarkEnd w:id="876"/>
    </w:p>
    <w:p w14:paraId="356B842B" w14:textId="77777777" w:rsidR="00A55155" w:rsidRDefault="00A55155" w:rsidP="00A55155">
      <w:pPr>
        <w:pStyle w:val="Heading6"/>
        <w:rPr>
          <w:lang w:val="en-US" w:eastAsia="zh-CN"/>
        </w:rPr>
      </w:pPr>
      <w:bookmarkStart w:id="877" w:name="_Toc89422606"/>
      <w:bookmarkStart w:id="878" w:name="_Toc89425391"/>
      <w:r>
        <w:rPr>
          <w:lang w:val="en-US" w:eastAsia="zh-CN"/>
        </w:rPr>
        <w:t>8.2.2.</w:t>
      </w:r>
      <w:r>
        <w:rPr>
          <w:rFonts w:hint="eastAsia"/>
          <w:lang w:val="en-US" w:eastAsia="zh-CN"/>
        </w:rPr>
        <w:t>3</w:t>
      </w:r>
      <w:r>
        <w:rPr>
          <w:lang w:val="en-US" w:eastAsia="zh-CN"/>
        </w:rPr>
        <w:t>.3.1</w:t>
      </w:r>
      <w:r>
        <w:rPr>
          <w:lang w:val="en-US" w:eastAsia="zh-CN"/>
        </w:rPr>
        <w:tab/>
        <w:t>POST</w:t>
      </w:r>
      <w:bookmarkEnd w:id="877"/>
      <w:bookmarkEnd w:id="878"/>
    </w:p>
    <w:p w14:paraId="78BA2D79" w14:textId="77777777" w:rsidR="00A55155" w:rsidRDefault="00A55155" w:rsidP="00A55155">
      <w:pPr>
        <w:rPr>
          <w:lang w:eastAsia="zh-CN"/>
        </w:rPr>
      </w:pPr>
      <w:r>
        <w:rPr>
          <w:lang w:val="en-US" w:eastAsia="zh-CN"/>
        </w:rPr>
        <w:t>This method shall support the URI query parameters specified in table 8.2.2.3.3.1-1.</w:t>
      </w:r>
    </w:p>
    <w:p w14:paraId="196F8294" w14:textId="77777777" w:rsidR="00A55155" w:rsidRDefault="00A55155" w:rsidP="00A55155">
      <w:pPr>
        <w:pStyle w:val="TH"/>
        <w:rPr>
          <w:rFonts w:cs="Arial"/>
        </w:rPr>
      </w:pPr>
      <w:r>
        <w:t>Table 8.</w:t>
      </w:r>
      <w:r>
        <w:rPr>
          <w:rFonts w:hint="eastAsia"/>
          <w:lang w:val="en-US" w:eastAsia="zh-CN"/>
        </w:rPr>
        <w:t>2</w:t>
      </w:r>
      <w:r>
        <w:t>.2.</w:t>
      </w:r>
      <w:r>
        <w:rPr>
          <w:rFonts w:hint="eastAsia"/>
          <w:lang w:val="en-US" w:eastAsia="zh-CN"/>
        </w:rPr>
        <w:t>3</w:t>
      </w:r>
      <w:r>
        <w:t xml:space="preserve">.3-1: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A55155" w14:paraId="7C307E1D" w14:textId="77777777" w:rsidTr="002C73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5F138E9" w14:textId="77777777" w:rsidR="00A55155" w:rsidRDefault="00A55155" w:rsidP="002C738D">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2137FB" w14:textId="77777777" w:rsidR="00A55155" w:rsidRDefault="00A55155" w:rsidP="002C738D">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F6D8341" w14:textId="77777777" w:rsidR="00A55155" w:rsidRDefault="00A55155" w:rsidP="002C738D">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51442F" w14:textId="77777777" w:rsidR="00A55155" w:rsidRDefault="00A55155" w:rsidP="002C738D">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3B18461" w14:textId="77777777" w:rsidR="00A55155" w:rsidRDefault="00A55155" w:rsidP="002C738D">
            <w:pPr>
              <w:pStyle w:val="TAH"/>
              <w:rPr>
                <w:kern w:val="2"/>
                <w:szCs w:val="22"/>
              </w:rPr>
            </w:pPr>
            <w:r>
              <w:rPr>
                <w:kern w:val="2"/>
                <w:szCs w:val="22"/>
              </w:rPr>
              <w:t>Description</w:t>
            </w:r>
          </w:p>
        </w:tc>
      </w:tr>
      <w:tr w:rsidR="00A55155" w14:paraId="47DDC0FC" w14:textId="77777777" w:rsidTr="002C73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B63088E" w14:textId="77777777" w:rsidR="00A55155" w:rsidRDefault="00A55155" w:rsidP="002C738D">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14:paraId="514C30B0" w14:textId="77777777" w:rsidR="00A55155" w:rsidRDefault="00A55155" w:rsidP="002C738D">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72F4A893" w14:textId="77777777" w:rsidR="00A55155" w:rsidRDefault="00A55155" w:rsidP="002C738D">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2EF40B09" w14:textId="77777777" w:rsidR="00A55155" w:rsidRDefault="00A55155" w:rsidP="002C738D">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3582704" w14:textId="77777777" w:rsidR="00A55155" w:rsidRDefault="00A55155" w:rsidP="002C738D">
            <w:pPr>
              <w:pStyle w:val="TAL"/>
              <w:rPr>
                <w:kern w:val="2"/>
                <w:szCs w:val="22"/>
              </w:rPr>
            </w:pPr>
          </w:p>
        </w:tc>
      </w:tr>
    </w:tbl>
    <w:p w14:paraId="2141590B" w14:textId="77777777" w:rsidR="00A55155" w:rsidRDefault="00A55155" w:rsidP="00A55155">
      <w:pPr>
        <w:rPr>
          <w:lang w:eastAsia="zh-CN"/>
        </w:rPr>
      </w:pPr>
    </w:p>
    <w:p w14:paraId="6301B823" w14:textId="77777777" w:rsidR="00A55155" w:rsidRDefault="00A55155" w:rsidP="00A55155">
      <w:pPr>
        <w:rPr>
          <w:lang w:val="en-US" w:eastAsia="zh-CN"/>
        </w:rPr>
      </w:pPr>
      <w:r>
        <w:rPr>
          <w:lang w:val="en-US" w:eastAsia="zh-CN"/>
        </w:rPr>
        <w:t>This method shall support the request data structures specified in table 8.2.2.3.3.1-2 and the response data structures and response codes specified in table 8.2.2.3.3.1-3.</w:t>
      </w:r>
    </w:p>
    <w:p w14:paraId="5401F8F2" w14:textId="77777777" w:rsidR="00A55155" w:rsidRDefault="00A55155" w:rsidP="00A55155">
      <w:pPr>
        <w:pStyle w:val="TH"/>
      </w:pPr>
      <w:r>
        <w:t>Table 8.</w:t>
      </w:r>
      <w:r>
        <w:rPr>
          <w:rFonts w:hint="eastAsia"/>
          <w:lang w:val="en-US" w:eastAsia="zh-CN"/>
        </w:rPr>
        <w:t>2</w:t>
      </w:r>
      <w:r>
        <w:t>.2.</w:t>
      </w:r>
      <w:r>
        <w:rPr>
          <w:rFonts w:hint="eastAsia"/>
          <w:lang w:val="en-US" w:eastAsia="zh-CN"/>
        </w:rPr>
        <w:t>3</w:t>
      </w:r>
      <w:r>
        <w:t xml:space="preserve">.3.1-2: Data structures supported by the </w:t>
      </w:r>
      <w:r>
        <w:rPr>
          <w:rFonts w:hint="eastAsia"/>
          <w:lang w:val="en-US" w:eastAsia="zh-CN"/>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A55155" w14:paraId="4B1135FD" w14:textId="77777777" w:rsidTr="002C738D">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B83AC5" w14:textId="77777777" w:rsidR="00A55155" w:rsidRDefault="00A55155" w:rsidP="002C738D">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B3961F" w14:textId="77777777" w:rsidR="00A55155" w:rsidRDefault="00A55155" w:rsidP="002C738D">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C92F515" w14:textId="77777777" w:rsidR="00A55155" w:rsidRDefault="00A55155" w:rsidP="002C738D">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CD10DF5" w14:textId="77777777" w:rsidR="00A55155" w:rsidRDefault="00A55155" w:rsidP="002C738D">
            <w:pPr>
              <w:pStyle w:val="TAH"/>
              <w:rPr>
                <w:kern w:val="2"/>
                <w:szCs w:val="22"/>
              </w:rPr>
            </w:pPr>
            <w:r>
              <w:rPr>
                <w:kern w:val="2"/>
                <w:szCs w:val="22"/>
              </w:rPr>
              <w:t>Description</w:t>
            </w:r>
          </w:p>
        </w:tc>
      </w:tr>
      <w:tr w:rsidR="00A55155" w14:paraId="258CAFC5" w14:textId="77777777" w:rsidTr="002C738D">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E50F769" w14:textId="77777777" w:rsidR="00A55155" w:rsidRDefault="00A55155" w:rsidP="002C738D">
            <w:pPr>
              <w:pStyle w:val="TAL"/>
              <w:rPr>
                <w:kern w:val="2"/>
                <w:szCs w:val="22"/>
              </w:rPr>
            </w:pPr>
            <w:r>
              <w:rPr>
                <w:rFonts w:eastAsia="SimSun"/>
                <w:kern w:val="2"/>
                <w:lang w:val="en-US"/>
              </w:rPr>
              <w:t>UEMessageDelivery</w:t>
            </w:r>
          </w:p>
        </w:tc>
        <w:tc>
          <w:tcPr>
            <w:tcW w:w="518" w:type="dxa"/>
            <w:tcBorders>
              <w:top w:val="single" w:sz="4" w:space="0" w:color="auto"/>
              <w:left w:val="single" w:sz="6" w:space="0" w:color="000000"/>
              <w:bottom w:val="single" w:sz="6" w:space="0" w:color="000000"/>
              <w:right w:val="single" w:sz="6" w:space="0" w:color="000000"/>
            </w:tcBorders>
          </w:tcPr>
          <w:p w14:paraId="33306271" w14:textId="77777777" w:rsidR="00A55155" w:rsidRDefault="00A55155" w:rsidP="002C738D">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14:paraId="623D6716" w14:textId="77777777" w:rsidR="00A55155" w:rsidRDefault="00A55155" w:rsidP="002C738D">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8A88F41" w14:textId="77777777" w:rsidR="00A55155" w:rsidRDefault="00A55155" w:rsidP="002C738D">
            <w:pPr>
              <w:pStyle w:val="TAL"/>
              <w:rPr>
                <w:kern w:val="2"/>
                <w:szCs w:val="22"/>
              </w:rPr>
            </w:pPr>
            <w:r>
              <w:rPr>
                <w:rFonts w:eastAsia="SimSun"/>
                <w:kern w:val="2"/>
                <w:lang w:val="en-US"/>
              </w:rPr>
              <w:t>Parameters to create UE Message Delivery resource.</w:t>
            </w:r>
          </w:p>
        </w:tc>
      </w:tr>
    </w:tbl>
    <w:p w14:paraId="213FD569" w14:textId="77777777" w:rsidR="00A55155" w:rsidRDefault="00A55155" w:rsidP="00A55155">
      <w:pPr>
        <w:rPr>
          <w:lang w:val="en-US" w:eastAsia="zh-CN"/>
        </w:rPr>
      </w:pPr>
    </w:p>
    <w:p w14:paraId="28EAE381" w14:textId="77777777" w:rsidR="00A55155" w:rsidRDefault="00A55155" w:rsidP="00A55155">
      <w:pPr>
        <w:pStyle w:val="TH"/>
      </w:pPr>
      <w:r>
        <w:t>Table 8.</w:t>
      </w:r>
      <w:r>
        <w:rPr>
          <w:rFonts w:hint="eastAsia"/>
          <w:lang w:val="en-US" w:eastAsia="zh-CN"/>
        </w:rPr>
        <w:t>2</w:t>
      </w:r>
      <w:r>
        <w:t>.2.</w:t>
      </w:r>
      <w:r>
        <w:rPr>
          <w:rFonts w:hint="eastAsia"/>
          <w:lang w:val="en-US" w:eastAsia="zh-CN"/>
        </w:rPr>
        <w:t>3</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A55155" w14:paraId="55829412" w14:textId="77777777" w:rsidTr="002C73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2694D8" w14:textId="77777777" w:rsidR="00A55155" w:rsidRDefault="00A55155" w:rsidP="002C738D">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28F92A" w14:textId="77777777" w:rsidR="00A55155" w:rsidRDefault="00A55155" w:rsidP="002C738D">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EB79CE" w14:textId="77777777" w:rsidR="00A55155" w:rsidRDefault="00A55155" w:rsidP="002C738D">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AC9A7E" w14:textId="77777777" w:rsidR="00A55155" w:rsidRDefault="00A55155" w:rsidP="002C738D">
            <w:pPr>
              <w:pStyle w:val="TAH"/>
              <w:rPr>
                <w:kern w:val="2"/>
                <w:szCs w:val="22"/>
              </w:rPr>
            </w:pPr>
            <w:r>
              <w:rPr>
                <w:kern w:val="2"/>
                <w:szCs w:val="22"/>
              </w:rPr>
              <w:t>Response</w:t>
            </w:r>
          </w:p>
          <w:p w14:paraId="1FAFB8A1" w14:textId="77777777" w:rsidR="00A55155" w:rsidRDefault="00A55155" w:rsidP="002C738D">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4ABEB2" w14:textId="77777777" w:rsidR="00A55155" w:rsidRDefault="00A55155" w:rsidP="002C738D">
            <w:pPr>
              <w:pStyle w:val="TAH"/>
              <w:rPr>
                <w:kern w:val="2"/>
                <w:szCs w:val="22"/>
              </w:rPr>
            </w:pPr>
            <w:r>
              <w:rPr>
                <w:kern w:val="2"/>
                <w:szCs w:val="22"/>
              </w:rPr>
              <w:t>Description</w:t>
            </w:r>
          </w:p>
        </w:tc>
      </w:tr>
      <w:tr w:rsidR="00A55155" w14:paraId="71F06084" w14:textId="77777777" w:rsidTr="002C73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77557A" w14:textId="77777777" w:rsidR="00A55155" w:rsidRDefault="00A55155" w:rsidP="002C738D">
            <w:pPr>
              <w:pStyle w:val="TAL"/>
              <w:rPr>
                <w:kern w:val="2"/>
                <w:szCs w:val="22"/>
              </w:rPr>
            </w:pPr>
            <w:r>
              <w:rPr>
                <w:rFonts w:eastAsia="SimSun"/>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14:paraId="3616E21E" w14:textId="77777777" w:rsidR="00A55155" w:rsidRDefault="00A55155" w:rsidP="002C738D">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14:paraId="26ED669A" w14:textId="77777777" w:rsidR="00A55155" w:rsidRDefault="00A55155" w:rsidP="002C738D">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14:paraId="7C85E348" w14:textId="77777777" w:rsidR="00A55155" w:rsidRDefault="00A55155" w:rsidP="002C738D">
            <w:pPr>
              <w:pStyle w:val="TAL"/>
              <w:rPr>
                <w:kern w:val="2"/>
                <w:szCs w:val="22"/>
              </w:rPr>
            </w:pPr>
            <w:r>
              <w:rPr>
                <w:rFonts w:eastAsia="SimSun"/>
                <w:kern w:val="2"/>
                <w:lang w:val="en-US"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76D29FB" w14:textId="77777777" w:rsidR="00A55155" w:rsidRDefault="00A55155" w:rsidP="002C738D">
            <w:pPr>
              <w:pStyle w:val="TAL"/>
              <w:rPr>
                <w:kern w:val="2"/>
                <w:szCs w:val="22"/>
              </w:rPr>
            </w:pPr>
            <w:r>
              <w:rPr>
                <w:rFonts w:eastAsia="SimSun"/>
                <w:kern w:val="2"/>
                <w:lang w:val="en-US"/>
              </w:rPr>
              <w:t>UE Message Deliveries resource for the UE is created successfully.</w:t>
            </w:r>
          </w:p>
        </w:tc>
      </w:tr>
      <w:tr w:rsidR="00A55155" w14:paraId="5E780D2C" w14:textId="77777777" w:rsidTr="002C73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DB39C18" w14:textId="77777777" w:rsidR="00A55155" w:rsidRDefault="00A55155" w:rsidP="002C738D">
            <w:pPr>
              <w:pStyle w:val="TAN"/>
              <w:rPr>
                <w:kern w:val="2"/>
                <w:szCs w:val="22"/>
              </w:rPr>
            </w:pPr>
            <w:r>
              <w:rPr>
                <w:rFonts w:ascii="Times New Roman" w:eastAsia="SimSun" w:hAnsi="Times New Roman"/>
                <w:kern w:val="2"/>
                <w:sz w:val="20"/>
                <w:lang w:val="en-US"/>
              </w:rPr>
              <w:t>NOTE:</w:t>
            </w:r>
            <w:r>
              <w:rPr>
                <w:rFonts w:ascii="Times New Roman" w:eastAsia="SimSun" w:hAnsi="Times New Roman"/>
                <w:kern w:val="2"/>
                <w:sz w:val="20"/>
                <w:lang w:val="en-US"/>
              </w:rPr>
              <w:tab/>
              <w:t>The mandatory HTTP error status codes for the POST method listed in table</w:t>
            </w:r>
            <w:r>
              <w:rPr>
                <w:rFonts w:ascii="Times New Roman" w:eastAsia="SimSun" w:hAnsi="Times New Roman"/>
                <w:kern w:val="2"/>
                <w:sz w:val="20"/>
                <w:lang w:val="en-US" w:eastAsia="zh-CN"/>
              </w:rPr>
              <w:t> </w:t>
            </w:r>
            <w:r>
              <w:rPr>
                <w:rFonts w:ascii="Times New Roman" w:eastAsia="SimSun" w:hAnsi="Times New Roman"/>
                <w:kern w:val="2"/>
                <w:sz w:val="20"/>
                <w:lang w:val="en-US"/>
              </w:rPr>
              <w:t>5.2.7.1-1 of 3GPP TS 29.500 [</w:t>
            </w:r>
            <w:r>
              <w:rPr>
                <w:rFonts w:ascii="Times New Roman" w:eastAsia="SimSun" w:hAnsi="Times New Roman" w:hint="eastAsia"/>
                <w:kern w:val="2"/>
                <w:sz w:val="20"/>
                <w:lang w:val="en-US" w:eastAsia="zh-CN"/>
              </w:rPr>
              <w:t>4</w:t>
            </w:r>
            <w:r>
              <w:rPr>
                <w:rFonts w:ascii="Times New Roman" w:eastAsia="SimSun" w:hAnsi="Times New Roman"/>
                <w:kern w:val="2"/>
                <w:sz w:val="20"/>
                <w:lang w:val="en-US"/>
              </w:rPr>
              <w:t>] shall also apply.</w:t>
            </w:r>
          </w:p>
        </w:tc>
      </w:tr>
    </w:tbl>
    <w:p w14:paraId="3E9E43A0" w14:textId="77777777" w:rsidR="00A55155" w:rsidRDefault="00A55155" w:rsidP="00A55155"/>
    <w:p w14:paraId="58952784" w14:textId="77777777" w:rsidR="00A55155" w:rsidRDefault="00A55155" w:rsidP="00A55155">
      <w:pPr>
        <w:pStyle w:val="TH"/>
        <w:rPr>
          <w:rFonts w:cs="Arial"/>
        </w:rPr>
      </w:pPr>
      <w:r>
        <w:t>Table 8.</w:t>
      </w:r>
      <w:r>
        <w:rPr>
          <w:rFonts w:hint="eastAsia"/>
          <w:lang w:val="en-US" w:eastAsia="zh-CN"/>
        </w:rPr>
        <w:t>2</w:t>
      </w:r>
      <w:r>
        <w:t>.2.</w:t>
      </w:r>
      <w:r>
        <w:rPr>
          <w:rFonts w:hint="eastAsia"/>
          <w:lang w:val="en-US" w:eastAsia="zh-CN"/>
        </w:rPr>
        <w:t>3</w:t>
      </w:r>
      <w:r>
        <w:t xml:space="preserve">.3.1-4: Headers supported by the </w:t>
      </w:r>
      <w:r>
        <w:rPr>
          <w:rFonts w:eastAsia="SimSun"/>
          <w:lang w:val="en-US"/>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A55155" w14:paraId="1131BEEE" w14:textId="77777777" w:rsidTr="002C738D">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D19DD59" w14:textId="77777777" w:rsidR="00A55155" w:rsidRDefault="00A55155" w:rsidP="002C738D">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44D9CD7" w14:textId="77777777" w:rsidR="00A55155" w:rsidRDefault="00A55155" w:rsidP="002C738D">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086A12D" w14:textId="77777777" w:rsidR="00A55155" w:rsidRDefault="00A55155" w:rsidP="002C738D">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7E1F03F" w14:textId="77777777" w:rsidR="00A55155" w:rsidRDefault="00A55155" w:rsidP="002C738D">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CA83DE" w14:textId="77777777" w:rsidR="00A55155" w:rsidRDefault="00A55155" w:rsidP="002C738D">
            <w:pPr>
              <w:pStyle w:val="TAH"/>
              <w:rPr>
                <w:kern w:val="2"/>
                <w:szCs w:val="22"/>
              </w:rPr>
            </w:pPr>
            <w:r>
              <w:rPr>
                <w:kern w:val="2"/>
                <w:szCs w:val="22"/>
              </w:rPr>
              <w:t>Description</w:t>
            </w:r>
          </w:p>
        </w:tc>
      </w:tr>
      <w:tr w:rsidR="00A55155" w14:paraId="374AE4EA" w14:textId="77777777" w:rsidTr="002C738D">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3C767DCA" w14:textId="77777777" w:rsidR="00A55155" w:rsidRDefault="00A55155" w:rsidP="002C738D">
            <w:pPr>
              <w:pStyle w:val="TAL"/>
              <w:rPr>
                <w:kern w:val="2"/>
                <w:szCs w:val="22"/>
              </w:rPr>
            </w:pPr>
            <w:r>
              <w:rPr>
                <w:rFonts w:eastAsia="SimSun"/>
                <w:kern w:val="2"/>
                <w:lang w:val="en-US"/>
              </w:rPr>
              <w:t>n/a</w:t>
            </w:r>
          </w:p>
        </w:tc>
        <w:tc>
          <w:tcPr>
            <w:tcW w:w="790" w:type="pct"/>
            <w:tcBorders>
              <w:top w:val="single" w:sz="4" w:space="0" w:color="auto"/>
              <w:left w:val="single" w:sz="6" w:space="0" w:color="000000"/>
              <w:bottom w:val="single" w:sz="6" w:space="0" w:color="000000"/>
              <w:right w:val="single" w:sz="6" w:space="0" w:color="000000"/>
            </w:tcBorders>
          </w:tcPr>
          <w:p w14:paraId="28C4733E" w14:textId="77777777" w:rsidR="00A55155" w:rsidRDefault="00A55155" w:rsidP="002C738D">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14:paraId="1385E898" w14:textId="77777777" w:rsidR="00A55155" w:rsidRDefault="00A55155" w:rsidP="002C738D">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14:paraId="1338C53F" w14:textId="77777777" w:rsidR="00A55155" w:rsidRDefault="00A55155" w:rsidP="002C738D">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B3F1" w14:textId="77777777" w:rsidR="00A55155" w:rsidRDefault="00A55155" w:rsidP="002C738D">
            <w:pPr>
              <w:pStyle w:val="TAL"/>
              <w:rPr>
                <w:kern w:val="2"/>
                <w:szCs w:val="22"/>
              </w:rPr>
            </w:pPr>
          </w:p>
        </w:tc>
      </w:tr>
    </w:tbl>
    <w:p w14:paraId="4F3CBFF8" w14:textId="77777777" w:rsidR="00A55155" w:rsidRDefault="00A55155" w:rsidP="00A55155"/>
    <w:p w14:paraId="689D7A90" w14:textId="77777777" w:rsidR="00A55155" w:rsidRDefault="00A55155" w:rsidP="00A55155">
      <w:pPr>
        <w:pStyle w:val="TH"/>
        <w:rPr>
          <w:rFonts w:cs="Arial"/>
        </w:rPr>
      </w:pPr>
      <w:r>
        <w:t>Table 8.</w:t>
      </w:r>
      <w:r>
        <w:rPr>
          <w:rFonts w:hint="eastAsia"/>
          <w:lang w:val="en-US" w:eastAsia="zh-CN"/>
        </w:rPr>
        <w:t>2</w:t>
      </w:r>
      <w:r>
        <w:t>.2.</w:t>
      </w:r>
      <w:r>
        <w:rPr>
          <w:rFonts w:hint="eastAsia"/>
          <w:lang w:val="en-US" w:eastAsia="zh-CN"/>
        </w:rPr>
        <w:t>3</w:t>
      </w:r>
      <w:r>
        <w:t xml:space="preserve">.3.1-5: Headers supported by the </w:t>
      </w:r>
      <w:r>
        <w:rPr>
          <w:rFonts w:eastAsia="SimSun"/>
          <w:lang w:val="en-US"/>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A55155" w14:paraId="32FAB68E" w14:textId="77777777" w:rsidTr="002C738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C73CE9C" w14:textId="77777777" w:rsidR="00A55155" w:rsidRDefault="00A55155" w:rsidP="002C738D">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1CA30E2" w14:textId="77777777" w:rsidR="00A55155" w:rsidRDefault="00A55155" w:rsidP="002C738D">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4C20B78" w14:textId="77777777" w:rsidR="00A55155" w:rsidRDefault="00A55155" w:rsidP="002C738D">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33ECB5E" w14:textId="77777777" w:rsidR="00A55155" w:rsidRDefault="00A55155" w:rsidP="002C738D">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B0CBEA5" w14:textId="77777777" w:rsidR="00A55155" w:rsidRDefault="00A55155" w:rsidP="002C738D">
            <w:pPr>
              <w:pStyle w:val="TAH"/>
              <w:rPr>
                <w:kern w:val="2"/>
                <w:szCs w:val="22"/>
              </w:rPr>
            </w:pPr>
            <w:r>
              <w:rPr>
                <w:kern w:val="2"/>
                <w:szCs w:val="22"/>
              </w:rPr>
              <w:t>Description</w:t>
            </w:r>
          </w:p>
        </w:tc>
      </w:tr>
      <w:tr w:rsidR="00A55155" w14:paraId="5DF374E2" w14:textId="77777777" w:rsidTr="002C738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73A2DBE" w14:textId="77777777" w:rsidR="00A55155" w:rsidRDefault="00A55155" w:rsidP="002C738D">
            <w:pPr>
              <w:pStyle w:val="TAL"/>
              <w:rPr>
                <w:kern w:val="2"/>
                <w:szCs w:val="22"/>
              </w:rPr>
            </w:pPr>
            <w:r>
              <w:rPr>
                <w:rFonts w:eastAsia="SimSun"/>
                <w:kern w:val="2"/>
                <w:lang w:val="en-US"/>
              </w:rPr>
              <w:t>n/a</w:t>
            </w:r>
          </w:p>
        </w:tc>
        <w:tc>
          <w:tcPr>
            <w:tcW w:w="871" w:type="pct"/>
            <w:tcBorders>
              <w:top w:val="single" w:sz="4" w:space="0" w:color="auto"/>
              <w:left w:val="single" w:sz="6" w:space="0" w:color="000000"/>
              <w:bottom w:val="single" w:sz="6" w:space="0" w:color="000000"/>
              <w:right w:val="single" w:sz="6" w:space="0" w:color="000000"/>
            </w:tcBorders>
          </w:tcPr>
          <w:p w14:paraId="6DF9A8CA" w14:textId="77777777" w:rsidR="00A55155" w:rsidRDefault="00A55155" w:rsidP="002C738D">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14:paraId="1DCD3443" w14:textId="77777777" w:rsidR="00A55155" w:rsidRDefault="00A55155" w:rsidP="002C738D">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14:paraId="645AB0F3" w14:textId="77777777" w:rsidR="00A55155" w:rsidRDefault="00A55155" w:rsidP="002C738D">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43467A" w14:textId="77777777" w:rsidR="00A55155" w:rsidRDefault="00A55155" w:rsidP="002C738D">
            <w:pPr>
              <w:pStyle w:val="TAL"/>
              <w:rPr>
                <w:kern w:val="2"/>
                <w:szCs w:val="22"/>
              </w:rPr>
            </w:pPr>
          </w:p>
        </w:tc>
      </w:tr>
    </w:tbl>
    <w:p w14:paraId="5FD7F5A4" w14:textId="77777777" w:rsidR="00A55155" w:rsidRDefault="00A55155" w:rsidP="00A55155"/>
    <w:p w14:paraId="7AF771DC" w14:textId="77777777" w:rsidR="00A55155" w:rsidRDefault="00A55155" w:rsidP="00A55155">
      <w:pPr>
        <w:pStyle w:val="TH"/>
      </w:pPr>
      <w:r>
        <w:t>Table 8.</w:t>
      </w:r>
      <w:r>
        <w:rPr>
          <w:rFonts w:hint="eastAsia"/>
          <w:lang w:val="en-US" w:eastAsia="zh-CN"/>
        </w:rPr>
        <w:t>2</w:t>
      </w:r>
      <w:r>
        <w:t>.2.</w:t>
      </w:r>
      <w:r>
        <w:rPr>
          <w:rFonts w:hint="eastAsia"/>
          <w:lang w:val="en-US" w:eastAsia="zh-CN"/>
        </w:rPr>
        <w:t>3</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A55155" w14:paraId="3576443C" w14:textId="77777777" w:rsidTr="002C738D">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1D80A99" w14:textId="77777777" w:rsidR="00A55155" w:rsidRDefault="00A55155" w:rsidP="002C738D">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581B44DB" w14:textId="77777777" w:rsidR="00A55155" w:rsidRDefault="00A55155" w:rsidP="002C738D">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292D6505" w14:textId="77777777" w:rsidR="00A55155" w:rsidRDefault="00A55155" w:rsidP="002C738D">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D894B08" w14:textId="77777777" w:rsidR="00A55155" w:rsidRDefault="00A55155" w:rsidP="002C738D">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10400F" w14:textId="77777777" w:rsidR="00A55155" w:rsidRDefault="00A55155" w:rsidP="002C738D">
            <w:pPr>
              <w:pStyle w:val="TAH"/>
              <w:rPr>
                <w:kern w:val="2"/>
                <w:szCs w:val="22"/>
              </w:rPr>
            </w:pPr>
            <w:r>
              <w:rPr>
                <w:kern w:val="2"/>
                <w:szCs w:val="22"/>
              </w:rPr>
              <w:t>Description</w:t>
            </w:r>
          </w:p>
        </w:tc>
      </w:tr>
      <w:tr w:rsidR="00A55155" w14:paraId="4E98F512" w14:textId="77777777" w:rsidTr="002C738D">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152481E6" w14:textId="77777777" w:rsidR="00A55155" w:rsidRDefault="00A55155" w:rsidP="002C738D">
            <w:pPr>
              <w:pStyle w:val="TAL"/>
              <w:rPr>
                <w:kern w:val="2"/>
                <w:szCs w:val="22"/>
              </w:rPr>
            </w:pPr>
            <w:r>
              <w:rPr>
                <w:rFonts w:eastAsia="SimSun"/>
                <w:kern w:val="2"/>
                <w:lang w:val="en-US"/>
              </w:rPr>
              <w:t>n/a</w:t>
            </w:r>
          </w:p>
        </w:tc>
        <w:tc>
          <w:tcPr>
            <w:tcW w:w="904" w:type="pct"/>
            <w:tcBorders>
              <w:top w:val="single" w:sz="4" w:space="0" w:color="auto"/>
              <w:left w:val="single" w:sz="6" w:space="0" w:color="000000"/>
              <w:bottom w:val="single" w:sz="4" w:space="0" w:color="auto"/>
              <w:right w:val="single" w:sz="6" w:space="0" w:color="000000"/>
            </w:tcBorders>
          </w:tcPr>
          <w:p w14:paraId="34980EB3" w14:textId="77777777" w:rsidR="00A55155" w:rsidRDefault="00A55155" w:rsidP="002C738D">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14:paraId="4878C111" w14:textId="77777777" w:rsidR="00A55155" w:rsidRDefault="00A55155" w:rsidP="002C738D">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14:paraId="5B93936C" w14:textId="77777777" w:rsidR="00A55155" w:rsidRDefault="00A55155" w:rsidP="002C738D">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8B85CD" w14:textId="77777777" w:rsidR="00A55155" w:rsidRDefault="00A55155" w:rsidP="002C738D">
            <w:pPr>
              <w:pStyle w:val="TAL"/>
              <w:rPr>
                <w:kern w:val="2"/>
                <w:szCs w:val="22"/>
              </w:rPr>
            </w:pPr>
          </w:p>
        </w:tc>
      </w:tr>
    </w:tbl>
    <w:p w14:paraId="5CFE8715" w14:textId="77777777" w:rsidR="00A55155" w:rsidRDefault="00A55155" w:rsidP="00A55155">
      <w:pPr>
        <w:rPr>
          <w:lang w:val="en-US" w:eastAsia="zh-CN"/>
        </w:rPr>
      </w:pPr>
    </w:p>
    <w:p w14:paraId="2B911EC6" w14:textId="77777777" w:rsidR="00A55155" w:rsidRDefault="00A55155" w:rsidP="00A55155">
      <w:pPr>
        <w:pStyle w:val="Heading4"/>
      </w:pPr>
      <w:bookmarkStart w:id="879" w:name="_Toc89422607"/>
      <w:bookmarkStart w:id="880" w:name="_Toc89425392"/>
      <w:r>
        <w:lastRenderedPageBreak/>
        <w:t>8.</w:t>
      </w:r>
      <w:r>
        <w:rPr>
          <w:rFonts w:hint="eastAsia"/>
          <w:lang w:val="en-US" w:eastAsia="zh-CN"/>
        </w:rPr>
        <w:t>2</w:t>
      </w:r>
      <w:r>
        <w:t>.2.</w:t>
      </w:r>
      <w:r>
        <w:rPr>
          <w:rFonts w:hint="eastAsia"/>
          <w:lang w:val="en-US" w:eastAsia="zh-CN"/>
        </w:rPr>
        <w:t>4</w:t>
      </w:r>
      <w:r>
        <w:tab/>
      </w:r>
      <w:r>
        <w:rPr>
          <w:rFonts w:eastAsia="SimSun"/>
          <w:lang w:val="en-US"/>
        </w:rPr>
        <w:t>Resource: Report Deliveries</w:t>
      </w:r>
      <w:bookmarkEnd w:id="879"/>
      <w:bookmarkEnd w:id="880"/>
    </w:p>
    <w:p w14:paraId="79566C37" w14:textId="77777777" w:rsidR="00A55155" w:rsidRDefault="00A55155" w:rsidP="00A55155">
      <w:pPr>
        <w:pStyle w:val="Heading5"/>
        <w:rPr>
          <w:lang w:eastAsia="zh-CN"/>
        </w:rPr>
      </w:pPr>
      <w:bookmarkStart w:id="881" w:name="_Toc89422608"/>
      <w:bookmarkStart w:id="882" w:name="_Toc89425393"/>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1</w:t>
      </w:r>
      <w:r>
        <w:rPr>
          <w:lang w:eastAsia="zh-CN"/>
        </w:rPr>
        <w:tab/>
      </w:r>
      <w:r>
        <w:rPr>
          <w:rFonts w:eastAsia="SimSun"/>
          <w:lang w:val="en-US" w:eastAsia="zh-CN"/>
        </w:rPr>
        <w:t>Description</w:t>
      </w:r>
      <w:bookmarkEnd w:id="881"/>
      <w:bookmarkEnd w:id="882"/>
    </w:p>
    <w:p w14:paraId="03827577" w14:textId="77777777" w:rsidR="00A55155" w:rsidRDefault="00A55155" w:rsidP="00A55155">
      <w:pPr>
        <w:rPr>
          <w:lang w:eastAsia="zh-CN"/>
        </w:rPr>
      </w:pPr>
      <w:r>
        <w:rPr>
          <w:lang w:val="en-US" w:eastAsia="zh-CN"/>
        </w:rPr>
        <w:t>This resource represents the Message Gateway (on behalf of Legacy 3GPP UE or Non-3GPP UE) or the Application Server send delivery report to a given MSGin5G Server.</w:t>
      </w:r>
    </w:p>
    <w:p w14:paraId="3EE116E5" w14:textId="77777777" w:rsidR="00A55155" w:rsidRDefault="00A55155" w:rsidP="00A55155">
      <w:pPr>
        <w:pStyle w:val="Heading5"/>
        <w:rPr>
          <w:lang w:eastAsia="zh-CN"/>
        </w:rPr>
      </w:pPr>
      <w:bookmarkStart w:id="883" w:name="_Toc89422609"/>
      <w:bookmarkStart w:id="884" w:name="_Toc89425394"/>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2</w:t>
      </w:r>
      <w:r>
        <w:rPr>
          <w:lang w:eastAsia="zh-CN"/>
        </w:rPr>
        <w:tab/>
      </w:r>
      <w:r>
        <w:rPr>
          <w:rFonts w:eastAsia="SimSun"/>
          <w:lang w:val="en-US" w:eastAsia="zh-CN"/>
        </w:rPr>
        <w:t>Resource Definition</w:t>
      </w:r>
      <w:bookmarkEnd w:id="883"/>
      <w:bookmarkEnd w:id="884"/>
    </w:p>
    <w:p w14:paraId="5C381FAA" w14:textId="77777777" w:rsidR="00A55155" w:rsidRDefault="00A55155" w:rsidP="00A55155">
      <w:pPr>
        <w:rPr>
          <w:rFonts w:eastAsia="SimSun"/>
          <w:b/>
          <w:lang w:val="en-US" w:eastAsia="zh-CN"/>
        </w:rPr>
      </w:pPr>
      <w:r>
        <w:rPr>
          <w:rFonts w:eastAsia="SimSun"/>
          <w:lang w:val="en-US" w:eastAsia="zh-CN"/>
        </w:rPr>
        <w:t xml:space="preserve">Resource URI: </w:t>
      </w:r>
      <w:r>
        <w:rPr>
          <w:rFonts w:eastAsia="SimSun"/>
          <w:b/>
          <w:lang w:val="en-US" w:eastAsia="zh-CN"/>
        </w:rPr>
        <w:t>{apiRoot}/msgs-msgdelivery/&lt;apiVersion&gt;/report-deliveries</w:t>
      </w:r>
    </w:p>
    <w:p w14:paraId="702399BE" w14:textId="77777777" w:rsidR="00A55155" w:rsidRDefault="00A55155" w:rsidP="00A55155">
      <w:pPr>
        <w:rPr>
          <w:lang w:val="en-US" w:eastAsia="zh-CN"/>
        </w:rPr>
      </w:pPr>
      <w:r>
        <w:rPr>
          <w:lang w:val="en-US" w:eastAsia="zh-CN"/>
        </w:rPr>
        <w:t>This resource shall support the resource URI variables defined in the table 8.2.2.4.2-1.</w:t>
      </w:r>
    </w:p>
    <w:p w14:paraId="20CDF7D3" w14:textId="77777777" w:rsidR="00A55155" w:rsidRDefault="00A55155" w:rsidP="00A55155">
      <w:pPr>
        <w:pStyle w:val="TH"/>
      </w:pPr>
      <w:r>
        <w:t>Table</w:t>
      </w:r>
      <w:r>
        <w:rPr>
          <w:rFonts w:eastAsia="DengXian"/>
          <w:sz w:val="18"/>
          <w:lang w:val="en-US"/>
        </w:rPr>
        <w:t> </w:t>
      </w:r>
      <w:r>
        <w:t>8.</w:t>
      </w:r>
      <w:r>
        <w:rPr>
          <w:rFonts w:hint="eastAsia"/>
          <w:lang w:val="en-US" w:eastAsia="zh-CN"/>
        </w:rPr>
        <w:t>2</w:t>
      </w:r>
      <w:r>
        <w:t>.2.</w:t>
      </w:r>
      <w:r>
        <w:rPr>
          <w:rFonts w:hint="eastAsia"/>
          <w:lang w:val="en-US" w:eastAsia="zh-CN"/>
        </w:rPr>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55155" w14:paraId="66ABB6B8" w14:textId="77777777" w:rsidTr="002C73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18A91F6A" w14:textId="77777777" w:rsidR="00A55155" w:rsidRDefault="00A55155" w:rsidP="002C738D">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B26DD1B" w14:textId="77777777" w:rsidR="00A55155" w:rsidRDefault="00A55155" w:rsidP="002C738D">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CFD261C" w14:textId="77777777" w:rsidR="00A55155" w:rsidRDefault="00A55155" w:rsidP="002C738D">
            <w:pPr>
              <w:pStyle w:val="TAH"/>
              <w:rPr>
                <w:kern w:val="2"/>
                <w:szCs w:val="22"/>
              </w:rPr>
            </w:pPr>
            <w:r>
              <w:rPr>
                <w:kern w:val="2"/>
                <w:szCs w:val="22"/>
              </w:rPr>
              <w:t>Definition</w:t>
            </w:r>
          </w:p>
        </w:tc>
      </w:tr>
      <w:tr w:rsidR="00A55155" w14:paraId="6F4C4159" w14:textId="77777777" w:rsidTr="002C738D">
        <w:trPr>
          <w:jc w:val="center"/>
        </w:trPr>
        <w:tc>
          <w:tcPr>
            <w:tcW w:w="559" w:type="pct"/>
            <w:tcBorders>
              <w:top w:val="single" w:sz="6" w:space="0" w:color="000000"/>
              <w:left w:val="single" w:sz="6" w:space="0" w:color="000000"/>
              <w:bottom w:val="single" w:sz="6" w:space="0" w:color="000000"/>
              <w:right w:val="single" w:sz="6" w:space="0" w:color="000000"/>
            </w:tcBorders>
          </w:tcPr>
          <w:p w14:paraId="648D93AC" w14:textId="77777777" w:rsidR="00A55155" w:rsidRDefault="00A55155" w:rsidP="002C738D">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14:paraId="26671DBB" w14:textId="77777777" w:rsidR="00A55155" w:rsidRDefault="00A55155" w:rsidP="002C738D">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CEC4628" w14:textId="77777777" w:rsidR="00A55155" w:rsidRDefault="00A55155" w:rsidP="002C738D">
            <w:pPr>
              <w:pStyle w:val="TAL"/>
              <w:rPr>
                <w:kern w:val="2"/>
                <w:szCs w:val="22"/>
              </w:rPr>
            </w:pPr>
            <w:r>
              <w:rPr>
                <w:kern w:val="2"/>
                <w:szCs w:val="22"/>
              </w:rPr>
              <w:t>See clause 7.5</w:t>
            </w:r>
          </w:p>
        </w:tc>
      </w:tr>
      <w:tr w:rsidR="00A55155" w14:paraId="4378076D" w14:textId="77777777" w:rsidTr="002C738D">
        <w:trPr>
          <w:jc w:val="center"/>
        </w:trPr>
        <w:tc>
          <w:tcPr>
            <w:tcW w:w="559" w:type="pct"/>
            <w:tcBorders>
              <w:top w:val="single" w:sz="6" w:space="0" w:color="000000"/>
              <w:left w:val="single" w:sz="6" w:space="0" w:color="000000"/>
              <w:bottom w:val="single" w:sz="6" w:space="0" w:color="000000"/>
              <w:right w:val="single" w:sz="6" w:space="0" w:color="000000"/>
            </w:tcBorders>
          </w:tcPr>
          <w:p w14:paraId="5B73E4D9" w14:textId="77777777" w:rsidR="00A55155" w:rsidRDefault="00A55155" w:rsidP="002C738D">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081F39DE" w14:textId="77777777" w:rsidR="00A55155" w:rsidRDefault="00A55155" w:rsidP="002C738D">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FBB5BE" w14:textId="77777777" w:rsidR="00A55155" w:rsidRDefault="00A55155" w:rsidP="002C738D">
            <w:pPr>
              <w:pStyle w:val="TAL"/>
              <w:rPr>
                <w:kern w:val="2"/>
                <w:szCs w:val="22"/>
              </w:rPr>
            </w:pPr>
            <w:r>
              <w:rPr>
                <w:rFonts w:hint="eastAsia"/>
                <w:kern w:val="2"/>
                <w:szCs w:val="22"/>
              </w:rPr>
              <w:t>S</w:t>
            </w:r>
            <w:r>
              <w:rPr>
                <w:kern w:val="2"/>
                <w:szCs w:val="22"/>
              </w:rPr>
              <w:t>ee clause</w:t>
            </w:r>
            <w:r>
              <w:rPr>
                <w:rFonts w:eastAsia="DengXian"/>
                <w:kern w:val="2"/>
                <w:lang w:val="en-US"/>
              </w:rPr>
              <w:t> </w:t>
            </w:r>
            <w:r>
              <w:rPr>
                <w:kern w:val="2"/>
                <w:szCs w:val="22"/>
              </w:rPr>
              <w:t>8.1.1</w:t>
            </w:r>
          </w:p>
        </w:tc>
      </w:tr>
    </w:tbl>
    <w:p w14:paraId="6EC1AC6C" w14:textId="77777777" w:rsidR="00A55155" w:rsidRDefault="00A55155" w:rsidP="00A55155">
      <w:pPr>
        <w:rPr>
          <w:lang w:val="en-US" w:eastAsia="zh-CN"/>
        </w:rPr>
      </w:pPr>
    </w:p>
    <w:p w14:paraId="1700A48C" w14:textId="77777777" w:rsidR="00A55155" w:rsidRDefault="00A55155" w:rsidP="00A55155">
      <w:pPr>
        <w:pStyle w:val="Heading5"/>
        <w:rPr>
          <w:lang w:eastAsia="zh-CN"/>
        </w:rPr>
      </w:pPr>
      <w:bookmarkStart w:id="885" w:name="_Toc89422610"/>
      <w:bookmarkStart w:id="886" w:name="_Toc89425395"/>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3</w:t>
      </w:r>
      <w:r>
        <w:rPr>
          <w:lang w:eastAsia="zh-CN"/>
        </w:rPr>
        <w:tab/>
      </w:r>
      <w:r>
        <w:rPr>
          <w:rFonts w:eastAsia="SimSun"/>
          <w:lang w:val="en-US" w:eastAsia="zh-CN"/>
        </w:rPr>
        <w:t>Resource Standard Methods</w:t>
      </w:r>
      <w:bookmarkEnd w:id="885"/>
      <w:bookmarkEnd w:id="886"/>
    </w:p>
    <w:p w14:paraId="0EB54556" w14:textId="77777777" w:rsidR="00A55155" w:rsidRDefault="00A55155" w:rsidP="00A55155">
      <w:pPr>
        <w:pStyle w:val="Heading6"/>
        <w:rPr>
          <w:lang w:val="en-US" w:eastAsia="zh-CN"/>
        </w:rPr>
      </w:pPr>
      <w:bookmarkStart w:id="887" w:name="_Toc89422611"/>
      <w:bookmarkStart w:id="888" w:name="_Toc89425396"/>
      <w:r>
        <w:rPr>
          <w:lang w:val="en-US" w:eastAsia="zh-CN"/>
        </w:rPr>
        <w:t>8.2.2.</w:t>
      </w:r>
      <w:r>
        <w:rPr>
          <w:rFonts w:hint="eastAsia"/>
          <w:lang w:val="en-US" w:eastAsia="zh-CN"/>
        </w:rPr>
        <w:t>4</w:t>
      </w:r>
      <w:r>
        <w:rPr>
          <w:lang w:val="en-US" w:eastAsia="zh-CN"/>
        </w:rPr>
        <w:t>.3.1</w:t>
      </w:r>
      <w:r>
        <w:rPr>
          <w:lang w:val="en-US" w:eastAsia="zh-CN"/>
        </w:rPr>
        <w:tab/>
        <w:t>POST</w:t>
      </w:r>
      <w:bookmarkEnd w:id="887"/>
      <w:bookmarkEnd w:id="888"/>
    </w:p>
    <w:p w14:paraId="5B31A9BD" w14:textId="77777777" w:rsidR="00A55155" w:rsidRDefault="00A55155" w:rsidP="00A55155">
      <w:pPr>
        <w:rPr>
          <w:lang w:val="en-US" w:eastAsia="zh-CN"/>
        </w:rPr>
      </w:pPr>
      <w:r>
        <w:rPr>
          <w:lang w:val="en-US" w:eastAsia="zh-CN"/>
        </w:rPr>
        <w:t>This method shall support the URI query parameters specified in table 8.2.2.4.3.1-1.</w:t>
      </w:r>
    </w:p>
    <w:p w14:paraId="1B49AC07" w14:textId="77777777" w:rsidR="00A55155" w:rsidRDefault="00A55155" w:rsidP="00A55155">
      <w:pPr>
        <w:pStyle w:val="TH"/>
        <w:rPr>
          <w:rFonts w:cs="Arial"/>
        </w:rPr>
      </w:pPr>
      <w:r>
        <w:t>Table 8.</w:t>
      </w:r>
      <w:r>
        <w:rPr>
          <w:rFonts w:hint="eastAsia"/>
          <w:lang w:val="en-US" w:eastAsia="zh-CN"/>
        </w:rPr>
        <w:t>2</w:t>
      </w:r>
      <w:r>
        <w:t>.2.</w:t>
      </w:r>
      <w:r>
        <w:rPr>
          <w:rFonts w:hint="eastAsia"/>
          <w:lang w:val="en-US" w:eastAsia="zh-CN"/>
        </w:rPr>
        <w:t>4</w:t>
      </w:r>
      <w:r>
        <w:t xml:space="preserve">.3.1-1: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A55155" w14:paraId="69B844A0" w14:textId="77777777" w:rsidTr="002C73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4593F63" w14:textId="77777777" w:rsidR="00A55155" w:rsidRDefault="00A55155" w:rsidP="002C738D">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E1B7AC" w14:textId="77777777" w:rsidR="00A55155" w:rsidRDefault="00A55155" w:rsidP="002C738D">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44FFAF4" w14:textId="77777777" w:rsidR="00A55155" w:rsidRDefault="00A55155" w:rsidP="002C738D">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B5B48B2" w14:textId="77777777" w:rsidR="00A55155" w:rsidRDefault="00A55155" w:rsidP="002C738D">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8009747" w14:textId="77777777" w:rsidR="00A55155" w:rsidRDefault="00A55155" w:rsidP="002C738D">
            <w:pPr>
              <w:pStyle w:val="TAH"/>
              <w:rPr>
                <w:kern w:val="2"/>
                <w:szCs w:val="22"/>
              </w:rPr>
            </w:pPr>
            <w:r>
              <w:rPr>
                <w:kern w:val="2"/>
                <w:szCs w:val="22"/>
              </w:rPr>
              <w:t>Description</w:t>
            </w:r>
          </w:p>
        </w:tc>
      </w:tr>
      <w:tr w:rsidR="00A55155" w14:paraId="0C5CE6D4" w14:textId="77777777" w:rsidTr="002C73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D2D930D" w14:textId="77777777" w:rsidR="00A55155" w:rsidRDefault="00A55155" w:rsidP="002C738D">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14:paraId="386F4D43" w14:textId="77777777" w:rsidR="00A55155" w:rsidRDefault="00A55155" w:rsidP="002C738D">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20F3E0A1" w14:textId="77777777" w:rsidR="00A55155" w:rsidRDefault="00A55155" w:rsidP="002C738D">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46FD396F" w14:textId="77777777" w:rsidR="00A55155" w:rsidRDefault="00A55155" w:rsidP="002C738D">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B9132F5" w14:textId="77777777" w:rsidR="00A55155" w:rsidRDefault="00A55155" w:rsidP="002C738D">
            <w:pPr>
              <w:pStyle w:val="TAL"/>
              <w:rPr>
                <w:kern w:val="2"/>
                <w:szCs w:val="22"/>
              </w:rPr>
            </w:pPr>
          </w:p>
        </w:tc>
      </w:tr>
    </w:tbl>
    <w:p w14:paraId="63101660" w14:textId="77777777" w:rsidR="00A55155" w:rsidRDefault="00A55155" w:rsidP="00A55155">
      <w:pPr>
        <w:rPr>
          <w:rFonts w:eastAsia="SimSun"/>
          <w:lang w:val="en-US" w:eastAsia="zh-CN"/>
        </w:rPr>
      </w:pPr>
    </w:p>
    <w:p w14:paraId="7B374606" w14:textId="77777777" w:rsidR="00A55155" w:rsidRDefault="00A55155" w:rsidP="00A55155">
      <w:pPr>
        <w:rPr>
          <w:lang w:val="en-US" w:eastAsia="zh-CN"/>
        </w:rPr>
      </w:pPr>
      <w:r>
        <w:rPr>
          <w:rFonts w:eastAsia="SimSun"/>
          <w:lang w:val="en-US"/>
        </w:rPr>
        <w:t>This method shall support the request data structures specified in table</w:t>
      </w:r>
      <w:r>
        <w:rPr>
          <w:rFonts w:eastAsia="SimSun"/>
          <w:lang w:val="en-US" w:eastAsia="zh-CN"/>
        </w:rPr>
        <w:t> </w:t>
      </w:r>
      <w:r>
        <w:rPr>
          <w:rFonts w:eastAsia="SimSun"/>
          <w:lang w:val="en-US"/>
        </w:rPr>
        <w:t>8.2.2.4.3.1-2 and the response data structures and response codes specified in table</w:t>
      </w:r>
      <w:r>
        <w:rPr>
          <w:rFonts w:eastAsia="SimSun"/>
          <w:lang w:val="en-US" w:eastAsia="zh-CN"/>
        </w:rPr>
        <w:t> </w:t>
      </w:r>
      <w:r>
        <w:rPr>
          <w:rFonts w:eastAsia="SimSun"/>
          <w:lang w:val="en-US"/>
        </w:rPr>
        <w:t>8.2.2.4.3.1-3.</w:t>
      </w:r>
    </w:p>
    <w:p w14:paraId="12865CA1" w14:textId="77777777" w:rsidR="00A55155" w:rsidRDefault="00A55155" w:rsidP="00A55155">
      <w:pPr>
        <w:pStyle w:val="TH"/>
      </w:pPr>
      <w:r>
        <w:t>Table 8.</w:t>
      </w:r>
      <w:r>
        <w:rPr>
          <w:rFonts w:hint="eastAsia"/>
          <w:lang w:val="en-US" w:eastAsia="zh-CN"/>
        </w:rPr>
        <w:t>2</w:t>
      </w:r>
      <w:r>
        <w:t>.2.</w:t>
      </w:r>
      <w:r>
        <w:rPr>
          <w:rFonts w:hint="eastAsia"/>
          <w:lang w:val="en-US" w:eastAsia="zh-CN"/>
        </w:rPr>
        <w:t>4</w:t>
      </w:r>
      <w:r>
        <w:t xml:space="preserve">.3.1-2: Data structures supported by the </w:t>
      </w:r>
      <w:r>
        <w:rPr>
          <w:rFonts w:eastAsia="SimSun"/>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A55155" w14:paraId="08DDA2D0" w14:textId="77777777" w:rsidTr="002C738D">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79C371F" w14:textId="77777777" w:rsidR="00A55155" w:rsidRDefault="00A55155" w:rsidP="002C738D">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FB87AA" w14:textId="77777777" w:rsidR="00A55155" w:rsidRDefault="00A55155" w:rsidP="002C738D">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29051B6" w14:textId="77777777" w:rsidR="00A55155" w:rsidRDefault="00A55155" w:rsidP="002C738D">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59B7B80" w14:textId="77777777" w:rsidR="00A55155" w:rsidRDefault="00A55155" w:rsidP="002C738D">
            <w:pPr>
              <w:pStyle w:val="TAH"/>
              <w:rPr>
                <w:kern w:val="2"/>
                <w:szCs w:val="22"/>
              </w:rPr>
            </w:pPr>
            <w:r>
              <w:rPr>
                <w:kern w:val="2"/>
                <w:szCs w:val="22"/>
              </w:rPr>
              <w:t>Description</w:t>
            </w:r>
          </w:p>
        </w:tc>
      </w:tr>
      <w:tr w:rsidR="00A55155" w14:paraId="1BF6B7ED" w14:textId="77777777" w:rsidTr="002C738D">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9BBB9B7" w14:textId="77777777" w:rsidR="00A55155" w:rsidRDefault="00A55155" w:rsidP="002C738D">
            <w:pPr>
              <w:pStyle w:val="TAL"/>
              <w:rPr>
                <w:kern w:val="2"/>
                <w:szCs w:val="22"/>
              </w:rPr>
            </w:pPr>
            <w:r>
              <w:rPr>
                <w:rFonts w:eastAsia="SimSun"/>
                <w:kern w:val="2"/>
                <w:lang w:val="en-US"/>
              </w:rPr>
              <w:t>DeliveryStatusReport</w:t>
            </w:r>
          </w:p>
        </w:tc>
        <w:tc>
          <w:tcPr>
            <w:tcW w:w="518" w:type="dxa"/>
            <w:tcBorders>
              <w:top w:val="single" w:sz="4" w:space="0" w:color="auto"/>
              <w:left w:val="single" w:sz="6" w:space="0" w:color="000000"/>
              <w:bottom w:val="single" w:sz="6" w:space="0" w:color="000000"/>
              <w:right w:val="single" w:sz="6" w:space="0" w:color="000000"/>
            </w:tcBorders>
          </w:tcPr>
          <w:p w14:paraId="71D06523" w14:textId="77777777" w:rsidR="00A55155" w:rsidRDefault="00A55155" w:rsidP="002C738D">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14:paraId="62C4F0BD" w14:textId="77777777" w:rsidR="00A55155" w:rsidRDefault="00A55155" w:rsidP="002C738D">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8547AC5" w14:textId="77777777" w:rsidR="00A55155" w:rsidRDefault="00A55155" w:rsidP="002C738D">
            <w:pPr>
              <w:pStyle w:val="TAL"/>
              <w:rPr>
                <w:kern w:val="2"/>
                <w:szCs w:val="22"/>
              </w:rPr>
            </w:pPr>
            <w:r>
              <w:rPr>
                <w:rFonts w:eastAsia="SimSun"/>
                <w:kern w:val="2"/>
                <w:lang w:val="en-US"/>
              </w:rPr>
              <w:t>Parameters to create Report Delivery resource.</w:t>
            </w:r>
          </w:p>
        </w:tc>
      </w:tr>
    </w:tbl>
    <w:p w14:paraId="62FAC933" w14:textId="77777777" w:rsidR="00A55155" w:rsidRDefault="00A55155" w:rsidP="00A55155">
      <w:pPr>
        <w:rPr>
          <w:lang w:val="en-US" w:eastAsia="zh-CN"/>
        </w:rPr>
      </w:pPr>
    </w:p>
    <w:p w14:paraId="4A059C04" w14:textId="77777777" w:rsidR="00A55155" w:rsidRDefault="00A55155" w:rsidP="00A55155">
      <w:pPr>
        <w:pStyle w:val="TH"/>
      </w:pPr>
      <w:r>
        <w:t>Table 8.</w:t>
      </w:r>
      <w:r>
        <w:rPr>
          <w:rFonts w:hint="eastAsia"/>
          <w:lang w:val="en-US" w:eastAsia="zh-CN"/>
        </w:rPr>
        <w:t>2</w:t>
      </w:r>
      <w:r>
        <w:t>.2.</w:t>
      </w:r>
      <w:r>
        <w:rPr>
          <w:rFonts w:hint="eastAsia"/>
          <w:lang w:val="en-US" w:eastAsia="zh-CN"/>
        </w:rPr>
        <w:t>4</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A55155" w14:paraId="5785AA1D" w14:textId="77777777" w:rsidTr="002C73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F3445" w14:textId="77777777" w:rsidR="00A55155" w:rsidRDefault="00A55155" w:rsidP="002C738D">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7C52DB6" w14:textId="77777777" w:rsidR="00A55155" w:rsidRDefault="00A55155" w:rsidP="002C738D">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2774F26" w14:textId="77777777" w:rsidR="00A55155" w:rsidRDefault="00A55155" w:rsidP="002C738D">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2428D7" w14:textId="77777777" w:rsidR="00A55155" w:rsidRDefault="00A55155" w:rsidP="002C738D">
            <w:pPr>
              <w:pStyle w:val="TAH"/>
              <w:rPr>
                <w:kern w:val="2"/>
                <w:szCs w:val="22"/>
              </w:rPr>
            </w:pPr>
            <w:r>
              <w:rPr>
                <w:kern w:val="2"/>
                <w:szCs w:val="22"/>
              </w:rPr>
              <w:t>Response</w:t>
            </w:r>
          </w:p>
          <w:p w14:paraId="243F9740" w14:textId="77777777" w:rsidR="00A55155" w:rsidRDefault="00A55155" w:rsidP="002C738D">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9A463F" w14:textId="77777777" w:rsidR="00A55155" w:rsidRDefault="00A55155" w:rsidP="002C738D">
            <w:pPr>
              <w:pStyle w:val="TAH"/>
              <w:rPr>
                <w:kern w:val="2"/>
                <w:szCs w:val="22"/>
              </w:rPr>
            </w:pPr>
            <w:r>
              <w:rPr>
                <w:kern w:val="2"/>
                <w:szCs w:val="22"/>
              </w:rPr>
              <w:t>Description</w:t>
            </w:r>
          </w:p>
        </w:tc>
      </w:tr>
      <w:tr w:rsidR="00A55155" w14:paraId="4DCCD44A" w14:textId="77777777" w:rsidTr="002C73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DC0276" w14:textId="77777777" w:rsidR="00A55155" w:rsidRDefault="00A55155" w:rsidP="002C738D">
            <w:pPr>
              <w:pStyle w:val="TAL"/>
              <w:rPr>
                <w:kern w:val="2"/>
                <w:szCs w:val="22"/>
              </w:rPr>
            </w:pPr>
            <w:r>
              <w:rPr>
                <w:rFonts w:eastAsia="SimSun"/>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14:paraId="3C57403C" w14:textId="77777777" w:rsidR="00A55155" w:rsidRDefault="00A55155" w:rsidP="002C738D">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14:paraId="7A480FB1" w14:textId="77777777" w:rsidR="00A55155" w:rsidRDefault="00A55155" w:rsidP="002C738D">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14:paraId="398EE799" w14:textId="77777777" w:rsidR="00A55155" w:rsidRDefault="00A55155" w:rsidP="002C738D">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579A72" w14:textId="77777777" w:rsidR="00A55155" w:rsidRDefault="00A55155" w:rsidP="002C738D">
            <w:pPr>
              <w:pStyle w:val="TAL"/>
              <w:rPr>
                <w:kern w:val="2"/>
                <w:szCs w:val="22"/>
              </w:rPr>
            </w:pPr>
            <w:r>
              <w:rPr>
                <w:rFonts w:eastAsia="SimSun"/>
                <w:kern w:val="2"/>
                <w:lang w:val="en-US"/>
              </w:rPr>
              <w:t>Report Deliveries resource for the UE or AS is created successfully.</w:t>
            </w:r>
          </w:p>
        </w:tc>
      </w:tr>
      <w:tr w:rsidR="00A55155" w14:paraId="7CE7D6D2" w14:textId="77777777" w:rsidTr="002C73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5F902A9" w14:textId="77777777" w:rsidR="00A55155" w:rsidRDefault="00A55155" w:rsidP="002C738D">
            <w:pPr>
              <w:pStyle w:val="TAN"/>
              <w:rPr>
                <w:rFonts w:ascii="Times New Roman" w:eastAsia="SimSun" w:hAnsi="Times New Roman"/>
                <w:kern w:val="2"/>
                <w:sz w:val="20"/>
                <w:lang w:val="en-US"/>
              </w:rPr>
            </w:pPr>
            <w:r>
              <w:rPr>
                <w:rFonts w:ascii="Times New Roman" w:eastAsia="SimSun" w:hAnsi="Times New Roman"/>
                <w:kern w:val="2"/>
                <w:sz w:val="20"/>
                <w:lang w:val="en-US"/>
              </w:rPr>
              <w:t>NOTE:</w:t>
            </w:r>
            <w:r>
              <w:rPr>
                <w:rFonts w:ascii="Times New Roman" w:eastAsia="SimSun" w:hAnsi="Times New Roman"/>
                <w:kern w:val="2"/>
                <w:sz w:val="20"/>
                <w:lang w:val="en-US"/>
              </w:rPr>
              <w:tab/>
              <w:t>The mandatory HTTP error status codes for the POST method listed in table</w:t>
            </w:r>
            <w:r>
              <w:rPr>
                <w:rFonts w:ascii="Times New Roman" w:eastAsia="SimSun" w:hAnsi="Times New Roman"/>
                <w:kern w:val="2"/>
                <w:sz w:val="20"/>
                <w:lang w:val="en-US" w:eastAsia="zh-CN"/>
              </w:rPr>
              <w:t> </w:t>
            </w:r>
            <w:r>
              <w:rPr>
                <w:rFonts w:ascii="Times New Roman" w:eastAsia="SimSun" w:hAnsi="Times New Roman"/>
                <w:kern w:val="2"/>
                <w:sz w:val="20"/>
                <w:lang w:val="en-US"/>
              </w:rPr>
              <w:t>5.2.7.1-1 of 3GPP TS 29.500 [</w:t>
            </w:r>
            <w:r>
              <w:rPr>
                <w:rFonts w:ascii="Times New Roman" w:eastAsia="SimSun" w:hAnsi="Times New Roman" w:hint="eastAsia"/>
                <w:kern w:val="2"/>
                <w:sz w:val="20"/>
                <w:lang w:val="en-US" w:eastAsia="zh-CN"/>
              </w:rPr>
              <w:t>4</w:t>
            </w:r>
            <w:r>
              <w:rPr>
                <w:rFonts w:ascii="Times New Roman" w:eastAsia="SimSun" w:hAnsi="Times New Roman"/>
                <w:kern w:val="2"/>
                <w:sz w:val="20"/>
                <w:lang w:val="en-US"/>
              </w:rPr>
              <w:t>] shall also apply.</w:t>
            </w:r>
          </w:p>
        </w:tc>
      </w:tr>
    </w:tbl>
    <w:p w14:paraId="652936CA" w14:textId="77777777" w:rsidR="00A55155" w:rsidRDefault="00A55155" w:rsidP="00A55155">
      <w:pPr>
        <w:rPr>
          <w:lang w:val="en-US" w:eastAsia="zh-CN"/>
        </w:rPr>
      </w:pPr>
    </w:p>
    <w:p w14:paraId="7927D100" w14:textId="77777777" w:rsidR="00A55155" w:rsidRDefault="00A55155" w:rsidP="00A55155">
      <w:pPr>
        <w:pStyle w:val="TH"/>
        <w:rPr>
          <w:rFonts w:cs="Arial"/>
        </w:rPr>
      </w:pPr>
      <w:r>
        <w:t>Table 8.</w:t>
      </w:r>
      <w:r>
        <w:rPr>
          <w:rFonts w:hint="eastAsia"/>
          <w:lang w:val="en-US" w:eastAsia="zh-CN"/>
        </w:rPr>
        <w:t>2</w:t>
      </w:r>
      <w:r>
        <w:t>.2.</w:t>
      </w:r>
      <w:r>
        <w:rPr>
          <w:rFonts w:hint="eastAsia"/>
          <w:lang w:val="en-US" w:eastAsia="zh-CN"/>
        </w:rPr>
        <w:t>4</w:t>
      </w:r>
      <w:r>
        <w:t xml:space="preserve">.3.1-4: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A55155" w14:paraId="7FB7AA53" w14:textId="77777777" w:rsidTr="002C738D">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89E33E" w14:textId="77777777" w:rsidR="00A55155" w:rsidRDefault="00A55155" w:rsidP="002C738D">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FDF66E9" w14:textId="77777777" w:rsidR="00A55155" w:rsidRDefault="00A55155" w:rsidP="002C738D">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487BEAFC" w14:textId="77777777" w:rsidR="00A55155" w:rsidRDefault="00A55155" w:rsidP="002C738D">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4F2A66E" w14:textId="77777777" w:rsidR="00A55155" w:rsidRDefault="00A55155" w:rsidP="002C738D">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BE79E7A" w14:textId="77777777" w:rsidR="00A55155" w:rsidRDefault="00A55155" w:rsidP="002C738D">
            <w:pPr>
              <w:pStyle w:val="TAH"/>
              <w:rPr>
                <w:kern w:val="2"/>
                <w:szCs w:val="22"/>
              </w:rPr>
            </w:pPr>
            <w:r>
              <w:rPr>
                <w:kern w:val="2"/>
                <w:szCs w:val="22"/>
              </w:rPr>
              <w:t>Description</w:t>
            </w:r>
          </w:p>
        </w:tc>
      </w:tr>
      <w:tr w:rsidR="00A55155" w14:paraId="1537D8E4" w14:textId="77777777" w:rsidTr="002C738D">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40E23AB" w14:textId="77777777" w:rsidR="00A55155" w:rsidRDefault="00A55155" w:rsidP="002C738D">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14:paraId="6D7B3827" w14:textId="77777777" w:rsidR="00A55155" w:rsidRDefault="00A55155" w:rsidP="002C738D">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14:paraId="2B2612A0" w14:textId="77777777" w:rsidR="00A55155" w:rsidRDefault="00A55155" w:rsidP="002C738D">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14:paraId="6EA551AC" w14:textId="77777777" w:rsidR="00A55155" w:rsidRDefault="00A55155" w:rsidP="002C738D">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3B339C" w14:textId="77777777" w:rsidR="00A55155" w:rsidRDefault="00A55155" w:rsidP="002C738D">
            <w:pPr>
              <w:pStyle w:val="TAL"/>
              <w:rPr>
                <w:kern w:val="2"/>
                <w:szCs w:val="22"/>
              </w:rPr>
            </w:pPr>
          </w:p>
        </w:tc>
      </w:tr>
    </w:tbl>
    <w:p w14:paraId="1A8867EA" w14:textId="77777777" w:rsidR="00A55155" w:rsidRDefault="00A55155" w:rsidP="00A55155"/>
    <w:p w14:paraId="7E07419D" w14:textId="77777777" w:rsidR="00A55155" w:rsidRDefault="00A55155" w:rsidP="00A55155">
      <w:pPr>
        <w:pStyle w:val="TH"/>
        <w:rPr>
          <w:rFonts w:cs="Arial"/>
        </w:rPr>
      </w:pPr>
      <w:r>
        <w:t>Table 8.</w:t>
      </w:r>
      <w:r>
        <w:rPr>
          <w:rFonts w:hint="eastAsia"/>
          <w:lang w:val="en-US" w:eastAsia="zh-CN"/>
        </w:rPr>
        <w:t>2</w:t>
      </w:r>
      <w:r>
        <w:t>.2.</w:t>
      </w:r>
      <w:r>
        <w:rPr>
          <w:rFonts w:hint="eastAsia"/>
          <w:lang w:val="en-US" w:eastAsia="zh-CN"/>
        </w:rPr>
        <w:t>4</w:t>
      </w:r>
      <w:r>
        <w:t xml:space="preserve">.3.1-5: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A55155" w14:paraId="297720C1" w14:textId="77777777" w:rsidTr="002C738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6D1A6B" w14:textId="77777777" w:rsidR="00A55155" w:rsidRDefault="00A55155" w:rsidP="002C738D">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F9B7AC6" w14:textId="77777777" w:rsidR="00A55155" w:rsidRDefault="00A55155" w:rsidP="002C738D">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C1DA2A" w14:textId="77777777" w:rsidR="00A55155" w:rsidRDefault="00A55155" w:rsidP="002C738D">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9DB6E19" w14:textId="77777777" w:rsidR="00A55155" w:rsidRDefault="00A55155" w:rsidP="002C738D">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21BA433" w14:textId="77777777" w:rsidR="00A55155" w:rsidRDefault="00A55155" w:rsidP="002C738D">
            <w:pPr>
              <w:pStyle w:val="TAH"/>
              <w:rPr>
                <w:kern w:val="2"/>
                <w:szCs w:val="22"/>
              </w:rPr>
            </w:pPr>
            <w:r>
              <w:rPr>
                <w:kern w:val="2"/>
                <w:szCs w:val="22"/>
              </w:rPr>
              <w:t>Description</w:t>
            </w:r>
          </w:p>
        </w:tc>
      </w:tr>
      <w:tr w:rsidR="00A55155" w14:paraId="022C93FE" w14:textId="77777777" w:rsidTr="002C738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A305910" w14:textId="77777777" w:rsidR="00A55155" w:rsidRDefault="00A55155" w:rsidP="002C738D">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14:paraId="0BD5A98F" w14:textId="77777777" w:rsidR="00A55155" w:rsidRDefault="00A55155" w:rsidP="002C738D">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14:paraId="1ED69843" w14:textId="77777777" w:rsidR="00A55155" w:rsidRDefault="00A55155" w:rsidP="002C738D">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14:paraId="299BF67E" w14:textId="77777777" w:rsidR="00A55155" w:rsidRDefault="00A55155" w:rsidP="002C738D">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036F" w14:textId="77777777" w:rsidR="00A55155" w:rsidRDefault="00A55155" w:rsidP="002C738D">
            <w:pPr>
              <w:pStyle w:val="TAL"/>
              <w:rPr>
                <w:kern w:val="2"/>
                <w:szCs w:val="22"/>
              </w:rPr>
            </w:pPr>
          </w:p>
        </w:tc>
      </w:tr>
    </w:tbl>
    <w:p w14:paraId="03362283" w14:textId="77777777" w:rsidR="00A55155" w:rsidRDefault="00A55155" w:rsidP="00A55155"/>
    <w:p w14:paraId="4ED6A7A6" w14:textId="77777777" w:rsidR="00A55155" w:rsidRDefault="00A55155" w:rsidP="00A55155">
      <w:pPr>
        <w:pStyle w:val="TH"/>
      </w:pPr>
      <w:r>
        <w:lastRenderedPageBreak/>
        <w:t>Table 8.</w:t>
      </w:r>
      <w:r>
        <w:rPr>
          <w:rFonts w:hint="eastAsia"/>
          <w:lang w:val="en-US" w:eastAsia="zh-CN"/>
        </w:rPr>
        <w:t>2</w:t>
      </w:r>
      <w:r>
        <w:t>.2.</w:t>
      </w:r>
      <w:r>
        <w:rPr>
          <w:rFonts w:hint="eastAsia"/>
          <w:lang w:val="en-US" w:eastAsia="zh-CN"/>
        </w:rPr>
        <w:t>4</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A55155" w14:paraId="20B45155" w14:textId="77777777" w:rsidTr="002C738D">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BEA74A7" w14:textId="77777777" w:rsidR="00A55155" w:rsidRDefault="00A55155" w:rsidP="002C738D">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0C89E557" w14:textId="77777777" w:rsidR="00A55155" w:rsidRDefault="00A55155" w:rsidP="002C738D">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212FF6B3" w14:textId="77777777" w:rsidR="00A55155" w:rsidRDefault="00A55155" w:rsidP="002C738D">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817FE6E" w14:textId="77777777" w:rsidR="00A55155" w:rsidRDefault="00A55155" w:rsidP="002C738D">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B888DC9" w14:textId="77777777" w:rsidR="00A55155" w:rsidRDefault="00A55155" w:rsidP="002C738D">
            <w:pPr>
              <w:pStyle w:val="TAH"/>
              <w:rPr>
                <w:kern w:val="2"/>
                <w:szCs w:val="22"/>
              </w:rPr>
            </w:pPr>
            <w:r>
              <w:rPr>
                <w:kern w:val="2"/>
                <w:szCs w:val="22"/>
              </w:rPr>
              <w:t>Description</w:t>
            </w:r>
          </w:p>
        </w:tc>
      </w:tr>
      <w:tr w:rsidR="00A55155" w14:paraId="6B45E7C0" w14:textId="77777777" w:rsidTr="002C738D">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0A0E047" w14:textId="77777777" w:rsidR="00A55155" w:rsidRDefault="00A55155" w:rsidP="002C738D">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14:paraId="76C8D8AF" w14:textId="77777777" w:rsidR="00A55155" w:rsidRDefault="00A55155" w:rsidP="002C738D">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14:paraId="122DAA10" w14:textId="77777777" w:rsidR="00A55155" w:rsidRDefault="00A55155" w:rsidP="002C738D">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14:paraId="7CE1DE48" w14:textId="77777777" w:rsidR="00A55155" w:rsidRDefault="00A55155" w:rsidP="002C738D">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0197263" w14:textId="77777777" w:rsidR="00A55155" w:rsidRDefault="00A55155" w:rsidP="002C738D">
            <w:pPr>
              <w:pStyle w:val="TAL"/>
              <w:rPr>
                <w:kern w:val="2"/>
                <w:szCs w:val="22"/>
              </w:rPr>
            </w:pPr>
          </w:p>
        </w:tc>
      </w:tr>
    </w:tbl>
    <w:p w14:paraId="73D89BE5" w14:textId="77777777" w:rsidR="00A55155" w:rsidRDefault="00A55155" w:rsidP="00A55155">
      <w:pPr>
        <w:rPr>
          <w:lang w:val="en-US" w:eastAsia="zh-CN"/>
        </w:rPr>
      </w:pPr>
    </w:p>
    <w:p w14:paraId="57E1A470" w14:textId="77777777" w:rsidR="00A55155" w:rsidRDefault="00A55155" w:rsidP="00A55155">
      <w:pPr>
        <w:pStyle w:val="Heading3"/>
      </w:pPr>
      <w:bookmarkStart w:id="889" w:name="_Toc83768368"/>
      <w:bookmarkStart w:id="890" w:name="_Toc89422612"/>
      <w:bookmarkStart w:id="891" w:name="_Toc89425397"/>
      <w:r>
        <w:rPr>
          <w:rFonts w:hint="eastAsia"/>
          <w:lang w:eastAsia="zh-CN"/>
        </w:rPr>
        <w:t>8</w:t>
      </w:r>
      <w:r>
        <w:t>.</w:t>
      </w:r>
      <w:r>
        <w:rPr>
          <w:rFonts w:hint="eastAsia"/>
          <w:lang w:eastAsia="zh-CN"/>
        </w:rPr>
        <w:t>2</w:t>
      </w:r>
      <w:r>
        <w:t>.3</w:t>
      </w:r>
      <w:r>
        <w:tab/>
        <w:t>Custom Operations without associated resources</w:t>
      </w:r>
      <w:bookmarkEnd w:id="889"/>
      <w:bookmarkEnd w:id="890"/>
      <w:bookmarkEnd w:id="891"/>
    </w:p>
    <w:p w14:paraId="066E4D75" w14:textId="77777777" w:rsidR="00A55155" w:rsidRDefault="00A55155" w:rsidP="00A55155">
      <w:r>
        <w:rPr>
          <w:lang w:eastAsia="zh-CN"/>
        </w:rPr>
        <w:t>None</w:t>
      </w:r>
      <w:r>
        <w:t>.</w:t>
      </w:r>
    </w:p>
    <w:p w14:paraId="509E4324" w14:textId="77777777" w:rsidR="00A55155" w:rsidRDefault="00A55155" w:rsidP="00A55155">
      <w:pPr>
        <w:pStyle w:val="Heading3"/>
      </w:pPr>
      <w:bookmarkStart w:id="892" w:name="_Toc83768369"/>
      <w:bookmarkStart w:id="893" w:name="_Toc89422613"/>
      <w:bookmarkStart w:id="894" w:name="_Toc89425398"/>
      <w:r>
        <w:rPr>
          <w:rFonts w:hint="eastAsia"/>
          <w:lang w:eastAsia="zh-CN"/>
        </w:rPr>
        <w:t>8</w:t>
      </w:r>
      <w:r>
        <w:t>.</w:t>
      </w:r>
      <w:r>
        <w:rPr>
          <w:rFonts w:hint="eastAsia"/>
          <w:lang w:eastAsia="zh-CN"/>
        </w:rPr>
        <w:t>2</w:t>
      </w:r>
      <w:r>
        <w:t>.4</w:t>
      </w:r>
      <w:r>
        <w:tab/>
        <w:t>Notifications</w:t>
      </w:r>
      <w:bookmarkEnd w:id="892"/>
      <w:bookmarkEnd w:id="893"/>
      <w:bookmarkEnd w:id="894"/>
    </w:p>
    <w:p w14:paraId="62829A69" w14:textId="77777777" w:rsidR="00A55155" w:rsidRDefault="00A55155" w:rsidP="00A55155">
      <w:r>
        <w:rPr>
          <w:lang w:eastAsia="zh-CN"/>
        </w:rPr>
        <w:t>None</w:t>
      </w:r>
      <w:r>
        <w:t>.</w:t>
      </w:r>
    </w:p>
    <w:p w14:paraId="476AA249" w14:textId="77777777" w:rsidR="00A55155" w:rsidRDefault="00A55155" w:rsidP="00A55155">
      <w:pPr>
        <w:pStyle w:val="Heading3"/>
      </w:pPr>
      <w:bookmarkStart w:id="895" w:name="_Toc83768370"/>
      <w:bookmarkStart w:id="896" w:name="_Toc89422614"/>
      <w:bookmarkStart w:id="897" w:name="_Toc89425399"/>
      <w:r>
        <w:rPr>
          <w:rFonts w:hint="eastAsia"/>
          <w:lang w:eastAsia="zh-CN"/>
        </w:rPr>
        <w:t>8</w:t>
      </w:r>
      <w:r>
        <w:t>.</w:t>
      </w:r>
      <w:r>
        <w:rPr>
          <w:rFonts w:hint="eastAsia"/>
          <w:lang w:eastAsia="zh-CN"/>
        </w:rPr>
        <w:t>2</w:t>
      </w:r>
      <w:r>
        <w:t>.5</w:t>
      </w:r>
      <w:r>
        <w:tab/>
        <w:t>Data Model</w:t>
      </w:r>
      <w:bookmarkEnd w:id="895"/>
      <w:bookmarkEnd w:id="896"/>
      <w:bookmarkEnd w:id="897"/>
    </w:p>
    <w:p w14:paraId="60E092D3" w14:textId="77777777" w:rsidR="00A55155" w:rsidRDefault="00A55155" w:rsidP="00A55155">
      <w:pPr>
        <w:pStyle w:val="Heading4"/>
      </w:pPr>
      <w:bookmarkStart w:id="898" w:name="_Toc89422615"/>
      <w:bookmarkStart w:id="899" w:name="_Toc89425400"/>
      <w:r>
        <w:t>8.</w:t>
      </w:r>
      <w:r>
        <w:rPr>
          <w:rFonts w:hint="eastAsia"/>
          <w:lang w:val="en-US" w:eastAsia="zh-CN"/>
        </w:rPr>
        <w:t>2</w:t>
      </w:r>
      <w:r>
        <w:t>.</w:t>
      </w:r>
      <w:r>
        <w:rPr>
          <w:rFonts w:hint="eastAsia"/>
          <w:lang w:val="en-US" w:eastAsia="zh-CN"/>
        </w:rPr>
        <w:t>5</w:t>
      </w:r>
      <w:r>
        <w:t>.</w:t>
      </w:r>
      <w:r>
        <w:rPr>
          <w:rFonts w:hint="eastAsia"/>
          <w:lang w:val="en-US" w:eastAsia="zh-CN"/>
        </w:rPr>
        <w:t>1</w:t>
      </w:r>
      <w:r>
        <w:tab/>
      </w:r>
      <w:r>
        <w:rPr>
          <w:rFonts w:eastAsia="SimSun"/>
          <w:lang w:val="en-US" w:eastAsia="zh-CN"/>
        </w:rPr>
        <w:t>General</w:t>
      </w:r>
      <w:bookmarkEnd w:id="898"/>
      <w:bookmarkEnd w:id="899"/>
    </w:p>
    <w:p w14:paraId="226D8D5C" w14:textId="77777777" w:rsidR="00A55155" w:rsidRDefault="00A55155" w:rsidP="00A55155">
      <w:pPr>
        <w:rPr>
          <w:lang w:eastAsia="zh-CN"/>
        </w:rPr>
      </w:pPr>
      <w:r>
        <w:rPr>
          <w:lang w:val="en-US" w:eastAsia="zh-CN"/>
        </w:rPr>
        <w:t>This clause specifies the application data model supported by the API. Data types listed in clause 7.2 apply to this API. Table 8.2.5.1-1 specifies the data types defined specifically for the MSGS_MSGDelivery API service.</w:t>
      </w:r>
    </w:p>
    <w:p w14:paraId="5FD4BAB1" w14:textId="77777777" w:rsidR="00A55155" w:rsidRDefault="00A55155" w:rsidP="00A55155">
      <w:pPr>
        <w:pStyle w:val="TH"/>
      </w:pPr>
      <w:r>
        <w:t>Table 8.</w:t>
      </w:r>
      <w:r>
        <w:rPr>
          <w:rFonts w:hint="eastAsia"/>
          <w:lang w:val="en-US" w:eastAsia="zh-CN"/>
        </w:rPr>
        <w:t>2</w:t>
      </w:r>
      <w: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55155" w14:paraId="5B0866D6" w14:textId="77777777" w:rsidTr="002C738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F0B01F2" w14:textId="77777777" w:rsidR="00A55155" w:rsidRDefault="00A55155" w:rsidP="002C738D">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456A576" w14:textId="77777777" w:rsidR="00A55155" w:rsidRDefault="00A55155" w:rsidP="002C738D">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B168624" w14:textId="77777777" w:rsidR="00A55155" w:rsidRDefault="00A55155" w:rsidP="002C738D">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A2510F5" w14:textId="77777777" w:rsidR="00A55155" w:rsidRDefault="00A55155" w:rsidP="002C738D">
            <w:pPr>
              <w:pStyle w:val="TAH"/>
              <w:rPr>
                <w:kern w:val="2"/>
                <w:szCs w:val="22"/>
              </w:rPr>
            </w:pPr>
            <w:r>
              <w:rPr>
                <w:kern w:val="2"/>
                <w:szCs w:val="22"/>
              </w:rPr>
              <w:t>Applicability</w:t>
            </w:r>
          </w:p>
        </w:tc>
      </w:tr>
      <w:tr w:rsidR="00A55155" w14:paraId="044A6F41" w14:textId="77777777" w:rsidTr="002C738D">
        <w:trPr>
          <w:jc w:val="center"/>
        </w:trPr>
        <w:tc>
          <w:tcPr>
            <w:tcW w:w="2868" w:type="dxa"/>
            <w:tcBorders>
              <w:top w:val="single" w:sz="4" w:space="0" w:color="auto"/>
              <w:left w:val="single" w:sz="4" w:space="0" w:color="auto"/>
              <w:bottom w:val="single" w:sz="4" w:space="0" w:color="auto"/>
              <w:right w:val="single" w:sz="4" w:space="0" w:color="auto"/>
            </w:tcBorders>
          </w:tcPr>
          <w:p w14:paraId="6C5E05CB" w14:textId="77777777" w:rsidR="00A55155" w:rsidRDefault="00A55155" w:rsidP="002C738D">
            <w:pPr>
              <w:pStyle w:val="TAL"/>
              <w:rPr>
                <w:kern w:val="2"/>
                <w:szCs w:val="22"/>
              </w:rPr>
            </w:pPr>
            <w:r>
              <w:rPr>
                <w:kern w:val="2"/>
                <w:szCs w:val="22"/>
                <w:lang w:val="en-US" w:eastAsia="zh-CN"/>
              </w:rPr>
              <w:t>ASMessageDelivery</w:t>
            </w:r>
          </w:p>
        </w:tc>
        <w:tc>
          <w:tcPr>
            <w:tcW w:w="1297" w:type="dxa"/>
            <w:tcBorders>
              <w:top w:val="single" w:sz="4" w:space="0" w:color="auto"/>
              <w:left w:val="single" w:sz="4" w:space="0" w:color="auto"/>
              <w:bottom w:val="single" w:sz="4" w:space="0" w:color="auto"/>
              <w:right w:val="single" w:sz="4" w:space="0" w:color="auto"/>
            </w:tcBorders>
          </w:tcPr>
          <w:p w14:paraId="6E1125B8" w14:textId="77777777" w:rsidR="00A55155" w:rsidRDefault="00A55155" w:rsidP="002C738D">
            <w:pPr>
              <w:pStyle w:val="TAL"/>
              <w:rPr>
                <w:kern w:val="2"/>
                <w:szCs w:val="22"/>
                <w:lang w:val="en-US" w:eastAsia="zh-CN"/>
              </w:rPr>
            </w:pPr>
            <w:r>
              <w:rPr>
                <w:rFonts w:eastAsia="SimSun" w:cs="Arial"/>
                <w:kern w:val="2"/>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14:paraId="22E0F01E" w14:textId="77777777" w:rsidR="00A55155" w:rsidRDefault="00A55155" w:rsidP="002C738D">
            <w:pPr>
              <w:pStyle w:val="TAL"/>
              <w:rPr>
                <w:rFonts w:cs="Arial"/>
                <w:kern w:val="2"/>
                <w:szCs w:val="18"/>
              </w:rPr>
            </w:pPr>
            <w:r>
              <w:rPr>
                <w:rFonts w:cs="Arial"/>
                <w:kern w:val="2"/>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14:paraId="2A687482" w14:textId="77777777" w:rsidR="00A55155" w:rsidRDefault="00A55155" w:rsidP="002C738D">
            <w:pPr>
              <w:pStyle w:val="TAL"/>
              <w:rPr>
                <w:rFonts w:cs="Arial"/>
                <w:kern w:val="2"/>
                <w:szCs w:val="18"/>
              </w:rPr>
            </w:pPr>
          </w:p>
        </w:tc>
      </w:tr>
      <w:tr w:rsidR="00A55155" w14:paraId="15704901" w14:textId="77777777" w:rsidTr="002C738D">
        <w:trPr>
          <w:jc w:val="center"/>
        </w:trPr>
        <w:tc>
          <w:tcPr>
            <w:tcW w:w="2868" w:type="dxa"/>
            <w:tcBorders>
              <w:top w:val="single" w:sz="4" w:space="0" w:color="auto"/>
              <w:left w:val="single" w:sz="4" w:space="0" w:color="auto"/>
              <w:bottom w:val="single" w:sz="4" w:space="0" w:color="auto"/>
              <w:right w:val="single" w:sz="4" w:space="0" w:color="auto"/>
            </w:tcBorders>
          </w:tcPr>
          <w:p w14:paraId="369AC3CA" w14:textId="77777777" w:rsidR="00A55155" w:rsidRDefault="00A55155" w:rsidP="002C738D">
            <w:pPr>
              <w:pStyle w:val="TAL"/>
              <w:rPr>
                <w:kern w:val="2"/>
                <w:szCs w:val="22"/>
              </w:rPr>
            </w:pPr>
            <w:r>
              <w:rPr>
                <w:kern w:val="2"/>
                <w:szCs w:val="22"/>
                <w:lang w:val="en-US" w:eastAsia="zh-CN"/>
              </w:rPr>
              <w:t>UEMessageDelivery</w:t>
            </w:r>
          </w:p>
        </w:tc>
        <w:tc>
          <w:tcPr>
            <w:tcW w:w="1297" w:type="dxa"/>
            <w:tcBorders>
              <w:top w:val="single" w:sz="4" w:space="0" w:color="auto"/>
              <w:left w:val="single" w:sz="4" w:space="0" w:color="auto"/>
              <w:bottom w:val="single" w:sz="4" w:space="0" w:color="auto"/>
              <w:right w:val="single" w:sz="4" w:space="0" w:color="auto"/>
            </w:tcBorders>
          </w:tcPr>
          <w:p w14:paraId="6A55F88B" w14:textId="77777777" w:rsidR="00A55155" w:rsidRDefault="00A55155" w:rsidP="002C738D">
            <w:pPr>
              <w:pStyle w:val="TAL"/>
              <w:rPr>
                <w:kern w:val="2"/>
                <w:szCs w:val="22"/>
                <w:lang w:val="en-US" w:eastAsia="zh-CN"/>
              </w:rPr>
            </w:pPr>
            <w:r>
              <w:rPr>
                <w:rFonts w:eastAsia="SimSun" w:cs="Arial"/>
                <w:kern w:val="2"/>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14:paraId="7F2CD65E" w14:textId="77777777" w:rsidR="00A55155" w:rsidRDefault="00A55155" w:rsidP="002C738D">
            <w:pPr>
              <w:pStyle w:val="TAL"/>
              <w:rPr>
                <w:rFonts w:cs="Arial"/>
                <w:kern w:val="2"/>
                <w:szCs w:val="18"/>
              </w:rPr>
            </w:pPr>
            <w:r>
              <w:rPr>
                <w:rFonts w:cs="Arial"/>
                <w:kern w:val="2"/>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14:paraId="7628C73C" w14:textId="77777777" w:rsidR="00A55155" w:rsidRDefault="00A55155" w:rsidP="002C738D">
            <w:pPr>
              <w:pStyle w:val="TAL"/>
              <w:rPr>
                <w:rFonts w:cs="Arial"/>
                <w:kern w:val="2"/>
                <w:szCs w:val="18"/>
              </w:rPr>
            </w:pPr>
          </w:p>
        </w:tc>
      </w:tr>
      <w:tr w:rsidR="00A55155" w14:paraId="508C615F" w14:textId="77777777" w:rsidTr="002C738D">
        <w:trPr>
          <w:jc w:val="center"/>
        </w:trPr>
        <w:tc>
          <w:tcPr>
            <w:tcW w:w="2868" w:type="dxa"/>
            <w:tcBorders>
              <w:top w:val="single" w:sz="4" w:space="0" w:color="auto"/>
              <w:left w:val="single" w:sz="4" w:space="0" w:color="auto"/>
              <w:bottom w:val="single" w:sz="4" w:space="0" w:color="auto"/>
              <w:right w:val="single" w:sz="4" w:space="0" w:color="auto"/>
            </w:tcBorders>
          </w:tcPr>
          <w:p w14:paraId="0FAD56C0" w14:textId="77777777" w:rsidR="00A55155" w:rsidRDefault="00A55155" w:rsidP="002C738D">
            <w:pPr>
              <w:pStyle w:val="TAL"/>
              <w:rPr>
                <w:kern w:val="2"/>
                <w:szCs w:val="22"/>
              </w:rPr>
            </w:pPr>
            <w:r>
              <w:rPr>
                <w:kern w:val="2"/>
                <w:szCs w:val="22"/>
                <w:lang w:val="en-US" w:eastAsia="zh-CN"/>
              </w:rPr>
              <w:t>MessageDeliveryAck</w:t>
            </w:r>
          </w:p>
        </w:tc>
        <w:tc>
          <w:tcPr>
            <w:tcW w:w="1297" w:type="dxa"/>
            <w:tcBorders>
              <w:top w:val="single" w:sz="4" w:space="0" w:color="auto"/>
              <w:left w:val="single" w:sz="4" w:space="0" w:color="auto"/>
              <w:bottom w:val="single" w:sz="4" w:space="0" w:color="auto"/>
              <w:right w:val="single" w:sz="4" w:space="0" w:color="auto"/>
            </w:tcBorders>
          </w:tcPr>
          <w:p w14:paraId="07E5BDC0" w14:textId="77777777" w:rsidR="00A55155" w:rsidRDefault="00A55155" w:rsidP="002C738D">
            <w:pPr>
              <w:pStyle w:val="TAL"/>
              <w:rPr>
                <w:kern w:val="2"/>
                <w:szCs w:val="22"/>
                <w:lang w:val="en-US" w:eastAsia="zh-CN"/>
              </w:rPr>
            </w:pPr>
            <w:r>
              <w:rPr>
                <w:rFonts w:eastAsia="SimSun" w:cs="Arial"/>
                <w:kern w:val="2"/>
                <w:szCs w:val="18"/>
                <w:lang w:val="en-US" w:eastAsia="zh-CN"/>
              </w:rPr>
              <w:t>8.2.5.2.</w:t>
            </w:r>
            <w:r>
              <w:rPr>
                <w:rFonts w:eastAsia="SimSun"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14:paraId="13AD127E" w14:textId="77777777" w:rsidR="00A55155" w:rsidRDefault="00A55155" w:rsidP="002C738D">
            <w:pPr>
              <w:pStyle w:val="TAL"/>
              <w:rPr>
                <w:rFonts w:cs="Arial"/>
                <w:kern w:val="2"/>
                <w:szCs w:val="18"/>
              </w:rPr>
            </w:pPr>
            <w:r>
              <w:rPr>
                <w:rFonts w:cs="Arial"/>
                <w:kern w:val="2"/>
                <w:szCs w:val="18"/>
                <w:lang w:val="en-US"/>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14:paraId="71AB37E6" w14:textId="77777777" w:rsidR="00A55155" w:rsidRDefault="00A55155" w:rsidP="002C738D">
            <w:pPr>
              <w:pStyle w:val="TAL"/>
              <w:rPr>
                <w:rFonts w:cs="Arial"/>
                <w:kern w:val="2"/>
                <w:szCs w:val="18"/>
              </w:rPr>
            </w:pPr>
          </w:p>
        </w:tc>
      </w:tr>
      <w:tr w:rsidR="00A55155" w14:paraId="3F78DFAE" w14:textId="77777777" w:rsidTr="002C738D">
        <w:trPr>
          <w:jc w:val="center"/>
        </w:trPr>
        <w:tc>
          <w:tcPr>
            <w:tcW w:w="2868" w:type="dxa"/>
            <w:tcBorders>
              <w:top w:val="single" w:sz="4" w:space="0" w:color="auto"/>
              <w:left w:val="single" w:sz="4" w:space="0" w:color="auto"/>
              <w:bottom w:val="single" w:sz="4" w:space="0" w:color="auto"/>
              <w:right w:val="single" w:sz="4" w:space="0" w:color="auto"/>
            </w:tcBorders>
          </w:tcPr>
          <w:p w14:paraId="34806C3A" w14:textId="77777777" w:rsidR="00A55155" w:rsidRDefault="00A55155" w:rsidP="002C738D">
            <w:pPr>
              <w:pStyle w:val="TAL"/>
              <w:rPr>
                <w:kern w:val="2"/>
                <w:szCs w:val="22"/>
              </w:rPr>
            </w:pPr>
            <w:r>
              <w:rPr>
                <w:kern w:val="2"/>
                <w:szCs w:val="22"/>
                <w:lang w:val="en-US" w:eastAsia="zh-CN"/>
              </w:rPr>
              <w:t>MessageSegmentParameters</w:t>
            </w:r>
          </w:p>
        </w:tc>
        <w:tc>
          <w:tcPr>
            <w:tcW w:w="1297" w:type="dxa"/>
            <w:tcBorders>
              <w:top w:val="single" w:sz="4" w:space="0" w:color="auto"/>
              <w:left w:val="single" w:sz="4" w:space="0" w:color="auto"/>
              <w:bottom w:val="single" w:sz="4" w:space="0" w:color="auto"/>
              <w:right w:val="single" w:sz="4" w:space="0" w:color="auto"/>
            </w:tcBorders>
          </w:tcPr>
          <w:p w14:paraId="3DC4CA6E" w14:textId="77777777" w:rsidR="00A55155" w:rsidRDefault="00A55155" w:rsidP="002C738D">
            <w:pPr>
              <w:pStyle w:val="TAL"/>
              <w:rPr>
                <w:kern w:val="2"/>
                <w:szCs w:val="22"/>
                <w:lang w:val="en-US" w:eastAsia="zh-CN"/>
              </w:rPr>
            </w:pPr>
            <w:r>
              <w:rPr>
                <w:rFonts w:eastAsia="SimSun" w:cs="Arial"/>
                <w:kern w:val="2"/>
                <w:szCs w:val="18"/>
                <w:lang w:val="en-US" w:eastAsia="zh-CN"/>
              </w:rPr>
              <w:t>8.2.5.2.</w:t>
            </w:r>
            <w:r>
              <w:rPr>
                <w:rFonts w:eastAsia="SimSun"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14:paraId="4196C43D" w14:textId="77777777" w:rsidR="00A55155" w:rsidRDefault="00A55155" w:rsidP="002C738D">
            <w:pPr>
              <w:pStyle w:val="TAL"/>
              <w:rPr>
                <w:rFonts w:cs="Arial"/>
                <w:kern w:val="2"/>
                <w:szCs w:val="18"/>
              </w:rPr>
            </w:pPr>
            <w:r>
              <w:rPr>
                <w:rFonts w:cs="Arial"/>
                <w:kern w:val="2"/>
                <w:szCs w:val="18"/>
                <w:lang w:val="en-US" w:eastAsia="zh-CN"/>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14:paraId="4FF32FAD" w14:textId="77777777" w:rsidR="00A55155" w:rsidRDefault="00A55155" w:rsidP="002C738D">
            <w:pPr>
              <w:pStyle w:val="TAL"/>
              <w:rPr>
                <w:rFonts w:cs="Arial"/>
                <w:kern w:val="2"/>
                <w:szCs w:val="18"/>
              </w:rPr>
            </w:pPr>
          </w:p>
        </w:tc>
      </w:tr>
      <w:tr w:rsidR="00A55155" w14:paraId="25AFA576" w14:textId="77777777" w:rsidTr="002C738D">
        <w:trPr>
          <w:jc w:val="center"/>
        </w:trPr>
        <w:tc>
          <w:tcPr>
            <w:tcW w:w="2868" w:type="dxa"/>
            <w:tcBorders>
              <w:top w:val="single" w:sz="4" w:space="0" w:color="auto"/>
              <w:left w:val="single" w:sz="4" w:space="0" w:color="auto"/>
              <w:bottom w:val="single" w:sz="4" w:space="0" w:color="auto"/>
              <w:right w:val="single" w:sz="4" w:space="0" w:color="auto"/>
            </w:tcBorders>
          </w:tcPr>
          <w:p w14:paraId="1B29FC44" w14:textId="77777777" w:rsidR="00A55155" w:rsidRDefault="00A55155" w:rsidP="002C738D">
            <w:pPr>
              <w:pStyle w:val="TAL"/>
              <w:rPr>
                <w:kern w:val="2"/>
                <w:szCs w:val="22"/>
              </w:rPr>
            </w:pPr>
            <w:r>
              <w:rPr>
                <w:kern w:val="2"/>
                <w:szCs w:val="22"/>
                <w:lang w:val="en-US" w:eastAsia="zh-CN"/>
              </w:rPr>
              <w:t>StoreAndForwardParameters</w:t>
            </w:r>
          </w:p>
        </w:tc>
        <w:tc>
          <w:tcPr>
            <w:tcW w:w="1297" w:type="dxa"/>
            <w:tcBorders>
              <w:top w:val="single" w:sz="4" w:space="0" w:color="auto"/>
              <w:left w:val="single" w:sz="4" w:space="0" w:color="auto"/>
              <w:bottom w:val="single" w:sz="4" w:space="0" w:color="auto"/>
              <w:right w:val="single" w:sz="4" w:space="0" w:color="auto"/>
            </w:tcBorders>
          </w:tcPr>
          <w:p w14:paraId="34BF7F51" w14:textId="77777777" w:rsidR="00A55155" w:rsidRDefault="00A55155" w:rsidP="002C738D">
            <w:pPr>
              <w:pStyle w:val="TAL"/>
              <w:rPr>
                <w:kern w:val="2"/>
                <w:szCs w:val="22"/>
                <w:lang w:val="en-US" w:eastAsia="zh-CN"/>
              </w:rPr>
            </w:pPr>
            <w:r>
              <w:rPr>
                <w:rFonts w:eastAsia="SimSun" w:cs="Arial"/>
                <w:kern w:val="2"/>
                <w:szCs w:val="18"/>
                <w:lang w:val="en-US" w:eastAsia="zh-CN"/>
              </w:rPr>
              <w:t>8.2.5.2.</w:t>
            </w:r>
            <w:r>
              <w:rPr>
                <w:rFonts w:eastAsia="SimSun" w:cs="Arial" w:hint="eastAsia"/>
                <w:kern w:val="2"/>
                <w:szCs w:val="18"/>
                <w:lang w:val="en-US" w:eastAsia="zh-CN"/>
              </w:rPr>
              <w:t>6</w:t>
            </w:r>
          </w:p>
        </w:tc>
        <w:tc>
          <w:tcPr>
            <w:tcW w:w="2887" w:type="dxa"/>
            <w:tcBorders>
              <w:top w:val="single" w:sz="4" w:space="0" w:color="auto"/>
              <w:left w:val="single" w:sz="4" w:space="0" w:color="auto"/>
              <w:bottom w:val="single" w:sz="4" w:space="0" w:color="auto"/>
              <w:right w:val="single" w:sz="4" w:space="0" w:color="auto"/>
            </w:tcBorders>
          </w:tcPr>
          <w:p w14:paraId="31840C43" w14:textId="77777777" w:rsidR="00A55155" w:rsidRDefault="00A55155" w:rsidP="002C738D">
            <w:pPr>
              <w:pStyle w:val="TAL"/>
              <w:rPr>
                <w:rFonts w:cs="Arial"/>
                <w:kern w:val="2"/>
                <w:szCs w:val="18"/>
              </w:rPr>
            </w:pPr>
            <w:r>
              <w:rPr>
                <w:rFonts w:cs="Arial"/>
                <w:kern w:val="2"/>
                <w:szCs w:val="18"/>
                <w:lang w:val="en-US" w:eastAsia="zh-CN"/>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14:paraId="31D724E8" w14:textId="77777777" w:rsidR="00A55155" w:rsidRDefault="00A55155" w:rsidP="002C738D">
            <w:pPr>
              <w:pStyle w:val="TAL"/>
              <w:rPr>
                <w:rFonts w:cs="Arial"/>
                <w:kern w:val="2"/>
                <w:szCs w:val="18"/>
              </w:rPr>
            </w:pPr>
          </w:p>
        </w:tc>
      </w:tr>
      <w:tr w:rsidR="00A55155" w14:paraId="6C6274AA" w14:textId="77777777" w:rsidTr="002C738D">
        <w:trPr>
          <w:jc w:val="center"/>
        </w:trPr>
        <w:tc>
          <w:tcPr>
            <w:tcW w:w="2868" w:type="dxa"/>
            <w:tcBorders>
              <w:top w:val="single" w:sz="4" w:space="0" w:color="auto"/>
              <w:left w:val="single" w:sz="4" w:space="0" w:color="auto"/>
              <w:bottom w:val="single" w:sz="4" w:space="0" w:color="auto"/>
              <w:right w:val="single" w:sz="4" w:space="0" w:color="auto"/>
            </w:tcBorders>
          </w:tcPr>
          <w:p w14:paraId="5E6B56CA" w14:textId="77777777" w:rsidR="00A55155" w:rsidRDefault="00A55155" w:rsidP="002C738D">
            <w:pPr>
              <w:pStyle w:val="TAL"/>
              <w:rPr>
                <w:kern w:val="2"/>
                <w:szCs w:val="22"/>
              </w:rPr>
            </w:pPr>
            <w:r>
              <w:rPr>
                <w:kern w:val="2"/>
                <w:szCs w:val="22"/>
                <w:lang w:val="en-US" w:eastAsia="zh-CN"/>
              </w:rPr>
              <w:t>DeliveryStatusReport</w:t>
            </w:r>
          </w:p>
        </w:tc>
        <w:tc>
          <w:tcPr>
            <w:tcW w:w="1297" w:type="dxa"/>
            <w:tcBorders>
              <w:top w:val="single" w:sz="4" w:space="0" w:color="auto"/>
              <w:left w:val="single" w:sz="4" w:space="0" w:color="auto"/>
              <w:bottom w:val="single" w:sz="4" w:space="0" w:color="auto"/>
              <w:right w:val="single" w:sz="4" w:space="0" w:color="auto"/>
            </w:tcBorders>
          </w:tcPr>
          <w:p w14:paraId="56ED62B1" w14:textId="77777777" w:rsidR="00A55155" w:rsidRDefault="00A55155" w:rsidP="002C738D">
            <w:pPr>
              <w:pStyle w:val="TAL"/>
              <w:rPr>
                <w:kern w:val="2"/>
                <w:szCs w:val="22"/>
                <w:lang w:val="en-US" w:eastAsia="zh-CN"/>
              </w:rPr>
            </w:pPr>
            <w:r>
              <w:rPr>
                <w:rFonts w:eastAsia="SimSun" w:cs="Arial"/>
                <w:kern w:val="2"/>
                <w:szCs w:val="18"/>
                <w:lang w:val="en-US" w:eastAsia="zh-CN"/>
              </w:rPr>
              <w:t>8.2.5.2.</w:t>
            </w:r>
            <w:r>
              <w:rPr>
                <w:rFonts w:eastAsia="SimSun" w:cs="Arial" w:hint="eastAsia"/>
                <w:kern w:val="2"/>
                <w:szCs w:val="18"/>
                <w:lang w:val="en-US" w:eastAsia="zh-CN"/>
              </w:rPr>
              <w:t>7</w:t>
            </w:r>
          </w:p>
        </w:tc>
        <w:tc>
          <w:tcPr>
            <w:tcW w:w="2887" w:type="dxa"/>
            <w:tcBorders>
              <w:top w:val="single" w:sz="4" w:space="0" w:color="auto"/>
              <w:left w:val="single" w:sz="4" w:space="0" w:color="auto"/>
              <w:bottom w:val="single" w:sz="4" w:space="0" w:color="auto"/>
              <w:right w:val="single" w:sz="4" w:space="0" w:color="auto"/>
            </w:tcBorders>
          </w:tcPr>
          <w:p w14:paraId="6BEFFBF0" w14:textId="77777777" w:rsidR="00A55155" w:rsidRDefault="00A55155" w:rsidP="002C738D">
            <w:pPr>
              <w:pStyle w:val="TAL"/>
              <w:rPr>
                <w:rFonts w:cs="Arial"/>
                <w:kern w:val="2"/>
                <w:szCs w:val="18"/>
              </w:rPr>
            </w:pPr>
            <w:r>
              <w:rPr>
                <w:rFonts w:cs="Arial"/>
                <w:kern w:val="2"/>
                <w:szCs w:val="18"/>
                <w:lang w:val="en-US" w:eastAsia="zh-CN"/>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14:paraId="70A105A5" w14:textId="77777777" w:rsidR="00A55155" w:rsidRDefault="00A55155" w:rsidP="002C738D">
            <w:pPr>
              <w:pStyle w:val="TAL"/>
              <w:rPr>
                <w:rFonts w:cs="Arial"/>
                <w:kern w:val="2"/>
                <w:szCs w:val="18"/>
              </w:rPr>
            </w:pPr>
          </w:p>
        </w:tc>
      </w:tr>
      <w:tr w:rsidR="00A55155" w14:paraId="3D0871B7" w14:textId="77777777" w:rsidTr="002C738D">
        <w:trPr>
          <w:jc w:val="center"/>
        </w:trPr>
        <w:tc>
          <w:tcPr>
            <w:tcW w:w="2868" w:type="dxa"/>
            <w:tcBorders>
              <w:top w:val="single" w:sz="4" w:space="0" w:color="auto"/>
              <w:left w:val="single" w:sz="4" w:space="0" w:color="auto"/>
              <w:bottom w:val="single" w:sz="4" w:space="0" w:color="auto"/>
              <w:right w:val="single" w:sz="4" w:space="0" w:color="auto"/>
            </w:tcBorders>
          </w:tcPr>
          <w:p w14:paraId="182282FD" w14:textId="77777777" w:rsidR="00A55155" w:rsidRDefault="00A55155" w:rsidP="002C738D">
            <w:pPr>
              <w:pStyle w:val="TAL"/>
              <w:rPr>
                <w:kern w:val="2"/>
                <w:szCs w:val="22"/>
              </w:rPr>
            </w:pPr>
            <w:r>
              <w:rPr>
                <w:kern w:val="2"/>
                <w:szCs w:val="22"/>
                <w:lang w:val="en-US" w:eastAsia="zh-CN"/>
              </w:rPr>
              <w:t>Status</w:t>
            </w:r>
          </w:p>
        </w:tc>
        <w:tc>
          <w:tcPr>
            <w:tcW w:w="1297" w:type="dxa"/>
            <w:tcBorders>
              <w:top w:val="single" w:sz="4" w:space="0" w:color="auto"/>
              <w:left w:val="single" w:sz="4" w:space="0" w:color="auto"/>
              <w:bottom w:val="single" w:sz="4" w:space="0" w:color="auto"/>
              <w:right w:val="single" w:sz="4" w:space="0" w:color="auto"/>
            </w:tcBorders>
          </w:tcPr>
          <w:p w14:paraId="7F07E6AB" w14:textId="77777777" w:rsidR="00A55155" w:rsidRDefault="00A55155" w:rsidP="002C738D">
            <w:pPr>
              <w:pStyle w:val="TAL"/>
              <w:rPr>
                <w:kern w:val="2"/>
                <w:szCs w:val="22"/>
                <w:lang w:val="en-US" w:eastAsia="zh-CN"/>
              </w:rPr>
            </w:pPr>
            <w:r>
              <w:rPr>
                <w:rFonts w:eastAsia="SimSun" w:cs="Arial"/>
                <w:kern w:val="2"/>
                <w:szCs w:val="18"/>
                <w:lang w:val="en-US" w:eastAsia="zh-CN"/>
              </w:rPr>
              <w:t>8.2.5.3.3</w:t>
            </w:r>
          </w:p>
        </w:tc>
        <w:tc>
          <w:tcPr>
            <w:tcW w:w="2887" w:type="dxa"/>
            <w:tcBorders>
              <w:top w:val="single" w:sz="4" w:space="0" w:color="auto"/>
              <w:left w:val="single" w:sz="4" w:space="0" w:color="auto"/>
              <w:bottom w:val="single" w:sz="4" w:space="0" w:color="auto"/>
              <w:right w:val="single" w:sz="4" w:space="0" w:color="auto"/>
            </w:tcBorders>
          </w:tcPr>
          <w:p w14:paraId="6D292840" w14:textId="77777777" w:rsidR="00A55155" w:rsidRDefault="00A55155" w:rsidP="002C738D">
            <w:pPr>
              <w:pStyle w:val="TAL"/>
              <w:rPr>
                <w:rFonts w:cs="Arial"/>
                <w:kern w:val="2"/>
                <w:szCs w:val="18"/>
                <w:lang w:val="en-US"/>
              </w:rPr>
            </w:pPr>
            <w:r>
              <w:rPr>
                <w:rFonts w:cs="Arial"/>
                <w:kern w:val="2"/>
                <w:szCs w:val="18"/>
                <w:lang w:val="en-US" w:eastAsia="zh-CN"/>
              </w:rPr>
              <w:t>Indicates if delivery is a failure, or if the message is stored for deferred delivery</w:t>
            </w:r>
            <w:r>
              <w:rPr>
                <w:rFonts w:cs="Arial" w:hint="eastAsia"/>
                <w:kern w:val="2"/>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tcPr>
          <w:p w14:paraId="5EFA2273" w14:textId="77777777" w:rsidR="00A55155" w:rsidRDefault="00A55155" w:rsidP="002C738D">
            <w:pPr>
              <w:pStyle w:val="TAL"/>
              <w:rPr>
                <w:rFonts w:cs="Arial"/>
                <w:kern w:val="2"/>
                <w:szCs w:val="18"/>
              </w:rPr>
            </w:pPr>
          </w:p>
        </w:tc>
      </w:tr>
      <w:tr w:rsidR="00A55155" w14:paraId="76B6A3A8" w14:textId="77777777" w:rsidTr="002C738D">
        <w:trPr>
          <w:jc w:val="center"/>
        </w:trPr>
        <w:tc>
          <w:tcPr>
            <w:tcW w:w="2868" w:type="dxa"/>
            <w:tcBorders>
              <w:top w:val="single" w:sz="4" w:space="0" w:color="auto"/>
              <w:left w:val="single" w:sz="4" w:space="0" w:color="auto"/>
              <w:bottom w:val="single" w:sz="4" w:space="0" w:color="auto"/>
              <w:right w:val="single" w:sz="4" w:space="0" w:color="auto"/>
            </w:tcBorders>
          </w:tcPr>
          <w:p w14:paraId="07FF4E74" w14:textId="77777777" w:rsidR="00A55155" w:rsidRDefault="00A55155" w:rsidP="002C738D">
            <w:pPr>
              <w:pStyle w:val="TAL"/>
              <w:rPr>
                <w:kern w:val="2"/>
                <w:szCs w:val="22"/>
              </w:rPr>
            </w:pPr>
            <w:r>
              <w:rPr>
                <w:kern w:val="2"/>
                <w:szCs w:val="22"/>
                <w:lang w:val="en-US" w:eastAsia="zh-CN"/>
              </w:rPr>
              <w:t>DeliveryStatus</w:t>
            </w:r>
          </w:p>
        </w:tc>
        <w:tc>
          <w:tcPr>
            <w:tcW w:w="1297" w:type="dxa"/>
            <w:tcBorders>
              <w:top w:val="single" w:sz="4" w:space="0" w:color="auto"/>
              <w:left w:val="single" w:sz="4" w:space="0" w:color="auto"/>
              <w:bottom w:val="single" w:sz="4" w:space="0" w:color="auto"/>
              <w:right w:val="single" w:sz="4" w:space="0" w:color="auto"/>
            </w:tcBorders>
          </w:tcPr>
          <w:p w14:paraId="68716ADD" w14:textId="77777777" w:rsidR="00A55155" w:rsidRDefault="00A55155" w:rsidP="002C738D">
            <w:pPr>
              <w:pStyle w:val="TAL"/>
              <w:rPr>
                <w:kern w:val="2"/>
                <w:szCs w:val="22"/>
                <w:lang w:val="en-US" w:eastAsia="zh-CN"/>
              </w:rPr>
            </w:pPr>
            <w:r>
              <w:rPr>
                <w:rFonts w:eastAsia="SimSun" w:cs="Arial"/>
                <w:kern w:val="2"/>
                <w:szCs w:val="18"/>
                <w:lang w:val="en-US" w:eastAsia="zh-CN"/>
              </w:rPr>
              <w:t>8.2.5.3.</w:t>
            </w:r>
            <w:r>
              <w:rPr>
                <w:rFonts w:eastAsia="SimSun"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14:paraId="621D9F5D" w14:textId="77777777" w:rsidR="00A55155" w:rsidRDefault="00A55155" w:rsidP="002C738D">
            <w:pPr>
              <w:pStyle w:val="TAL"/>
              <w:rPr>
                <w:rFonts w:cs="Arial"/>
                <w:kern w:val="2"/>
                <w:szCs w:val="18"/>
              </w:rPr>
            </w:pPr>
            <w:r>
              <w:rPr>
                <w:rFonts w:cs="Arial"/>
                <w:kern w:val="2"/>
                <w:szCs w:val="18"/>
                <w:lang w:val="en-US" w:eastAsia="zh-CN"/>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14:paraId="25778F06" w14:textId="77777777" w:rsidR="00A55155" w:rsidRDefault="00A55155" w:rsidP="002C738D">
            <w:pPr>
              <w:pStyle w:val="TAL"/>
              <w:rPr>
                <w:rFonts w:cs="Arial"/>
                <w:kern w:val="2"/>
                <w:szCs w:val="18"/>
              </w:rPr>
            </w:pPr>
          </w:p>
        </w:tc>
      </w:tr>
      <w:tr w:rsidR="00A55155" w14:paraId="6BC61903" w14:textId="77777777" w:rsidTr="002C738D">
        <w:trPr>
          <w:jc w:val="center"/>
        </w:trPr>
        <w:tc>
          <w:tcPr>
            <w:tcW w:w="2868" w:type="dxa"/>
            <w:tcBorders>
              <w:top w:val="single" w:sz="4" w:space="0" w:color="auto"/>
              <w:left w:val="single" w:sz="4" w:space="0" w:color="auto"/>
              <w:bottom w:val="single" w:sz="4" w:space="0" w:color="auto"/>
              <w:right w:val="single" w:sz="4" w:space="0" w:color="auto"/>
            </w:tcBorders>
          </w:tcPr>
          <w:p w14:paraId="57B15300" w14:textId="77777777" w:rsidR="00A55155" w:rsidRDefault="00A55155" w:rsidP="002C738D">
            <w:pPr>
              <w:pStyle w:val="TAL"/>
              <w:rPr>
                <w:kern w:val="2"/>
                <w:szCs w:val="22"/>
              </w:rPr>
            </w:pPr>
            <w:r>
              <w:rPr>
                <w:kern w:val="2"/>
                <w:szCs w:val="22"/>
                <w:lang w:val="en-US" w:eastAsia="zh-CN"/>
              </w:rPr>
              <w:t>Priority</w:t>
            </w:r>
          </w:p>
        </w:tc>
        <w:tc>
          <w:tcPr>
            <w:tcW w:w="1297" w:type="dxa"/>
            <w:tcBorders>
              <w:top w:val="single" w:sz="4" w:space="0" w:color="auto"/>
              <w:left w:val="single" w:sz="4" w:space="0" w:color="auto"/>
              <w:bottom w:val="single" w:sz="4" w:space="0" w:color="auto"/>
              <w:right w:val="single" w:sz="4" w:space="0" w:color="auto"/>
            </w:tcBorders>
          </w:tcPr>
          <w:p w14:paraId="48CA014A" w14:textId="77777777" w:rsidR="00A55155" w:rsidRDefault="00A55155" w:rsidP="002C738D">
            <w:pPr>
              <w:pStyle w:val="TAL"/>
              <w:rPr>
                <w:kern w:val="2"/>
                <w:szCs w:val="22"/>
                <w:lang w:val="en-US" w:eastAsia="zh-CN"/>
              </w:rPr>
            </w:pPr>
            <w:r>
              <w:rPr>
                <w:rFonts w:eastAsia="SimSun" w:cs="Arial"/>
                <w:kern w:val="2"/>
                <w:szCs w:val="18"/>
                <w:lang w:val="en-US" w:eastAsia="zh-CN"/>
              </w:rPr>
              <w:t>8.2.5.3.</w:t>
            </w:r>
            <w:r>
              <w:rPr>
                <w:rFonts w:eastAsia="SimSun"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14:paraId="08A04901" w14:textId="77777777" w:rsidR="00A55155" w:rsidRDefault="00A55155" w:rsidP="002C738D">
            <w:pPr>
              <w:pStyle w:val="TAL"/>
              <w:rPr>
                <w:rFonts w:cs="Arial"/>
                <w:kern w:val="2"/>
                <w:szCs w:val="18"/>
              </w:rPr>
            </w:pPr>
            <w:r>
              <w:rPr>
                <w:rFonts w:cs="Arial"/>
                <w:kern w:val="2"/>
                <w:szCs w:val="18"/>
                <w:lang w:val="en-US" w:eastAsia="zh-CN"/>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14:paraId="081D6C08" w14:textId="77777777" w:rsidR="00A55155" w:rsidRDefault="00A55155" w:rsidP="002C738D">
            <w:pPr>
              <w:pStyle w:val="TAL"/>
              <w:rPr>
                <w:rFonts w:cs="Arial"/>
                <w:kern w:val="2"/>
                <w:szCs w:val="18"/>
              </w:rPr>
            </w:pPr>
          </w:p>
        </w:tc>
      </w:tr>
    </w:tbl>
    <w:p w14:paraId="29BA8B71" w14:textId="77777777" w:rsidR="00A55155" w:rsidRDefault="00A55155" w:rsidP="00A55155">
      <w:pPr>
        <w:rPr>
          <w:lang w:eastAsia="zh-CN"/>
        </w:rPr>
      </w:pPr>
    </w:p>
    <w:p w14:paraId="7484318F" w14:textId="77777777" w:rsidR="00A55155" w:rsidRDefault="00A55155" w:rsidP="00A55155">
      <w:pPr>
        <w:rPr>
          <w:lang w:val="en-US" w:eastAsia="zh-CN"/>
        </w:rPr>
      </w:pPr>
      <w:r>
        <w:rPr>
          <w:lang w:val="en-US" w:eastAsia="zh-CN"/>
        </w:rPr>
        <w:t>Table 8.2.5.1-2 specifies data types re-used by the MSGS_MSGDelivery API service.</w:t>
      </w:r>
    </w:p>
    <w:p w14:paraId="0E6E2E0B" w14:textId="77777777" w:rsidR="00A55155" w:rsidRDefault="00A55155" w:rsidP="00A55155">
      <w:pPr>
        <w:pStyle w:val="TH"/>
      </w:pPr>
      <w:r>
        <w:t>Table 8.</w:t>
      </w:r>
      <w:r>
        <w:rPr>
          <w:rFonts w:hint="eastAsia"/>
          <w:lang w:val="en-US" w:eastAsia="zh-CN"/>
        </w:rPr>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55155" w14:paraId="4A739F7C" w14:textId="77777777" w:rsidTr="002C738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33E90F79" w14:textId="77777777" w:rsidR="00A55155" w:rsidRDefault="00A55155" w:rsidP="002C738D">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F0366A2" w14:textId="77777777" w:rsidR="00A55155" w:rsidRDefault="00A55155" w:rsidP="002C738D">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108507E2" w14:textId="77777777" w:rsidR="00A55155" w:rsidRDefault="00A55155" w:rsidP="002C738D">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5A8C10F6" w14:textId="77777777" w:rsidR="00A55155" w:rsidRDefault="00A55155" w:rsidP="002C738D">
            <w:pPr>
              <w:pStyle w:val="TAH"/>
              <w:rPr>
                <w:kern w:val="2"/>
                <w:szCs w:val="22"/>
              </w:rPr>
            </w:pPr>
            <w:r>
              <w:rPr>
                <w:kern w:val="2"/>
                <w:szCs w:val="22"/>
              </w:rPr>
              <w:t>Applicability</w:t>
            </w:r>
          </w:p>
        </w:tc>
      </w:tr>
      <w:tr w:rsidR="00A55155" w14:paraId="1E0DBAC3" w14:textId="77777777" w:rsidTr="002C738D">
        <w:trPr>
          <w:jc w:val="center"/>
        </w:trPr>
        <w:tc>
          <w:tcPr>
            <w:tcW w:w="1927" w:type="dxa"/>
            <w:tcBorders>
              <w:top w:val="single" w:sz="4" w:space="0" w:color="auto"/>
              <w:left w:val="single" w:sz="4" w:space="0" w:color="auto"/>
              <w:bottom w:val="single" w:sz="4" w:space="0" w:color="auto"/>
              <w:right w:val="single" w:sz="4" w:space="0" w:color="auto"/>
            </w:tcBorders>
          </w:tcPr>
          <w:p w14:paraId="50BA2406" w14:textId="77777777" w:rsidR="00A55155" w:rsidRDefault="00A55155" w:rsidP="002C738D">
            <w:pPr>
              <w:pStyle w:val="TAL"/>
              <w:rPr>
                <w:kern w:val="2"/>
                <w:szCs w:val="22"/>
                <w:lang w:val="en-US" w:eastAsia="zh-CN"/>
              </w:rPr>
            </w:pPr>
            <w:r>
              <w:rPr>
                <w:rFonts w:hint="eastAsia"/>
                <w:kern w:val="2"/>
                <w:szCs w:val="22"/>
                <w:lang w:val="en-US" w:eastAsia="zh-CN"/>
              </w:rPr>
              <w:t>integer</w:t>
            </w:r>
          </w:p>
        </w:tc>
        <w:tc>
          <w:tcPr>
            <w:tcW w:w="1848" w:type="dxa"/>
            <w:tcBorders>
              <w:top w:val="single" w:sz="4" w:space="0" w:color="auto"/>
              <w:left w:val="single" w:sz="4" w:space="0" w:color="auto"/>
              <w:bottom w:val="single" w:sz="4" w:space="0" w:color="auto"/>
              <w:right w:val="single" w:sz="4" w:space="0" w:color="auto"/>
            </w:tcBorders>
          </w:tcPr>
          <w:p w14:paraId="1004DB11" w14:textId="77777777" w:rsidR="00A55155" w:rsidRDefault="00A55155" w:rsidP="002C738D">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14:paraId="2554C955" w14:textId="77777777" w:rsidR="00A55155" w:rsidRDefault="00A55155" w:rsidP="002C738D">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14:paraId="40BC9786" w14:textId="77777777" w:rsidR="00A55155" w:rsidRDefault="00A55155" w:rsidP="002C738D">
            <w:pPr>
              <w:pStyle w:val="TAL"/>
              <w:rPr>
                <w:rFonts w:cs="Arial"/>
                <w:kern w:val="2"/>
                <w:szCs w:val="18"/>
              </w:rPr>
            </w:pPr>
          </w:p>
        </w:tc>
      </w:tr>
      <w:tr w:rsidR="00A55155" w14:paraId="56D1B4B7" w14:textId="77777777" w:rsidTr="002C738D">
        <w:trPr>
          <w:jc w:val="center"/>
        </w:trPr>
        <w:tc>
          <w:tcPr>
            <w:tcW w:w="1927" w:type="dxa"/>
            <w:tcBorders>
              <w:top w:val="single" w:sz="4" w:space="0" w:color="auto"/>
              <w:left w:val="single" w:sz="4" w:space="0" w:color="auto"/>
              <w:bottom w:val="single" w:sz="4" w:space="0" w:color="auto"/>
              <w:right w:val="single" w:sz="4" w:space="0" w:color="auto"/>
            </w:tcBorders>
          </w:tcPr>
          <w:p w14:paraId="0FC27E78" w14:textId="77777777" w:rsidR="00A55155" w:rsidRDefault="00A55155" w:rsidP="002C738D">
            <w:pPr>
              <w:pStyle w:val="TAL"/>
              <w:rPr>
                <w:kern w:val="2"/>
                <w:szCs w:val="22"/>
                <w:lang w:val="en-US" w:eastAsia="zh-CN"/>
              </w:rPr>
            </w:pPr>
            <w:r>
              <w:rPr>
                <w:rFonts w:hint="eastAsia"/>
                <w:kern w:val="2"/>
                <w:szCs w:val="22"/>
                <w:lang w:val="en-US" w:eastAsia="zh-CN"/>
              </w:rPr>
              <w:t>string</w:t>
            </w:r>
          </w:p>
        </w:tc>
        <w:tc>
          <w:tcPr>
            <w:tcW w:w="1848" w:type="dxa"/>
            <w:tcBorders>
              <w:top w:val="single" w:sz="4" w:space="0" w:color="auto"/>
              <w:left w:val="single" w:sz="4" w:space="0" w:color="auto"/>
              <w:bottom w:val="single" w:sz="4" w:space="0" w:color="auto"/>
              <w:right w:val="single" w:sz="4" w:space="0" w:color="auto"/>
            </w:tcBorders>
          </w:tcPr>
          <w:p w14:paraId="337A7AD7" w14:textId="77777777" w:rsidR="00A55155" w:rsidRDefault="00A55155" w:rsidP="002C738D">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14:paraId="7CC75B40" w14:textId="77777777" w:rsidR="00A55155" w:rsidRDefault="00A55155" w:rsidP="002C738D">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14:paraId="07049B97" w14:textId="77777777" w:rsidR="00A55155" w:rsidRDefault="00A55155" w:rsidP="002C738D">
            <w:pPr>
              <w:pStyle w:val="TAL"/>
              <w:rPr>
                <w:rFonts w:cs="Arial"/>
                <w:kern w:val="2"/>
                <w:szCs w:val="18"/>
              </w:rPr>
            </w:pPr>
          </w:p>
        </w:tc>
      </w:tr>
      <w:tr w:rsidR="00A55155" w14:paraId="66D538FD" w14:textId="77777777" w:rsidTr="002C738D">
        <w:trPr>
          <w:jc w:val="center"/>
        </w:trPr>
        <w:tc>
          <w:tcPr>
            <w:tcW w:w="1927" w:type="dxa"/>
            <w:tcBorders>
              <w:top w:val="single" w:sz="4" w:space="0" w:color="auto"/>
              <w:left w:val="single" w:sz="4" w:space="0" w:color="auto"/>
              <w:bottom w:val="single" w:sz="4" w:space="0" w:color="auto"/>
              <w:right w:val="single" w:sz="4" w:space="0" w:color="auto"/>
            </w:tcBorders>
          </w:tcPr>
          <w:p w14:paraId="460EA78C" w14:textId="77777777" w:rsidR="00A55155" w:rsidRDefault="00A55155" w:rsidP="002C738D">
            <w:pPr>
              <w:pStyle w:val="TAL"/>
              <w:rPr>
                <w:kern w:val="2"/>
                <w:szCs w:val="22"/>
                <w:lang w:val="en-US" w:eastAsia="zh-CN"/>
              </w:rPr>
            </w:pPr>
            <w:r>
              <w:rPr>
                <w:rFonts w:hint="eastAsia"/>
                <w:kern w:val="2"/>
                <w:szCs w:val="22"/>
                <w:lang w:val="en-US" w:eastAsia="zh-CN"/>
              </w:rPr>
              <w:t>boolean</w:t>
            </w:r>
          </w:p>
        </w:tc>
        <w:tc>
          <w:tcPr>
            <w:tcW w:w="1848" w:type="dxa"/>
            <w:tcBorders>
              <w:top w:val="single" w:sz="4" w:space="0" w:color="auto"/>
              <w:left w:val="single" w:sz="4" w:space="0" w:color="auto"/>
              <w:bottom w:val="single" w:sz="4" w:space="0" w:color="auto"/>
              <w:right w:val="single" w:sz="4" w:space="0" w:color="auto"/>
            </w:tcBorders>
          </w:tcPr>
          <w:p w14:paraId="3B3E823F" w14:textId="77777777" w:rsidR="00A55155" w:rsidRDefault="00A55155" w:rsidP="002C738D">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14:paraId="6817834D" w14:textId="77777777" w:rsidR="00A55155" w:rsidRDefault="00A55155" w:rsidP="002C738D">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14:paraId="691507B2" w14:textId="77777777" w:rsidR="00A55155" w:rsidRDefault="00A55155" w:rsidP="002C738D">
            <w:pPr>
              <w:pStyle w:val="TAL"/>
              <w:rPr>
                <w:rFonts w:cs="Arial"/>
                <w:kern w:val="2"/>
                <w:szCs w:val="18"/>
              </w:rPr>
            </w:pPr>
          </w:p>
        </w:tc>
      </w:tr>
      <w:tr w:rsidR="00A55155" w14:paraId="3AAC80FF" w14:textId="77777777" w:rsidTr="002C738D">
        <w:trPr>
          <w:jc w:val="center"/>
        </w:trPr>
        <w:tc>
          <w:tcPr>
            <w:tcW w:w="1927" w:type="dxa"/>
            <w:tcBorders>
              <w:top w:val="single" w:sz="4" w:space="0" w:color="auto"/>
              <w:left w:val="single" w:sz="4" w:space="0" w:color="auto"/>
              <w:bottom w:val="single" w:sz="4" w:space="0" w:color="auto"/>
              <w:right w:val="single" w:sz="4" w:space="0" w:color="auto"/>
            </w:tcBorders>
          </w:tcPr>
          <w:p w14:paraId="1CF82F62" w14:textId="77777777" w:rsidR="00A55155" w:rsidRDefault="00A55155" w:rsidP="002C738D">
            <w:pPr>
              <w:pStyle w:val="TAL"/>
              <w:rPr>
                <w:kern w:val="2"/>
                <w:szCs w:val="22"/>
                <w:lang w:val="en-US" w:eastAsia="zh-CN"/>
              </w:rPr>
            </w:pPr>
            <w:r>
              <w:rPr>
                <w:rFonts w:hint="eastAsia"/>
                <w:kern w:val="2"/>
                <w:szCs w:val="22"/>
                <w:lang w:val="en-US"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783E8489" w14:textId="77777777" w:rsidR="00A55155" w:rsidRDefault="00A55155" w:rsidP="002C738D">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14:paraId="116F75FB" w14:textId="77777777" w:rsidR="00A55155" w:rsidRDefault="00A55155" w:rsidP="002C738D">
            <w:pPr>
              <w:pStyle w:val="TAL"/>
              <w:rPr>
                <w:rFonts w:cs="Arial"/>
                <w:kern w:val="2"/>
                <w:szCs w:val="18"/>
              </w:rPr>
            </w:pPr>
            <w:r>
              <w:rPr>
                <w:rFonts w:cs="Arial"/>
                <w:kern w:val="2"/>
                <w:szCs w:val="18"/>
                <w:lang w:val="en-US"/>
              </w:rPr>
              <w:t>String with format "date-time" 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14:paraId="7C0DDB8C" w14:textId="77777777" w:rsidR="00A55155" w:rsidRDefault="00A55155" w:rsidP="002C738D">
            <w:pPr>
              <w:pStyle w:val="TAL"/>
              <w:rPr>
                <w:rFonts w:cs="Arial"/>
                <w:kern w:val="2"/>
                <w:szCs w:val="18"/>
              </w:rPr>
            </w:pPr>
          </w:p>
        </w:tc>
      </w:tr>
    </w:tbl>
    <w:p w14:paraId="06DD8949" w14:textId="77777777" w:rsidR="00A55155" w:rsidRDefault="00A55155" w:rsidP="00A55155">
      <w:pPr>
        <w:rPr>
          <w:lang w:val="en-US" w:eastAsia="zh-CN"/>
        </w:rPr>
      </w:pPr>
    </w:p>
    <w:p w14:paraId="7BE87667" w14:textId="77777777" w:rsidR="00A55155" w:rsidRDefault="00A55155" w:rsidP="00A55155">
      <w:pPr>
        <w:pStyle w:val="Heading4"/>
      </w:pPr>
      <w:bookmarkStart w:id="900" w:name="_Toc89422616"/>
      <w:bookmarkStart w:id="901" w:name="_Toc89425401"/>
      <w:r>
        <w:lastRenderedPageBreak/>
        <w:t>8.</w:t>
      </w:r>
      <w:r>
        <w:rPr>
          <w:rFonts w:hint="eastAsia"/>
          <w:lang w:val="en-US" w:eastAsia="zh-CN"/>
        </w:rPr>
        <w:t>2</w:t>
      </w:r>
      <w:r>
        <w:t>.</w:t>
      </w:r>
      <w:r>
        <w:rPr>
          <w:rFonts w:hint="eastAsia"/>
          <w:lang w:val="en-US" w:eastAsia="zh-CN"/>
        </w:rPr>
        <w:t>5</w:t>
      </w:r>
      <w:r>
        <w:t>.</w:t>
      </w:r>
      <w:r>
        <w:rPr>
          <w:rFonts w:hint="eastAsia"/>
          <w:lang w:val="en-US" w:eastAsia="zh-CN"/>
        </w:rPr>
        <w:t>2</w:t>
      </w:r>
      <w:r>
        <w:tab/>
      </w:r>
      <w:r>
        <w:rPr>
          <w:rFonts w:eastAsia="SimSun"/>
          <w:lang w:val="en-US" w:eastAsia="zh-CN"/>
        </w:rPr>
        <w:t>Structured data types</w:t>
      </w:r>
      <w:bookmarkEnd w:id="900"/>
      <w:bookmarkEnd w:id="901"/>
    </w:p>
    <w:p w14:paraId="20135929" w14:textId="77777777" w:rsidR="00A55155" w:rsidRDefault="00A55155" w:rsidP="00A55155">
      <w:pPr>
        <w:pStyle w:val="Heading5"/>
        <w:rPr>
          <w:lang w:eastAsia="zh-CN"/>
        </w:rPr>
      </w:pPr>
      <w:bookmarkStart w:id="902" w:name="_Toc89422617"/>
      <w:bookmarkStart w:id="903" w:name="_Toc89425402"/>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w:t>
      </w:r>
      <w:r>
        <w:rPr>
          <w:lang w:eastAsia="zh-CN"/>
        </w:rPr>
        <w:tab/>
      </w:r>
      <w:r>
        <w:rPr>
          <w:rFonts w:eastAsia="SimSun"/>
          <w:lang w:val="en-US" w:eastAsia="zh-CN"/>
        </w:rPr>
        <w:t>Introduction</w:t>
      </w:r>
      <w:bookmarkEnd w:id="902"/>
      <w:bookmarkEnd w:id="903"/>
    </w:p>
    <w:p w14:paraId="21504A98" w14:textId="77777777" w:rsidR="00A55155" w:rsidRDefault="00A55155" w:rsidP="00A55155">
      <w:pPr>
        <w:pStyle w:val="Heading5"/>
        <w:rPr>
          <w:lang w:eastAsia="zh-CN"/>
        </w:rPr>
      </w:pPr>
      <w:bookmarkStart w:id="904" w:name="_Toc89422618"/>
      <w:bookmarkStart w:id="905" w:name="_Toc8942540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SimSun"/>
          <w:lang w:val="en-US" w:eastAsia="zh-CN"/>
        </w:rPr>
        <w:t>Type:</w:t>
      </w:r>
      <w:r>
        <w:rPr>
          <w:rFonts w:eastAsia="SimSun" w:hint="eastAsia"/>
          <w:lang w:val="en-US" w:eastAsia="zh-CN"/>
        </w:rPr>
        <w:t xml:space="preserve"> </w:t>
      </w:r>
      <w:r>
        <w:rPr>
          <w:rFonts w:eastAsia="SimSun"/>
          <w:lang w:val="en-US" w:eastAsia="zh-CN"/>
        </w:rPr>
        <w:t>AS</w:t>
      </w:r>
      <w:r>
        <w:rPr>
          <w:rFonts w:eastAsia="SimSun"/>
          <w:lang w:val="en-US"/>
        </w:rPr>
        <w:t>MessageDelivery</w:t>
      </w:r>
      <w:bookmarkEnd w:id="904"/>
      <w:bookmarkEnd w:id="905"/>
    </w:p>
    <w:p w14:paraId="204A74C0" w14:textId="77777777" w:rsidR="00A55155" w:rsidRDefault="00A55155" w:rsidP="00A55155">
      <w:pPr>
        <w:pStyle w:val="TH"/>
      </w:pPr>
      <w:r>
        <w:t>Table 8.</w:t>
      </w:r>
      <w:r>
        <w:rPr>
          <w:rFonts w:hint="eastAsia"/>
          <w:lang w:val="en-US" w:eastAsia="zh-CN"/>
        </w:rPr>
        <w:t>2</w:t>
      </w:r>
      <w:r>
        <w:t>.5.2.2-1: Definition of type</w:t>
      </w:r>
      <w:r>
        <w:rPr>
          <w:rFonts w:hint="eastAsia"/>
          <w:lang w:val="en-US" w:eastAsia="zh-CN"/>
        </w:rPr>
        <w:t xml:space="preserve"> </w:t>
      </w:r>
      <w:r>
        <w:rPr>
          <w:rFonts w:eastAsia="SimSun"/>
          <w:lang w:val="en-US"/>
        </w:rPr>
        <w:t>ASMessageDelivery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55155" w14:paraId="5DDF446A"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36DA0D2" w14:textId="77777777" w:rsidR="00A55155" w:rsidRDefault="00A55155" w:rsidP="002C738D">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FBF8588" w14:textId="77777777" w:rsidR="00A55155" w:rsidRDefault="00A55155" w:rsidP="002C738D">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72AC29" w14:textId="77777777" w:rsidR="00A55155" w:rsidRDefault="00A55155" w:rsidP="002C738D">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743A78A" w14:textId="77777777" w:rsidR="00A55155" w:rsidRDefault="00A55155" w:rsidP="002C738D">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97F42B5" w14:textId="77777777" w:rsidR="00A55155" w:rsidRDefault="00A55155" w:rsidP="002C738D">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2EF0F9" w14:textId="77777777" w:rsidR="00A55155" w:rsidRDefault="00A55155" w:rsidP="002C738D">
            <w:pPr>
              <w:pStyle w:val="TAH"/>
              <w:rPr>
                <w:rFonts w:cs="Arial"/>
                <w:kern w:val="2"/>
                <w:szCs w:val="18"/>
              </w:rPr>
            </w:pPr>
            <w:r>
              <w:rPr>
                <w:kern w:val="2"/>
                <w:szCs w:val="22"/>
              </w:rPr>
              <w:t>Applicability</w:t>
            </w:r>
          </w:p>
        </w:tc>
      </w:tr>
      <w:tr w:rsidR="00A55155" w14:paraId="3F5204CE"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59508D0C" w14:textId="77777777" w:rsidR="00A55155" w:rsidRDefault="00A55155" w:rsidP="002C738D">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14:paraId="023FDD7B" w14:textId="77777777" w:rsidR="00A55155" w:rsidRDefault="00A55155" w:rsidP="002C738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67205C2C" w14:textId="77777777" w:rsidR="00A55155" w:rsidRDefault="00A55155" w:rsidP="002C738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5F7CEF6F" w14:textId="77777777" w:rsidR="00A55155" w:rsidRDefault="00A55155" w:rsidP="002C738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56FA51EF" w14:textId="77777777" w:rsidR="00A55155" w:rsidRDefault="00A55155" w:rsidP="002C738D">
            <w:pPr>
              <w:pStyle w:val="TAL"/>
              <w:rPr>
                <w:rFonts w:cs="Arial"/>
                <w:kern w:val="2"/>
                <w:szCs w:val="18"/>
              </w:rPr>
            </w:pPr>
            <w:r>
              <w:rPr>
                <w:rFonts w:cs="Arial"/>
                <w:kern w:val="2"/>
                <w:szCs w:val="18"/>
                <w:lang w:val="en-US"/>
              </w:rPr>
              <w:t>The service identity of the sending Application Server.</w:t>
            </w:r>
          </w:p>
        </w:tc>
        <w:tc>
          <w:tcPr>
            <w:tcW w:w="1998" w:type="dxa"/>
            <w:tcBorders>
              <w:top w:val="single" w:sz="4" w:space="0" w:color="auto"/>
              <w:left w:val="single" w:sz="4" w:space="0" w:color="auto"/>
              <w:bottom w:val="single" w:sz="4" w:space="0" w:color="auto"/>
              <w:right w:val="single" w:sz="4" w:space="0" w:color="auto"/>
            </w:tcBorders>
          </w:tcPr>
          <w:p w14:paraId="5C262B25" w14:textId="77777777" w:rsidR="00A55155" w:rsidRDefault="00A55155" w:rsidP="002C738D">
            <w:pPr>
              <w:pStyle w:val="TAL"/>
              <w:rPr>
                <w:rFonts w:cs="Arial"/>
                <w:kern w:val="2"/>
                <w:szCs w:val="18"/>
              </w:rPr>
            </w:pPr>
          </w:p>
        </w:tc>
      </w:tr>
      <w:tr w:rsidR="00A55155" w14:paraId="4214E82E"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488F2EEC" w14:textId="77777777" w:rsidR="00A55155" w:rsidRDefault="00A55155" w:rsidP="002C738D">
            <w:pPr>
              <w:pStyle w:val="TAL"/>
              <w:rPr>
                <w:kern w:val="2"/>
                <w:szCs w:val="22"/>
                <w:lang w:val="en-US" w:eastAsia="zh-CN"/>
              </w:rPr>
            </w:pPr>
            <w:r>
              <w:rPr>
                <w:kern w:val="2"/>
                <w:szCs w:val="22"/>
                <w:lang w:val="en-US" w:eastAsia="zh-CN"/>
              </w:rPr>
              <w:t>recipientServiceId</w:t>
            </w:r>
          </w:p>
          <w:p w14:paraId="3807F6A4" w14:textId="77777777" w:rsidR="00A55155" w:rsidRDefault="00A55155" w:rsidP="002C738D">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14:paraId="248DC26E" w14:textId="77777777" w:rsidR="00A55155" w:rsidRDefault="00A55155" w:rsidP="002C738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6D68A90F"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32AA001" w14:textId="77777777" w:rsidR="00A55155" w:rsidRDefault="00A55155" w:rsidP="002C738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7549346E" w14:textId="77777777" w:rsidR="00A55155" w:rsidRDefault="00A55155" w:rsidP="002C738D">
            <w:pPr>
              <w:pStyle w:val="TAL"/>
              <w:rPr>
                <w:kern w:val="2"/>
                <w:szCs w:val="22"/>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tc>
        <w:tc>
          <w:tcPr>
            <w:tcW w:w="1998" w:type="dxa"/>
            <w:tcBorders>
              <w:top w:val="single" w:sz="4" w:space="0" w:color="auto"/>
              <w:left w:val="single" w:sz="4" w:space="0" w:color="auto"/>
              <w:bottom w:val="single" w:sz="4" w:space="0" w:color="auto"/>
              <w:right w:val="single" w:sz="4" w:space="0" w:color="auto"/>
            </w:tcBorders>
          </w:tcPr>
          <w:p w14:paraId="146D59A6" w14:textId="77777777" w:rsidR="00A55155" w:rsidRDefault="00A55155" w:rsidP="002C738D">
            <w:pPr>
              <w:pStyle w:val="TAL"/>
              <w:rPr>
                <w:rFonts w:cs="Arial"/>
                <w:kern w:val="2"/>
                <w:szCs w:val="18"/>
              </w:rPr>
            </w:pPr>
          </w:p>
        </w:tc>
      </w:tr>
      <w:tr w:rsidR="00A55155" w14:paraId="043ABBD4"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371C135D" w14:textId="77777777" w:rsidR="00A55155" w:rsidRDefault="00A55155" w:rsidP="002C738D">
            <w:pPr>
              <w:pStyle w:val="TAL"/>
              <w:rPr>
                <w:kern w:val="2"/>
                <w:szCs w:val="22"/>
                <w:lang w:val="en-US" w:eastAsia="zh-CN"/>
              </w:rPr>
            </w:pPr>
            <w:r>
              <w:rPr>
                <w:kern w:val="2"/>
                <w:szCs w:val="22"/>
                <w:lang w:val="en-US" w:eastAsia="zh-CN"/>
              </w:rPr>
              <w:t>groupServiceId</w:t>
            </w:r>
          </w:p>
          <w:p w14:paraId="4B1FAAC8" w14:textId="77777777" w:rsidR="00A55155" w:rsidRDefault="00A55155" w:rsidP="002C738D">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14:paraId="18E785E3" w14:textId="77777777" w:rsidR="00A55155" w:rsidRDefault="00A55155" w:rsidP="002C738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05081708"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2683EE9"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442428B" w14:textId="77777777" w:rsidR="00A55155" w:rsidRDefault="00A55155" w:rsidP="002C738D">
            <w:pPr>
              <w:pStyle w:val="TAL"/>
              <w:rPr>
                <w:kern w:val="2"/>
                <w:szCs w:val="22"/>
              </w:rPr>
            </w:pPr>
            <w:r>
              <w:rPr>
                <w:kern w:val="2"/>
                <w:szCs w:val="22"/>
                <w:lang w:val="en-US" w:eastAsia="zh-CN"/>
              </w:rPr>
              <w:t>The service identifier of the target MSGin5G Group.</w:t>
            </w:r>
          </w:p>
        </w:tc>
        <w:tc>
          <w:tcPr>
            <w:tcW w:w="1998" w:type="dxa"/>
            <w:tcBorders>
              <w:top w:val="single" w:sz="4" w:space="0" w:color="auto"/>
              <w:left w:val="single" w:sz="4" w:space="0" w:color="auto"/>
              <w:bottom w:val="single" w:sz="4" w:space="0" w:color="auto"/>
              <w:right w:val="single" w:sz="4" w:space="0" w:color="auto"/>
            </w:tcBorders>
          </w:tcPr>
          <w:p w14:paraId="4CFF966D" w14:textId="77777777" w:rsidR="00A55155" w:rsidRDefault="00A55155" w:rsidP="002C738D">
            <w:pPr>
              <w:pStyle w:val="TAL"/>
              <w:rPr>
                <w:rFonts w:cs="Arial"/>
                <w:kern w:val="2"/>
                <w:szCs w:val="18"/>
              </w:rPr>
            </w:pPr>
          </w:p>
        </w:tc>
      </w:tr>
      <w:tr w:rsidR="00A55155" w14:paraId="304E12DF"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5C445A87" w14:textId="77777777" w:rsidR="00A55155" w:rsidRDefault="00A55155" w:rsidP="002C738D">
            <w:pPr>
              <w:pStyle w:val="TAL"/>
              <w:rPr>
                <w:kern w:val="2"/>
                <w:szCs w:val="22"/>
              </w:rPr>
            </w:pPr>
            <w:r>
              <w:rPr>
                <w:kern w:val="2"/>
                <w:szCs w:val="22"/>
                <w:lang w:val="en-US" w:eastAsia="zh-CN"/>
              </w:rPr>
              <w:t>broadcastAreaId(see NOTE 1)</w:t>
            </w:r>
          </w:p>
        </w:tc>
        <w:tc>
          <w:tcPr>
            <w:tcW w:w="1006" w:type="dxa"/>
            <w:tcBorders>
              <w:top w:val="single" w:sz="4" w:space="0" w:color="auto"/>
              <w:left w:val="single" w:sz="4" w:space="0" w:color="auto"/>
              <w:bottom w:val="single" w:sz="4" w:space="0" w:color="auto"/>
              <w:right w:val="single" w:sz="4" w:space="0" w:color="auto"/>
            </w:tcBorders>
          </w:tcPr>
          <w:p w14:paraId="4551D4D2" w14:textId="77777777" w:rsidR="00A55155" w:rsidRDefault="00A55155" w:rsidP="002C738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6F5E45B7"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EA57DFC"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7DDEF3CD" w14:textId="77777777" w:rsidR="00A55155" w:rsidRDefault="00A55155" w:rsidP="002C738D">
            <w:pPr>
              <w:pStyle w:val="TAL"/>
              <w:rPr>
                <w:kern w:val="2"/>
                <w:szCs w:val="22"/>
              </w:rPr>
            </w:pPr>
            <w:r>
              <w:rPr>
                <w:kern w:val="2"/>
                <w:szCs w:val="22"/>
                <w:lang w:val="en-US"/>
              </w:rPr>
              <w:t>The service identifier of the Broadcast Service Area where the message needs to be broadcast.</w:t>
            </w:r>
          </w:p>
        </w:tc>
        <w:tc>
          <w:tcPr>
            <w:tcW w:w="1998" w:type="dxa"/>
            <w:tcBorders>
              <w:top w:val="single" w:sz="4" w:space="0" w:color="auto"/>
              <w:left w:val="single" w:sz="4" w:space="0" w:color="auto"/>
              <w:bottom w:val="single" w:sz="4" w:space="0" w:color="auto"/>
              <w:right w:val="single" w:sz="4" w:space="0" w:color="auto"/>
            </w:tcBorders>
          </w:tcPr>
          <w:p w14:paraId="6D3BF5B5" w14:textId="77777777" w:rsidR="00A55155" w:rsidRDefault="00A55155" w:rsidP="002C738D">
            <w:pPr>
              <w:pStyle w:val="TAL"/>
              <w:rPr>
                <w:rFonts w:cs="Arial"/>
                <w:kern w:val="2"/>
                <w:szCs w:val="18"/>
              </w:rPr>
            </w:pPr>
          </w:p>
        </w:tc>
      </w:tr>
      <w:tr w:rsidR="00A55155" w14:paraId="769C74A7"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3E36C110" w14:textId="77777777" w:rsidR="00A55155" w:rsidRDefault="00A55155" w:rsidP="002C738D">
            <w:pPr>
              <w:pStyle w:val="TAL"/>
              <w:rPr>
                <w:kern w:val="2"/>
                <w:szCs w:val="22"/>
                <w:lang w:val="en-US" w:eastAsia="zh-CN"/>
              </w:rPr>
            </w:pPr>
            <w:r>
              <w:rPr>
                <w:kern w:val="2"/>
                <w:szCs w:val="22"/>
                <w:lang w:val="en-US" w:eastAsia="zh-CN"/>
              </w:rPr>
              <w:t>messageTopic</w:t>
            </w:r>
          </w:p>
          <w:p w14:paraId="55996AAA" w14:textId="77777777" w:rsidR="00A55155" w:rsidRDefault="00A55155" w:rsidP="002C738D">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14:paraId="799DCC27" w14:textId="77777777" w:rsidR="00A55155" w:rsidRDefault="00A55155" w:rsidP="002C738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35ADF08D"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CF218C7"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EAD760B" w14:textId="77777777" w:rsidR="00A55155" w:rsidRDefault="00A55155" w:rsidP="002C738D">
            <w:pPr>
              <w:pStyle w:val="TAL"/>
              <w:rPr>
                <w:kern w:val="2"/>
                <w:szCs w:val="22"/>
                <w:lang w:val="en-US"/>
              </w:rPr>
            </w:pPr>
            <w:r>
              <w:rPr>
                <w:kern w:val="2"/>
                <w:szCs w:val="22"/>
                <w:lang w:val="en-US" w:eastAsia="zh-CN"/>
              </w:rPr>
              <w:t xml:space="preserve">Indicates which Messaging Topic this message is related to. </w:t>
            </w:r>
          </w:p>
          <w:p w14:paraId="7F963F43" w14:textId="77777777" w:rsidR="00A55155" w:rsidRDefault="00A55155" w:rsidP="002C738D">
            <w:pPr>
              <w:pStyle w:val="TAL"/>
              <w:rPr>
                <w:kern w:val="2"/>
                <w:szCs w:val="22"/>
              </w:rPr>
            </w:pPr>
            <w:r>
              <w:rPr>
                <w:kern w:val="2"/>
                <w:szCs w:val="22"/>
                <w:lang w:val="en-US"/>
              </w:rPr>
              <w:t>This IE is mandatory for a message distribution based on topic and is not present in other message scenarios.</w:t>
            </w:r>
          </w:p>
        </w:tc>
        <w:tc>
          <w:tcPr>
            <w:tcW w:w="1998" w:type="dxa"/>
            <w:tcBorders>
              <w:top w:val="single" w:sz="4" w:space="0" w:color="auto"/>
              <w:left w:val="single" w:sz="4" w:space="0" w:color="auto"/>
              <w:bottom w:val="single" w:sz="4" w:space="0" w:color="auto"/>
              <w:right w:val="single" w:sz="4" w:space="0" w:color="auto"/>
            </w:tcBorders>
          </w:tcPr>
          <w:p w14:paraId="4205E12E" w14:textId="77777777" w:rsidR="00A55155" w:rsidRDefault="00A55155" w:rsidP="002C738D">
            <w:pPr>
              <w:pStyle w:val="TAL"/>
              <w:rPr>
                <w:rFonts w:cs="Arial"/>
                <w:kern w:val="2"/>
                <w:szCs w:val="18"/>
              </w:rPr>
            </w:pPr>
          </w:p>
        </w:tc>
      </w:tr>
      <w:tr w:rsidR="00A55155" w14:paraId="12E59DEB"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6B342DCA" w14:textId="77777777" w:rsidR="00A55155" w:rsidRDefault="00A55155" w:rsidP="002C738D">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14:paraId="4BCD99CA" w14:textId="77777777" w:rsidR="00A55155" w:rsidRDefault="00A55155" w:rsidP="002C738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2991BA84"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56AD3584"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DEAE171" w14:textId="77777777" w:rsidR="00A55155" w:rsidRDefault="00A55155" w:rsidP="002C738D">
            <w:pPr>
              <w:pStyle w:val="TAL"/>
              <w:rPr>
                <w:kern w:val="2"/>
                <w:szCs w:val="22"/>
                <w:lang w:val="en-US" w:eastAsia="zh-CN"/>
              </w:rPr>
            </w:pPr>
            <w:r>
              <w:rPr>
                <w:kern w:val="2"/>
                <w:szCs w:val="22"/>
                <w:lang w:val="en-US" w:eastAsia="zh-CN"/>
              </w:rPr>
              <w:t>Identifies the application(s) for which the payload is intended.</w:t>
            </w:r>
          </w:p>
          <w:p w14:paraId="46D799BF" w14:textId="77777777" w:rsidR="00A55155" w:rsidRDefault="00A55155" w:rsidP="002C738D">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58320B3A" w14:textId="77777777" w:rsidR="00A55155" w:rsidRDefault="00A55155" w:rsidP="002C738D">
            <w:pPr>
              <w:pStyle w:val="TAL"/>
              <w:rPr>
                <w:rFonts w:cs="Arial"/>
                <w:kern w:val="2"/>
                <w:szCs w:val="18"/>
              </w:rPr>
            </w:pPr>
          </w:p>
        </w:tc>
      </w:tr>
      <w:tr w:rsidR="00A55155" w14:paraId="4B2CBEFD"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0DE7FECA" w14:textId="77777777" w:rsidR="00A55155" w:rsidRDefault="00A55155" w:rsidP="002C738D">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14:paraId="18264AA0" w14:textId="77777777" w:rsidR="00A55155" w:rsidRDefault="00A55155" w:rsidP="002C738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10099B4B" w14:textId="77777777" w:rsidR="00A55155" w:rsidRDefault="00A55155" w:rsidP="002C738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5B974471" w14:textId="77777777" w:rsidR="00A55155" w:rsidRDefault="00A55155" w:rsidP="002C738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552985BB" w14:textId="77777777" w:rsidR="00A55155" w:rsidRDefault="00A55155" w:rsidP="002C738D">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34FC393E" w14:textId="77777777" w:rsidR="00A55155" w:rsidRDefault="00A55155" w:rsidP="002C738D">
            <w:pPr>
              <w:pStyle w:val="TAL"/>
              <w:rPr>
                <w:rFonts w:cs="Arial"/>
                <w:kern w:val="2"/>
                <w:szCs w:val="18"/>
              </w:rPr>
            </w:pPr>
          </w:p>
        </w:tc>
      </w:tr>
      <w:tr w:rsidR="00A55155" w14:paraId="6366DE3F"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0EA7C3FC" w14:textId="77777777" w:rsidR="00A55155" w:rsidRDefault="00A55155" w:rsidP="002C738D">
            <w:pPr>
              <w:pStyle w:val="TAL"/>
              <w:rPr>
                <w:kern w:val="2"/>
                <w:szCs w:val="22"/>
              </w:rPr>
            </w:pPr>
            <w:r>
              <w:rPr>
                <w:kern w:val="2"/>
                <w:szCs w:val="22"/>
                <w:lang w:val="en-US" w:eastAsia="zh-CN"/>
              </w:rPr>
              <w:t>security Credentials</w:t>
            </w:r>
          </w:p>
        </w:tc>
        <w:tc>
          <w:tcPr>
            <w:tcW w:w="1006" w:type="dxa"/>
            <w:tcBorders>
              <w:top w:val="single" w:sz="4" w:space="0" w:color="auto"/>
              <w:left w:val="single" w:sz="4" w:space="0" w:color="auto"/>
              <w:bottom w:val="single" w:sz="4" w:space="0" w:color="auto"/>
              <w:right w:val="single" w:sz="4" w:space="0" w:color="auto"/>
            </w:tcBorders>
          </w:tcPr>
          <w:p w14:paraId="55164661" w14:textId="77777777" w:rsidR="00A55155" w:rsidRDefault="00A55155" w:rsidP="002C738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5296DB0B"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05E0CBE"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31B7D09" w14:textId="77777777" w:rsidR="00A55155" w:rsidRDefault="00A55155" w:rsidP="002C738D">
            <w:pPr>
              <w:pStyle w:val="TAL"/>
              <w:rPr>
                <w:kern w:val="2"/>
                <w:szCs w:val="22"/>
                <w:lang w:val="en-US" w:eastAsia="zh-CN"/>
              </w:rPr>
            </w:pPr>
            <w:r>
              <w:rPr>
                <w:kern w:val="2"/>
                <w:szCs w:val="22"/>
                <w:lang w:val="en-US" w:eastAsia="zh-CN"/>
              </w:rPr>
              <w:t>Security information required by the MSGin5G Server.</w:t>
            </w:r>
          </w:p>
          <w:p w14:paraId="40989BF6" w14:textId="77777777" w:rsidR="00A55155" w:rsidRDefault="00A55155" w:rsidP="002C738D">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39A3FE7D" w14:textId="77777777" w:rsidR="00A55155" w:rsidRDefault="00A55155" w:rsidP="002C738D">
            <w:pPr>
              <w:pStyle w:val="TAL"/>
              <w:rPr>
                <w:rFonts w:cs="Arial"/>
                <w:kern w:val="2"/>
                <w:szCs w:val="18"/>
              </w:rPr>
            </w:pPr>
          </w:p>
        </w:tc>
      </w:tr>
      <w:tr w:rsidR="00A55155" w14:paraId="601CC619"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7C68F2BF" w14:textId="77777777" w:rsidR="00A55155" w:rsidRDefault="00A55155" w:rsidP="002C738D">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14:paraId="61357DC0" w14:textId="77777777" w:rsidR="00A55155" w:rsidRDefault="00A55155" w:rsidP="002C738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5C260C09"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3AA89494"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7058CD66" w14:textId="77777777" w:rsidR="00A55155" w:rsidRDefault="00A55155" w:rsidP="002C738D">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14:paraId="19CCC7E1" w14:textId="77777777" w:rsidR="00A55155" w:rsidRDefault="00A55155" w:rsidP="002C738D">
            <w:pPr>
              <w:pStyle w:val="TAL"/>
              <w:rPr>
                <w:rFonts w:cs="Arial"/>
                <w:kern w:val="2"/>
                <w:szCs w:val="18"/>
              </w:rPr>
            </w:pPr>
          </w:p>
        </w:tc>
      </w:tr>
      <w:tr w:rsidR="00A55155" w14:paraId="2C014C9E"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4AE8923C" w14:textId="77777777" w:rsidR="00A55155" w:rsidRDefault="00A55155" w:rsidP="002C738D">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14:paraId="573EE9E0" w14:textId="77777777" w:rsidR="00A55155" w:rsidRDefault="00A55155" w:rsidP="002C738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239F2DAA"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CA78CD4"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2D27217" w14:textId="77777777" w:rsidR="00A55155" w:rsidRDefault="00A55155" w:rsidP="002C738D">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14:paraId="4E6FA45C" w14:textId="77777777" w:rsidR="00A55155" w:rsidRDefault="00A55155" w:rsidP="002C738D">
            <w:pPr>
              <w:pStyle w:val="TAL"/>
              <w:rPr>
                <w:rFonts w:cs="Arial"/>
                <w:kern w:val="2"/>
                <w:szCs w:val="18"/>
              </w:rPr>
            </w:pPr>
          </w:p>
        </w:tc>
      </w:tr>
      <w:tr w:rsidR="00A55155" w14:paraId="44C2B233"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48E51227" w14:textId="77777777" w:rsidR="00A55155" w:rsidRDefault="00A55155" w:rsidP="002C738D">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14:paraId="16F64A52" w14:textId="77777777" w:rsidR="00A55155" w:rsidRDefault="00A55155" w:rsidP="002C738D">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14:paraId="018DF1B4"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3D7E2590"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2B73CE5F" w14:textId="77777777" w:rsidR="00A55155" w:rsidRDefault="00A55155" w:rsidP="002C738D">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14:paraId="14C0D547" w14:textId="77777777" w:rsidR="00A55155" w:rsidRDefault="00A55155" w:rsidP="002C738D">
            <w:pPr>
              <w:pStyle w:val="TAL"/>
              <w:rPr>
                <w:rFonts w:cs="Arial"/>
                <w:kern w:val="2"/>
                <w:szCs w:val="18"/>
              </w:rPr>
            </w:pPr>
          </w:p>
        </w:tc>
      </w:tr>
      <w:tr w:rsidR="00A55155" w14:paraId="0450DF4C"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7C3B2B36" w14:textId="77777777" w:rsidR="00A55155" w:rsidRDefault="00A55155" w:rsidP="002C738D">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14:paraId="04F5AAE9" w14:textId="77777777" w:rsidR="00A55155" w:rsidRDefault="00A55155" w:rsidP="002C738D">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AA5C86"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5AC5D25"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07E0D76" w14:textId="77777777" w:rsidR="00A55155" w:rsidRDefault="00A55155" w:rsidP="002C738D">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14:paraId="5ED74A79" w14:textId="77777777" w:rsidR="00A55155" w:rsidRDefault="00A55155" w:rsidP="002C738D">
            <w:pPr>
              <w:pStyle w:val="TAL"/>
              <w:rPr>
                <w:rFonts w:cs="Arial"/>
                <w:kern w:val="2"/>
                <w:szCs w:val="18"/>
              </w:rPr>
            </w:pPr>
          </w:p>
        </w:tc>
      </w:tr>
      <w:tr w:rsidR="00A55155" w14:paraId="7A05CDAF"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2D932A32" w14:textId="77777777" w:rsidR="00A55155" w:rsidRDefault="00A55155" w:rsidP="002C738D">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14:paraId="01C693DD" w14:textId="77777777" w:rsidR="00A55155" w:rsidRDefault="00A55155" w:rsidP="002C738D">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14:paraId="3A2334A4"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73A749A0"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73C06BFE" w14:textId="77777777" w:rsidR="00A55155" w:rsidRDefault="00A55155" w:rsidP="002C738D">
            <w:pPr>
              <w:pStyle w:val="TAL"/>
              <w:rPr>
                <w:kern w:val="2"/>
                <w:szCs w:val="22"/>
                <w:lang w:val="en-US" w:eastAsia="zh-CN"/>
              </w:rPr>
            </w:pPr>
            <w:r>
              <w:rPr>
                <w:kern w:val="2"/>
                <w:szCs w:val="22"/>
                <w:lang w:val="en-US" w:eastAsia="zh-CN"/>
              </w:rPr>
              <w:t>The message segment parameters.</w:t>
            </w:r>
          </w:p>
          <w:p w14:paraId="37FBECA1" w14:textId="77777777" w:rsidR="00A55155" w:rsidRDefault="00A55155" w:rsidP="002C738D">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56B1B1FB" w14:textId="77777777" w:rsidR="00A55155" w:rsidRDefault="00A55155" w:rsidP="002C738D">
            <w:pPr>
              <w:pStyle w:val="TAL"/>
              <w:rPr>
                <w:rFonts w:cs="Arial"/>
                <w:kern w:val="2"/>
                <w:szCs w:val="18"/>
              </w:rPr>
            </w:pPr>
          </w:p>
        </w:tc>
      </w:tr>
      <w:tr w:rsidR="00A55155" w14:paraId="383381E3"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4BB0BB2B" w14:textId="77777777" w:rsidR="00A55155" w:rsidRDefault="00A55155" w:rsidP="002C738D">
            <w:pPr>
              <w:pStyle w:val="TAL"/>
              <w:rPr>
                <w:kern w:val="2"/>
                <w:szCs w:val="22"/>
              </w:rPr>
            </w:pPr>
            <w:r>
              <w:rPr>
                <w:kern w:val="2"/>
                <w:szCs w:val="22"/>
                <w:lang w:val="en-US" w:eastAsia="zh-CN"/>
              </w:rPr>
              <w:t>storeAndForwardFlag</w:t>
            </w:r>
          </w:p>
        </w:tc>
        <w:tc>
          <w:tcPr>
            <w:tcW w:w="1006" w:type="dxa"/>
            <w:tcBorders>
              <w:top w:val="single" w:sz="4" w:space="0" w:color="auto"/>
              <w:left w:val="single" w:sz="4" w:space="0" w:color="auto"/>
              <w:bottom w:val="single" w:sz="4" w:space="0" w:color="auto"/>
              <w:right w:val="single" w:sz="4" w:space="0" w:color="auto"/>
            </w:tcBorders>
          </w:tcPr>
          <w:p w14:paraId="56093F8E" w14:textId="77777777" w:rsidR="00A55155" w:rsidRDefault="00A55155" w:rsidP="002C738D">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D809BF" w14:textId="77777777" w:rsidR="00A55155" w:rsidRDefault="00A55155" w:rsidP="002C738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69FAB216" w14:textId="77777777" w:rsidR="00A55155" w:rsidRDefault="00A55155" w:rsidP="002C738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518EDDB1" w14:textId="77777777" w:rsidR="00A55155" w:rsidRDefault="00A55155" w:rsidP="002C738D">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14:paraId="70DBB81F" w14:textId="77777777" w:rsidR="00A55155" w:rsidRDefault="00A55155" w:rsidP="002C738D">
            <w:pPr>
              <w:pStyle w:val="TAL"/>
              <w:rPr>
                <w:rFonts w:cs="Arial"/>
                <w:kern w:val="2"/>
                <w:szCs w:val="18"/>
              </w:rPr>
            </w:pPr>
          </w:p>
        </w:tc>
      </w:tr>
      <w:tr w:rsidR="00A55155" w14:paraId="67278C16"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2B0AA86C" w14:textId="77777777" w:rsidR="00A55155" w:rsidRDefault="00A55155" w:rsidP="002C738D">
            <w:pPr>
              <w:pStyle w:val="TAL"/>
              <w:rPr>
                <w:kern w:val="2"/>
                <w:szCs w:val="22"/>
              </w:rPr>
            </w:pPr>
            <w:r>
              <w:rPr>
                <w:kern w:val="2"/>
                <w:szCs w:val="22"/>
                <w:lang w:val="en-US" w:eastAsia="zh-CN"/>
              </w:rPr>
              <w:t>storeAndForwardParameters</w:t>
            </w:r>
          </w:p>
        </w:tc>
        <w:tc>
          <w:tcPr>
            <w:tcW w:w="1006" w:type="dxa"/>
            <w:tcBorders>
              <w:top w:val="single" w:sz="4" w:space="0" w:color="auto"/>
              <w:left w:val="single" w:sz="4" w:space="0" w:color="auto"/>
              <w:bottom w:val="single" w:sz="4" w:space="0" w:color="auto"/>
              <w:right w:val="single" w:sz="4" w:space="0" w:color="auto"/>
            </w:tcBorders>
          </w:tcPr>
          <w:p w14:paraId="52EC1199" w14:textId="77777777" w:rsidR="00A55155" w:rsidRDefault="00A55155" w:rsidP="002C738D">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14:paraId="456BF6AB"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59E2E106"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FDF9A63" w14:textId="77777777" w:rsidR="00A55155" w:rsidRDefault="00A55155" w:rsidP="002C738D">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14:paraId="7032C7CA" w14:textId="77777777" w:rsidR="00A55155" w:rsidRDefault="00A55155" w:rsidP="002C738D">
            <w:pPr>
              <w:pStyle w:val="TAL"/>
              <w:rPr>
                <w:rFonts w:cs="Arial"/>
                <w:kern w:val="2"/>
                <w:szCs w:val="18"/>
              </w:rPr>
            </w:pPr>
          </w:p>
        </w:tc>
      </w:tr>
      <w:tr w:rsidR="00A55155" w14:paraId="4AC38B6B"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733623FF" w14:textId="77777777" w:rsidR="00A55155" w:rsidRDefault="00A55155" w:rsidP="002C738D">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14:paraId="7F0FDF13" w14:textId="77777777" w:rsidR="00A55155" w:rsidRDefault="00A55155" w:rsidP="002C738D">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14:paraId="1EEDDC68"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62D490A"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257D482" w14:textId="77777777" w:rsidR="00A55155" w:rsidRDefault="00A55155" w:rsidP="002C738D">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14:paraId="6E804AD4" w14:textId="77777777" w:rsidR="00A55155" w:rsidRDefault="00A55155" w:rsidP="002C738D">
            <w:pPr>
              <w:pStyle w:val="TAL"/>
              <w:rPr>
                <w:rFonts w:cs="Arial"/>
                <w:kern w:val="2"/>
                <w:szCs w:val="18"/>
              </w:rPr>
            </w:pPr>
          </w:p>
        </w:tc>
      </w:tr>
      <w:tr w:rsidR="00A55155" w14:paraId="06A3BA69" w14:textId="77777777" w:rsidTr="002C738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AC870FF" w14:textId="77777777" w:rsidR="00A55155" w:rsidRDefault="00A55155" w:rsidP="002C738D">
            <w:pPr>
              <w:pStyle w:val="TAN"/>
              <w:rPr>
                <w:kern w:val="2"/>
                <w:szCs w:val="22"/>
              </w:rPr>
            </w:pPr>
            <w:r>
              <w:rPr>
                <w:kern w:val="2"/>
                <w:szCs w:val="22"/>
                <w:lang w:val="en-US"/>
              </w:rPr>
              <w:t>NOTE</w:t>
            </w:r>
            <w:r>
              <w:rPr>
                <w:kern w:val="2"/>
                <w:szCs w:val="22"/>
                <w:lang w:val="en-US" w:eastAsia="zh-CN"/>
              </w:rPr>
              <w:t xml:space="preserve"> 1</w:t>
            </w:r>
            <w:r>
              <w:rPr>
                <w:kern w:val="2"/>
                <w:szCs w:val="22"/>
                <w:lang w:val="en-US"/>
              </w:rPr>
              <w:t>:</w:t>
            </w:r>
            <w:r>
              <w:rPr>
                <w:kern w:val="2"/>
                <w:szCs w:val="22"/>
                <w:lang w:val="en-US" w:eastAsia="zh-CN"/>
              </w:rPr>
              <w:tab/>
              <w:t>Only one of these IEs shall be included to represent the type of message request.</w:t>
            </w:r>
          </w:p>
        </w:tc>
      </w:tr>
    </w:tbl>
    <w:p w14:paraId="52330477" w14:textId="77777777" w:rsidR="00A55155" w:rsidRDefault="00A55155" w:rsidP="00A55155">
      <w:pPr>
        <w:rPr>
          <w:lang w:val="en-US" w:eastAsia="zh-CN"/>
        </w:rPr>
      </w:pPr>
    </w:p>
    <w:p w14:paraId="0A3F3D86" w14:textId="77777777" w:rsidR="00A55155" w:rsidRDefault="00A55155" w:rsidP="00A55155">
      <w:pPr>
        <w:pStyle w:val="EditorsNote"/>
        <w:rPr>
          <w:lang w:val="en-US" w:eastAsia="zh-CN"/>
        </w:rPr>
      </w:pPr>
      <w:r>
        <w:rPr>
          <w:lang w:val="en-US" w:eastAsia="zh-CN"/>
        </w:rPr>
        <w:t>Editor's Note:</w:t>
      </w:r>
      <w:r>
        <w:rPr>
          <w:lang w:val="en-US" w:eastAsia="zh-CN"/>
        </w:rPr>
        <w:tab/>
        <w:t>whether the attributes in table 8.2.5.2.2-1 are all necessary is FFS.</w:t>
      </w:r>
    </w:p>
    <w:p w14:paraId="3727ED8F" w14:textId="77777777" w:rsidR="00A55155" w:rsidRDefault="00A55155" w:rsidP="00A55155">
      <w:pPr>
        <w:pStyle w:val="Heading5"/>
        <w:rPr>
          <w:lang w:eastAsia="zh-CN"/>
        </w:rPr>
      </w:pPr>
      <w:bookmarkStart w:id="906" w:name="_Toc89422619"/>
      <w:bookmarkStart w:id="907" w:name="_Toc89425404"/>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r>
        <w:rPr>
          <w:rFonts w:eastAsia="SimSun"/>
          <w:lang w:val="en-US" w:eastAsia="zh-CN"/>
        </w:rPr>
        <w:t>Type:UE</w:t>
      </w:r>
      <w:r>
        <w:rPr>
          <w:rFonts w:eastAsia="SimSun"/>
          <w:lang w:val="en-US"/>
        </w:rPr>
        <w:t>MessageDelivery</w:t>
      </w:r>
      <w:bookmarkEnd w:id="906"/>
      <w:bookmarkEnd w:id="907"/>
    </w:p>
    <w:p w14:paraId="11D1636A" w14:textId="77777777" w:rsidR="00A55155" w:rsidRDefault="00A55155" w:rsidP="00A55155">
      <w:pPr>
        <w:pStyle w:val="TH"/>
      </w:pPr>
      <w:r>
        <w:t>Table 8.</w:t>
      </w:r>
      <w:r>
        <w:rPr>
          <w:rFonts w:hint="eastAsia"/>
          <w:lang w:val="en-US" w:eastAsia="zh-CN"/>
        </w:rPr>
        <w:t>2</w:t>
      </w:r>
      <w:r>
        <w:t>.5.2.</w:t>
      </w:r>
      <w:r>
        <w:rPr>
          <w:rFonts w:hint="eastAsia"/>
          <w:lang w:val="en-US" w:eastAsia="zh-CN"/>
        </w:rPr>
        <w:t>3</w:t>
      </w:r>
      <w:r>
        <w:t xml:space="preserve">-1: Definition of type </w:t>
      </w:r>
      <w:r>
        <w:rPr>
          <w:lang w:val="en-US"/>
        </w:rPr>
        <w:t>UEMessageDelivery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55155" w14:paraId="4BACEC11"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8DF9288" w14:textId="77777777" w:rsidR="00A55155" w:rsidRDefault="00A55155" w:rsidP="002C738D">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40527A7" w14:textId="77777777" w:rsidR="00A55155" w:rsidRDefault="00A55155" w:rsidP="002C738D">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CEE6A4" w14:textId="77777777" w:rsidR="00A55155" w:rsidRDefault="00A55155" w:rsidP="002C738D">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0730B87" w14:textId="77777777" w:rsidR="00A55155" w:rsidRDefault="00A55155" w:rsidP="002C738D">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88E0DE4" w14:textId="77777777" w:rsidR="00A55155" w:rsidRDefault="00A55155" w:rsidP="002C738D">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B7A11F" w14:textId="77777777" w:rsidR="00A55155" w:rsidRDefault="00A55155" w:rsidP="002C738D">
            <w:pPr>
              <w:pStyle w:val="TAH"/>
              <w:rPr>
                <w:rFonts w:cs="Arial"/>
                <w:kern w:val="2"/>
                <w:szCs w:val="18"/>
              </w:rPr>
            </w:pPr>
            <w:r>
              <w:rPr>
                <w:kern w:val="2"/>
                <w:szCs w:val="22"/>
              </w:rPr>
              <w:t>Applicability</w:t>
            </w:r>
          </w:p>
        </w:tc>
      </w:tr>
      <w:tr w:rsidR="00A55155" w14:paraId="68D253FE"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43E91ECB" w14:textId="77777777" w:rsidR="00A55155" w:rsidRDefault="00A55155" w:rsidP="002C738D">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14:paraId="614F2AAF" w14:textId="77777777" w:rsidR="00A55155" w:rsidRDefault="00A55155" w:rsidP="002C738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35256CB8" w14:textId="77777777" w:rsidR="00A55155" w:rsidRDefault="00A55155" w:rsidP="002C738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77C88CF5" w14:textId="77777777" w:rsidR="00A55155" w:rsidRDefault="00A55155" w:rsidP="002C738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63D48318" w14:textId="77777777" w:rsidR="00A55155" w:rsidRDefault="00A55155" w:rsidP="002C738D">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14:paraId="6AB625BB" w14:textId="77777777" w:rsidR="00A55155" w:rsidRDefault="00A55155" w:rsidP="002C738D">
            <w:pPr>
              <w:pStyle w:val="TAL"/>
              <w:rPr>
                <w:rFonts w:cs="Arial"/>
                <w:kern w:val="2"/>
                <w:szCs w:val="18"/>
              </w:rPr>
            </w:pPr>
          </w:p>
        </w:tc>
      </w:tr>
      <w:tr w:rsidR="00A55155" w14:paraId="0EC2D337"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67ED280A" w14:textId="77777777" w:rsidR="00A55155" w:rsidRDefault="00A55155" w:rsidP="002C738D">
            <w:pPr>
              <w:pStyle w:val="TAL"/>
              <w:rPr>
                <w:kern w:val="2"/>
                <w:szCs w:val="22"/>
              </w:rPr>
            </w:pPr>
            <w:r>
              <w:rPr>
                <w:kern w:val="2"/>
                <w:szCs w:val="22"/>
                <w:lang w:val="en-US" w:eastAsia="zh-CN"/>
              </w:rPr>
              <w:t>recipientServiceId</w:t>
            </w:r>
          </w:p>
        </w:tc>
        <w:tc>
          <w:tcPr>
            <w:tcW w:w="1006" w:type="dxa"/>
            <w:tcBorders>
              <w:top w:val="single" w:sz="4" w:space="0" w:color="auto"/>
              <w:left w:val="single" w:sz="4" w:space="0" w:color="auto"/>
              <w:bottom w:val="single" w:sz="4" w:space="0" w:color="auto"/>
              <w:right w:val="single" w:sz="4" w:space="0" w:color="auto"/>
            </w:tcBorders>
          </w:tcPr>
          <w:p w14:paraId="1025EFA3" w14:textId="77777777" w:rsidR="00A55155" w:rsidRDefault="00A55155" w:rsidP="002C738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1A66F830" w14:textId="77777777" w:rsidR="00A55155" w:rsidRDefault="00A55155" w:rsidP="002C738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7B4C1736" w14:textId="77777777" w:rsidR="00A55155" w:rsidRDefault="00A55155" w:rsidP="002C738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3123614A" w14:textId="77777777" w:rsidR="00A55155" w:rsidRDefault="00A55155" w:rsidP="002C738D">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558124D" w14:textId="77777777" w:rsidR="00A55155" w:rsidRDefault="00A55155" w:rsidP="002C738D">
            <w:pPr>
              <w:pStyle w:val="TAL"/>
              <w:rPr>
                <w:rFonts w:cs="Arial"/>
                <w:kern w:val="2"/>
                <w:szCs w:val="18"/>
              </w:rPr>
            </w:pPr>
          </w:p>
        </w:tc>
      </w:tr>
      <w:tr w:rsidR="00A55155" w14:paraId="43C72A02"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632DA425" w14:textId="77777777" w:rsidR="00A55155" w:rsidRDefault="00A55155" w:rsidP="002C738D">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14:paraId="68FEFE00" w14:textId="77777777" w:rsidR="00A55155" w:rsidRDefault="00A55155" w:rsidP="002C738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196328AF"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C1C7D85"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C0816C8" w14:textId="77777777" w:rsidR="00A55155" w:rsidRDefault="00A55155" w:rsidP="002C738D">
            <w:pPr>
              <w:pStyle w:val="TAL"/>
              <w:rPr>
                <w:kern w:val="2"/>
                <w:szCs w:val="22"/>
                <w:lang w:val="en-US" w:eastAsia="zh-CN"/>
              </w:rPr>
            </w:pPr>
            <w:r>
              <w:rPr>
                <w:kern w:val="2"/>
                <w:szCs w:val="22"/>
                <w:lang w:val="en-US" w:eastAsia="zh-CN"/>
              </w:rPr>
              <w:t>Identifies the application(s) for which the payload is intended.</w:t>
            </w:r>
          </w:p>
          <w:p w14:paraId="1D5ECABA" w14:textId="77777777" w:rsidR="00A55155" w:rsidRDefault="00A55155" w:rsidP="002C738D">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589413C4" w14:textId="77777777" w:rsidR="00A55155" w:rsidRDefault="00A55155" w:rsidP="002C738D">
            <w:pPr>
              <w:pStyle w:val="TAL"/>
              <w:rPr>
                <w:rFonts w:cs="Arial"/>
                <w:kern w:val="2"/>
                <w:szCs w:val="18"/>
              </w:rPr>
            </w:pPr>
          </w:p>
        </w:tc>
      </w:tr>
      <w:tr w:rsidR="00A55155" w14:paraId="271A5A49"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4AA36678" w14:textId="77777777" w:rsidR="00A55155" w:rsidRDefault="00A55155" w:rsidP="002C738D">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14:paraId="799ED7F7" w14:textId="77777777" w:rsidR="00A55155" w:rsidRDefault="00A55155" w:rsidP="002C738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5DD01EC8" w14:textId="77777777" w:rsidR="00A55155" w:rsidRDefault="00A55155" w:rsidP="002C738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1439C8D5" w14:textId="77777777" w:rsidR="00A55155" w:rsidRDefault="00A55155" w:rsidP="002C738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07DA559F" w14:textId="77777777" w:rsidR="00A55155" w:rsidRDefault="00A55155" w:rsidP="002C738D">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5E1357C0" w14:textId="77777777" w:rsidR="00A55155" w:rsidRDefault="00A55155" w:rsidP="002C738D">
            <w:pPr>
              <w:pStyle w:val="TAL"/>
              <w:rPr>
                <w:rFonts w:cs="Arial"/>
                <w:kern w:val="2"/>
                <w:szCs w:val="18"/>
              </w:rPr>
            </w:pPr>
          </w:p>
        </w:tc>
      </w:tr>
      <w:tr w:rsidR="00A55155" w14:paraId="0FF7B9F3"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39066DD3" w14:textId="77777777" w:rsidR="00A55155" w:rsidRDefault="00A55155" w:rsidP="002C738D">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14:paraId="46B0002F" w14:textId="77777777" w:rsidR="00A55155" w:rsidRDefault="00A55155" w:rsidP="002C738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6903DE51"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5474C20F"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E45A439" w14:textId="77777777" w:rsidR="00A55155" w:rsidRDefault="00A55155" w:rsidP="002C738D">
            <w:pPr>
              <w:pStyle w:val="TAL"/>
              <w:rPr>
                <w:kern w:val="2"/>
                <w:szCs w:val="22"/>
                <w:lang w:val="en-US" w:eastAsia="zh-CN"/>
              </w:rPr>
            </w:pPr>
            <w:r>
              <w:rPr>
                <w:kern w:val="2"/>
                <w:szCs w:val="22"/>
                <w:lang w:val="en-US" w:eastAsia="zh-CN"/>
              </w:rPr>
              <w:t>Security information required by the MSGin5G Server.</w:t>
            </w:r>
          </w:p>
          <w:p w14:paraId="70B9F253" w14:textId="77777777" w:rsidR="00A55155" w:rsidRDefault="00A55155" w:rsidP="002C738D">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28924F44" w14:textId="77777777" w:rsidR="00A55155" w:rsidRDefault="00A55155" w:rsidP="002C738D">
            <w:pPr>
              <w:pStyle w:val="TAL"/>
              <w:rPr>
                <w:rFonts w:cs="Arial"/>
                <w:kern w:val="2"/>
                <w:szCs w:val="18"/>
              </w:rPr>
            </w:pPr>
          </w:p>
        </w:tc>
      </w:tr>
      <w:tr w:rsidR="00A55155" w14:paraId="12503281"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2DA55561" w14:textId="77777777" w:rsidR="00A55155" w:rsidRDefault="00A55155" w:rsidP="002C738D">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14:paraId="3AC92342" w14:textId="77777777" w:rsidR="00A55155" w:rsidRDefault="00A55155" w:rsidP="002C738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515A7D95"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7909878"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2135F72E" w14:textId="77777777" w:rsidR="00A55155" w:rsidRDefault="00A55155" w:rsidP="002C738D">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14:paraId="2E587368" w14:textId="77777777" w:rsidR="00A55155" w:rsidRDefault="00A55155" w:rsidP="002C738D">
            <w:pPr>
              <w:pStyle w:val="TAL"/>
              <w:rPr>
                <w:rFonts w:cs="Arial"/>
                <w:kern w:val="2"/>
                <w:szCs w:val="18"/>
              </w:rPr>
            </w:pPr>
          </w:p>
        </w:tc>
      </w:tr>
      <w:tr w:rsidR="00A55155" w14:paraId="4184728D"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29AE2A8C" w14:textId="77777777" w:rsidR="00A55155" w:rsidRDefault="00A55155" w:rsidP="002C738D">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14:paraId="19A312BB" w14:textId="77777777" w:rsidR="00A55155" w:rsidRDefault="00A55155" w:rsidP="002C738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2012498E"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789C9A35"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2AD4EA5A" w14:textId="77777777" w:rsidR="00A55155" w:rsidRDefault="00A55155" w:rsidP="002C738D">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14:paraId="452F455A" w14:textId="77777777" w:rsidR="00A55155" w:rsidRDefault="00A55155" w:rsidP="002C738D">
            <w:pPr>
              <w:pStyle w:val="TAL"/>
              <w:rPr>
                <w:rFonts w:cs="Arial"/>
                <w:kern w:val="2"/>
                <w:szCs w:val="18"/>
              </w:rPr>
            </w:pPr>
          </w:p>
        </w:tc>
      </w:tr>
      <w:tr w:rsidR="00A55155" w14:paraId="65403E57"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112B516F" w14:textId="77777777" w:rsidR="00A55155" w:rsidRDefault="00A55155" w:rsidP="002C738D">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14:paraId="45DFCA5E" w14:textId="77777777" w:rsidR="00A55155" w:rsidRDefault="00A55155" w:rsidP="002C738D">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635715"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3F109FCA"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7BCED615" w14:textId="77777777" w:rsidR="00A55155" w:rsidRDefault="00A55155" w:rsidP="002C738D">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14:paraId="48F7CB54" w14:textId="77777777" w:rsidR="00A55155" w:rsidRDefault="00A55155" w:rsidP="002C738D">
            <w:pPr>
              <w:pStyle w:val="TAL"/>
              <w:rPr>
                <w:rFonts w:cs="Arial"/>
                <w:kern w:val="2"/>
                <w:szCs w:val="18"/>
              </w:rPr>
            </w:pPr>
          </w:p>
        </w:tc>
      </w:tr>
      <w:tr w:rsidR="00A55155" w14:paraId="169AF6A6"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6CA46DDD" w14:textId="77777777" w:rsidR="00A55155" w:rsidRDefault="00A55155" w:rsidP="002C738D">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14:paraId="7B17A474" w14:textId="77777777" w:rsidR="00A55155" w:rsidRDefault="00A55155" w:rsidP="002C738D">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14:paraId="550CE901"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B53B6BC"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05962F4E" w14:textId="77777777" w:rsidR="00A55155" w:rsidRDefault="00A55155" w:rsidP="002C738D">
            <w:pPr>
              <w:pStyle w:val="TAL"/>
              <w:rPr>
                <w:kern w:val="2"/>
                <w:szCs w:val="22"/>
                <w:lang w:val="en-US" w:eastAsia="zh-CN"/>
              </w:rPr>
            </w:pPr>
            <w:r>
              <w:rPr>
                <w:kern w:val="2"/>
                <w:szCs w:val="22"/>
                <w:lang w:val="en-US" w:eastAsia="zh-CN"/>
              </w:rPr>
              <w:t>The message segment parameters.</w:t>
            </w:r>
          </w:p>
          <w:p w14:paraId="6DA1711D" w14:textId="77777777" w:rsidR="00A55155" w:rsidRDefault="00A55155" w:rsidP="002C738D">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657D6510" w14:textId="77777777" w:rsidR="00A55155" w:rsidRDefault="00A55155" w:rsidP="002C738D">
            <w:pPr>
              <w:pStyle w:val="TAL"/>
              <w:rPr>
                <w:rFonts w:cs="Arial"/>
                <w:kern w:val="2"/>
                <w:szCs w:val="18"/>
              </w:rPr>
            </w:pPr>
          </w:p>
        </w:tc>
      </w:tr>
      <w:tr w:rsidR="00A55155" w14:paraId="0C4F7DF5"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51F4FDFE" w14:textId="77777777" w:rsidR="00A55155" w:rsidRDefault="00A55155" w:rsidP="002C738D">
            <w:pPr>
              <w:pStyle w:val="TAL"/>
              <w:rPr>
                <w:kern w:val="2"/>
                <w:szCs w:val="22"/>
              </w:rPr>
            </w:pPr>
            <w:r>
              <w:rPr>
                <w:kern w:val="2"/>
                <w:szCs w:val="22"/>
                <w:lang w:val="en-US" w:eastAsia="zh-CN"/>
              </w:rPr>
              <w:t>storeAndForwardFlag</w:t>
            </w:r>
          </w:p>
        </w:tc>
        <w:tc>
          <w:tcPr>
            <w:tcW w:w="1006" w:type="dxa"/>
            <w:tcBorders>
              <w:top w:val="single" w:sz="4" w:space="0" w:color="auto"/>
              <w:left w:val="single" w:sz="4" w:space="0" w:color="auto"/>
              <w:bottom w:val="single" w:sz="4" w:space="0" w:color="auto"/>
              <w:right w:val="single" w:sz="4" w:space="0" w:color="auto"/>
            </w:tcBorders>
          </w:tcPr>
          <w:p w14:paraId="3EC0E240" w14:textId="77777777" w:rsidR="00A55155" w:rsidRDefault="00A55155" w:rsidP="002C738D">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8B47716" w14:textId="77777777" w:rsidR="00A55155" w:rsidRDefault="00A55155" w:rsidP="002C738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0E494590" w14:textId="77777777" w:rsidR="00A55155" w:rsidRDefault="00A55155" w:rsidP="002C738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2BFE4C20" w14:textId="77777777" w:rsidR="00A55155" w:rsidRDefault="00A55155" w:rsidP="002C738D">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14:paraId="55BB44E9" w14:textId="77777777" w:rsidR="00A55155" w:rsidRDefault="00A55155" w:rsidP="002C738D">
            <w:pPr>
              <w:pStyle w:val="TAL"/>
              <w:rPr>
                <w:rFonts w:cs="Arial"/>
                <w:kern w:val="2"/>
                <w:szCs w:val="18"/>
              </w:rPr>
            </w:pPr>
          </w:p>
        </w:tc>
      </w:tr>
      <w:tr w:rsidR="00A55155" w14:paraId="6767F32A"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609FD547" w14:textId="77777777" w:rsidR="00A55155" w:rsidRDefault="00A55155" w:rsidP="002C738D">
            <w:pPr>
              <w:pStyle w:val="TAL"/>
              <w:rPr>
                <w:kern w:val="2"/>
                <w:szCs w:val="22"/>
              </w:rPr>
            </w:pPr>
            <w:r>
              <w:rPr>
                <w:kern w:val="2"/>
                <w:szCs w:val="22"/>
                <w:lang w:val="en-US" w:eastAsia="zh-CN"/>
              </w:rPr>
              <w:t>storeAndForwardParameters</w:t>
            </w:r>
          </w:p>
        </w:tc>
        <w:tc>
          <w:tcPr>
            <w:tcW w:w="1006" w:type="dxa"/>
            <w:tcBorders>
              <w:top w:val="single" w:sz="4" w:space="0" w:color="auto"/>
              <w:left w:val="single" w:sz="4" w:space="0" w:color="auto"/>
              <w:bottom w:val="single" w:sz="4" w:space="0" w:color="auto"/>
              <w:right w:val="single" w:sz="4" w:space="0" w:color="auto"/>
            </w:tcBorders>
          </w:tcPr>
          <w:p w14:paraId="6EC5E440" w14:textId="77777777" w:rsidR="00A55155" w:rsidRDefault="00A55155" w:rsidP="002C738D">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14:paraId="38D254D3"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780CF9F1"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24DD83D8" w14:textId="77777777" w:rsidR="00A55155" w:rsidRDefault="00A55155" w:rsidP="002C738D">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14:paraId="6117C185" w14:textId="77777777" w:rsidR="00A55155" w:rsidRDefault="00A55155" w:rsidP="002C738D">
            <w:pPr>
              <w:pStyle w:val="TAL"/>
              <w:rPr>
                <w:rFonts w:cs="Arial"/>
                <w:kern w:val="2"/>
                <w:szCs w:val="18"/>
              </w:rPr>
            </w:pPr>
          </w:p>
        </w:tc>
      </w:tr>
    </w:tbl>
    <w:p w14:paraId="19E88906" w14:textId="77777777" w:rsidR="00A55155" w:rsidRDefault="00A55155" w:rsidP="00A55155">
      <w:pPr>
        <w:rPr>
          <w:lang w:val="en-US" w:eastAsia="zh-CN"/>
        </w:rPr>
      </w:pPr>
    </w:p>
    <w:p w14:paraId="08DD5AD6" w14:textId="77777777" w:rsidR="00A55155" w:rsidRDefault="00A55155" w:rsidP="00A55155">
      <w:pPr>
        <w:pStyle w:val="EditorsNote"/>
        <w:rPr>
          <w:lang w:val="en-US" w:eastAsia="zh-CN"/>
        </w:rPr>
      </w:pPr>
      <w:r>
        <w:rPr>
          <w:lang w:val="en-US" w:eastAsia="zh-CN"/>
        </w:rPr>
        <w:t>Editor's Note:</w:t>
      </w:r>
      <w:r>
        <w:rPr>
          <w:lang w:val="en-US" w:eastAsia="zh-CN"/>
        </w:rPr>
        <w:tab/>
        <w:t>whether the attributes in table 8.2.5.2.3-1 are all necessary is FFS.</w:t>
      </w:r>
    </w:p>
    <w:p w14:paraId="2EF28B4D" w14:textId="77777777" w:rsidR="00A55155" w:rsidRDefault="00A55155" w:rsidP="00A55155">
      <w:pPr>
        <w:pStyle w:val="Heading5"/>
        <w:rPr>
          <w:lang w:eastAsia="zh-CN"/>
        </w:rPr>
      </w:pPr>
      <w:bookmarkStart w:id="908" w:name="_Toc89422620"/>
      <w:bookmarkStart w:id="909" w:name="_Toc8942540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rFonts w:eastAsia="SimSun"/>
          <w:lang w:val="en-US"/>
        </w:rPr>
        <w:t>Type: MessageDeliveryAck</w:t>
      </w:r>
      <w:bookmarkEnd w:id="908"/>
      <w:bookmarkEnd w:id="909"/>
    </w:p>
    <w:p w14:paraId="29D6CE5C" w14:textId="77777777" w:rsidR="00A55155" w:rsidRDefault="00A55155" w:rsidP="00A55155">
      <w:pPr>
        <w:pStyle w:val="TH"/>
      </w:pPr>
      <w:r>
        <w:t>Table 8.</w:t>
      </w:r>
      <w:r>
        <w:rPr>
          <w:rFonts w:hint="eastAsia"/>
          <w:lang w:val="en-US" w:eastAsia="zh-CN"/>
        </w:rPr>
        <w:t>2</w:t>
      </w:r>
      <w:r>
        <w:t>.5.2.</w:t>
      </w:r>
      <w:r>
        <w:rPr>
          <w:rFonts w:hint="eastAsia"/>
          <w:lang w:val="en-US" w:eastAsia="zh-CN"/>
        </w:rPr>
        <w:t>4</w:t>
      </w:r>
      <w:r>
        <w:t xml:space="preserve">-1: Definition of type </w:t>
      </w:r>
      <w:r>
        <w:rPr>
          <w:lang w:val="en-US"/>
        </w:rPr>
        <w:t>MessageDeliveryAck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55155" w14:paraId="44DA7055"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0B75A8B" w14:textId="77777777" w:rsidR="00A55155" w:rsidRDefault="00A55155" w:rsidP="002C738D">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519460A" w14:textId="77777777" w:rsidR="00A55155" w:rsidRDefault="00A55155" w:rsidP="002C738D">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A0A24F" w14:textId="77777777" w:rsidR="00A55155" w:rsidRDefault="00A55155" w:rsidP="002C738D">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E7F7EC6" w14:textId="77777777" w:rsidR="00A55155" w:rsidRDefault="00A55155" w:rsidP="002C738D">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2C2F561C" w14:textId="77777777" w:rsidR="00A55155" w:rsidRDefault="00A55155" w:rsidP="002C738D">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4478" w14:textId="77777777" w:rsidR="00A55155" w:rsidRDefault="00A55155" w:rsidP="002C738D">
            <w:pPr>
              <w:pStyle w:val="TAH"/>
              <w:rPr>
                <w:rFonts w:cs="Arial"/>
                <w:kern w:val="2"/>
                <w:szCs w:val="18"/>
              </w:rPr>
            </w:pPr>
            <w:r>
              <w:rPr>
                <w:kern w:val="2"/>
                <w:szCs w:val="22"/>
              </w:rPr>
              <w:t>Applicability</w:t>
            </w:r>
          </w:p>
        </w:tc>
      </w:tr>
      <w:tr w:rsidR="00A55155" w14:paraId="35436B6C"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0B144453" w14:textId="77777777" w:rsidR="00A55155" w:rsidRDefault="00A55155" w:rsidP="002C738D">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14:paraId="238DD6A8" w14:textId="77777777" w:rsidR="00A55155" w:rsidRDefault="00A55155" w:rsidP="002C738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1370AED8" w14:textId="77777777" w:rsidR="00A55155" w:rsidRDefault="00A55155" w:rsidP="002C738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64F056B4" w14:textId="77777777" w:rsidR="00A55155" w:rsidRDefault="00A55155" w:rsidP="002C738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733B271B" w14:textId="77777777" w:rsidR="00A55155" w:rsidRDefault="00A55155" w:rsidP="002C738D">
            <w:pPr>
              <w:pStyle w:val="TAL"/>
              <w:rPr>
                <w:rFonts w:cs="Arial"/>
                <w:kern w:val="2"/>
                <w:szCs w:val="18"/>
              </w:rPr>
            </w:pPr>
            <w:r>
              <w:rPr>
                <w:kern w:val="2"/>
                <w:szCs w:val="22"/>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14:paraId="3F583058" w14:textId="77777777" w:rsidR="00A55155" w:rsidRDefault="00A55155" w:rsidP="002C738D">
            <w:pPr>
              <w:pStyle w:val="TAL"/>
              <w:rPr>
                <w:rFonts w:cs="Arial"/>
                <w:kern w:val="2"/>
                <w:szCs w:val="18"/>
              </w:rPr>
            </w:pPr>
          </w:p>
        </w:tc>
      </w:tr>
      <w:tr w:rsidR="00A55155" w14:paraId="546F3285"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767CE4B3" w14:textId="77777777" w:rsidR="00A55155" w:rsidRDefault="00A55155" w:rsidP="002C738D">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14:paraId="305E9865" w14:textId="77777777" w:rsidR="00A55155" w:rsidRDefault="00A55155" w:rsidP="002C738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38092DCA" w14:textId="77777777" w:rsidR="00A55155" w:rsidRDefault="00A55155" w:rsidP="002C738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532E62B7" w14:textId="77777777" w:rsidR="00A55155" w:rsidRDefault="00A55155" w:rsidP="002C738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358DF97F" w14:textId="77777777" w:rsidR="00A55155" w:rsidRDefault="00A55155" w:rsidP="002C738D">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22A95002" w14:textId="77777777" w:rsidR="00A55155" w:rsidRDefault="00A55155" w:rsidP="002C738D">
            <w:pPr>
              <w:pStyle w:val="TAL"/>
              <w:rPr>
                <w:rFonts w:cs="Arial"/>
                <w:kern w:val="2"/>
                <w:szCs w:val="18"/>
              </w:rPr>
            </w:pPr>
          </w:p>
        </w:tc>
      </w:tr>
      <w:tr w:rsidR="00A55155" w14:paraId="335E5658"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48F1F155" w14:textId="77777777" w:rsidR="00A55155" w:rsidRDefault="00A55155" w:rsidP="002C738D">
            <w:pPr>
              <w:pStyle w:val="TAL"/>
              <w:rPr>
                <w:kern w:val="2"/>
                <w:szCs w:val="22"/>
              </w:rPr>
            </w:pPr>
            <w:r>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14:paraId="04C41BA1" w14:textId="77777777" w:rsidR="00A55155" w:rsidRDefault="00A55155" w:rsidP="002C738D">
            <w:pPr>
              <w:pStyle w:val="TAL"/>
              <w:rPr>
                <w:kern w:val="2"/>
                <w:szCs w:val="22"/>
              </w:rPr>
            </w:pPr>
            <w:r>
              <w:rPr>
                <w:kern w:val="2"/>
                <w:szCs w:val="22"/>
                <w:lang w:val="en-US"/>
              </w:rPr>
              <w:t>Status</w:t>
            </w:r>
          </w:p>
        </w:tc>
        <w:tc>
          <w:tcPr>
            <w:tcW w:w="425" w:type="dxa"/>
            <w:tcBorders>
              <w:top w:val="single" w:sz="4" w:space="0" w:color="auto"/>
              <w:left w:val="single" w:sz="4" w:space="0" w:color="auto"/>
              <w:bottom w:val="single" w:sz="4" w:space="0" w:color="auto"/>
              <w:right w:val="single" w:sz="4" w:space="0" w:color="auto"/>
            </w:tcBorders>
          </w:tcPr>
          <w:p w14:paraId="7264A97B"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AC6C427"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565FD85E" w14:textId="77777777" w:rsidR="00A55155" w:rsidRDefault="00A55155" w:rsidP="002C738D">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14:paraId="35FC83F0" w14:textId="77777777" w:rsidR="00A55155" w:rsidRDefault="00A55155" w:rsidP="002C738D">
            <w:pPr>
              <w:pStyle w:val="TAL"/>
              <w:rPr>
                <w:rFonts w:cs="Arial"/>
                <w:kern w:val="2"/>
                <w:szCs w:val="18"/>
              </w:rPr>
            </w:pPr>
          </w:p>
        </w:tc>
      </w:tr>
      <w:tr w:rsidR="00A55155" w14:paraId="22D57534"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452344BC" w14:textId="77777777" w:rsidR="00A55155" w:rsidRDefault="00A55155" w:rsidP="002C738D">
            <w:pPr>
              <w:pStyle w:val="TAL"/>
              <w:rPr>
                <w:kern w:val="2"/>
                <w:szCs w:val="22"/>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14:paraId="7510C72C" w14:textId="77777777" w:rsidR="00A55155" w:rsidRDefault="00A55155" w:rsidP="002C738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1FB5CBE3"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C5B8255"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7DA3B990" w14:textId="77777777" w:rsidR="00A55155" w:rsidRDefault="00A55155" w:rsidP="002C738D">
            <w:pPr>
              <w:pStyle w:val="TAL"/>
              <w:rPr>
                <w:kern w:val="2"/>
                <w:szCs w:val="22"/>
              </w:rPr>
            </w:pPr>
            <w:r>
              <w:rPr>
                <w:kern w:val="2"/>
                <w:szCs w:val="22"/>
                <w:lang w:val="en-US"/>
              </w:rPr>
              <w:t>The reason for failure.</w:t>
            </w:r>
          </w:p>
        </w:tc>
        <w:tc>
          <w:tcPr>
            <w:tcW w:w="1998" w:type="dxa"/>
            <w:tcBorders>
              <w:top w:val="single" w:sz="4" w:space="0" w:color="auto"/>
              <w:left w:val="single" w:sz="4" w:space="0" w:color="auto"/>
              <w:bottom w:val="single" w:sz="4" w:space="0" w:color="auto"/>
              <w:right w:val="single" w:sz="4" w:space="0" w:color="auto"/>
            </w:tcBorders>
          </w:tcPr>
          <w:p w14:paraId="0D12BC7B" w14:textId="77777777" w:rsidR="00A55155" w:rsidRDefault="00A55155" w:rsidP="002C738D">
            <w:pPr>
              <w:pStyle w:val="TAL"/>
              <w:rPr>
                <w:rFonts w:cs="Arial"/>
                <w:kern w:val="2"/>
                <w:szCs w:val="18"/>
              </w:rPr>
            </w:pPr>
          </w:p>
        </w:tc>
      </w:tr>
    </w:tbl>
    <w:p w14:paraId="71FE2068" w14:textId="77777777" w:rsidR="00A55155" w:rsidRDefault="00A55155" w:rsidP="00A55155">
      <w:pPr>
        <w:rPr>
          <w:lang w:val="en-US" w:eastAsia="zh-CN"/>
        </w:rPr>
      </w:pPr>
    </w:p>
    <w:p w14:paraId="3D2E31CA" w14:textId="77777777" w:rsidR="00A55155" w:rsidRDefault="00A55155" w:rsidP="00A55155">
      <w:pPr>
        <w:pStyle w:val="Heading5"/>
        <w:rPr>
          <w:lang w:eastAsia="zh-CN"/>
        </w:rPr>
      </w:pPr>
      <w:bookmarkStart w:id="910" w:name="_Toc89422621"/>
      <w:bookmarkStart w:id="911" w:name="_Toc89425406"/>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5</w:t>
      </w:r>
      <w:r>
        <w:rPr>
          <w:lang w:eastAsia="zh-CN"/>
        </w:rPr>
        <w:tab/>
      </w:r>
      <w:r>
        <w:rPr>
          <w:rFonts w:eastAsia="SimSun"/>
          <w:lang w:val="en-US"/>
        </w:rPr>
        <w:t>Type:MessageSegmentParameters</w:t>
      </w:r>
      <w:bookmarkEnd w:id="910"/>
      <w:bookmarkEnd w:id="911"/>
    </w:p>
    <w:p w14:paraId="3038DD8A" w14:textId="77777777" w:rsidR="00A55155" w:rsidRDefault="00A55155" w:rsidP="00A55155">
      <w:pPr>
        <w:pStyle w:val="TH"/>
      </w:pPr>
      <w:r>
        <w:t>Table 8.</w:t>
      </w:r>
      <w:r>
        <w:rPr>
          <w:rFonts w:hint="eastAsia"/>
          <w:lang w:val="en-US" w:eastAsia="zh-CN"/>
        </w:rPr>
        <w:t>2</w:t>
      </w:r>
      <w:r>
        <w:t>.5.2.</w:t>
      </w:r>
      <w:r>
        <w:rPr>
          <w:rFonts w:hint="eastAsia"/>
          <w:lang w:val="en-US" w:eastAsia="zh-CN"/>
        </w:rPr>
        <w:t>5</w:t>
      </w:r>
      <w:r>
        <w:t xml:space="preserve">-1: Definition of type </w:t>
      </w:r>
      <w:r>
        <w:rPr>
          <w:lang w:val="en-US"/>
        </w:rPr>
        <w:t>MessageSegmentParameters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55155" w14:paraId="2500C028"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097B1BB" w14:textId="77777777" w:rsidR="00A55155" w:rsidRDefault="00A55155" w:rsidP="002C738D">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68A080F" w14:textId="77777777" w:rsidR="00A55155" w:rsidRDefault="00A55155" w:rsidP="002C738D">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63F8F9" w14:textId="77777777" w:rsidR="00A55155" w:rsidRDefault="00A55155" w:rsidP="002C738D">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5333E9" w14:textId="77777777" w:rsidR="00A55155" w:rsidRDefault="00A55155" w:rsidP="002C738D">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8FB481C" w14:textId="77777777" w:rsidR="00A55155" w:rsidRDefault="00A55155" w:rsidP="002C738D">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0A4B8B" w14:textId="77777777" w:rsidR="00A55155" w:rsidRDefault="00A55155" w:rsidP="002C738D">
            <w:pPr>
              <w:pStyle w:val="TAH"/>
              <w:rPr>
                <w:rFonts w:cs="Arial"/>
                <w:kern w:val="2"/>
                <w:szCs w:val="18"/>
              </w:rPr>
            </w:pPr>
            <w:r>
              <w:rPr>
                <w:kern w:val="2"/>
                <w:szCs w:val="22"/>
              </w:rPr>
              <w:t>Applicability</w:t>
            </w:r>
          </w:p>
        </w:tc>
      </w:tr>
      <w:tr w:rsidR="00A55155" w14:paraId="4F57BEC6"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28D87BE6" w14:textId="77777777" w:rsidR="00A55155" w:rsidRDefault="00A55155" w:rsidP="002C738D">
            <w:pPr>
              <w:pStyle w:val="TAL"/>
              <w:rPr>
                <w:kern w:val="2"/>
                <w:szCs w:val="22"/>
              </w:rPr>
            </w:pPr>
            <w:r>
              <w:rPr>
                <w:kern w:val="2"/>
                <w:szCs w:val="22"/>
                <w:lang w:val="en-US" w:eastAsia="zh-CN"/>
              </w:rPr>
              <w:t>segIdentifier</w:t>
            </w:r>
          </w:p>
        </w:tc>
        <w:tc>
          <w:tcPr>
            <w:tcW w:w="1006" w:type="dxa"/>
            <w:tcBorders>
              <w:top w:val="single" w:sz="4" w:space="0" w:color="auto"/>
              <w:left w:val="single" w:sz="4" w:space="0" w:color="auto"/>
              <w:bottom w:val="single" w:sz="4" w:space="0" w:color="auto"/>
              <w:right w:val="single" w:sz="4" w:space="0" w:color="auto"/>
            </w:tcBorders>
          </w:tcPr>
          <w:p w14:paraId="1415F755" w14:textId="77777777" w:rsidR="00A55155" w:rsidRDefault="00A55155" w:rsidP="002C738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29BE2403"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7E786067"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B173D09" w14:textId="77777777" w:rsidR="00A55155" w:rsidRDefault="00A55155" w:rsidP="002C738D">
            <w:pPr>
              <w:pStyle w:val="TAL"/>
              <w:rPr>
                <w:rFonts w:cs="Arial"/>
                <w:kern w:val="2"/>
                <w:szCs w:val="18"/>
              </w:rPr>
            </w:pPr>
            <w:r>
              <w:rPr>
                <w:kern w:val="2"/>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14:paraId="758D7894" w14:textId="77777777" w:rsidR="00A55155" w:rsidRDefault="00A55155" w:rsidP="002C738D">
            <w:pPr>
              <w:pStyle w:val="TAL"/>
              <w:rPr>
                <w:rFonts w:cs="Arial"/>
                <w:kern w:val="2"/>
                <w:szCs w:val="18"/>
              </w:rPr>
            </w:pPr>
          </w:p>
        </w:tc>
      </w:tr>
      <w:tr w:rsidR="00A55155" w14:paraId="653D5CCE"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743E9941" w14:textId="77777777" w:rsidR="00A55155" w:rsidRDefault="00A55155" w:rsidP="002C738D">
            <w:pPr>
              <w:pStyle w:val="TAL"/>
              <w:rPr>
                <w:kern w:val="2"/>
                <w:szCs w:val="22"/>
              </w:rPr>
            </w:pPr>
            <w:r>
              <w:rPr>
                <w:kern w:val="2"/>
                <w:szCs w:val="22"/>
                <w:lang w:val="en-US" w:eastAsia="zh-CN"/>
              </w:rPr>
              <w:t>totalNumSeg</w:t>
            </w:r>
          </w:p>
        </w:tc>
        <w:tc>
          <w:tcPr>
            <w:tcW w:w="1006" w:type="dxa"/>
            <w:tcBorders>
              <w:top w:val="single" w:sz="4" w:space="0" w:color="auto"/>
              <w:left w:val="single" w:sz="4" w:space="0" w:color="auto"/>
              <w:bottom w:val="single" w:sz="4" w:space="0" w:color="auto"/>
              <w:right w:val="single" w:sz="4" w:space="0" w:color="auto"/>
            </w:tcBorders>
          </w:tcPr>
          <w:p w14:paraId="208A3EF6" w14:textId="77777777" w:rsidR="00A55155" w:rsidRDefault="00A55155" w:rsidP="002C738D">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14:paraId="729E3004"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39A502B0"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0A64EFE2" w14:textId="77777777" w:rsidR="00A55155" w:rsidRDefault="00A55155" w:rsidP="002C738D">
            <w:pPr>
              <w:pStyle w:val="TAL"/>
              <w:rPr>
                <w:kern w:val="2"/>
                <w:szCs w:val="22"/>
              </w:rPr>
            </w:pPr>
            <w:r>
              <w:rPr>
                <w:kern w:val="2"/>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14:paraId="5D5371B0" w14:textId="77777777" w:rsidR="00A55155" w:rsidRDefault="00A55155" w:rsidP="002C738D">
            <w:pPr>
              <w:pStyle w:val="TAL"/>
              <w:rPr>
                <w:rFonts w:cs="Arial"/>
                <w:kern w:val="2"/>
                <w:szCs w:val="18"/>
              </w:rPr>
            </w:pPr>
          </w:p>
        </w:tc>
      </w:tr>
      <w:tr w:rsidR="00A55155" w14:paraId="0DF2B35E"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7E1E2BF1" w14:textId="77777777" w:rsidR="00A55155" w:rsidRDefault="00A55155" w:rsidP="002C738D">
            <w:pPr>
              <w:pStyle w:val="TAL"/>
              <w:rPr>
                <w:kern w:val="2"/>
                <w:szCs w:val="22"/>
              </w:rPr>
            </w:pPr>
            <w:r>
              <w:rPr>
                <w:kern w:val="2"/>
                <w:szCs w:val="22"/>
                <w:lang w:val="en-US" w:eastAsia="zh-CN"/>
              </w:rPr>
              <w:t>segNum</w:t>
            </w:r>
          </w:p>
        </w:tc>
        <w:tc>
          <w:tcPr>
            <w:tcW w:w="1006" w:type="dxa"/>
            <w:tcBorders>
              <w:top w:val="single" w:sz="4" w:space="0" w:color="auto"/>
              <w:left w:val="single" w:sz="4" w:space="0" w:color="auto"/>
              <w:bottom w:val="single" w:sz="4" w:space="0" w:color="auto"/>
              <w:right w:val="single" w:sz="4" w:space="0" w:color="auto"/>
            </w:tcBorders>
          </w:tcPr>
          <w:p w14:paraId="6688A5F9" w14:textId="77777777" w:rsidR="00A55155" w:rsidRDefault="00A55155" w:rsidP="002C738D">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14:paraId="2354312D"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FEF5E84"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D09DF9E" w14:textId="77777777" w:rsidR="00A55155" w:rsidRDefault="00A55155" w:rsidP="002C738D">
            <w:pPr>
              <w:pStyle w:val="TAL"/>
              <w:rPr>
                <w:kern w:val="2"/>
                <w:szCs w:val="22"/>
              </w:rPr>
            </w:pPr>
            <w:r>
              <w:rPr>
                <w:kern w:val="2"/>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14:paraId="0ED49F5F" w14:textId="77777777" w:rsidR="00A55155" w:rsidRDefault="00A55155" w:rsidP="002C738D">
            <w:pPr>
              <w:pStyle w:val="TAL"/>
              <w:rPr>
                <w:rFonts w:cs="Arial"/>
                <w:kern w:val="2"/>
                <w:szCs w:val="18"/>
              </w:rPr>
            </w:pPr>
          </w:p>
        </w:tc>
      </w:tr>
      <w:tr w:rsidR="00A55155" w14:paraId="5EE34FC6"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32D7C4F0" w14:textId="77777777" w:rsidR="00A55155" w:rsidRDefault="00A55155" w:rsidP="002C738D">
            <w:pPr>
              <w:pStyle w:val="TAL"/>
              <w:rPr>
                <w:kern w:val="2"/>
                <w:szCs w:val="22"/>
              </w:rPr>
            </w:pPr>
            <w:r>
              <w:rPr>
                <w:kern w:val="2"/>
                <w:szCs w:val="22"/>
                <w:lang w:val="en-US" w:eastAsia="zh-CN"/>
              </w:rPr>
              <w:t>lastSegFlag</w:t>
            </w:r>
          </w:p>
        </w:tc>
        <w:tc>
          <w:tcPr>
            <w:tcW w:w="1006" w:type="dxa"/>
            <w:tcBorders>
              <w:top w:val="single" w:sz="4" w:space="0" w:color="auto"/>
              <w:left w:val="single" w:sz="4" w:space="0" w:color="auto"/>
              <w:bottom w:val="single" w:sz="4" w:space="0" w:color="auto"/>
              <w:right w:val="single" w:sz="4" w:space="0" w:color="auto"/>
            </w:tcBorders>
          </w:tcPr>
          <w:p w14:paraId="1AAAEFF9" w14:textId="77777777" w:rsidR="00A55155" w:rsidRDefault="00A55155" w:rsidP="002C738D">
            <w:pPr>
              <w:pStyle w:val="TAL"/>
              <w:rPr>
                <w:kern w:val="2"/>
                <w:szCs w:val="22"/>
                <w:lang w:val="en-US" w:eastAsia="zh-CN"/>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AC4F38F"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0C06F18"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5172C3C2" w14:textId="77777777" w:rsidR="00A55155" w:rsidRDefault="00A55155" w:rsidP="002C738D">
            <w:pPr>
              <w:pStyle w:val="TAL"/>
              <w:rPr>
                <w:kern w:val="2"/>
                <w:szCs w:val="22"/>
              </w:rPr>
            </w:pPr>
            <w:r>
              <w:rPr>
                <w:kern w:val="2"/>
                <w:szCs w:val="22"/>
                <w:lang w:val="en-US"/>
              </w:rPr>
              <w:t>An indicator of whether this segmented message is the last segment in the set of segmented messages or not.</w:t>
            </w:r>
          </w:p>
        </w:tc>
        <w:tc>
          <w:tcPr>
            <w:tcW w:w="1998" w:type="dxa"/>
            <w:tcBorders>
              <w:top w:val="single" w:sz="4" w:space="0" w:color="auto"/>
              <w:left w:val="single" w:sz="4" w:space="0" w:color="auto"/>
              <w:bottom w:val="single" w:sz="4" w:space="0" w:color="auto"/>
              <w:right w:val="single" w:sz="4" w:space="0" w:color="auto"/>
            </w:tcBorders>
          </w:tcPr>
          <w:p w14:paraId="3ACCD3BA" w14:textId="77777777" w:rsidR="00A55155" w:rsidRDefault="00A55155" w:rsidP="002C738D">
            <w:pPr>
              <w:pStyle w:val="TAL"/>
              <w:rPr>
                <w:rFonts w:cs="Arial"/>
                <w:kern w:val="2"/>
                <w:szCs w:val="18"/>
              </w:rPr>
            </w:pPr>
          </w:p>
        </w:tc>
      </w:tr>
    </w:tbl>
    <w:p w14:paraId="51784A87" w14:textId="77777777" w:rsidR="00A55155" w:rsidRDefault="00A55155" w:rsidP="00A55155">
      <w:pPr>
        <w:rPr>
          <w:lang w:val="en-US" w:eastAsia="zh-CN"/>
        </w:rPr>
      </w:pPr>
    </w:p>
    <w:p w14:paraId="0ECFF097" w14:textId="77777777" w:rsidR="00A55155" w:rsidRDefault="00A55155" w:rsidP="00A55155">
      <w:pPr>
        <w:pStyle w:val="Heading5"/>
        <w:rPr>
          <w:lang w:eastAsia="zh-CN"/>
        </w:rPr>
      </w:pPr>
      <w:bookmarkStart w:id="912" w:name="_Toc89422622"/>
      <w:bookmarkStart w:id="913" w:name="_Toc89425407"/>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6</w:t>
      </w:r>
      <w:r>
        <w:rPr>
          <w:lang w:eastAsia="zh-CN"/>
        </w:rPr>
        <w:tab/>
      </w:r>
      <w:r>
        <w:rPr>
          <w:rFonts w:eastAsia="SimSun"/>
          <w:lang w:val="en-US"/>
        </w:rPr>
        <w:t>Type:StoreAndForwardParameters</w:t>
      </w:r>
      <w:bookmarkEnd w:id="912"/>
      <w:bookmarkEnd w:id="913"/>
    </w:p>
    <w:p w14:paraId="5A4D98A3" w14:textId="77777777" w:rsidR="00A55155" w:rsidRDefault="00A55155" w:rsidP="00A55155">
      <w:pPr>
        <w:pStyle w:val="TH"/>
      </w:pPr>
      <w:r>
        <w:rPr>
          <w:rFonts w:hint="eastAsia"/>
          <w:lang w:val="en-US" w:eastAsia="zh-CN"/>
        </w:rPr>
        <w:t>Ta</w:t>
      </w:r>
      <w:r>
        <w:t>ble 8.</w:t>
      </w:r>
      <w:r>
        <w:rPr>
          <w:rFonts w:hint="eastAsia"/>
          <w:lang w:val="en-US" w:eastAsia="zh-CN"/>
        </w:rPr>
        <w:t>2</w:t>
      </w:r>
      <w:r>
        <w:t>.5.2.</w:t>
      </w:r>
      <w:r>
        <w:rPr>
          <w:rFonts w:hint="eastAsia"/>
          <w:lang w:val="en-US" w:eastAsia="zh-CN"/>
        </w:rPr>
        <w:t>6</w:t>
      </w:r>
      <w:r>
        <w:t xml:space="preserve">-1: Definition of type </w:t>
      </w:r>
      <w:r>
        <w:rPr>
          <w:lang w:val="en-US"/>
        </w:rPr>
        <w:t>StoreAndForwardParameters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55155" w14:paraId="6B3A518A"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DE57F80" w14:textId="77777777" w:rsidR="00A55155" w:rsidRDefault="00A55155" w:rsidP="002C738D">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8594CFC" w14:textId="77777777" w:rsidR="00A55155" w:rsidRDefault="00A55155" w:rsidP="002C738D">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4EB2036" w14:textId="77777777" w:rsidR="00A55155" w:rsidRDefault="00A55155" w:rsidP="002C738D">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3B3F8817" w14:textId="77777777" w:rsidR="00A55155" w:rsidRDefault="00A55155" w:rsidP="002C738D">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F54B758" w14:textId="77777777" w:rsidR="00A55155" w:rsidRDefault="00A55155" w:rsidP="002C738D">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0A6E68" w14:textId="77777777" w:rsidR="00A55155" w:rsidRDefault="00A55155" w:rsidP="002C738D">
            <w:pPr>
              <w:pStyle w:val="TAH"/>
              <w:rPr>
                <w:rFonts w:cs="Arial"/>
                <w:kern w:val="2"/>
                <w:szCs w:val="18"/>
              </w:rPr>
            </w:pPr>
            <w:r>
              <w:rPr>
                <w:kern w:val="2"/>
                <w:szCs w:val="22"/>
              </w:rPr>
              <w:t>Applicability</w:t>
            </w:r>
          </w:p>
        </w:tc>
      </w:tr>
      <w:tr w:rsidR="00A55155" w14:paraId="6DFA1E5E"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3756F918" w14:textId="77777777" w:rsidR="00A55155" w:rsidRDefault="00A55155" w:rsidP="002C738D">
            <w:pPr>
              <w:pStyle w:val="TAL"/>
              <w:rPr>
                <w:kern w:val="2"/>
                <w:szCs w:val="22"/>
              </w:rPr>
            </w:pPr>
            <w:r>
              <w:rPr>
                <w:kern w:val="2"/>
                <w:szCs w:val="22"/>
                <w:lang w:val="en-US"/>
              </w:rPr>
              <w:t>expirationTime</w:t>
            </w:r>
          </w:p>
        </w:tc>
        <w:tc>
          <w:tcPr>
            <w:tcW w:w="1006" w:type="dxa"/>
            <w:tcBorders>
              <w:top w:val="single" w:sz="4" w:space="0" w:color="auto"/>
              <w:left w:val="single" w:sz="4" w:space="0" w:color="auto"/>
              <w:bottom w:val="single" w:sz="4" w:space="0" w:color="auto"/>
              <w:right w:val="single" w:sz="4" w:space="0" w:color="auto"/>
            </w:tcBorders>
          </w:tcPr>
          <w:p w14:paraId="1E9EDF2B" w14:textId="77777777" w:rsidR="00A55155" w:rsidRDefault="00A55155" w:rsidP="002C738D">
            <w:pPr>
              <w:pStyle w:val="TAL"/>
              <w:rPr>
                <w:kern w:val="2"/>
                <w:szCs w:val="22"/>
                <w:lang w:val="en-US" w:eastAsia="zh-CN"/>
              </w:rPr>
            </w:pPr>
            <w:r>
              <w:rPr>
                <w:rFonts w:hint="eastAsia"/>
                <w:kern w:val="2"/>
                <w:szCs w:val="22"/>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FE4391B"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16F9B67"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1A962AF" w14:textId="77777777" w:rsidR="00A55155" w:rsidRDefault="00A55155" w:rsidP="002C738D">
            <w:pPr>
              <w:pStyle w:val="TAL"/>
              <w:rPr>
                <w:rFonts w:cs="Arial"/>
                <w:kern w:val="2"/>
                <w:szCs w:val="18"/>
              </w:rPr>
            </w:pPr>
            <w:r>
              <w:rPr>
                <w:rFonts w:cs="Arial"/>
                <w:kern w:val="2"/>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14:paraId="4A3BAA1E" w14:textId="77777777" w:rsidR="00A55155" w:rsidRDefault="00A55155" w:rsidP="002C738D">
            <w:pPr>
              <w:pStyle w:val="TAL"/>
              <w:rPr>
                <w:rFonts w:cs="Arial"/>
                <w:kern w:val="2"/>
                <w:szCs w:val="18"/>
              </w:rPr>
            </w:pPr>
          </w:p>
        </w:tc>
      </w:tr>
    </w:tbl>
    <w:p w14:paraId="2F6C0006" w14:textId="77777777" w:rsidR="00A55155" w:rsidRDefault="00A55155" w:rsidP="00A55155">
      <w:pPr>
        <w:rPr>
          <w:lang w:val="en-US" w:eastAsia="zh-CN"/>
        </w:rPr>
      </w:pPr>
    </w:p>
    <w:p w14:paraId="5D49B407" w14:textId="77777777" w:rsidR="00A55155" w:rsidRDefault="00A55155" w:rsidP="00A55155">
      <w:pPr>
        <w:pStyle w:val="Heading5"/>
        <w:rPr>
          <w:lang w:eastAsia="zh-CN"/>
        </w:rPr>
      </w:pPr>
      <w:bookmarkStart w:id="914" w:name="_Toc89422623"/>
      <w:bookmarkStart w:id="915" w:name="_Toc89425408"/>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r>
        <w:rPr>
          <w:rFonts w:eastAsia="SimSun"/>
          <w:lang w:val="en-US"/>
        </w:rPr>
        <w:t>Type:DeliveryStatusReport</w:t>
      </w:r>
      <w:bookmarkEnd w:id="914"/>
      <w:bookmarkEnd w:id="915"/>
    </w:p>
    <w:p w14:paraId="6F8C662E" w14:textId="77777777" w:rsidR="00A55155" w:rsidRDefault="00A55155" w:rsidP="00A55155">
      <w:pPr>
        <w:pStyle w:val="TH"/>
      </w:pPr>
      <w:r>
        <w:rPr>
          <w:rFonts w:hint="eastAsia"/>
          <w:lang w:val="en-US" w:eastAsia="zh-CN"/>
        </w:rPr>
        <w:t>Ta</w:t>
      </w:r>
      <w:r>
        <w:t>ble 8.</w:t>
      </w:r>
      <w:r>
        <w:rPr>
          <w:rFonts w:hint="eastAsia"/>
          <w:lang w:val="en-US" w:eastAsia="zh-CN"/>
        </w:rPr>
        <w:t>2</w:t>
      </w:r>
      <w:r>
        <w:t>.5.2.</w:t>
      </w:r>
      <w:r>
        <w:rPr>
          <w:rFonts w:hint="eastAsia"/>
          <w:lang w:val="en-US" w:eastAsia="zh-CN"/>
        </w:rPr>
        <w:t>5</w:t>
      </w:r>
      <w:r>
        <w:t xml:space="preserve">-1: Definition of type </w:t>
      </w:r>
      <w:r>
        <w:rPr>
          <w:lang w:val="en-US"/>
        </w:rPr>
        <w:t>DeliveryStatusReport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55155" w14:paraId="45253A57"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838D34A" w14:textId="77777777" w:rsidR="00A55155" w:rsidRDefault="00A55155" w:rsidP="002C738D">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70EC355" w14:textId="77777777" w:rsidR="00A55155" w:rsidRDefault="00A55155" w:rsidP="002C738D">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685AB0" w14:textId="77777777" w:rsidR="00A55155" w:rsidRDefault="00A55155" w:rsidP="002C738D">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6BDE5D" w14:textId="77777777" w:rsidR="00A55155" w:rsidRDefault="00A55155" w:rsidP="002C738D">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773E7A1C" w14:textId="77777777" w:rsidR="00A55155" w:rsidRDefault="00A55155" w:rsidP="002C738D">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F8CB1" w14:textId="77777777" w:rsidR="00A55155" w:rsidRDefault="00A55155" w:rsidP="002C738D">
            <w:pPr>
              <w:pStyle w:val="TAH"/>
              <w:rPr>
                <w:rFonts w:cs="Arial"/>
                <w:kern w:val="2"/>
                <w:szCs w:val="18"/>
              </w:rPr>
            </w:pPr>
            <w:r>
              <w:rPr>
                <w:kern w:val="2"/>
                <w:szCs w:val="22"/>
              </w:rPr>
              <w:t>Applicability</w:t>
            </w:r>
          </w:p>
        </w:tc>
      </w:tr>
      <w:tr w:rsidR="00A55155" w14:paraId="50150247"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403C05DB" w14:textId="77777777" w:rsidR="00A55155" w:rsidRDefault="00A55155" w:rsidP="002C738D">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14:paraId="59B96BC3" w14:textId="77777777" w:rsidR="00A55155" w:rsidRDefault="00A55155" w:rsidP="002C738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39680370" w14:textId="77777777" w:rsidR="00A55155" w:rsidRDefault="00A55155" w:rsidP="002C738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6658B33B" w14:textId="77777777" w:rsidR="00A55155" w:rsidRDefault="00A55155" w:rsidP="002C738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73E0CC93" w14:textId="77777777" w:rsidR="00A55155" w:rsidRDefault="00A55155" w:rsidP="002C738D">
            <w:pPr>
              <w:pStyle w:val="TAL"/>
              <w:rPr>
                <w:rFonts w:cs="Arial"/>
                <w:kern w:val="2"/>
                <w:szCs w:val="18"/>
              </w:rPr>
            </w:pPr>
            <w:r>
              <w:rPr>
                <w:rFonts w:cs="Arial"/>
                <w:kern w:val="2"/>
                <w:szCs w:val="18"/>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14:paraId="1215240F" w14:textId="77777777" w:rsidR="00A55155" w:rsidRDefault="00A55155" w:rsidP="002C738D">
            <w:pPr>
              <w:pStyle w:val="TAL"/>
              <w:rPr>
                <w:rFonts w:cs="Arial"/>
                <w:kern w:val="2"/>
                <w:szCs w:val="18"/>
              </w:rPr>
            </w:pPr>
          </w:p>
        </w:tc>
      </w:tr>
      <w:tr w:rsidR="00A55155" w14:paraId="2681009E"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51054BC9" w14:textId="77777777" w:rsidR="00A55155" w:rsidRDefault="00A55155" w:rsidP="002C738D">
            <w:pPr>
              <w:pStyle w:val="TAL"/>
              <w:rPr>
                <w:kern w:val="2"/>
                <w:szCs w:val="22"/>
              </w:rPr>
            </w:pPr>
            <w:r>
              <w:rPr>
                <w:kern w:val="2"/>
                <w:szCs w:val="22"/>
                <w:lang w:val="en-US" w:eastAsia="zh-CN"/>
              </w:rPr>
              <w:t>recipientServiceId(see NOTE)</w:t>
            </w:r>
          </w:p>
        </w:tc>
        <w:tc>
          <w:tcPr>
            <w:tcW w:w="1006" w:type="dxa"/>
            <w:tcBorders>
              <w:top w:val="single" w:sz="4" w:space="0" w:color="auto"/>
              <w:left w:val="single" w:sz="4" w:space="0" w:color="auto"/>
              <w:bottom w:val="single" w:sz="4" w:space="0" w:color="auto"/>
              <w:right w:val="single" w:sz="4" w:space="0" w:color="auto"/>
            </w:tcBorders>
          </w:tcPr>
          <w:p w14:paraId="533950BC" w14:textId="77777777" w:rsidR="00A55155" w:rsidRDefault="00A55155" w:rsidP="002C738D">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58DB19A8" w14:textId="77777777" w:rsidR="00A55155" w:rsidRDefault="00A55155" w:rsidP="002C738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6874284E" w14:textId="77777777" w:rsidR="00A55155" w:rsidRDefault="00A55155" w:rsidP="002C738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B3B3637" w14:textId="77777777" w:rsidR="00A55155" w:rsidRDefault="00A55155" w:rsidP="002C738D">
            <w:pPr>
              <w:pStyle w:val="TAL"/>
              <w:rPr>
                <w:kern w:val="2"/>
                <w:szCs w:val="22"/>
              </w:rPr>
            </w:pPr>
            <w:r>
              <w:rPr>
                <w:kern w:val="2"/>
                <w:szCs w:val="22"/>
                <w:lang w:val="en-US"/>
              </w:rPr>
              <w:t>The service identity of the receiving Legacy 3GPP UE, Non-3GPP UE or the receiving Application Server.</w:t>
            </w:r>
          </w:p>
        </w:tc>
        <w:tc>
          <w:tcPr>
            <w:tcW w:w="1998" w:type="dxa"/>
            <w:tcBorders>
              <w:top w:val="single" w:sz="4" w:space="0" w:color="auto"/>
              <w:left w:val="single" w:sz="4" w:space="0" w:color="auto"/>
              <w:bottom w:val="single" w:sz="4" w:space="0" w:color="auto"/>
              <w:right w:val="single" w:sz="4" w:space="0" w:color="auto"/>
            </w:tcBorders>
          </w:tcPr>
          <w:p w14:paraId="399BBBD1" w14:textId="77777777" w:rsidR="00A55155" w:rsidRDefault="00A55155" w:rsidP="002C738D">
            <w:pPr>
              <w:pStyle w:val="TAL"/>
              <w:rPr>
                <w:rFonts w:cs="Arial"/>
                <w:kern w:val="2"/>
                <w:szCs w:val="18"/>
              </w:rPr>
            </w:pPr>
          </w:p>
        </w:tc>
      </w:tr>
      <w:tr w:rsidR="00A55155" w14:paraId="4B6B1D52"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3E017003" w14:textId="77777777" w:rsidR="00A55155" w:rsidRDefault="00A55155" w:rsidP="002C738D">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14:paraId="5832E8EC" w14:textId="77777777" w:rsidR="00A55155" w:rsidRDefault="00A55155" w:rsidP="002C738D">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341E8AAA" w14:textId="77777777" w:rsidR="00A55155" w:rsidRDefault="00A55155" w:rsidP="002C738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12BA68F0" w14:textId="77777777" w:rsidR="00A55155" w:rsidRDefault="00A55155" w:rsidP="002C738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1458761D" w14:textId="77777777" w:rsidR="00A55155" w:rsidRDefault="00A55155" w:rsidP="002C738D">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20B7EF7C" w14:textId="77777777" w:rsidR="00A55155" w:rsidRDefault="00A55155" w:rsidP="002C738D">
            <w:pPr>
              <w:pStyle w:val="TAL"/>
              <w:rPr>
                <w:rFonts w:cs="Arial"/>
                <w:kern w:val="2"/>
                <w:szCs w:val="18"/>
              </w:rPr>
            </w:pPr>
          </w:p>
        </w:tc>
      </w:tr>
      <w:tr w:rsidR="00A55155" w14:paraId="4FEBAED8"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6750B23F" w14:textId="77777777" w:rsidR="00A55155" w:rsidRDefault="00A55155" w:rsidP="002C738D">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14:paraId="1DD30477" w14:textId="77777777" w:rsidR="00A55155" w:rsidRDefault="00A55155" w:rsidP="002C738D">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435EFA15"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DACE1F4"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5C651DD0" w14:textId="77777777" w:rsidR="00A55155" w:rsidRDefault="00A55155" w:rsidP="002C738D">
            <w:pPr>
              <w:pStyle w:val="TAL"/>
              <w:rPr>
                <w:kern w:val="2"/>
                <w:szCs w:val="22"/>
                <w:lang w:val="en-US"/>
              </w:rPr>
            </w:pPr>
            <w:r>
              <w:rPr>
                <w:kern w:val="2"/>
                <w:szCs w:val="22"/>
                <w:lang w:val="en-US" w:eastAsia="zh-CN"/>
              </w:rPr>
              <w:t>Security information required by the MSGin5G Server.</w:t>
            </w:r>
          </w:p>
          <w:p w14:paraId="2E359C0A" w14:textId="77777777" w:rsidR="00A55155" w:rsidRDefault="00A55155" w:rsidP="002C738D">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59AFFF8D" w14:textId="77777777" w:rsidR="00A55155" w:rsidRDefault="00A55155" w:rsidP="002C738D">
            <w:pPr>
              <w:pStyle w:val="TAL"/>
              <w:rPr>
                <w:rFonts w:cs="Arial"/>
                <w:kern w:val="2"/>
                <w:szCs w:val="18"/>
              </w:rPr>
            </w:pPr>
          </w:p>
        </w:tc>
      </w:tr>
      <w:tr w:rsidR="00A55155" w14:paraId="63C2637E"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1F9F8085" w14:textId="77777777" w:rsidR="00A55155" w:rsidRDefault="00A55155" w:rsidP="002C738D">
            <w:pPr>
              <w:pStyle w:val="TAL"/>
              <w:rPr>
                <w:kern w:val="2"/>
                <w:szCs w:val="22"/>
                <w:lang w:val="en-US" w:eastAsia="zh-CN"/>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14:paraId="45121EF2" w14:textId="77777777" w:rsidR="00A55155" w:rsidRDefault="00A55155" w:rsidP="002C738D">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6339FF55" w14:textId="77777777" w:rsidR="00A55155" w:rsidRDefault="00A55155" w:rsidP="002C738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3053C6A" w14:textId="77777777" w:rsidR="00A55155" w:rsidRDefault="00A55155" w:rsidP="002C738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AEB94DC" w14:textId="77777777" w:rsidR="00A55155" w:rsidRDefault="00A55155" w:rsidP="002C738D">
            <w:pPr>
              <w:pStyle w:val="TAL"/>
              <w:rPr>
                <w:kern w:val="2"/>
                <w:szCs w:val="22"/>
                <w:lang w:val="en-US"/>
              </w:rPr>
            </w:pPr>
            <w:r>
              <w:rPr>
                <w:kern w:val="2"/>
                <w:szCs w:val="22"/>
                <w:lang w:val="en-US"/>
              </w:rPr>
              <w:t>The Failure Cause indicates the failure reason, if applicable.</w:t>
            </w:r>
          </w:p>
        </w:tc>
        <w:tc>
          <w:tcPr>
            <w:tcW w:w="1998" w:type="dxa"/>
            <w:tcBorders>
              <w:top w:val="single" w:sz="4" w:space="0" w:color="auto"/>
              <w:left w:val="single" w:sz="4" w:space="0" w:color="auto"/>
              <w:bottom w:val="single" w:sz="4" w:space="0" w:color="auto"/>
              <w:right w:val="single" w:sz="4" w:space="0" w:color="auto"/>
            </w:tcBorders>
          </w:tcPr>
          <w:p w14:paraId="7ABA9A67" w14:textId="77777777" w:rsidR="00A55155" w:rsidRDefault="00A55155" w:rsidP="002C738D">
            <w:pPr>
              <w:pStyle w:val="TAL"/>
              <w:rPr>
                <w:rFonts w:cs="Arial"/>
                <w:kern w:val="2"/>
                <w:szCs w:val="18"/>
              </w:rPr>
            </w:pPr>
          </w:p>
        </w:tc>
      </w:tr>
      <w:tr w:rsidR="00A55155" w14:paraId="200A2387"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336FBF34" w14:textId="77777777" w:rsidR="00A55155" w:rsidRDefault="00A55155" w:rsidP="002C738D">
            <w:pPr>
              <w:pStyle w:val="TAL"/>
              <w:rPr>
                <w:kern w:val="2"/>
                <w:szCs w:val="22"/>
                <w:lang w:val="en-US" w:eastAsia="zh-CN"/>
              </w:rPr>
            </w:pPr>
            <w:r>
              <w:rPr>
                <w:kern w:val="2"/>
                <w:szCs w:val="22"/>
                <w:lang w:val="en-US" w:eastAsia="zh-CN"/>
              </w:rPr>
              <w:t>deliveryStatus</w:t>
            </w:r>
          </w:p>
        </w:tc>
        <w:tc>
          <w:tcPr>
            <w:tcW w:w="1006" w:type="dxa"/>
            <w:tcBorders>
              <w:top w:val="single" w:sz="4" w:space="0" w:color="auto"/>
              <w:left w:val="single" w:sz="4" w:space="0" w:color="auto"/>
              <w:bottom w:val="single" w:sz="4" w:space="0" w:color="auto"/>
              <w:right w:val="single" w:sz="4" w:space="0" w:color="auto"/>
            </w:tcBorders>
          </w:tcPr>
          <w:p w14:paraId="6106ECFB" w14:textId="77777777" w:rsidR="00A55155" w:rsidRDefault="00A55155" w:rsidP="002C738D">
            <w:pPr>
              <w:pStyle w:val="TAL"/>
              <w:rPr>
                <w:kern w:val="2"/>
                <w:szCs w:val="22"/>
                <w:lang w:val="en-US" w:eastAsia="zh-CN"/>
              </w:rPr>
            </w:pPr>
            <w:r>
              <w:rPr>
                <w:rFonts w:hint="eastAsia"/>
                <w:kern w:val="2"/>
                <w:szCs w:val="22"/>
                <w:lang w:val="en-US" w:eastAsia="zh-CN"/>
              </w:rPr>
              <w:t>DeliveryStatus</w:t>
            </w:r>
          </w:p>
        </w:tc>
        <w:tc>
          <w:tcPr>
            <w:tcW w:w="425" w:type="dxa"/>
            <w:tcBorders>
              <w:top w:val="single" w:sz="4" w:space="0" w:color="auto"/>
              <w:left w:val="single" w:sz="4" w:space="0" w:color="auto"/>
              <w:bottom w:val="single" w:sz="4" w:space="0" w:color="auto"/>
              <w:right w:val="single" w:sz="4" w:space="0" w:color="auto"/>
            </w:tcBorders>
          </w:tcPr>
          <w:p w14:paraId="61BE30C6" w14:textId="77777777" w:rsidR="00A55155" w:rsidRDefault="00A55155" w:rsidP="002C738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586202BB" w14:textId="77777777" w:rsidR="00A55155" w:rsidRDefault="00A55155" w:rsidP="002C738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30FA1DD" w14:textId="77777777" w:rsidR="00A55155" w:rsidRDefault="00A55155" w:rsidP="002C738D">
            <w:pPr>
              <w:pStyle w:val="TAL"/>
              <w:rPr>
                <w:kern w:val="2"/>
                <w:szCs w:val="22"/>
                <w:lang w:val="en-US" w:eastAsia="zh-CN"/>
              </w:rPr>
            </w:pPr>
            <w:r>
              <w:rPr>
                <w:kern w:val="2"/>
                <w:szCs w:val="22"/>
                <w:lang w:val="en-US"/>
              </w:rPr>
              <w:t>The delivery 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9C184A2" w14:textId="77777777" w:rsidR="00A55155" w:rsidRDefault="00A55155" w:rsidP="002C738D">
            <w:pPr>
              <w:pStyle w:val="TAL"/>
              <w:rPr>
                <w:rFonts w:cs="Arial"/>
                <w:kern w:val="2"/>
                <w:szCs w:val="18"/>
              </w:rPr>
            </w:pPr>
          </w:p>
        </w:tc>
      </w:tr>
      <w:tr w:rsidR="00A55155" w14:paraId="1E8A5F33" w14:textId="77777777" w:rsidTr="002C738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001C25E" w14:textId="77777777" w:rsidR="00A55155" w:rsidRDefault="00A55155" w:rsidP="002C738D">
            <w:pPr>
              <w:pStyle w:val="TAN"/>
              <w:rPr>
                <w:kern w:val="2"/>
                <w:szCs w:val="22"/>
              </w:rPr>
            </w:pPr>
            <w:r>
              <w:rPr>
                <w:kern w:val="2"/>
                <w:szCs w:val="22"/>
                <w:lang w:val="en-US" w:eastAsia="zh-CN"/>
              </w:rPr>
              <w:t>NOTE:</w:t>
            </w:r>
            <w:r>
              <w:rPr>
                <w:kern w:val="2"/>
                <w:szCs w:val="22"/>
                <w:lang w:val="en-US" w:eastAsia="zh-CN"/>
              </w:rPr>
              <w:tab/>
              <w:t>When the originator is an Application Server, (i.e. Originating AS Service ID is present), this IE shall be a UE Service ID.</w:t>
            </w:r>
          </w:p>
        </w:tc>
      </w:tr>
    </w:tbl>
    <w:p w14:paraId="3D72F335" w14:textId="77777777" w:rsidR="00A55155" w:rsidRDefault="00A55155" w:rsidP="00A55155">
      <w:pPr>
        <w:rPr>
          <w:lang w:val="en-US" w:eastAsia="zh-CN"/>
        </w:rPr>
      </w:pPr>
    </w:p>
    <w:p w14:paraId="7DE8FD42" w14:textId="77777777" w:rsidR="00A55155" w:rsidRDefault="00A55155" w:rsidP="00A55155">
      <w:pPr>
        <w:pStyle w:val="Heading4"/>
      </w:pPr>
      <w:bookmarkStart w:id="916" w:name="_Toc89422624"/>
      <w:bookmarkStart w:id="917" w:name="_Toc89425409"/>
      <w:r>
        <w:t>8.</w:t>
      </w:r>
      <w:r>
        <w:rPr>
          <w:rFonts w:hint="eastAsia"/>
          <w:lang w:val="en-US" w:eastAsia="zh-CN"/>
        </w:rPr>
        <w:t>2</w:t>
      </w:r>
      <w:r>
        <w:t>.</w:t>
      </w:r>
      <w:r>
        <w:rPr>
          <w:rFonts w:hint="eastAsia"/>
          <w:lang w:val="en-US" w:eastAsia="zh-CN"/>
        </w:rPr>
        <w:t>5</w:t>
      </w:r>
      <w:r>
        <w:t>.</w:t>
      </w:r>
      <w:r>
        <w:rPr>
          <w:rFonts w:hint="eastAsia"/>
          <w:lang w:val="en-US" w:eastAsia="zh-CN"/>
        </w:rPr>
        <w:t>3</w:t>
      </w:r>
      <w:r>
        <w:tab/>
      </w:r>
      <w:r>
        <w:rPr>
          <w:rFonts w:eastAsia="SimSun"/>
          <w:lang w:val="en-US" w:eastAsia="zh-CN"/>
        </w:rPr>
        <w:t>Simple data types and enumerations</w:t>
      </w:r>
      <w:bookmarkEnd w:id="916"/>
      <w:bookmarkEnd w:id="917"/>
    </w:p>
    <w:p w14:paraId="6E48D857" w14:textId="77777777" w:rsidR="00A55155" w:rsidRDefault="00A55155" w:rsidP="00A55155">
      <w:pPr>
        <w:pStyle w:val="Heading5"/>
        <w:rPr>
          <w:lang w:eastAsia="zh-CN"/>
        </w:rPr>
      </w:pPr>
      <w:bookmarkStart w:id="918" w:name="_Toc89422625"/>
      <w:bookmarkStart w:id="919" w:name="_Toc89425410"/>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SimSun"/>
          <w:lang w:val="en-US" w:eastAsia="zh-CN"/>
        </w:rPr>
        <w:t>Introduction</w:t>
      </w:r>
      <w:bookmarkEnd w:id="918"/>
      <w:bookmarkEnd w:id="919"/>
    </w:p>
    <w:p w14:paraId="7BA07C1C" w14:textId="77777777" w:rsidR="00A55155" w:rsidRDefault="00A55155" w:rsidP="00A55155">
      <w:pPr>
        <w:rPr>
          <w:lang w:val="en-US" w:eastAsia="zh-CN"/>
        </w:rPr>
      </w:pPr>
      <w:r>
        <w:rPr>
          <w:lang w:val="en-US" w:eastAsia="zh-CN"/>
        </w:rPr>
        <w:t>This clause defines simple data types and enumerations that can be referenced from data structures defined in the previous clauses.</w:t>
      </w:r>
    </w:p>
    <w:p w14:paraId="56C63DC6" w14:textId="77777777" w:rsidR="00A55155" w:rsidRDefault="00A55155" w:rsidP="00A55155">
      <w:pPr>
        <w:pStyle w:val="Heading5"/>
        <w:rPr>
          <w:lang w:eastAsia="zh-CN"/>
        </w:rPr>
      </w:pPr>
      <w:bookmarkStart w:id="920" w:name="_Toc89422626"/>
      <w:bookmarkStart w:id="921" w:name="_Toc89425411"/>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SimSun"/>
          <w:lang w:val="en-US" w:eastAsia="zh-CN"/>
        </w:rPr>
        <w:t>Simple data types</w:t>
      </w:r>
      <w:bookmarkEnd w:id="920"/>
      <w:bookmarkEnd w:id="921"/>
    </w:p>
    <w:p w14:paraId="0E3CBBA9" w14:textId="77777777" w:rsidR="00A55155" w:rsidRDefault="00A55155" w:rsidP="00A55155">
      <w:pPr>
        <w:rPr>
          <w:lang w:val="en-US" w:eastAsia="zh-CN"/>
        </w:rPr>
      </w:pPr>
      <w:r>
        <w:rPr>
          <w:lang w:val="en-US" w:eastAsia="zh-CN"/>
        </w:rPr>
        <w:t>None.</w:t>
      </w:r>
    </w:p>
    <w:p w14:paraId="4AF7F6FE" w14:textId="77777777" w:rsidR="00A55155" w:rsidRDefault="00A55155" w:rsidP="00A55155">
      <w:pPr>
        <w:pStyle w:val="Heading5"/>
        <w:rPr>
          <w:lang w:eastAsia="zh-CN"/>
        </w:rPr>
      </w:pPr>
      <w:bookmarkStart w:id="922" w:name="_Toc89422627"/>
      <w:bookmarkStart w:id="923" w:name="_Toc89425412"/>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SimSun"/>
          <w:lang w:val="en-US" w:eastAsia="zh-CN"/>
        </w:rPr>
        <w:t>Enumeration:Status</w:t>
      </w:r>
      <w:bookmarkEnd w:id="922"/>
      <w:bookmarkEnd w:id="923"/>
    </w:p>
    <w:p w14:paraId="25CB5BBF" w14:textId="77777777" w:rsidR="00A55155" w:rsidRDefault="00A55155" w:rsidP="00A55155">
      <w:pPr>
        <w:pStyle w:val="TH"/>
      </w:pPr>
      <w:r>
        <w:t>Table 8.</w:t>
      </w:r>
      <w:r>
        <w:rPr>
          <w:rFonts w:hint="eastAsia"/>
          <w:lang w:val="en-US" w:eastAsia="zh-CN"/>
        </w:rPr>
        <w:t>2</w:t>
      </w:r>
      <w:r>
        <w:t xml:space="preserve">.5.3.3-1: Enumeration </w:t>
      </w:r>
      <w:r>
        <w:rPr>
          <w:lang w:val="en-US" w:eastAsia="zh-CN"/>
        </w:rPr>
        <w:t>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A55155" w14:paraId="580A440D" w14:textId="77777777" w:rsidTr="002C738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58B7054" w14:textId="77777777" w:rsidR="00A55155" w:rsidRDefault="00A55155" w:rsidP="002C738D">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160F3FF" w14:textId="77777777" w:rsidR="00A55155" w:rsidRDefault="00A55155" w:rsidP="002C738D">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0F7D614B" w14:textId="77777777" w:rsidR="00A55155" w:rsidRDefault="00A55155" w:rsidP="002C738D">
            <w:pPr>
              <w:pStyle w:val="TAH"/>
              <w:rPr>
                <w:kern w:val="2"/>
                <w:szCs w:val="22"/>
              </w:rPr>
            </w:pPr>
            <w:r>
              <w:rPr>
                <w:kern w:val="2"/>
                <w:szCs w:val="22"/>
              </w:rPr>
              <w:t>Applicability</w:t>
            </w:r>
          </w:p>
        </w:tc>
      </w:tr>
      <w:tr w:rsidR="00A55155" w14:paraId="3BE3C5B2" w14:textId="77777777" w:rsidTr="002C73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17D58" w14:textId="77777777" w:rsidR="00A55155" w:rsidRDefault="00A55155" w:rsidP="002C738D">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24B8C" w14:textId="77777777" w:rsidR="00A55155" w:rsidRDefault="00A55155" w:rsidP="002C738D">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14:paraId="346904A4" w14:textId="77777777" w:rsidR="00A55155" w:rsidRDefault="00A55155" w:rsidP="002C738D">
            <w:pPr>
              <w:pStyle w:val="TAL"/>
              <w:rPr>
                <w:kern w:val="2"/>
                <w:szCs w:val="22"/>
              </w:rPr>
            </w:pPr>
          </w:p>
        </w:tc>
      </w:tr>
      <w:tr w:rsidR="00A55155" w14:paraId="0B7A1DAE" w14:textId="77777777" w:rsidTr="002C73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240765" w14:textId="77777777" w:rsidR="00A55155" w:rsidRDefault="00A55155" w:rsidP="002C738D">
            <w:pPr>
              <w:pStyle w:val="TAL"/>
              <w:rPr>
                <w:kern w:val="2"/>
                <w:szCs w:val="22"/>
              </w:rPr>
            </w:pPr>
            <w:r>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C7D56" w14:textId="77777777" w:rsidR="00A55155" w:rsidRDefault="00A55155" w:rsidP="002C738D">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14:paraId="14A14FAB" w14:textId="77777777" w:rsidR="00A55155" w:rsidRDefault="00A55155" w:rsidP="002C738D">
            <w:pPr>
              <w:pStyle w:val="TAL"/>
              <w:rPr>
                <w:kern w:val="2"/>
                <w:szCs w:val="22"/>
              </w:rPr>
            </w:pPr>
          </w:p>
        </w:tc>
      </w:tr>
    </w:tbl>
    <w:p w14:paraId="66D1456B" w14:textId="77777777" w:rsidR="00A55155" w:rsidRDefault="00A55155" w:rsidP="00A55155">
      <w:pPr>
        <w:rPr>
          <w:lang w:val="en-US" w:eastAsia="zh-CN"/>
        </w:rPr>
      </w:pPr>
    </w:p>
    <w:p w14:paraId="05611655" w14:textId="77777777" w:rsidR="00A55155" w:rsidRDefault="00A55155" w:rsidP="00A55155">
      <w:pPr>
        <w:pStyle w:val="Heading5"/>
        <w:rPr>
          <w:lang w:eastAsia="zh-CN"/>
        </w:rPr>
      </w:pPr>
      <w:bookmarkStart w:id="924" w:name="_Toc89422628"/>
      <w:bookmarkStart w:id="925" w:name="_Toc8942541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r>
        <w:rPr>
          <w:rFonts w:eastAsia="SimSun"/>
          <w:lang w:val="en-US" w:eastAsia="zh-CN"/>
        </w:rPr>
        <w:t>Enumeration:DeliveryStatus</w:t>
      </w:r>
      <w:bookmarkEnd w:id="924"/>
      <w:bookmarkEnd w:id="925"/>
    </w:p>
    <w:p w14:paraId="78A2630A" w14:textId="77777777" w:rsidR="00A55155" w:rsidRDefault="00A55155" w:rsidP="00A55155">
      <w:pPr>
        <w:pStyle w:val="TH"/>
      </w:pPr>
      <w:r>
        <w:t>Table 8.</w:t>
      </w:r>
      <w:r>
        <w:rPr>
          <w:rFonts w:hint="eastAsia"/>
          <w:lang w:val="en-US" w:eastAsia="zh-CN"/>
        </w:rPr>
        <w:t>2</w:t>
      </w:r>
      <w:r>
        <w:t>.5.3.</w:t>
      </w:r>
      <w:r>
        <w:rPr>
          <w:rFonts w:hint="eastAsia"/>
          <w:lang w:val="en-US" w:eastAsia="zh-CN"/>
        </w:rPr>
        <w:t>4</w:t>
      </w:r>
      <w:r>
        <w:t xml:space="preserve">-1: Enumeration </w:t>
      </w:r>
      <w:r>
        <w:rPr>
          <w:lang w:val="en-US" w:eastAsia="zh-CN"/>
        </w:rPr>
        <w:t>DeliveryStatus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A55155" w14:paraId="7D9E6529" w14:textId="77777777" w:rsidTr="002C738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8BE5E43" w14:textId="77777777" w:rsidR="00A55155" w:rsidRDefault="00A55155" w:rsidP="002C738D">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A32EBE9" w14:textId="77777777" w:rsidR="00A55155" w:rsidRDefault="00A55155" w:rsidP="002C738D">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5E910CA1" w14:textId="77777777" w:rsidR="00A55155" w:rsidRDefault="00A55155" w:rsidP="002C738D">
            <w:pPr>
              <w:pStyle w:val="TAH"/>
              <w:rPr>
                <w:kern w:val="2"/>
                <w:szCs w:val="22"/>
              </w:rPr>
            </w:pPr>
            <w:r>
              <w:rPr>
                <w:kern w:val="2"/>
                <w:szCs w:val="22"/>
              </w:rPr>
              <w:t>Applicability</w:t>
            </w:r>
          </w:p>
        </w:tc>
      </w:tr>
      <w:tr w:rsidR="00A55155" w14:paraId="583B2856" w14:textId="77777777" w:rsidTr="002C73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CC95" w14:textId="77777777" w:rsidR="00A55155" w:rsidRDefault="00A55155" w:rsidP="002C738D">
            <w:pPr>
              <w:pStyle w:val="TAL"/>
              <w:rPr>
                <w:kern w:val="2"/>
                <w:szCs w:val="22"/>
              </w:rPr>
            </w:pPr>
            <w:r>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043F2E" w14:textId="77777777" w:rsidR="00A55155" w:rsidRDefault="00A55155" w:rsidP="002C738D">
            <w:pPr>
              <w:pStyle w:val="TAL"/>
              <w:rPr>
                <w:kern w:val="2"/>
                <w:szCs w:val="22"/>
              </w:rPr>
            </w:pPr>
            <w:r>
              <w:rPr>
                <w:kern w:val="2"/>
                <w:szCs w:val="22"/>
                <w:lang w:val="en-US"/>
              </w:rPr>
              <w:t>Indicates that the message delivery is successful.</w:t>
            </w:r>
          </w:p>
        </w:tc>
        <w:tc>
          <w:tcPr>
            <w:tcW w:w="1278" w:type="pct"/>
            <w:tcBorders>
              <w:top w:val="single" w:sz="8" w:space="0" w:color="auto"/>
              <w:left w:val="nil"/>
              <w:bottom w:val="single" w:sz="8" w:space="0" w:color="auto"/>
              <w:right w:val="single" w:sz="8" w:space="0" w:color="auto"/>
            </w:tcBorders>
          </w:tcPr>
          <w:p w14:paraId="21F89364" w14:textId="77777777" w:rsidR="00A55155" w:rsidRDefault="00A55155" w:rsidP="002C738D">
            <w:pPr>
              <w:pStyle w:val="TAL"/>
              <w:rPr>
                <w:kern w:val="2"/>
                <w:szCs w:val="22"/>
              </w:rPr>
            </w:pPr>
          </w:p>
        </w:tc>
      </w:tr>
      <w:tr w:rsidR="00A55155" w14:paraId="0E868B19" w14:textId="77777777" w:rsidTr="002C73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7503E" w14:textId="77777777" w:rsidR="00A55155" w:rsidRDefault="00A55155" w:rsidP="002C738D">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1E5509" w14:textId="77777777" w:rsidR="00A55155" w:rsidRDefault="00A55155" w:rsidP="002C738D">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14:paraId="30B0ED26" w14:textId="77777777" w:rsidR="00A55155" w:rsidRDefault="00A55155" w:rsidP="002C738D">
            <w:pPr>
              <w:pStyle w:val="TAL"/>
              <w:rPr>
                <w:kern w:val="2"/>
                <w:szCs w:val="22"/>
              </w:rPr>
            </w:pPr>
          </w:p>
        </w:tc>
      </w:tr>
    </w:tbl>
    <w:p w14:paraId="5A92EBB6" w14:textId="77777777" w:rsidR="00A55155" w:rsidRDefault="00A55155" w:rsidP="00A55155">
      <w:pPr>
        <w:rPr>
          <w:lang w:val="en-US" w:eastAsia="zh-CN"/>
        </w:rPr>
      </w:pPr>
    </w:p>
    <w:p w14:paraId="516996B5" w14:textId="77777777" w:rsidR="00A55155" w:rsidRDefault="00A55155" w:rsidP="00A55155">
      <w:pPr>
        <w:pStyle w:val="Heading5"/>
        <w:rPr>
          <w:lang w:eastAsia="zh-CN"/>
        </w:rPr>
      </w:pPr>
      <w:bookmarkStart w:id="926" w:name="_Toc89422629"/>
      <w:bookmarkStart w:id="927" w:name="_Toc89425414"/>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3.5</w:t>
      </w:r>
      <w:r>
        <w:rPr>
          <w:lang w:eastAsia="zh-CN"/>
        </w:rPr>
        <w:tab/>
      </w:r>
      <w:r>
        <w:rPr>
          <w:rFonts w:eastAsia="SimSun"/>
          <w:lang w:val="en-US" w:eastAsia="zh-CN"/>
        </w:rPr>
        <w:t>Enumeration:Priority</w:t>
      </w:r>
      <w:bookmarkEnd w:id="926"/>
      <w:bookmarkEnd w:id="927"/>
    </w:p>
    <w:p w14:paraId="5AC785AE" w14:textId="77777777" w:rsidR="00A55155" w:rsidRDefault="00A55155" w:rsidP="00A55155">
      <w:pPr>
        <w:pStyle w:val="TH"/>
      </w:pPr>
      <w:r>
        <w:t>Table 8.</w:t>
      </w:r>
      <w:r>
        <w:rPr>
          <w:rFonts w:hint="eastAsia"/>
          <w:lang w:val="en-US" w:eastAsia="zh-CN"/>
        </w:rPr>
        <w:t>2</w:t>
      </w:r>
      <w:r>
        <w:t>.5.3.</w:t>
      </w:r>
      <w:r>
        <w:rPr>
          <w:rFonts w:hint="eastAsia"/>
          <w:lang w:val="en-US" w:eastAsia="zh-CN"/>
        </w:rPr>
        <w:t>5</w:t>
      </w:r>
      <w:r>
        <w:t xml:space="preserve">-1: Enumeration </w:t>
      </w:r>
      <w:r>
        <w:rPr>
          <w:lang w:val="en-US" w:eastAsia="zh-CN"/>
        </w:rPr>
        <w:t>Priority</w:t>
      </w:r>
    </w:p>
    <w:tbl>
      <w:tblPr>
        <w:tblW w:w="5050" w:type="pct"/>
        <w:tblCellMar>
          <w:left w:w="0" w:type="dxa"/>
          <w:right w:w="0" w:type="dxa"/>
        </w:tblCellMar>
        <w:tblLook w:val="04A0" w:firstRow="1" w:lastRow="0" w:firstColumn="1" w:lastColumn="0" w:noHBand="0" w:noVBand="1"/>
      </w:tblPr>
      <w:tblGrid>
        <w:gridCol w:w="2705"/>
        <w:gridCol w:w="4528"/>
        <w:gridCol w:w="2484"/>
      </w:tblGrid>
      <w:tr w:rsidR="00A55155" w14:paraId="5B694329" w14:textId="77777777" w:rsidTr="002C738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603B94" w14:textId="77777777" w:rsidR="00A55155" w:rsidRDefault="00A55155" w:rsidP="002C738D">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DDA6EAA" w14:textId="77777777" w:rsidR="00A55155" w:rsidRDefault="00A55155" w:rsidP="002C738D">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0FD437B1" w14:textId="77777777" w:rsidR="00A55155" w:rsidRDefault="00A55155" w:rsidP="002C738D">
            <w:pPr>
              <w:pStyle w:val="TAH"/>
              <w:rPr>
                <w:kern w:val="2"/>
                <w:szCs w:val="22"/>
              </w:rPr>
            </w:pPr>
            <w:r>
              <w:rPr>
                <w:kern w:val="2"/>
                <w:szCs w:val="22"/>
              </w:rPr>
              <w:t>Applicability</w:t>
            </w:r>
          </w:p>
        </w:tc>
      </w:tr>
      <w:tr w:rsidR="00A55155" w14:paraId="3278DCE2" w14:textId="77777777" w:rsidTr="002C73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26F22" w14:textId="77777777" w:rsidR="00A55155" w:rsidRDefault="00A55155" w:rsidP="002C738D">
            <w:pPr>
              <w:pStyle w:val="TAL"/>
              <w:rPr>
                <w:kern w:val="2"/>
                <w:szCs w:val="22"/>
              </w:rPr>
            </w:pPr>
            <w:r>
              <w:rPr>
                <w:kern w:val="2"/>
                <w:szCs w:val="22"/>
                <w:lang w:val="en-US"/>
              </w:rPr>
              <w:t>HIGH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AE5321" w14:textId="77777777" w:rsidR="00A55155" w:rsidRDefault="00A55155" w:rsidP="002C738D">
            <w:pPr>
              <w:pStyle w:val="TAL"/>
              <w:rPr>
                <w:kern w:val="2"/>
                <w:szCs w:val="22"/>
              </w:rPr>
            </w:pPr>
            <w:r>
              <w:rPr>
                <w:kern w:val="2"/>
                <w:szCs w:val="22"/>
                <w:lang w:val="en-US"/>
              </w:rPr>
              <w:t>Indicates the messages should be sent in high priority.</w:t>
            </w:r>
          </w:p>
        </w:tc>
        <w:tc>
          <w:tcPr>
            <w:tcW w:w="1278" w:type="pct"/>
            <w:tcBorders>
              <w:top w:val="single" w:sz="8" w:space="0" w:color="auto"/>
              <w:left w:val="nil"/>
              <w:bottom w:val="single" w:sz="8" w:space="0" w:color="auto"/>
              <w:right w:val="single" w:sz="8" w:space="0" w:color="auto"/>
            </w:tcBorders>
          </w:tcPr>
          <w:p w14:paraId="1DB7E27F" w14:textId="77777777" w:rsidR="00A55155" w:rsidRDefault="00A55155" w:rsidP="002C738D">
            <w:pPr>
              <w:pStyle w:val="TAL"/>
              <w:rPr>
                <w:kern w:val="2"/>
                <w:szCs w:val="22"/>
              </w:rPr>
            </w:pPr>
          </w:p>
        </w:tc>
      </w:tr>
      <w:tr w:rsidR="00A55155" w14:paraId="2FFE79AB" w14:textId="77777777" w:rsidTr="002C73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BE8D29" w14:textId="77777777" w:rsidR="00A55155" w:rsidRDefault="00A55155" w:rsidP="002C738D">
            <w:pPr>
              <w:pStyle w:val="TAL"/>
              <w:rPr>
                <w:kern w:val="2"/>
                <w:szCs w:val="22"/>
              </w:rPr>
            </w:pPr>
            <w:r>
              <w:rPr>
                <w:kern w:val="2"/>
                <w:szCs w:val="22"/>
                <w:lang w:val="en-US"/>
              </w:rPr>
              <w:t>MIDDLE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3A4D89" w14:textId="77777777" w:rsidR="00A55155" w:rsidRDefault="00A55155" w:rsidP="002C738D">
            <w:pPr>
              <w:pStyle w:val="TAL"/>
              <w:rPr>
                <w:kern w:val="2"/>
                <w:szCs w:val="22"/>
              </w:rPr>
            </w:pPr>
            <w:r>
              <w:rPr>
                <w:kern w:val="2"/>
                <w:szCs w:val="22"/>
                <w:lang w:val="en-US"/>
              </w:rPr>
              <w:t>Indicates the messages should be sent in middle priority.</w:t>
            </w:r>
          </w:p>
        </w:tc>
        <w:tc>
          <w:tcPr>
            <w:tcW w:w="1278" w:type="pct"/>
            <w:tcBorders>
              <w:top w:val="single" w:sz="8" w:space="0" w:color="auto"/>
              <w:left w:val="nil"/>
              <w:bottom w:val="single" w:sz="8" w:space="0" w:color="auto"/>
              <w:right w:val="single" w:sz="8" w:space="0" w:color="auto"/>
            </w:tcBorders>
          </w:tcPr>
          <w:p w14:paraId="65BD7355" w14:textId="77777777" w:rsidR="00A55155" w:rsidRDefault="00A55155" w:rsidP="002C738D">
            <w:pPr>
              <w:pStyle w:val="TAL"/>
              <w:rPr>
                <w:kern w:val="2"/>
                <w:szCs w:val="22"/>
              </w:rPr>
            </w:pPr>
          </w:p>
        </w:tc>
      </w:tr>
      <w:tr w:rsidR="00A55155" w14:paraId="220DA68E" w14:textId="77777777" w:rsidTr="002C73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E5D47" w14:textId="77777777" w:rsidR="00A55155" w:rsidRDefault="00A55155" w:rsidP="002C738D">
            <w:pPr>
              <w:pStyle w:val="TAL"/>
              <w:rPr>
                <w:kern w:val="2"/>
                <w:szCs w:val="22"/>
                <w:lang w:val="en-US" w:eastAsia="zh-CN"/>
              </w:rPr>
            </w:pPr>
            <w:r>
              <w:rPr>
                <w:rFonts w:hint="eastAsia"/>
                <w:kern w:val="2"/>
                <w:szCs w:val="22"/>
                <w:lang w:val="en-US" w:eastAsia="zh-CN"/>
              </w:rPr>
              <w:t>LOW</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D4390" w14:textId="77777777" w:rsidR="00A55155" w:rsidRDefault="00A55155" w:rsidP="002C738D">
            <w:pPr>
              <w:pStyle w:val="TAL"/>
              <w:rPr>
                <w:kern w:val="2"/>
                <w:szCs w:val="22"/>
              </w:rPr>
            </w:pPr>
            <w:r>
              <w:rPr>
                <w:kern w:val="2"/>
                <w:szCs w:val="22"/>
                <w:lang w:val="en-US"/>
              </w:rPr>
              <w:t>Indicates the messages should be sent in low priority.</w:t>
            </w:r>
          </w:p>
        </w:tc>
        <w:tc>
          <w:tcPr>
            <w:tcW w:w="1278" w:type="pct"/>
            <w:tcBorders>
              <w:top w:val="single" w:sz="8" w:space="0" w:color="auto"/>
              <w:left w:val="nil"/>
              <w:bottom w:val="single" w:sz="8" w:space="0" w:color="auto"/>
              <w:right w:val="single" w:sz="8" w:space="0" w:color="auto"/>
            </w:tcBorders>
          </w:tcPr>
          <w:p w14:paraId="2C35ABD4" w14:textId="77777777" w:rsidR="00A55155" w:rsidRDefault="00A55155" w:rsidP="002C738D">
            <w:pPr>
              <w:pStyle w:val="TAL"/>
              <w:rPr>
                <w:kern w:val="2"/>
                <w:szCs w:val="22"/>
              </w:rPr>
            </w:pPr>
          </w:p>
        </w:tc>
      </w:tr>
    </w:tbl>
    <w:p w14:paraId="00BB5FF5" w14:textId="77777777" w:rsidR="00A55155" w:rsidRDefault="00A55155" w:rsidP="00A55155">
      <w:pPr>
        <w:rPr>
          <w:lang w:val="en-US" w:eastAsia="zh-CN"/>
        </w:rPr>
      </w:pPr>
    </w:p>
    <w:p w14:paraId="2F5CE4FA" w14:textId="77777777" w:rsidR="00A55155" w:rsidRDefault="00A55155" w:rsidP="00A55155">
      <w:pPr>
        <w:pStyle w:val="Heading3"/>
      </w:pPr>
      <w:bookmarkStart w:id="928" w:name="_Toc83768371"/>
      <w:bookmarkStart w:id="929" w:name="_Toc89422630"/>
      <w:bookmarkStart w:id="930" w:name="_Toc89425415"/>
      <w:r>
        <w:rPr>
          <w:rFonts w:hint="eastAsia"/>
          <w:lang w:eastAsia="zh-CN"/>
        </w:rPr>
        <w:t>8</w:t>
      </w:r>
      <w:r>
        <w:t>.</w:t>
      </w:r>
      <w:r>
        <w:rPr>
          <w:rFonts w:hint="eastAsia"/>
          <w:lang w:eastAsia="zh-CN"/>
        </w:rPr>
        <w:t>2</w:t>
      </w:r>
      <w:r>
        <w:t>.6</w:t>
      </w:r>
      <w:r>
        <w:tab/>
        <w:t>Error Handling</w:t>
      </w:r>
      <w:bookmarkEnd w:id="928"/>
      <w:bookmarkEnd w:id="929"/>
      <w:bookmarkEnd w:id="930"/>
    </w:p>
    <w:p w14:paraId="19C9180A" w14:textId="77777777" w:rsidR="00A55155" w:rsidRDefault="00A55155" w:rsidP="00A55155">
      <w:r>
        <w:rPr>
          <w:lang w:val="en-US"/>
        </w:rPr>
        <w:t>General error responses will be defined in clause 7.7.</w:t>
      </w:r>
    </w:p>
    <w:p w14:paraId="52ABEA5C" w14:textId="77777777" w:rsidR="00A55155" w:rsidRDefault="00A55155" w:rsidP="00A55155">
      <w:pPr>
        <w:pStyle w:val="Heading3"/>
      </w:pPr>
      <w:bookmarkStart w:id="931" w:name="_Toc83768372"/>
      <w:bookmarkStart w:id="932" w:name="_Toc89422631"/>
      <w:bookmarkStart w:id="933" w:name="_Toc89425416"/>
      <w:r>
        <w:rPr>
          <w:rFonts w:hint="eastAsia"/>
          <w:lang w:eastAsia="zh-CN"/>
        </w:rPr>
        <w:t>8</w:t>
      </w:r>
      <w:r>
        <w:t>.</w:t>
      </w:r>
      <w:r>
        <w:rPr>
          <w:rFonts w:hint="eastAsia"/>
          <w:lang w:eastAsia="zh-CN"/>
        </w:rPr>
        <w:t>2</w:t>
      </w:r>
      <w:r>
        <w:t>.7</w:t>
      </w:r>
      <w:r>
        <w:tab/>
        <w:t>Feature negotiation</w:t>
      </w:r>
      <w:bookmarkEnd w:id="931"/>
      <w:bookmarkEnd w:id="932"/>
      <w:bookmarkEnd w:id="933"/>
    </w:p>
    <w:p w14:paraId="284AA424" w14:textId="77777777" w:rsidR="00A55155" w:rsidRDefault="00A55155" w:rsidP="00A55155">
      <w:pPr>
        <w:rPr>
          <w:lang w:eastAsia="zh-CN"/>
        </w:rPr>
      </w:pPr>
      <w:r>
        <w:rPr>
          <w:lang w:val="en-US" w:eastAsia="zh-CN"/>
        </w:rPr>
        <w:t>General feature negotiation procedures are defined in clause 7.8. Table 8.2.7-1 lists the supported features for MSGS_MSGDelivery API.</w:t>
      </w:r>
    </w:p>
    <w:p w14:paraId="5287AEF3" w14:textId="77777777" w:rsidR="00A55155" w:rsidRDefault="00A55155" w:rsidP="00A55155">
      <w:pPr>
        <w:pStyle w:val="TH"/>
      </w:pPr>
      <w:r>
        <w:t>Table 8.</w:t>
      </w:r>
      <w:r>
        <w:rPr>
          <w:rFonts w:hint="eastAsia"/>
          <w:lang w:val="en-US" w:eastAsia="zh-CN"/>
        </w:rPr>
        <w:t>2</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55155" w14:paraId="14603C70" w14:textId="77777777" w:rsidTr="002C738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3A4F911F" w14:textId="77777777" w:rsidR="00A55155" w:rsidRDefault="00A55155" w:rsidP="002C738D">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197F1ADF" w14:textId="77777777" w:rsidR="00A55155" w:rsidRDefault="00A55155" w:rsidP="002C738D">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3C3690DD" w14:textId="77777777" w:rsidR="00A55155" w:rsidRDefault="00A55155" w:rsidP="002C738D">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A55155" w14:paraId="09F0D343" w14:textId="77777777" w:rsidTr="002C738D">
        <w:trPr>
          <w:jc w:val="center"/>
        </w:trPr>
        <w:tc>
          <w:tcPr>
            <w:tcW w:w="1529" w:type="dxa"/>
            <w:tcBorders>
              <w:top w:val="single" w:sz="4" w:space="0" w:color="auto"/>
              <w:left w:val="single" w:sz="4" w:space="0" w:color="auto"/>
              <w:bottom w:val="single" w:sz="4" w:space="0" w:color="auto"/>
              <w:right w:val="single" w:sz="4" w:space="0" w:color="auto"/>
            </w:tcBorders>
          </w:tcPr>
          <w:p w14:paraId="4AFB5979" w14:textId="77777777" w:rsidR="00A55155" w:rsidRDefault="00A55155" w:rsidP="002C738D">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14:paraId="27A4470F" w14:textId="77777777" w:rsidR="00A55155" w:rsidRDefault="00A55155" w:rsidP="002C738D">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14:paraId="6446C497" w14:textId="77777777" w:rsidR="00A55155" w:rsidRDefault="00A55155" w:rsidP="002C738D">
            <w:pPr>
              <w:keepNext/>
              <w:keepLines/>
              <w:spacing w:after="0"/>
              <w:rPr>
                <w:rFonts w:ascii="Arial" w:eastAsia="Batang" w:hAnsi="Arial" w:cs="Arial"/>
                <w:kern w:val="2"/>
                <w:sz w:val="18"/>
                <w:szCs w:val="18"/>
              </w:rPr>
            </w:pPr>
          </w:p>
        </w:tc>
      </w:tr>
    </w:tbl>
    <w:p w14:paraId="76E57539" w14:textId="77777777" w:rsidR="00A55155" w:rsidRDefault="00A55155" w:rsidP="00A55155">
      <w:pPr>
        <w:rPr>
          <w:lang w:eastAsia="zh-CN"/>
        </w:rPr>
      </w:pPr>
    </w:p>
    <w:p w14:paraId="5BCEFB46" w14:textId="77777777" w:rsidR="00A55155" w:rsidRDefault="00A55155" w:rsidP="00A55155">
      <w:pPr>
        <w:pStyle w:val="Heading2"/>
      </w:pPr>
      <w:bookmarkStart w:id="934" w:name="_Toc83768373"/>
      <w:bookmarkStart w:id="935" w:name="_Toc81332498"/>
      <w:bookmarkStart w:id="936" w:name="_Toc89422632"/>
      <w:bookmarkStart w:id="937" w:name="_Toc89425417"/>
      <w:r>
        <w:t>8.x</w:t>
      </w:r>
      <w:r>
        <w:tab/>
        <w:t xml:space="preserve">&lt;API Name – </w:t>
      </w:r>
      <w:r>
        <w:rPr>
          <w:rFonts w:hint="eastAsia"/>
          <w:lang w:eastAsia="zh-CN"/>
        </w:rPr>
        <w:t>MSGS</w:t>
      </w:r>
      <w:r>
        <w:t>_xxx&gt; API</w:t>
      </w:r>
      <w:bookmarkEnd w:id="934"/>
      <w:bookmarkEnd w:id="935"/>
      <w:bookmarkEnd w:id="936"/>
      <w:bookmarkEnd w:id="937"/>
    </w:p>
    <w:p w14:paraId="2E8A981A" w14:textId="77777777" w:rsidR="00A55155" w:rsidRDefault="00A55155" w:rsidP="00A55155">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14:paraId="15F9F7F6" w14:textId="77777777" w:rsidR="00A55155" w:rsidRDefault="00A55155" w:rsidP="00A55155">
      <w:pPr>
        <w:pStyle w:val="Heading3"/>
      </w:pPr>
      <w:bookmarkStart w:id="938" w:name="_Toc83768374"/>
      <w:bookmarkStart w:id="939" w:name="_Toc81332499"/>
      <w:bookmarkStart w:id="940" w:name="_Toc89422633"/>
      <w:bookmarkStart w:id="941" w:name="_Toc89425418"/>
      <w:r>
        <w:lastRenderedPageBreak/>
        <w:t>8.x.1</w:t>
      </w:r>
      <w:r>
        <w:tab/>
        <w:t>API URI</w:t>
      </w:r>
      <w:bookmarkEnd w:id="938"/>
      <w:bookmarkEnd w:id="939"/>
      <w:bookmarkEnd w:id="940"/>
      <w:bookmarkEnd w:id="941"/>
    </w:p>
    <w:p w14:paraId="31AA5C07" w14:textId="77777777" w:rsidR="00A55155" w:rsidRDefault="00A55155" w:rsidP="00A55155">
      <w:pPr>
        <w:pStyle w:val="Heading3"/>
      </w:pPr>
      <w:bookmarkStart w:id="942" w:name="_Toc83768375"/>
      <w:bookmarkStart w:id="943" w:name="_Toc81332500"/>
      <w:bookmarkStart w:id="944" w:name="_Toc89422634"/>
      <w:bookmarkStart w:id="945" w:name="_Toc89425419"/>
      <w:r>
        <w:t>8.x.2</w:t>
      </w:r>
      <w:r>
        <w:tab/>
        <w:t>Resources</w:t>
      </w:r>
      <w:bookmarkEnd w:id="942"/>
      <w:bookmarkEnd w:id="943"/>
      <w:bookmarkEnd w:id="944"/>
      <w:bookmarkEnd w:id="945"/>
    </w:p>
    <w:p w14:paraId="6F995334" w14:textId="77777777" w:rsidR="00A55155" w:rsidRDefault="00A55155" w:rsidP="00A55155">
      <w:pPr>
        <w:pStyle w:val="Heading4"/>
      </w:pPr>
      <w:bookmarkStart w:id="946" w:name="_Toc83768376"/>
      <w:bookmarkStart w:id="947" w:name="_Toc81332501"/>
      <w:bookmarkStart w:id="948" w:name="_Toc89422635"/>
      <w:bookmarkStart w:id="949" w:name="_Toc89425420"/>
      <w:r>
        <w:t>8.x.2.1</w:t>
      </w:r>
      <w:r>
        <w:tab/>
        <w:t>Overview</w:t>
      </w:r>
      <w:bookmarkEnd w:id="946"/>
      <w:bookmarkEnd w:id="947"/>
      <w:bookmarkEnd w:id="948"/>
      <w:bookmarkEnd w:id="949"/>
    </w:p>
    <w:p w14:paraId="6819E9D9" w14:textId="77777777" w:rsidR="00A55155" w:rsidRDefault="00A55155" w:rsidP="00A55155">
      <w:pPr>
        <w:pStyle w:val="TH"/>
      </w:pPr>
      <w:r>
        <w:object w:dxaOrig="4530" w:dyaOrig="2158" w14:anchorId="6DBE77DA">
          <v:shape id="_x0000_i1057" type="#_x0000_t75" style="width:266.8pt;height:127.25pt" o:ole="">
            <v:imagedata r:id="rId26" o:title=""/>
          </v:shape>
          <o:OLEObject Type="Embed" ProgID="Visio.Drawing.11" ShapeID="_x0000_i1057" DrawAspect="Content" ObjectID="_1700038449" r:id="rId27"/>
        </w:object>
      </w:r>
    </w:p>
    <w:p w14:paraId="452D22B1" w14:textId="77777777" w:rsidR="00A55155" w:rsidRDefault="00A55155" w:rsidP="00A55155">
      <w:pPr>
        <w:pStyle w:val="TF"/>
      </w:pPr>
      <w:r>
        <w:t>Figure 8.</w:t>
      </w:r>
      <w:r>
        <w:rPr>
          <w:highlight w:val="yellow"/>
        </w:rPr>
        <w:t>x</w:t>
      </w:r>
      <w:r>
        <w:t xml:space="preserve">.2.1-1: Resource URI structure of the </w:t>
      </w:r>
      <w:r>
        <w:rPr>
          <w:highlight w:val="yellow"/>
        </w:rPr>
        <w:t>&lt;API Name&gt;</w:t>
      </w:r>
      <w:r>
        <w:t xml:space="preserve"> API</w:t>
      </w:r>
    </w:p>
    <w:p w14:paraId="6F98B99D" w14:textId="77777777" w:rsidR="00A55155" w:rsidRDefault="00A55155" w:rsidP="00A55155">
      <w:r>
        <w:t>Table 8.</w:t>
      </w:r>
      <w:r>
        <w:rPr>
          <w:highlight w:val="yellow"/>
        </w:rPr>
        <w:t>x</w:t>
      </w:r>
      <w:r>
        <w:t>.2.1-1 provides an overview of the resources and applicable HTTP methods.</w:t>
      </w:r>
    </w:p>
    <w:p w14:paraId="5115A9A8" w14:textId="77777777" w:rsidR="00A55155" w:rsidRDefault="00A55155" w:rsidP="00A55155">
      <w:pPr>
        <w:pStyle w:val="TH"/>
      </w:pPr>
      <w:r>
        <w:t>Table 8.</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A55155" w14:paraId="36BE0C0D" w14:textId="77777777" w:rsidTr="002C738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471A61FB" w14:textId="77777777" w:rsidR="00A55155" w:rsidRDefault="00A55155" w:rsidP="002C738D">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5A2DACC1" w14:textId="77777777" w:rsidR="00A55155" w:rsidRDefault="00A55155" w:rsidP="002C738D">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5494866" w14:textId="77777777" w:rsidR="00A55155" w:rsidRDefault="00A55155" w:rsidP="002C738D">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076B3432" w14:textId="77777777" w:rsidR="00A55155" w:rsidRDefault="00A55155" w:rsidP="002C738D">
            <w:pPr>
              <w:pStyle w:val="TAH"/>
              <w:rPr>
                <w:kern w:val="2"/>
                <w:szCs w:val="22"/>
              </w:rPr>
            </w:pPr>
            <w:r>
              <w:rPr>
                <w:kern w:val="2"/>
                <w:szCs w:val="22"/>
              </w:rPr>
              <w:t>Description</w:t>
            </w:r>
          </w:p>
        </w:tc>
      </w:tr>
      <w:tr w:rsidR="00A55155" w14:paraId="4990F9CF" w14:textId="77777777" w:rsidTr="002C738D">
        <w:trPr>
          <w:jc w:val="center"/>
        </w:trPr>
        <w:tc>
          <w:tcPr>
            <w:tcW w:w="0" w:type="auto"/>
            <w:tcBorders>
              <w:top w:val="single" w:sz="4" w:space="0" w:color="auto"/>
              <w:left w:val="single" w:sz="4" w:space="0" w:color="auto"/>
              <w:right w:val="single" w:sz="4" w:space="0" w:color="auto"/>
            </w:tcBorders>
          </w:tcPr>
          <w:p w14:paraId="33E116CE" w14:textId="77777777" w:rsidR="00A55155" w:rsidRDefault="00A55155" w:rsidP="002C738D">
            <w:pPr>
              <w:pStyle w:val="TAL"/>
              <w:rPr>
                <w:rFonts w:eastAsia="SimSun"/>
                <w:kern w:val="2"/>
                <w:szCs w:val="22"/>
              </w:rPr>
            </w:pPr>
          </w:p>
        </w:tc>
        <w:tc>
          <w:tcPr>
            <w:tcW w:w="1585" w:type="pct"/>
            <w:tcBorders>
              <w:top w:val="single" w:sz="4" w:space="0" w:color="auto"/>
              <w:left w:val="single" w:sz="4" w:space="0" w:color="auto"/>
              <w:right w:val="single" w:sz="4" w:space="0" w:color="auto"/>
            </w:tcBorders>
          </w:tcPr>
          <w:p w14:paraId="5D34ACA2" w14:textId="77777777" w:rsidR="00A55155" w:rsidRDefault="00A55155" w:rsidP="002C738D">
            <w:pPr>
              <w:pStyle w:val="TAL"/>
              <w:rPr>
                <w:rFonts w:eastAsia="SimSun"/>
                <w:kern w:val="2"/>
                <w:szCs w:val="22"/>
              </w:rPr>
            </w:pPr>
          </w:p>
        </w:tc>
        <w:tc>
          <w:tcPr>
            <w:tcW w:w="636" w:type="pct"/>
            <w:tcBorders>
              <w:top w:val="single" w:sz="4" w:space="0" w:color="auto"/>
              <w:left w:val="single" w:sz="4" w:space="0" w:color="auto"/>
              <w:bottom w:val="single" w:sz="4" w:space="0" w:color="auto"/>
              <w:right w:val="single" w:sz="4" w:space="0" w:color="auto"/>
            </w:tcBorders>
          </w:tcPr>
          <w:p w14:paraId="48CFADD9" w14:textId="77777777" w:rsidR="00A55155" w:rsidRDefault="00A55155" w:rsidP="002C738D">
            <w:pPr>
              <w:pStyle w:val="TAL"/>
              <w:rPr>
                <w:rFonts w:eastAsia="SimSun"/>
                <w:kern w:val="2"/>
                <w:szCs w:val="22"/>
              </w:rPr>
            </w:pPr>
          </w:p>
        </w:tc>
        <w:tc>
          <w:tcPr>
            <w:tcW w:w="1510" w:type="pct"/>
            <w:tcBorders>
              <w:top w:val="single" w:sz="4" w:space="0" w:color="auto"/>
              <w:left w:val="single" w:sz="4" w:space="0" w:color="auto"/>
              <w:bottom w:val="single" w:sz="4" w:space="0" w:color="auto"/>
              <w:right w:val="single" w:sz="4" w:space="0" w:color="auto"/>
            </w:tcBorders>
          </w:tcPr>
          <w:p w14:paraId="624D465B" w14:textId="77777777" w:rsidR="00A55155" w:rsidRDefault="00A55155" w:rsidP="002C738D">
            <w:pPr>
              <w:pStyle w:val="TAL"/>
              <w:rPr>
                <w:rFonts w:eastAsia="SimSun"/>
                <w:kern w:val="2"/>
                <w:szCs w:val="22"/>
              </w:rPr>
            </w:pPr>
          </w:p>
        </w:tc>
      </w:tr>
    </w:tbl>
    <w:p w14:paraId="59CC517D" w14:textId="77777777" w:rsidR="00A55155" w:rsidRDefault="00A55155" w:rsidP="00A55155"/>
    <w:p w14:paraId="0E5F19B5" w14:textId="77777777" w:rsidR="00A55155" w:rsidRDefault="00A55155" w:rsidP="00A55155">
      <w:pPr>
        <w:pStyle w:val="Heading4"/>
      </w:pPr>
      <w:bookmarkStart w:id="950" w:name="_Toc83768377"/>
      <w:bookmarkStart w:id="951" w:name="_Toc81332502"/>
      <w:bookmarkStart w:id="952" w:name="_Toc89422636"/>
      <w:bookmarkStart w:id="953" w:name="_Toc89425421"/>
      <w:r>
        <w:t>8.x.2.2</w:t>
      </w:r>
      <w:r>
        <w:tab/>
        <w:t>Resource: &lt;Resource name&gt;</w:t>
      </w:r>
      <w:bookmarkEnd w:id="950"/>
      <w:bookmarkEnd w:id="951"/>
      <w:bookmarkEnd w:id="952"/>
      <w:bookmarkEnd w:id="953"/>
    </w:p>
    <w:p w14:paraId="7169DA71" w14:textId="77777777" w:rsidR="00A55155" w:rsidRDefault="00A55155" w:rsidP="00A55155">
      <w:pPr>
        <w:pStyle w:val="Heading5"/>
        <w:rPr>
          <w:lang w:eastAsia="zh-CN"/>
        </w:rPr>
      </w:pPr>
      <w:bookmarkStart w:id="954" w:name="_Toc21450944"/>
      <w:bookmarkStart w:id="955" w:name="_Toc83768378"/>
      <w:bookmarkStart w:id="956" w:name="_Toc81332503"/>
      <w:bookmarkStart w:id="957" w:name="_Toc89422637"/>
      <w:bookmarkStart w:id="958" w:name="_Toc89425422"/>
      <w:r>
        <w:rPr>
          <w:lang w:eastAsia="zh-CN"/>
        </w:rPr>
        <w:t>8.x.2.2.1</w:t>
      </w:r>
      <w:r>
        <w:rPr>
          <w:lang w:eastAsia="zh-CN"/>
        </w:rPr>
        <w:tab/>
        <w:t>Description</w:t>
      </w:r>
      <w:bookmarkEnd w:id="954"/>
      <w:bookmarkEnd w:id="955"/>
      <w:bookmarkEnd w:id="956"/>
      <w:bookmarkEnd w:id="957"/>
      <w:bookmarkEnd w:id="958"/>
    </w:p>
    <w:p w14:paraId="04EE08E8" w14:textId="77777777" w:rsidR="00A55155" w:rsidRDefault="00A55155" w:rsidP="00A55155">
      <w:pPr>
        <w:pStyle w:val="Heading5"/>
        <w:rPr>
          <w:lang w:eastAsia="zh-CN"/>
        </w:rPr>
      </w:pPr>
      <w:bookmarkStart w:id="959" w:name="_Toc83768379"/>
      <w:bookmarkStart w:id="960" w:name="_Toc81332504"/>
      <w:bookmarkStart w:id="961" w:name="_Toc21450945"/>
      <w:bookmarkStart w:id="962" w:name="_Toc89422638"/>
      <w:bookmarkStart w:id="963" w:name="_Toc89425423"/>
      <w:r>
        <w:rPr>
          <w:lang w:eastAsia="zh-CN"/>
        </w:rPr>
        <w:t>8.x.2.2.2</w:t>
      </w:r>
      <w:r>
        <w:rPr>
          <w:lang w:eastAsia="zh-CN"/>
        </w:rPr>
        <w:tab/>
        <w:t>Resource Definition</w:t>
      </w:r>
      <w:bookmarkEnd w:id="959"/>
      <w:bookmarkEnd w:id="960"/>
      <w:bookmarkEnd w:id="961"/>
      <w:bookmarkEnd w:id="962"/>
      <w:bookmarkEnd w:id="963"/>
    </w:p>
    <w:p w14:paraId="3AD85677" w14:textId="77777777" w:rsidR="00A55155" w:rsidRDefault="00A55155" w:rsidP="00A55155">
      <w:pPr>
        <w:pStyle w:val="Heading5"/>
        <w:rPr>
          <w:lang w:eastAsia="zh-CN"/>
        </w:rPr>
      </w:pPr>
      <w:bookmarkStart w:id="964" w:name="_Toc83768380"/>
      <w:bookmarkStart w:id="965" w:name="_Toc81332505"/>
      <w:bookmarkStart w:id="966" w:name="_Toc21450946"/>
      <w:bookmarkStart w:id="967" w:name="_Toc89422639"/>
      <w:bookmarkStart w:id="968" w:name="_Toc89425424"/>
      <w:r>
        <w:rPr>
          <w:lang w:eastAsia="zh-CN"/>
        </w:rPr>
        <w:t>8.x.2.2.3</w:t>
      </w:r>
      <w:r>
        <w:rPr>
          <w:lang w:eastAsia="zh-CN"/>
        </w:rPr>
        <w:tab/>
        <w:t>Resource Standard Methods</w:t>
      </w:r>
      <w:bookmarkEnd w:id="964"/>
      <w:bookmarkEnd w:id="965"/>
      <w:bookmarkEnd w:id="966"/>
      <w:bookmarkEnd w:id="967"/>
      <w:bookmarkEnd w:id="968"/>
    </w:p>
    <w:p w14:paraId="1879F730" w14:textId="77777777" w:rsidR="00A55155" w:rsidRDefault="00A55155" w:rsidP="00A55155">
      <w:pPr>
        <w:pStyle w:val="Heading6"/>
        <w:rPr>
          <w:lang w:eastAsia="zh-CN"/>
        </w:rPr>
      </w:pPr>
      <w:bookmarkStart w:id="969" w:name="_Toc83768381"/>
      <w:bookmarkStart w:id="970" w:name="_Toc81332506"/>
      <w:bookmarkStart w:id="971" w:name="_Toc21450947"/>
      <w:bookmarkStart w:id="972" w:name="_Toc89422640"/>
      <w:bookmarkStart w:id="973" w:name="_Toc89425425"/>
      <w:r>
        <w:rPr>
          <w:lang w:eastAsia="zh-CN"/>
        </w:rPr>
        <w:t>8.x.2.2.3.1</w:t>
      </w:r>
      <w:r>
        <w:rPr>
          <w:lang w:eastAsia="zh-CN"/>
        </w:rPr>
        <w:tab/>
        <w:t>&lt;Method Name&gt;</w:t>
      </w:r>
      <w:bookmarkEnd w:id="969"/>
      <w:bookmarkEnd w:id="970"/>
      <w:bookmarkEnd w:id="971"/>
      <w:bookmarkEnd w:id="972"/>
      <w:bookmarkEnd w:id="973"/>
    </w:p>
    <w:p w14:paraId="1A0CABC1" w14:textId="77777777" w:rsidR="00A55155" w:rsidRDefault="00A55155" w:rsidP="00A55155">
      <w:pPr>
        <w:pStyle w:val="TH"/>
        <w:rPr>
          <w:rFonts w:cs="Arial"/>
        </w:rPr>
      </w:pPr>
      <w:r>
        <w:t>Table 8.</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A55155" w14:paraId="7FA9AEC7" w14:textId="77777777" w:rsidTr="002C73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25D13E" w14:textId="77777777" w:rsidR="00A55155" w:rsidRDefault="00A55155" w:rsidP="002C738D">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CD93854" w14:textId="77777777" w:rsidR="00A55155" w:rsidRDefault="00A55155" w:rsidP="002C738D">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452AB49" w14:textId="77777777" w:rsidR="00A55155" w:rsidRDefault="00A55155" w:rsidP="002C738D">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281CEE8" w14:textId="77777777" w:rsidR="00A55155" w:rsidRDefault="00A55155" w:rsidP="002C738D">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EB8DBE" w14:textId="77777777" w:rsidR="00A55155" w:rsidRDefault="00A55155" w:rsidP="002C738D">
            <w:pPr>
              <w:pStyle w:val="TAH"/>
              <w:rPr>
                <w:kern w:val="2"/>
                <w:szCs w:val="22"/>
              </w:rPr>
            </w:pPr>
            <w:r>
              <w:rPr>
                <w:kern w:val="2"/>
                <w:szCs w:val="22"/>
              </w:rPr>
              <w:t>Description</w:t>
            </w:r>
          </w:p>
        </w:tc>
      </w:tr>
      <w:tr w:rsidR="00A55155" w14:paraId="05A32315" w14:textId="77777777" w:rsidTr="002C73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A2F2C5" w14:textId="77777777" w:rsidR="00A55155" w:rsidRDefault="00A55155" w:rsidP="002C738D">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14:paraId="25482764" w14:textId="77777777" w:rsidR="00A55155" w:rsidRDefault="00A55155" w:rsidP="002C738D">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5C1BE72A" w14:textId="77777777" w:rsidR="00A55155" w:rsidRDefault="00A55155" w:rsidP="002C738D">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14:paraId="35802D2C" w14:textId="77777777" w:rsidR="00A55155" w:rsidRDefault="00A55155" w:rsidP="002C738D">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51AE94" w14:textId="77777777" w:rsidR="00A55155" w:rsidRDefault="00A55155" w:rsidP="002C738D">
            <w:pPr>
              <w:pStyle w:val="TAL"/>
              <w:rPr>
                <w:kern w:val="2"/>
                <w:szCs w:val="22"/>
              </w:rPr>
            </w:pPr>
            <w:r>
              <w:rPr>
                <w:kern w:val="2"/>
                <w:szCs w:val="22"/>
              </w:rPr>
              <w:t>&lt;only if applicable&gt;</w:t>
            </w:r>
          </w:p>
        </w:tc>
      </w:tr>
    </w:tbl>
    <w:p w14:paraId="5E85A2C3" w14:textId="77777777" w:rsidR="00A55155" w:rsidRDefault="00A55155" w:rsidP="00A55155"/>
    <w:p w14:paraId="47C1ED47" w14:textId="77777777" w:rsidR="00A55155" w:rsidRDefault="00A55155" w:rsidP="00A55155">
      <w:r>
        <w:t>This method shall support the request data structures specified in table 8.</w:t>
      </w:r>
      <w:r>
        <w:rPr>
          <w:highlight w:val="yellow"/>
        </w:rPr>
        <w:t>x</w:t>
      </w:r>
      <w:r>
        <w:t>.2.2.3.1-2 and the response data structures and response codes specified in table 8.</w:t>
      </w:r>
      <w:r>
        <w:rPr>
          <w:highlight w:val="yellow"/>
        </w:rPr>
        <w:t>x</w:t>
      </w:r>
      <w:r>
        <w:t>.2.2.3.1-3.</w:t>
      </w:r>
    </w:p>
    <w:p w14:paraId="75B89FD8" w14:textId="77777777" w:rsidR="00A55155" w:rsidRDefault="00A55155" w:rsidP="00A55155">
      <w:pPr>
        <w:pStyle w:val="TH"/>
      </w:pPr>
      <w:r>
        <w:lastRenderedPageBreak/>
        <w:t>Table 8.</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A55155" w14:paraId="3868D6AD" w14:textId="77777777" w:rsidTr="002C738D">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D9269E" w14:textId="77777777" w:rsidR="00A55155" w:rsidRDefault="00A55155" w:rsidP="002C738D">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3AB4CB3" w14:textId="77777777" w:rsidR="00A55155" w:rsidRDefault="00A55155" w:rsidP="002C738D">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DAA2594" w14:textId="77777777" w:rsidR="00A55155" w:rsidRDefault="00A55155" w:rsidP="002C738D">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3705B3B" w14:textId="77777777" w:rsidR="00A55155" w:rsidRDefault="00A55155" w:rsidP="002C738D">
            <w:pPr>
              <w:pStyle w:val="TAH"/>
              <w:rPr>
                <w:kern w:val="2"/>
                <w:szCs w:val="22"/>
              </w:rPr>
            </w:pPr>
            <w:r>
              <w:rPr>
                <w:kern w:val="2"/>
                <w:szCs w:val="22"/>
              </w:rPr>
              <w:t>Description</w:t>
            </w:r>
          </w:p>
        </w:tc>
      </w:tr>
      <w:tr w:rsidR="00A55155" w14:paraId="15CF3193" w14:textId="77777777" w:rsidTr="002C738D">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9008896" w14:textId="77777777" w:rsidR="00A55155" w:rsidRDefault="00A55155" w:rsidP="002C738D">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14:paraId="14849EE3" w14:textId="77777777" w:rsidR="00A55155" w:rsidRDefault="00A55155" w:rsidP="002C738D">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14:paraId="3ED02D60" w14:textId="77777777" w:rsidR="00A55155" w:rsidRDefault="00A55155" w:rsidP="002C738D">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3699D95" w14:textId="77777777" w:rsidR="00A55155" w:rsidRDefault="00A55155" w:rsidP="002C738D">
            <w:pPr>
              <w:pStyle w:val="TAL"/>
              <w:rPr>
                <w:kern w:val="2"/>
                <w:szCs w:val="22"/>
              </w:rPr>
            </w:pPr>
            <w:r>
              <w:rPr>
                <w:kern w:val="2"/>
                <w:szCs w:val="22"/>
              </w:rPr>
              <w:t>&lt;only if applicable&gt;</w:t>
            </w:r>
          </w:p>
        </w:tc>
      </w:tr>
    </w:tbl>
    <w:p w14:paraId="48ADA314" w14:textId="77777777" w:rsidR="00A55155" w:rsidRDefault="00A55155" w:rsidP="00A55155"/>
    <w:p w14:paraId="48560577" w14:textId="77777777" w:rsidR="00A55155" w:rsidRDefault="00A55155" w:rsidP="00A55155">
      <w:pPr>
        <w:pStyle w:val="TH"/>
      </w:pPr>
      <w:r>
        <w:t>Table 8.</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A55155" w14:paraId="15C5E98B" w14:textId="77777777" w:rsidTr="002C73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C7FD9" w14:textId="77777777" w:rsidR="00A55155" w:rsidRDefault="00A55155" w:rsidP="002C738D">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B61649A" w14:textId="77777777" w:rsidR="00A55155" w:rsidRDefault="00A55155" w:rsidP="002C738D">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D2756" w14:textId="77777777" w:rsidR="00A55155" w:rsidRDefault="00A55155" w:rsidP="002C738D">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ABADB58" w14:textId="77777777" w:rsidR="00A55155" w:rsidRDefault="00A55155" w:rsidP="002C738D">
            <w:pPr>
              <w:pStyle w:val="TAH"/>
              <w:rPr>
                <w:kern w:val="2"/>
                <w:szCs w:val="22"/>
              </w:rPr>
            </w:pPr>
            <w:r>
              <w:rPr>
                <w:kern w:val="2"/>
                <w:szCs w:val="22"/>
              </w:rPr>
              <w:t>Response</w:t>
            </w:r>
          </w:p>
          <w:p w14:paraId="2D7D954A" w14:textId="77777777" w:rsidR="00A55155" w:rsidRDefault="00A55155" w:rsidP="002C738D">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5D4F4F3" w14:textId="77777777" w:rsidR="00A55155" w:rsidRDefault="00A55155" w:rsidP="002C738D">
            <w:pPr>
              <w:pStyle w:val="TAH"/>
              <w:rPr>
                <w:kern w:val="2"/>
                <w:szCs w:val="22"/>
              </w:rPr>
            </w:pPr>
            <w:r>
              <w:rPr>
                <w:kern w:val="2"/>
                <w:szCs w:val="22"/>
              </w:rPr>
              <w:t>Description</w:t>
            </w:r>
          </w:p>
        </w:tc>
      </w:tr>
      <w:tr w:rsidR="00A55155" w14:paraId="454EF4D2" w14:textId="77777777" w:rsidTr="002C73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9D361C" w14:textId="77777777" w:rsidR="00A55155" w:rsidRDefault="00A55155" w:rsidP="002C738D">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14:paraId="7E31CE59" w14:textId="77777777" w:rsidR="00A55155" w:rsidRDefault="00A55155" w:rsidP="002C738D">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14:paraId="57C6280A" w14:textId="77777777" w:rsidR="00A55155" w:rsidRDefault="00A55155" w:rsidP="002C738D">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67FADD46" w14:textId="77777777" w:rsidR="00A55155" w:rsidRDefault="00A55155" w:rsidP="002C738D">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07B7E0" w14:textId="77777777" w:rsidR="00A55155" w:rsidRDefault="00A55155" w:rsidP="002C738D">
            <w:pPr>
              <w:pStyle w:val="TAL"/>
              <w:rPr>
                <w:kern w:val="2"/>
                <w:szCs w:val="22"/>
              </w:rPr>
            </w:pPr>
            <w:r>
              <w:rPr>
                <w:kern w:val="2"/>
                <w:szCs w:val="22"/>
              </w:rPr>
              <w:t>&lt;Meaning of the success case&gt;</w:t>
            </w:r>
          </w:p>
          <w:p w14:paraId="2925C001" w14:textId="77777777" w:rsidR="00A55155" w:rsidRDefault="00A55155" w:rsidP="002C738D">
            <w:pPr>
              <w:pStyle w:val="TAL"/>
              <w:rPr>
                <w:kern w:val="2"/>
                <w:szCs w:val="22"/>
              </w:rPr>
            </w:pPr>
            <w:r>
              <w:rPr>
                <w:kern w:val="2"/>
                <w:szCs w:val="22"/>
              </w:rPr>
              <w:t>or</w:t>
            </w:r>
          </w:p>
          <w:p w14:paraId="28439F9C" w14:textId="77777777" w:rsidR="00A55155" w:rsidRDefault="00A55155" w:rsidP="002C738D">
            <w:pPr>
              <w:pStyle w:val="TAL"/>
              <w:rPr>
                <w:kern w:val="2"/>
                <w:szCs w:val="22"/>
              </w:rPr>
            </w:pPr>
            <w:r>
              <w:rPr>
                <w:kern w:val="2"/>
                <w:szCs w:val="22"/>
              </w:rPr>
              <w:t>&lt;Meaning of the error case with additional statement regarding error handling&gt;</w:t>
            </w:r>
          </w:p>
        </w:tc>
      </w:tr>
      <w:tr w:rsidR="00A55155" w14:paraId="4DD85469" w14:textId="77777777" w:rsidTr="002C73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112EB45" w14:textId="77777777" w:rsidR="00A55155" w:rsidRDefault="00A55155" w:rsidP="002C738D">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14:paraId="7F2B2FA3" w14:textId="77777777" w:rsidR="00A55155" w:rsidRDefault="00A55155" w:rsidP="00A55155"/>
    <w:p w14:paraId="36CF704F" w14:textId="77777777" w:rsidR="00A55155" w:rsidRDefault="00A55155" w:rsidP="00A55155">
      <w:pPr>
        <w:pStyle w:val="TH"/>
        <w:rPr>
          <w:rFonts w:cs="Arial"/>
        </w:rPr>
      </w:pPr>
      <w:r>
        <w:t>Table 8.</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A55155" w14:paraId="3B97217D" w14:textId="77777777" w:rsidTr="002C738D">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F145659" w14:textId="77777777" w:rsidR="00A55155" w:rsidRDefault="00A55155" w:rsidP="002C738D">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A417164" w14:textId="77777777" w:rsidR="00A55155" w:rsidRDefault="00A55155" w:rsidP="002C738D">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7FA19" w14:textId="77777777" w:rsidR="00A55155" w:rsidRDefault="00A55155" w:rsidP="002C738D">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63252B9" w14:textId="77777777" w:rsidR="00A55155" w:rsidRDefault="00A55155" w:rsidP="002C738D">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39C3B2E" w14:textId="77777777" w:rsidR="00A55155" w:rsidRDefault="00A55155" w:rsidP="002C738D">
            <w:pPr>
              <w:pStyle w:val="TAH"/>
              <w:rPr>
                <w:kern w:val="2"/>
                <w:szCs w:val="22"/>
              </w:rPr>
            </w:pPr>
            <w:r>
              <w:rPr>
                <w:kern w:val="2"/>
                <w:szCs w:val="22"/>
              </w:rPr>
              <w:t>Description</w:t>
            </w:r>
          </w:p>
        </w:tc>
      </w:tr>
      <w:tr w:rsidR="00A55155" w14:paraId="0B09AC5B" w14:textId="77777777" w:rsidTr="002C738D">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FEC80B8" w14:textId="77777777" w:rsidR="00A55155" w:rsidRDefault="00A55155" w:rsidP="002C738D">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1F12D130" w14:textId="77777777" w:rsidR="00A55155" w:rsidRDefault="00A55155" w:rsidP="002C738D">
            <w:pPr>
              <w:pStyle w:val="TAL"/>
              <w:rPr>
                <w:kern w:val="2"/>
                <w:szCs w:val="22"/>
              </w:rPr>
            </w:pPr>
            <w:r>
              <w:rPr>
                <w:kern w:val="2"/>
                <w:szCs w:val="22"/>
              </w:rPr>
              <w:t>&lt;data type&gt;</w:t>
            </w:r>
          </w:p>
          <w:p w14:paraId="2FEFD6B6" w14:textId="77777777" w:rsidR="00A55155" w:rsidRDefault="00A55155" w:rsidP="002C738D">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14:paraId="1F0CC768" w14:textId="77777777" w:rsidR="00A55155" w:rsidRDefault="00A55155" w:rsidP="002C738D">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14:paraId="484A989A" w14:textId="77777777" w:rsidR="00A55155" w:rsidRDefault="00A55155" w:rsidP="002C738D">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CD3225" w14:textId="77777777" w:rsidR="00A55155" w:rsidRDefault="00A55155" w:rsidP="002C738D">
            <w:pPr>
              <w:pStyle w:val="TAL"/>
              <w:rPr>
                <w:kern w:val="2"/>
                <w:szCs w:val="22"/>
              </w:rPr>
            </w:pPr>
            <w:r>
              <w:rPr>
                <w:kern w:val="2"/>
                <w:szCs w:val="22"/>
              </w:rPr>
              <w:t>&lt;description&gt;</w:t>
            </w:r>
          </w:p>
        </w:tc>
      </w:tr>
    </w:tbl>
    <w:p w14:paraId="0D25DCBA" w14:textId="77777777" w:rsidR="00A55155" w:rsidRDefault="00A55155" w:rsidP="00A55155"/>
    <w:p w14:paraId="009191DB" w14:textId="77777777" w:rsidR="00A55155" w:rsidRDefault="00A55155" w:rsidP="00A55155">
      <w:pPr>
        <w:pStyle w:val="TH"/>
        <w:rPr>
          <w:rFonts w:cs="Arial"/>
        </w:rPr>
      </w:pPr>
      <w:r>
        <w:t>Table 8.</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A55155" w14:paraId="2BBED66A" w14:textId="77777777" w:rsidTr="002C738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B954091" w14:textId="77777777" w:rsidR="00A55155" w:rsidRDefault="00A55155" w:rsidP="002C738D">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DAFBDA" w14:textId="77777777" w:rsidR="00A55155" w:rsidRDefault="00A55155" w:rsidP="002C738D">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6FCC546" w14:textId="77777777" w:rsidR="00A55155" w:rsidRDefault="00A55155" w:rsidP="002C738D">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A28B133" w14:textId="77777777" w:rsidR="00A55155" w:rsidRDefault="00A55155" w:rsidP="002C738D">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622AFCA" w14:textId="77777777" w:rsidR="00A55155" w:rsidRDefault="00A55155" w:rsidP="002C738D">
            <w:pPr>
              <w:pStyle w:val="TAH"/>
              <w:rPr>
                <w:kern w:val="2"/>
                <w:szCs w:val="22"/>
              </w:rPr>
            </w:pPr>
            <w:r>
              <w:rPr>
                <w:kern w:val="2"/>
                <w:szCs w:val="22"/>
              </w:rPr>
              <w:t>Description</w:t>
            </w:r>
          </w:p>
        </w:tc>
      </w:tr>
      <w:tr w:rsidR="00A55155" w14:paraId="1F770623" w14:textId="77777777" w:rsidTr="002C738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3346810" w14:textId="77777777" w:rsidR="00A55155" w:rsidRDefault="00A55155" w:rsidP="002C738D">
            <w:pPr>
              <w:pStyle w:val="TAL"/>
              <w:rPr>
                <w:kern w:val="2"/>
                <w:szCs w:val="22"/>
              </w:rPr>
            </w:pPr>
          </w:p>
          <w:p w14:paraId="1C891990" w14:textId="77777777" w:rsidR="00A55155" w:rsidRDefault="00A55155" w:rsidP="002C738D">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52A6646E" w14:textId="77777777" w:rsidR="00A55155" w:rsidRDefault="00A55155" w:rsidP="002C738D">
            <w:pPr>
              <w:pStyle w:val="TAL"/>
              <w:rPr>
                <w:kern w:val="2"/>
                <w:szCs w:val="22"/>
              </w:rPr>
            </w:pPr>
          </w:p>
          <w:p w14:paraId="5467B5DD" w14:textId="77777777" w:rsidR="00A55155" w:rsidRDefault="00A55155" w:rsidP="002C738D">
            <w:pPr>
              <w:pStyle w:val="TAL"/>
              <w:rPr>
                <w:kern w:val="2"/>
                <w:szCs w:val="22"/>
              </w:rPr>
            </w:pPr>
            <w:r>
              <w:rPr>
                <w:kern w:val="2"/>
                <w:szCs w:val="22"/>
              </w:rPr>
              <w:t>&lt;data type&gt;</w:t>
            </w:r>
          </w:p>
          <w:p w14:paraId="29B8BA53" w14:textId="77777777" w:rsidR="00A55155" w:rsidRDefault="00A55155" w:rsidP="002C738D">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14:paraId="2ED0D03B" w14:textId="77777777" w:rsidR="00A55155" w:rsidRDefault="00A55155" w:rsidP="002C738D">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14:paraId="1BD12541" w14:textId="77777777" w:rsidR="00A55155" w:rsidRDefault="00A55155" w:rsidP="002C738D">
            <w:pPr>
              <w:pStyle w:val="TAL"/>
              <w:rPr>
                <w:kern w:val="2"/>
                <w:szCs w:val="22"/>
              </w:rPr>
            </w:pPr>
          </w:p>
          <w:p w14:paraId="418EDC78" w14:textId="77777777" w:rsidR="00A55155" w:rsidRDefault="00A55155" w:rsidP="002C738D">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CC7BB" w14:textId="77777777" w:rsidR="00A55155" w:rsidRDefault="00A55155" w:rsidP="002C738D">
            <w:pPr>
              <w:pStyle w:val="TAL"/>
              <w:rPr>
                <w:kern w:val="2"/>
                <w:szCs w:val="22"/>
              </w:rPr>
            </w:pPr>
            <w:r>
              <w:rPr>
                <w:kern w:val="2"/>
                <w:szCs w:val="22"/>
              </w:rPr>
              <w:t>&lt;description&gt;</w:t>
            </w:r>
          </w:p>
        </w:tc>
      </w:tr>
    </w:tbl>
    <w:p w14:paraId="34331ED8" w14:textId="77777777" w:rsidR="00A55155" w:rsidRDefault="00A55155" w:rsidP="00A55155"/>
    <w:p w14:paraId="28330BCD" w14:textId="77777777" w:rsidR="00A55155" w:rsidRDefault="00A55155" w:rsidP="00A55155">
      <w:pPr>
        <w:pStyle w:val="TH"/>
      </w:pPr>
      <w:r>
        <w:t>Table 8.</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A55155" w14:paraId="1376C7E3" w14:textId="77777777" w:rsidTr="002C738D">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9588E50" w14:textId="77777777" w:rsidR="00A55155" w:rsidRDefault="00A55155" w:rsidP="002C738D">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55880E8" w14:textId="77777777" w:rsidR="00A55155" w:rsidRDefault="00A55155" w:rsidP="002C738D">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0F562910" w14:textId="77777777" w:rsidR="00A55155" w:rsidRDefault="00A55155" w:rsidP="002C738D">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7720A0D" w14:textId="77777777" w:rsidR="00A55155" w:rsidRDefault="00A55155" w:rsidP="002C738D">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F87A40" w14:textId="77777777" w:rsidR="00A55155" w:rsidRDefault="00A55155" w:rsidP="002C738D">
            <w:pPr>
              <w:pStyle w:val="TAH"/>
              <w:rPr>
                <w:kern w:val="2"/>
                <w:szCs w:val="22"/>
              </w:rPr>
            </w:pPr>
            <w:r>
              <w:rPr>
                <w:kern w:val="2"/>
                <w:szCs w:val="22"/>
              </w:rPr>
              <w:t>Description</w:t>
            </w:r>
          </w:p>
        </w:tc>
      </w:tr>
      <w:tr w:rsidR="00A55155" w14:paraId="4AE23123" w14:textId="77777777" w:rsidTr="002C738D">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EDF12D3" w14:textId="77777777" w:rsidR="00A55155" w:rsidRDefault="00A55155" w:rsidP="002C738D">
            <w:pPr>
              <w:pStyle w:val="TAL"/>
              <w:rPr>
                <w:kern w:val="2"/>
                <w:szCs w:val="22"/>
              </w:rPr>
            </w:pPr>
            <w:r>
              <w:rPr>
                <w:kern w:val="2"/>
                <w:szCs w:val="22"/>
              </w:rPr>
              <w:t>&lt;link name&gt;</w:t>
            </w:r>
          </w:p>
          <w:p w14:paraId="5EE20DCE" w14:textId="77777777" w:rsidR="00A55155" w:rsidRDefault="00A55155" w:rsidP="002C738D">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14:paraId="213879EB" w14:textId="77777777" w:rsidR="00A55155" w:rsidRDefault="00A55155" w:rsidP="002C738D">
            <w:pPr>
              <w:pStyle w:val="TAL"/>
              <w:rPr>
                <w:kern w:val="2"/>
                <w:szCs w:val="22"/>
              </w:rPr>
            </w:pPr>
            <w:r>
              <w:rPr>
                <w:kern w:val="2"/>
                <w:szCs w:val="22"/>
              </w:rPr>
              <w:t>&lt;resource 1&gt;</w:t>
            </w:r>
          </w:p>
          <w:p w14:paraId="0EA9FD4C" w14:textId="77777777" w:rsidR="00A55155" w:rsidRDefault="00A55155" w:rsidP="002C738D">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A6706AE" w14:textId="77777777" w:rsidR="00A55155" w:rsidRDefault="00A55155" w:rsidP="002C738D">
            <w:pPr>
              <w:pStyle w:val="TAC"/>
              <w:rPr>
                <w:kern w:val="2"/>
                <w:szCs w:val="22"/>
              </w:rPr>
            </w:pPr>
            <w:r>
              <w:rPr>
                <w:kern w:val="2"/>
                <w:szCs w:val="22"/>
              </w:rPr>
              <w:t>&lt;method 1&gt;</w:t>
            </w:r>
          </w:p>
          <w:p w14:paraId="4D781248" w14:textId="77777777" w:rsidR="00A55155" w:rsidRDefault="00A55155" w:rsidP="002C738D">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14:paraId="12624287" w14:textId="77777777" w:rsidR="00A55155" w:rsidRDefault="00A55155" w:rsidP="002C738D">
            <w:pPr>
              <w:pStyle w:val="TAL"/>
              <w:rPr>
                <w:kern w:val="2"/>
                <w:szCs w:val="22"/>
              </w:rPr>
            </w:pPr>
            <w:r>
              <w:rPr>
                <w:kern w:val="2"/>
                <w:szCs w:val="22"/>
              </w:rPr>
              <w:t>&lt;parameter&gt;</w:t>
            </w:r>
          </w:p>
          <w:p w14:paraId="5E9EFDDF" w14:textId="77777777" w:rsidR="00A55155" w:rsidRDefault="00A55155" w:rsidP="002C738D">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147E4322" w14:textId="77777777" w:rsidR="00A55155" w:rsidRDefault="00A55155" w:rsidP="002C738D">
            <w:pPr>
              <w:pStyle w:val="TAL"/>
              <w:rPr>
                <w:kern w:val="2"/>
                <w:szCs w:val="22"/>
              </w:rPr>
            </w:pPr>
            <w:r>
              <w:rPr>
                <w:kern w:val="2"/>
                <w:szCs w:val="22"/>
              </w:rPr>
              <w:t>&lt;description of the link&gt;</w:t>
            </w:r>
          </w:p>
        </w:tc>
      </w:tr>
    </w:tbl>
    <w:p w14:paraId="6283F7FC" w14:textId="77777777" w:rsidR="00A55155" w:rsidRDefault="00A55155" w:rsidP="00A55155"/>
    <w:p w14:paraId="7BCD6A71" w14:textId="77777777" w:rsidR="00A55155" w:rsidRDefault="00A55155" w:rsidP="00A55155">
      <w:pPr>
        <w:pStyle w:val="Heading5"/>
        <w:rPr>
          <w:lang w:eastAsia="zh-CN"/>
        </w:rPr>
      </w:pPr>
      <w:bookmarkStart w:id="974" w:name="_Toc83768382"/>
      <w:bookmarkStart w:id="975" w:name="_Toc21450948"/>
      <w:bookmarkStart w:id="976" w:name="_Toc81332507"/>
      <w:bookmarkStart w:id="977" w:name="_Toc89422641"/>
      <w:bookmarkStart w:id="978" w:name="_Toc89425426"/>
      <w:r>
        <w:rPr>
          <w:lang w:eastAsia="zh-CN"/>
        </w:rPr>
        <w:t>8.x.2.2.4</w:t>
      </w:r>
      <w:r>
        <w:rPr>
          <w:lang w:eastAsia="zh-CN"/>
        </w:rPr>
        <w:tab/>
      </w:r>
      <w:r>
        <w:rPr>
          <w:lang w:eastAsia="zh-CN"/>
        </w:rPr>
        <w:tab/>
        <w:t>Resource Custom Operations</w:t>
      </w:r>
      <w:bookmarkEnd w:id="974"/>
      <w:bookmarkEnd w:id="975"/>
      <w:bookmarkEnd w:id="976"/>
      <w:bookmarkEnd w:id="977"/>
      <w:bookmarkEnd w:id="978"/>
    </w:p>
    <w:p w14:paraId="12796079" w14:textId="77777777" w:rsidR="00A55155" w:rsidRDefault="00A55155" w:rsidP="00A55155">
      <w:pPr>
        <w:pStyle w:val="Guidance"/>
      </w:pPr>
      <w:r>
        <w:t>The following clauses will specify the custom operations supported by the resource.</w:t>
      </w:r>
    </w:p>
    <w:p w14:paraId="5576B954" w14:textId="77777777" w:rsidR="00A55155" w:rsidRDefault="00A55155" w:rsidP="00A55155">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46B0AE45" w14:textId="77777777" w:rsidR="00A55155" w:rsidRDefault="00A55155" w:rsidP="00A55155">
      <w:pPr>
        <w:pStyle w:val="Heading6"/>
        <w:ind w:left="0" w:firstLine="0"/>
      </w:pPr>
      <w:bookmarkStart w:id="979" w:name="_Toc81332508"/>
      <w:bookmarkStart w:id="980" w:name="_Toc83768383"/>
      <w:bookmarkStart w:id="981" w:name="_Toc36812138"/>
      <w:bookmarkStart w:id="982" w:name="_Toc35971407"/>
      <w:bookmarkStart w:id="983" w:name="_Toc510696616"/>
      <w:bookmarkStart w:id="984" w:name="_Toc89422642"/>
      <w:bookmarkStart w:id="985" w:name="_Toc89425427"/>
      <w:r>
        <w:lastRenderedPageBreak/>
        <w:t>8.x.2.2.4.1</w:t>
      </w:r>
      <w:r>
        <w:tab/>
      </w:r>
      <w:r>
        <w:tab/>
        <w:t>Overview</w:t>
      </w:r>
      <w:bookmarkEnd w:id="979"/>
      <w:bookmarkEnd w:id="980"/>
      <w:bookmarkEnd w:id="981"/>
      <w:bookmarkEnd w:id="982"/>
      <w:bookmarkEnd w:id="983"/>
      <w:bookmarkEnd w:id="984"/>
      <w:bookmarkEnd w:id="985"/>
    </w:p>
    <w:p w14:paraId="031A7658" w14:textId="77777777" w:rsidR="00A55155" w:rsidRDefault="00A55155" w:rsidP="00A55155">
      <w:pPr>
        <w:pStyle w:val="TH"/>
      </w:pPr>
      <w:bookmarkStart w:id="986" w:name="_Toc510696617"/>
      <w:r>
        <w:t>Table 8.</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2336"/>
        <w:gridCol w:w="1532"/>
        <w:gridCol w:w="3418"/>
      </w:tblGrid>
      <w:tr w:rsidR="00A55155" w14:paraId="7ACA6CF1" w14:textId="77777777" w:rsidTr="002C738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93AC950" w14:textId="77777777" w:rsidR="00A55155" w:rsidRDefault="00A55155" w:rsidP="002C738D">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14:paraId="4F49D682" w14:textId="77777777" w:rsidR="00A55155" w:rsidRDefault="00A55155" w:rsidP="002C738D">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EB71EE7" w14:textId="77777777" w:rsidR="00A55155" w:rsidRDefault="00A55155" w:rsidP="002C738D">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14:paraId="3229706A" w14:textId="77777777" w:rsidR="00A55155" w:rsidRDefault="00A55155" w:rsidP="002C738D">
            <w:pPr>
              <w:pStyle w:val="TAH"/>
              <w:rPr>
                <w:kern w:val="2"/>
                <w:szCs w:val="22"/>
              </w:rPr>
            </w:pPr>
            <w:r>
              <w:rPr>
                <w:kern w:val="2"/>
                <w:szCs w:val="22"/>
              </w:rPr>
              <w:t>Description</w:t>
            </w:r>
          </w:p>
        </w:tc>
      </w:tr>
      <w:tr w:rsidR="00A55155" w14:paraId="399C5722" w14:textId="77777777" w:rsidTr="002C738D">
        <w:trPr>
          <w:jc w:val="center"/>
        </w:trPr>
        <w:tc>
          <w:tcPr>
            <w:tcW w:w="1214" w:type="pct"/>
            <w:tcBorders>
              <w:top w:val="single" w:sz="4" w:space="0" w:color="auto"/>
              <w:left w:val="single" w:sz="4" w:space="0" w:color="auto"/>
              <w:bottom w:val="single" w:sz="4" w:space="0" w:color="auto"/>
              <w:right w:val="single" w:sz="4" w:space="0" w:color="auto"/>
            </w:tcBorders>
          </w:tcPr>
          <w:p w14:paraId="42C262F8" w14:textId="77777777" w:rsidR="00A55155" w:rsidRDefault="00A55155" w:rsidP="002C738D">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14:paraId="365BA307" w14:textId="77777777" w:rsidR="00A55155" w:rsidRDefault="00A55155" w:rsidP="002C738D">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14:paraId="748A22B3" w14:textId="77777777" w:rsidR="00A55155" w:rsidRDefault="00A55155" w:rsidP="002C738D">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14:paraId="72622117" w14:textId="77777777" w:rsidR="00A55155" w:rsidRDefault="00A55155" w:rsidP="002C738D">
            <w:pPr>
              <w:pStyle w:val="TAL"/>
              <w:rPr>
                <w:kern w:val="2"/>
                <w:szCs w:val="22"/>
              </w:rPr>
            </w:pPr>
            <w:r>
              <w:rPr>
                <w:kern w:val="2"/>
                <w:szCs w:val="22"/>
              </w:rPr>
              <w:t>&lt;Operation executed by Custom operation&gt;</w:t>
            </w:r>
          </w:p>
        </w:tc>
      </w:tr>
      <w:tr w:rsidR="00A55155" w14:paraId="0BB5E444" w14:textId="77777777" w:rsidTr="002C738D">
        <w:trPr>
          <w:jc w:val="center"/>
        </w:trPr>
        <w:tc>
          <w:tcPr>
            <w:tcW w:w="1214" w:type="pct"/>
            <w:tcBorders>
              <w:top w:val="single" w:sz="4" w:space="0" w:color="auto"/>
              <w:left w:val="single" w:sz="4" w:space="0" w:color="auto"/>
              <w:right w:val="single" w:sz="4" w:space="0" w:color="auto"/>
            </w:tcBorders>
          </w:tcPr>
          <w:p w14:paraId="3DC77CDB" w14:textId="77777777" w:rsidR="00A55155" w:rsidRDefault="00A55155" w:rsidP="002C738D">
            <w:pPr>
              <w:pStyle w:val="TAL"/>
              <w:rPr>
                <w:kern w:val="2"/>
                <w:szCs w:val="22"/>
              </w:rPr>
            </w:pPr>
          </w:p>
        </w:tc>
        <w:tc>
          <w:tcPr>
            <w:tcW w:w="1214" w:type="pct"/>
            <w:tcBorders>
              <w:top w:val="single" w:sz="4" w:space="0" w:color="auto"/>
              <w:left w:val="single" w:sz="4" w:space="0" w:color="auto"/>
              <w:right w:val="single" w:sz="4" w:space="0" w:color="auto"/>
            </w:tcBorders>
          </w:tcPr>
          <w:p w14:paraId="290DBEAB" w14:textId="77777777" w:rsidR="00A55155" w:rsidRDefault="00A55155" w:rsidP="002C738D">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14:paraId="0F58692F" w14:textId="77777777" w:rsidR="00A55155" w:rsidRDefault="00A55155" w:rsidP="002C738D">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14:paraId="4DC7F95B" w14:textId="77777777" w:rsidR="00A55155" w:rsidRDefault="00A55155" w:rsidP="002C738D">
            <w:pPr>
              <w:pStyle w:val="TAL"/>
              <w:rPr>
                <w:kern w:val="2"/>
                <w:szCs w:val="22"/>
              </w:rPr>
            </w:pPr>
          </w:p>
        </w:tc>
      </w:tr>
    </w:tbl>
    <w:p w14:paraId="5C02ADC3" w14:textId="77777777" w:rsidR="00A55155" w:rsidRDefault="00A55155" w:rsidP="00A55155"/>
    <w:p w14:paraId="6DD1005B" w14:textId="77777777" w:rsidR="00A55155" w:rsidRDefault="00A55155" w:rsidP="00A55155">
      <w:pPr>
        <w:pStyle w:val="Heading6"/>
        <w:ind w:left="0" w:firstLine="0"/>
      </w:pPr>
      <w:bookmarkStart w:id="987" w:name="_Toc81332509"/>
      <w:bookmarkStart w:id="988" w:name="_Toc83768384"/>
      <w:bookmarkStart w:id="989" w:name="_Toc36812139"/>
      <w:bookmarkStart w:id="990" w:name="_Toc35971408"/>
      <w:bookmarkStart w:id="991" w:name="_Toc89422643"/>
      <w:bookmarkStart w:id="992" w:name="_Toc89425428"/>
      <w:r>
        <w:t>8.x.2.2.4.2</w:t>
      </w:r>
      <w:r>
        <w:tab/>
      </w:r>
      <w:r>
        <w:tab/>
        <w:t>Operation: &lt; operation 1 &gt;</w:t>
      </w:r>
      <w:bookmarkEnd w:id="986"/>
      <w:bookmarkEnd w:id="987"/>
      <w:bookmarkEnd w:id="988"/>
      <w:bookmarkEnd w:id="989"/>
      <w:bookmarkEnd w:id="990"/>
      <w:bookmarkEnd w:id="991"/>
      <w:bookmarkEnd w:id="992"/>
    </w:p>
    <w:p w14:paraId="0607A031" w14:textId="77777777" w:rsidR="00A55155" w:rsidRDefault="00A55155" w:rsidP="00A55155">
      <w:pPr>
        <w:pStyle w:val="Guidance"/>
      </w:pPr>
      <w:r>
        <w:t>This clause will specify the meaning of the operation applied on the resource.</w:t>
      </w:r>
    </w:p>
    <w:p w14:paraId="6D993876" w14:textId="77777777" w:rsidR="00A55155" w:rsidRDefault="00A55155" w:rsidP="00A55155">
      <w:pPr>
        <w:pStyle w:val="Heading7"/>
      </w:pPr>
      <w:bookmarkStart w:id="993" w:name="_Toc36812140"/>
      <w:bookmarkStart w:id="994" w:name="_Toc83768385"/>
      <w:bookmarkStart w:id="995" w:name="_Toc81332510"/>
      <w:bookmarkStart w:id="996" w:name="_Toc35971409"/>
      <w:bookmarkStart w:id="997" w:name="_Toc510696618"/>
      <w:bookmarkStart w:id="998" w:name="_Toc89422644"/>
      <w:bookmarkStart w:id="999" w:name="_Toc89425429"/>
      <w:r>
        <w:t>8.x.2.2.4.2.1</w:t>
      </w:r>
      <w:r>
        <w:tab/>
        <w:t>Description</w:t>
      </w:r>
      <w:bookmarkEnd w:id="993"/>
      <w:bookmarkEnd w:id="994"/>
      <w:bookmarkEnd w:id="995"/>
      <w:bookmarkEnd w:id="996"/>
      <w:bookmarkEnd w:id="997"/>
      <w:bookmarkEnd w:id="998"/>
      <w:bookmarkEnd w:id="999"/>
    </w:p>
    <w:p w14:paraId="2A17FDB5" w14:textId="77777777" w:rsidR="00A55155" w:rsidRDefault="00A55155" w:rsidP="00A55155">
      <w:pPr>
        <w:pStyle w:val="Guidance"/>
      </w:pPr>
      <w:r>
        <w:t>This sublause will describe the custom operation and what it is used for, and the custom operation's URI.</w:t>
      </w:r>
    </w:p>
    <w:p w14:paraId="756CBF86" w14:textId="77777777" w:rsidR="00A55155" w:rsidRDefault="00A55155" w:rsidP="00A55155">
      <w:pPr>
        <w:pStyle w:val="Heading7"/>
      </w:pPr>
      <w:bookmarkStart w:id="1000" w:name="_Toc81332511"/>
      <w:bookmarkStart w:id="1001" w:name="_Toc83768386"/>
      <w:bookmarkStart w:id="1002" w:name="_Toc35971410"/>
      <w:bookmarkStart w:id="1003" w:name="_Toc36812141"/>
      <w:bookmarkStart w:id="1004" w:name="_Toc510696619"/>
      <w:bookmarkStart w:id="1005" w:name="_Toc89422645"/>
      <w:bookmarkStart w:id="1006" w:name="_Toc89425430"/>
      <w:r>
        <w:t>8.x.2.2.4.2.2</w:t>
      </w:r>
      <w:r>
        <w:tab/>
        <w:t>Operation Definition</w:t>
      </w:r>
      <w:bookmarkEnd w:id="1000"/>
      <w:bookmarkEnd w:id="1001"/>
      <w:bookmarkEnd w:id="1002"/>
      <w:bookmarkEnd w:id="1003"/>
      <w:bookmarkEnd w:id="1004"/>
      <w:bookmarkEnd w:id="1005"/>
      <w:bookmarkEnd w:id="1006"/>
    </w:p>
    <w:p w14:paraId="67FC6F6A" w14:textId="77777777" w:rsidR="00A55155" w:rsidRDefault="00A55155" w:rsidP="00A55155">
      <w:pPr>
        <w:pStyle w:val="Guidance"/>
      </w:pPr>
      <w:r>
        <w:t>This clause will specify the custom operation and the HTTP method on which it is mapped.</w:t>
      </w:r>
    </w:p>
    <w:p w14:paraId="5A4B1989" w14:textId="77777777" w:rsidR="00A55155" w:rsidRDefault="00A55155" w:rsidP="00A55155">
      <w:r>
        <w:t>This operation shall support the request data structures specified in table 8.</w:t>
      </w:r>
      <w:r>
        <w:rPr>
          <w:highlight w:val="yellow"/>
        </w:rPr>
        <w:t>x</w:t>
      </w:r>
      <w:r>
        <w:t>.2.2.4.2.2-1 and the response data structure and response codes specified in table 8.</w:t>
      </w:r>
      <w:r>
        <w:rPr>
          <w:highlight w:val="yellow"/>
        </w:rPr>
        <w:t>x</w:t>
      </w:r>
      <w:r>
        <w:t>.2.2.4.2.2-2.</w:t>
      </w:r>
    </w:p>
    <w:p w14:paraId="0E1F896B" w14:textId="77777777" w:rsidR="00A55155" w:rsidRDefault="00A55155" w:rsidP="00A55155">
      <w:pPr>
        <w:pStyle w:val="TH"/>
      </w:pPr>
      <w:r>
        <w:t>Table 8.</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7"/>
      </w:tblGrid>
      <w:tr w:rsidR="00A55155" w14:paraId="41E2ED18" w14:textId="77777777" w:rsidTr="002C73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E78FE1" w14:textId="77777777" w:rsidR="00A55155" w:rsidRDefault="00A55155" w:rsidP="002C738D">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87ABEA" w14:textId="77777777" w:rsidR="00A55155" w:rsidRDefault="00A55155" w:rsidP="002C738D">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DB0F8A" w14:textId="77777777" w:rsidR="00A55155" w:rsidRDefault="00A55155" w:rsidP="002C738D">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F011AE" w14:textId="77777777" w:rsidR="00A55155" w:rsidRDefault="00A55155" w:rsidP="002C738D">
            <w:pPr>
              <w:pStyle w:val="TAH"/>
              <w:rPr>
                <w:kern w:val="2"/>
                <w:szCs w:val="22"/>
              </w:rPr>
            </w:pPr>
            <w:r>
              <w:rPr>
                <w:kern w:val="2"/>
                <w:szCs w:val="22"/>
              </w:rPr>
              <w:t>Description</w:t>
            </w:r>
          </w:p>
        </w:tc>
      </w:tr>
      <w:tr w:rsidR="00A55155" w14:paraId="75E5CF2C" w14:textId="77777777" w:rsidTr="002C738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AE83FE" w14:textId="77777777" w:rsidR="00A55155" w:rsidRDefault="00A55155" w:rsidP="002C738D">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14:paraId="770A6BAE" w14:textId="77777777" w:rsidR="00A55155" w:rsidRDefault="00A55155" w:rsidP="002C738D">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14:paraId="65D1EC31" w14:textId="77777777" w:rsidR="00A55155" w:rsidRDefault="00A55155" w:rsidP="002C738D">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5F08EA" w14:textId="77777777" w:rsidR="00A55155" w:rsidRDefault="00A55155" w:rsidP="002C738D">
            <w:pPr>
              <w:pStyle w:val="TAL"/>
              <w:rPr>
                <w:kern w:val="2"/>
                <w:szCs w:val="22"/>
              </w:rPr>
            </w:pPr>
            <w:r>
              <w:rPr>
                <w:kern w:val="2"/>
                <w:szCs w:val="22"/>
              </w:rPr>
              <w:t>&lt;only if applicable&gt;</w:t>
            </w:r>
          </w:p>
        </w:tc>
      </w:tr>
    </w:tbl>
    <w:p w14:paraId="0C49C6D8" w14:textId="77777777" w:rsidR="00A55155" w:rsidRDefault="00A55155" w:rsidP="00A55155"/>
    <w:p w14:paraId="055E09B0" w14:textId="77777777" w:rsidR="00A55155" w:rsidRDefault="00A55155" w:rsidP="00A55155">
      <w:pPr>
        <w:pStyle w:val="TH"/>
      </w:pPr>
      <w:r>
        <w:t>Table 8.</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A55155" w14:paraId="2597AA43" w14:textId="77777777" w:rsidTr="002C73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A667C7" w14:textId="77777777" w:rsidR="00A55155" w:rsidRDefault="00A55155" w:rsidP="002C738D">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E7F1AC" w14:textId="77777777" w:rsidR="00A55155" w:rsidRDefault="00A55155" w:rsidP="002C738D">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2F05AF" w14:textId="77777777" w:rsidR="00A55155" w:rsidRDefault="00A55155" w:rsidP="002C738D">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F9FF3D" w14:textId="77777777" w:rsidR="00A55155" w:rsidRDefault="00A55155" w:rsidP="002C738D">
            <w:pPr>
              <w:pStyle w:val="TAH"/>
              <w:rPr>
                <w:kern w:val="2"/>
                <w:szCs w:val="22"/>
              </w:rPr>
            </w:pPr>
            <w:r>
              <w:rPr>
                <w:kern w:val="2"/>
                <w:szCs w:val="22"/>
              </w:rPr>
              <w:t>Response</w:t>
            </w:r>
          </w:p>
          <w:p w14:paraId="09C199E2" w14:textId="77777777" w:rsidR="00A55155" w:rsidRDefault="00A55155" w:rsidP="002C738D">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393AF5" w14:textId="77777777" w:rsidR="00A55155" w:rsidRDefault="00A55155" w:rsidP="002C738D">
            <w:pPr>
              <w:pStyle w:val="TAH"/>
              <w:rPr>
                <w:kern w:val="2"/>
                <w:szCs w:val="22"/>
              </w:rPr>
            </w:pPr>
            <w:r>
              <w:rPr>
                <w:kern w:val="2"/>
                <w:szCs w:val="22"/>
              </w:rPr>
              <w:t>Description</w:t>
            </w:r>
          </w:p>
        </w:tc>
      </w:tr>
      <w:tr w:rsidR="00A55155" w14:paraId="2319B625" w14:textId="77777777" w:rsidTr="002C73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6B9D56" w14:textId="77777777" w:rsidR="00A55155" w:rsidRDefault="00A55155" w:rsidP="002C738D">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14:paraId="297FD3A5" w14:textId="77777777" w:rsidR="00A55155" w:rsidRDefault="00A55155" w:rsidP="002C738D">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14:paraId="27E72DE5" w14:textId="77777777" w:rsidR="00A55155" w:rsidRDefault="00A55155" w:rsidP="002C738D">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AD87292" w14:textId="77777777" w:rsidR="00A55155" w:rsidRDefault="00A55155" w:rsidP="002C738D">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B036B7" w14:textId="77777777" w:rsidR="00A55155" w:rsidRDefault="00A55155" w:rsidP="002C738D">
            <w:pPr>
              <w:pStyle w:val="TAL"/>
              <w:rPr>
                <w:kern w:val="2"/>
                <w:szCs w:val="22"/>
              </w:rPr>
            </w:pPr>
            <w:r>
              <w:rPr>
                <w:kern w:val="2"/>
                <w:szCs w:val="22"/>
              </w:rPr>
              <w:t>&lt;Meaning of the success case&gt;</w:t>
            </w:r>
          </w:p>
          <w:p w14:paraId="5F2FBEB4" w14:textId="77777777" w:rsidR="00A55155" w:rsidRDefault="00A55155" w:rsidP="002C738D">
            <w:pPr>
              <w:pStyle w:val="TAL"/>
              <w:rPr>
                <w:kern w:val="2"/>
                <w:szCs w:val="22"/>
              </w:rPr>
            </w:pPr>
            <w:r>
              <w:rPr>
                <w:kern w:val="2"/>
                <w:szCs w:val="22"/>
              </w:rPr>
              <w:t>or</w:t>
            </w:r>
          </w:p>
          <w:p w14:paraId="45B3F062" w14:textId="77777777" w:rsidR="00A55155" w:rsidRDefault="00A55155" w:rsidP="002C738D">
            <w:pPr>
              <w:pStyle w:val="TAL"/>
              <w:rPr>
                <w:kern w:val="2"/>
                <w:szCs w:val="22"/>
              </w:rPr>
            </w:pPr>
            <w:r>
              <w:rPr>
                <w:kern w:val="2"/>
                <w:szCs w:val="22"/>
              </w:rPr>
              <w:t>&lt;Meaning of the error case with additional statement regarding error handling&gt;</w:t>
            </w:r>
          </w:p>
        </w:tc>
      </w:tr>
      <w:tr w:rsidR="00A55155" w14:paraId="7F246067" w14:textId="77777777" w:rsidTr="002C73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6D7B6A" w14:textId="77777777" w:rsidR="00A55155" w:rsidRDefault="00A55155" w:rsidP="002C738D">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14:paraId="319359E3" w14:textId="77777777" w:rsidR="00A55155" w:rsidRDefault="00A55155" w:rsidP="00A55155">
      <w:bookmarkStart w:id="1007" w:name="_Toc35971413"/>
      <w:bookmarkStart w:id="1008" w:name="_Toc510696622"/>
      <w:bookmarkStart w:id="1009" w:name="_Toc36812144"/>
    </w:p>
    <w:p w14:paraId="7CEC26B6" w14:textId="77777777" w:rsidR="00A55155" w:rsidRDefault="00A55155" w:rsidP="00A55155">
      <w:pPr>
        <w:pStyle w:val="Heading3"/>
      </w:pPr>
      <w:bookmarkStart w:id="1010" w:name="_Toc83768387"/>
      <w:bookmarkStart w:id="1011" w:name="_Toc81332512"/>
      <w:bookmarkStart w:id="1012" w:name="_Toc89422646"/>
      <w:bookmarkStart w:id="1013" w:name="_Toc89425431"/>
      <w:r>
        <w:t>8.x.3</w:t>
      </w:r>
      <w:r>
        <w:tab/>
        <w:t>Custom Operations without associated resources</w:t>
      </w:r>
      <w:bookmarkEnd w:id="1007"/>
      <w:bookmarkEnd w:id="1008"/>
      <w:bookmarkEnd w:id="1009"/>
      <w:bookmarkEnd w:id="1010"/>
      <w:bookmarkEnd w:id="1011"/>
      <w:bookmarkEnd w:id="1012"/>
      <w:bookmarkEnd w:id="1013"/>
    </w:p>
    <w:p w14:paraId="0A961EBD" w14:textId="77777777" w:rsidR="00A55155" w:rsidRDefault="00A55155" w:rsidP="00A55155">
      <w:pPr>
        <w:pStyle w:val="Heading4"/>
      </w:pPr>
      <w:bookmarkStart w:id="1014" w:name="_Toc83768388"/>
      <w:bookmarkStart w:id="1015" w:name="_Toc81332513"/>
      <w:bookmarkStart w:id="1016" w:name="_Toc36812145"/>
      <w:bookmarkStart w:id="1017" w:name="_Toc35971414"/>
      <w:bookmarkStart w:id="1018" w:name="_Toc510696623"/>
      <w:bookmarkStart w:id="1019" w:name="_Toc89422647"/>
      <w:bookmarkStart w:id="1020" w:name="_Toc89425432"/>
      <w:r>
        <w:t>8.x.3.1</w:t>
      </w:r>
      <w:r>
        <w:tab/>
        <w:t>Overview</w:t>
      </w:r>
      <w:bookmarkEnd w:id="1014"/>
      <w:bookmarkEnd w:id="1015"/>
      <w:bookmarkEnd w:id="1016"/>
      <w:bookmarkEnd w:id="1017"/>
      <w:bookmarkEnd w:id="1018"/>
      <w:bookmarkEnd w:id="1019"/>
      <w:bookmarkEnd w:id="1020"/>
    </w:p>
    <w:p w14:paraId="3C25EDA3" w14:textId="77777777" w:rsidR="00A55155" w:rsidRDefault="00A55155" w:rsidP="00A55155">
      <w:pPr>
        <w:pStyle w:val="Guidance"/>
      </w:pPr>
      <w:r>
        <w:t>This clause will specify custom operations without any associated resource supported by this API.</w:t>
      </w:r>
    </w:p>
    <w:p w14:paraId="161A49CE" w14:textId="77777777" w:rsidR="00A55155" w:rsidRDefault="00A55155" w:rsidP="00A55155">
      <w:pPr>
        <w:pStyle w:val="TH"/>
      </w:pPr>
      <w:r>
        <w:lastRenderedPageBreak/>
        <w:t>Table 8.x.3.1-1: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A55155" w14:paraId="70A87F88" w14:textId="77777777" w:rsidTr="002C738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098E112C" w14:textId="77777777" w:rsidR="00A55155" w:rsidRDefault="00A55155" w:rsidP="002C738D">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2A357457" w14:textId="77777777" w:rsidR="00A55155" w:rsidRDefault="00A55155" w:rsidP="002C738D">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5FBCFFA6" w14:textId="77777777" w:rsidR="00A55155" w:rsidRDefault="00A55155" w:rsidP="002C738D">
            <w:pPr>
              <w:pStyle w:val="TAH"/>
              <w:rPr>
                <w:kern w:val="2"/>
                <w:szCs w:val="22"/>
              </w:rPr>
            </w:pPr>
            <w:r>
              <w:rPr>
                <w:kern w:val="2"/>
                <w:szCs w:val="22"/>
              </w:rPr>
              <w:t>Description</w:t>
            </w:r>
          </w:p>
        </w:tc>
      </w:tr>
      <w:tr w:rsidR="00A55155" w14:paraId="570ACD2A" w14:textId="77777777" w:rsidTr="002C738D">
        <w:trPr>
          <w:jc w:val="center"/>
        </w:trPr>
        <w:tc>
          <w:tcPr>
            <w:tcW w:w="1851" w:type="pct"/>
            <w:tcBorders>
              <w:top w:val="single" w:sz="4" w:space="0" w:color="auto"/>
              <w:left w:val="single" w:sz="4" w:space="0" w:color="auto"/>
              <w:bottom w:val="single" w:sz="4" w:space="0" w:color="auto"/>
              <w:right w:val="single" w:sz="4" w:space="0" w:color="auto"/>
            </w:tcBorders>
          </w:tcPr>
          <w:p w14:paraId="0B318AC2" w14:textId="77777777" w:rsidR="00A55155" w:rsidRDefault="00A55155" w:rsidP="002C738D">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14:paraId="06A4DBD1" w14:textId="77777777" w:rsidR="00A55155" w:rsidRDefault="00A55155" w:rsidP="002C738D">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14:paraId="7D91A243" w14:textId="77777777" w:rsidR="00A55155" w:rsidRDefault="00A55155" w:rsidP="002C738D">
            <w:pPr>
              <w:pStyle w:val="TAL"/>
              <w:rPr>
                <w:kern w:val="2"/>
                <w:szCs w:val="22"/>
              </w:rPr>
            </w:pPr>
            <w:r>
              <w:rPr>
                <w:kern w:val="2"/>
                <w:szCs w:val="22"/>
              </w:rPr>
              <w:t>&lt;Operation executed by Custom operation&gt;</w:t>
            </w:r>
          </w:p>
        </w:tc>
      </w:tr>
      <w:tr w:rsidR="00A55155" w14:paraId="6052A641" w14:textId="77777777" w:rsidTr="002C738D">
        <w:trPr>
          <w:jc w:val="center"/>
        </w:trPr>
        <w:tc>
          <w:tcPr>
            <w:tcW w:w="1851" w:type="pct"/>
            <w:tcBorders>
              <w:top w:val="single" w:sz="4" w:space="0" w:color="auto"/>
              <w:left w:val="single" w:sz="4" w:space="0" w:color="auto"/>
              <w:right w:val="single" w:sz="4" w:space="0" w:color="auto"/>
            </w:tcBorders>
          </w:tcPr>
          <w:p w14:paraId="546DA297" w14:textId="77777777" w:rsidR="00A55155" w:rsidRDefault="00A55155" w:rsidP="002C738D">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14:paraId="0D036EFF" w14:textId="77777777" w:rsidR="00A55155" w:rsidRDefault="00A55155" w:rsidP="002C738D">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14:paraId="57C5F4F1" w14:textId="77777777" w:rsidR="00A55155" w:rsidRDefault="00A55155" w:rsidP="002C738D">
            <w:pPr>
              <w:pStyle w:val="TAL"/>
              <w:rPr>
                <w:kern w:val="2"/>
                <w:szCs w:val="22"/>
              </w:rPr>
            </w:pPr>
          </w:p>
        </w:tc>
      </w:tr>
    </w:tbl>
    <w:p w14:paraId="5DC0EA3F" w14:textId="77777777" w:rsidR="00A55155" w:rsidRDefault="00A55155" w:rsidP="00A55155">
      <w:pPr>
        <w:pStyle w:val="Guidance"/>
      </w:pPr>
    </w:p>
    <w:p w14:paraId="4CE75C89" w14:textId="77777777" w:rsidR="00A55155" w:rsidRDefault="00A55155" w:rsidP="00A55155">
      <w:pPr>
        <w:pStyle w:val="Heading4"/>
      </w:pPr>
      <w:bookmarkStart w:id="1021" w:name="_Toc510696624"/>
      <w:bookmarkStart w:id="1022" w:name="_Toc83768389"/>
      <w:bookmarkStart w:id="1023" w:name="_Toc81332514"/>
      <w:bookmarkStart w:id="1024" w:name="_Toc36812146"/>
      <w:bookmarkStart w:id="1025" w:name="_Toc35971415"/>
      <w:bookmarkStart w:id="1026" w:name="_Toc89422648"/>
      <w:bookmarkStart w:id="1027" w:name="_Toc89425433"/>
      <w:r>
        <w:t>8.x.3.2</w:t>
      </w:r>
      <w:r>
        <w:tab/>
        <w:t>Operation: &lt;operation 1&gt;</w:t>
      </w:r>
      <w:bookmarkEnd w:id="1021"/>
      <w:bookmarkEnd w:id="1022"/>
      <w:bookmarkEnd w:id="1023"/>
      <w:bookmarkEnd w:id="1024"/>
      <w:bookmarkEnd w:id="1025"/>
      <w:bookmarkEnd w:id="1026"/>
      <w:bookmarkEnd w:id="1027"/>
    </w:p>
    <w:p w14:paraId="62D5D1F4" w14:textId="77777777" w:rsidR="00A55155" w:rsidRDefault="00A55155" w:rsidP="00A55155">
      <w:pPr>
        <w:pStyle w:val="Guidance"/>
      </w:pPr>
      <w:r>
        <w:t>Where &lt;operation 1&gt; is to be replaced by the name of the custom operation, e.g. Authentication_Information_Request.</w:t>
      </w:r>
    </w:p>
    <w:p w14:paraId="3FE463D8" w14:textId="77777777" w:rsidR="00A55155" w:rsidRDefault="00A55155" w:rsidP="00A55155">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7D72604" w14:textId="77777777" w:rsidR="00A55155" w:rsidRDefault="00A55155" w:rsidP="00A55155">
      <w:pPr>
        <w:pStyle w:val="Heading5"/>
      </w:pPr>
      <w:bookmarkStart w:id="1028" w:name="_Toc83768390"/>
      <w:bookmarkStart w:id="1029" w:name="_Toc81332515"/>
      <w:bookmarkStart w:id="1030" w:name="_Toc36812147"/>
      <w:bookmarkStart w:id="1031" w:name="_Toc35971416"/>
      <w:bookmarkStart w:id="1032" w:name="_Toc510696625"/>
      <w:bookmarkStart w:id="1033" w:name="_Toc89422649"/>
      <w:bookmarkStart w:id="1034" w:name="_Toc89425434"/>
      <w:r>
        <w:t>8.x.3.2.1</w:t>
      </w:r>
      <w:r>
        <w:tab/>
        <w:t>Description</w:t>
      </w:r>
      <w:bookmarkEnd w:id="1028"/>
      <w:bookmarkEnd w:id="1029"/>
      <w:bookmarkEnd w:id="1030"/>
      <w:bookmarkEnd w:id="1031"/>
      <w:bookmarkEnd w:id="1032"/>
      <w:bookmarkEnd w:id="1033"/>
      <w:bookmarkEnd w:id="1034"/>
    </w:p>
    <w:p w14:paraId="53DA4B68" w14:textId="77777777" w:rsidR="00A55155" w:rsidRDefault="00A55155" w:rsidP="00A55155">
      <w:pPr>
        <w:pStyle w:val="Guidance"/>
      </w:pPr>
      <w:r>
        <w:t>This sublause will describe the custom operation and what it is used for, and the custom operation's URI.</w:t>
      </w:r>
    </w:p>
    <w:p w14:paraId="788BBA75" w14:textId="77777777" w:rsidR="00A55155" w:rsidRDefault="00A55155" w:rsidP="00A55155">
      <w:pPr>
        <w:pStyle w:val="Heading5"/>
      </w:pPr>
      <w:bookmarkStart w:id="1035" w:name="_Toc83768391"/>
      <w:bookmarkStart w:id="1036" w:name="_Toc81332516"/>
      <w:bookmarkStart w:id="1037" w:name="_Toc36812148"/>
      <w:bookmarkStart w:id="1038" w:name="_Toc35971417"/>
      <w:bookmarkStart w:id="1039" w:name="_Toc510696626"/>
      <w:bookmarkStart w:id="1040" w:name="_Toc89422650"/>
      <w:bookmarkStart w:id="1041" w:name="_Toc89425435"/>
      <w:r>
        <w:t>8.x.3.2.2</w:t>
      </w:r>
      <w:r>
        <w:tab/>
        <w:t>Operation Definition</w:t>
      </w:r>
      <w:bookmarkEnd w:id="1035"/>
      <w:bookmarkEnd w:id="1036"/>
      <w:bookmarkEnd w:id="1037"/>
      <w:bookmarkEnd w:id="1038"/>
      <w:bookmarkEnd w:id="1039"/>
      <w:bookmarkEnd w:id="1040"/>
      <w:bookmarkEnd w:id="1041"/>
    </w:p>
    <w:p w14:paraId="237D0701" w14:textId="77777777" w:rsidR="00A55155" w:rsidRDefault="00A55155" w:rsidP="00A55155">
      <w:pPr>
        <w:pStyle w:val="Guidance"/>
      </w:pPr>
      <w:r>
        <w:t>This clause will specify the custom operation and the HTTP method on which it is mapped.</w:t>
      </w:r>
    </w:p>
    <w:p w14:paraId="0E826571" w14:textId="77777777" w:rsidR="00A55155" w:rsidRDefault="00A55155" w:rsidP="00A55155">
      <w:r>
        <w:t>This operation shall support the response data structures and response codes specified in tables 8.x.3.2.2-1 and 8.x.3.2.2-2.</w:t>
      </w:r>
    </w:p>
    <w:p w14:paraId="3B7A5CBE" w14:textId="77777777" w:rsidR="00A55155" w:rsidRDefault="00A55155" w:rsidP="00A55155">
      <w:pPr>
        <w:pStyle w:val="TH"/>
      </w:pPr>
      <w:r>
        <w:t>Table 8.x.3.2.2-1: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7"/>
      </w:tblGrid>
      <w:tr w:rsidR="00A55155" w14:paraId="18D6927B" w14:textId="77777777" w:rsidTr="002C73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44C3CE" w14:textId="77777777" w:rsidR="00A55155" w:rsidRDefault="00A55155" w:rsidP="002C738D">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18AD6C" w14:textId="77777777" w:rsidR="00A55155" w:rsidRDefault="00A55155" w:rsidP="002C738D">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C1DE2D" w14:textId="77777777" w:rsidR="00A55155" w:rsidRDefault="00A55155" w:rsidP="002C738D">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754B4C" w14:textId="77777777" w:rsidR="00A55155" w:rsidRDefault="00A55155" w:rsidP="002C738D">
            <w:pPr>
              <w:pStyle w:val="TAH"/>
              <w:rPr>
                <w:kern w:val="2"/>
                <w:szCs w:val="22"/>
              </w:rPr>
            </w:pPr>
            <w:r>
              <w:rPr>
                <w:kern w:val="2"/>
                <w:szCs w:val="22"/>
              </w:rPr>
              <w:t>Description</w:t>
            </w:r>
          </w:p>
        </w:tc>
      </w:tr>
      <w:tr w:rsidR="00A55155" w14:paraId="54902D34" w14:textId="77777777" w:rsidTr="002C738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BE3380" w14:textId="77777777" w:rsidR="00A55155" w:rsidRDefault="00A55155" w:rsidP="002C738D">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14:paraId="6DCAA5E4" w14:textId="77777777" w:rsidR="00A55155" w:rsidRDefault="00A55155" w:rsidP="002C738D">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14:paraId="124B075A" w14:textId="77777777" w:rsidR="00A55155" w:rsidRDefault="00A55155" w:rsidP="002C738D">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65D458" w14:textId="77777777" w:rsidR="00A55155" w:rsidRDefault="00A55155" w:rsidP="002C738D">
            <w:pPr>
              <w:pStyle w:val="TAL"/>
              <w:rPr>
                <w:kern w:val="2"/>
                <w:szCs w:val="22"/>
              </w:rPr>
            </w:pPr>
            <w:r>
              <w:rPr>
                <w:kern w:val="2"/>
                <w:szCs w:val="22"/>
              </w:rPr>
              <w:t>&lt;only if applicable&gt;</w:t>
            </w:r>
          </w:p>
        </w:tc>
      </w:tr>
    </w:tbl>
    <w:p w14:paraId="3A22F9AF" w14:textId="77777777" w:rsidR="00A55155" w:rsidRDefault="00A55155" w:rsidP="00A55155"/>
    <w:p w14:paraId="6AD18796" w14:textId="77777777" w:rsidR="00A55155" w:rsidRDefault="00A55155" w:rsidP="00A55155">
      <w:pPr>
        <w:pStyle w:val="TH"/>
      </w:pPr>
      <w:r>
        <w:t>Table 8.x.3.2.2-2: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A55155" w14:paraId="7B97FE1A" w14:textId="77777777" w:rsidTr="002C73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4B7D9B" w14:textId="77777777" w:rsidR="00A55155" w:rsidRDefault="00A55155" w:rsidP="002C738D">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21E5D62" w14:textId="77777777" w:rsidR="00A55155" w:rsidRDefault="00A55155" w:rsidP="002C738D">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F12350" w14:textId="77777777" w:rsidR="00A55155" w:rsidRDefault="00A55155" w:rsidP="002C738D">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E49310" w14:textId="77777777" w:rsidR="00A55155" w:rsidRDefault="00A55155" w:rsidP="002C738D">
            <w:pPr>
              <w:pStyle w:val="TAH"/>
              <w:rPr>
                <w:kern w:val="2"/>
                <w:szCs w:val="22"/>
              </w:rPr>
            </w:pPr>
            <w:r>
              <w:rPr>
                <w:kern w:val="2"/>
                <w:szCs w:val="22"/>
              </w:rPr>
              <w:t>Response</w:t>
            </w:r>
          </w:p>
          <w:p w14:paraId="2DEAD1A9" w14:textId="77777777" w:rsidR="00A55155" w:rsidRDefault="00A55155" w:rsidP="002C738D">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7A1C2F" w14:textId="77777777" w:rsidR="00A55155" w:rsidRDefault="00A55155" w:rsidP="002C738D">
            <w:pPr>
              <w:pStyle w:val="TAH"/>
              <w:rPr>
                <w:kern w:val="2"/>
                <w:szCs w:val="22"/>
              </w:rPr>
            </w:pPr>
            <w:r>
              <w:rPr>
                <w:kern w:val="2"/>
                <w:szCs w:val="22"/>
              </w:rPr>
              <w:t>Description</w:t>
            </w:r>
          </w:p>
        </w:tc>
      </w:tr>
      <w:tr w:rsidR="00A55155" w14:paraId="464C487D" w14:textId="77777777" w:rsidTr="002C73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FC3325" w14:textId="77777777" w:rsidR="00A55155" w:rsidRDefault="00A55155" w:rsidP="002C738D">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14:paraId="3642C41F" w14:textId="77777777" w:rsidR="00A55155" w:rsidRDefault="00A55155" w:rsidP="002C738D">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14:paraId="3A6A9D26" w14:textId="77777777" w:rsidR="00A55155" w:rsidRDefault="00A55155" w:rsidP="002C738D">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71B8403" w14:textId="77777777" w:rsidR="00A55155" w:rsidRDefault="00A55155" w:rsidP="002C738D">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A42C52" w14:textId="77777777" w:rsidR="00A55155" w:rsidRDefault="00A55155" w:rsidP="002C738D">
            <w:pPr>
              <w:pStyle w:val="TAL"/>
              <w:rPr>
                <w:kern w:val="2"/>
                <w:szCs w:val="22"/>
              </w:rPr>
            </w:pPr>
            <w:r>
              <w:rPr>
                <w:kern w:val="2"/>
                <w:szCs w:val="22"/>
              </w:rPr>
              <w:t>&lt;Meaning of the success case&gt;</w:t>
            </w:r>
          </w:p>
          <w:p w14:paraId="66453FB2" w14:textId="77777777" w:rsidR="00A55155" w:rsidRDefault="00A55155" w:rsidP="002C738D">
            <w:pPr>
              <w:pStyle w:val="TAL"/>
              <w:rPr>
                <w:kern w:val="2"/>
                <w:szCs w:val="22"/>
              </w:rPr>
            </w:pPr>
            <w:r>
              <w:rPr>
                <w:kern w:val="2"/>
                <w:szCs w:val="22"/>
              </w:rPr>
              <w:t>or</w:t>
            </w:r>
          </w:p>
          <w:p w14:paraId="09A97DD0" w14:textId="77777777" w:rsidR="00A55155" w:rsidRDefault="00A55155" w:rsidP="002C738D">
            <w:pPr>
              <w:pStyle w:val="TAL"/>
              <w:rPr>
                <w:kern w:val="2"/>
                <w:szCs w:val="22"/>
              </w:rPr>
            </w:pPr>
            <w:r>
              <w:rPr>
                <w:kern w:val="2"/>
                <w:szCs w:val="22"/>
              </w:rPr>
              <w:t>&lt;Meaning of the error case with additional statement regarding error handling&gt;</w:t>
            </w:r>
          </w:p>
        </w:tc>
      </w:tr>
      <w:tr w:rsidR="00A55155" w14:paraId="6004FA11" w14:textId="77777777" w:rsidTr="002C73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85B887" w14:textId="77777777" w:rsidR="00A55155" w:rsidRDefault="00A55155" w:rsidP="002C738D">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14:paraId="39FA5516" w14:textId="77777777" w:rsidR="00A55155" w:rsidRDefault="00A55155" w:rsidP="00A55155"/>
    <w:p w14:paraId="539F10F2" w14:textId="77777777" w:rsidR="00A55155" w:rsidRDefault="00A55155" w:rsidP="00A55155">
      <w:pPr>
        <w:pStyle w:val="Heading4"/>
      </w:pPr>
      <w:bookmarkStart w:id="1042" w:name="_Toc83768392"/>
      <w:bookmarkStart w:id="1043" w:name="_Toc81332517"/>
      <w:bookmarkStart w:id="1044" w:name="_Toc510696627"/>
      <w:bookmarkStart w:id="1045" w:name="_Toc36812149"/>
      <w:bookmarkStart w:id="1046" w:name="_Toc35971418"/>
      <w:bookmarkStart w:id="1047" w:name="_Toc89422651"/>
      <w:bookmarkStart w:id="1048" w:name="_Toc89425436"/>
      <w:r>
        <w:t>8.x.3.3</w:t>
      </w:r>
      <w:r>
        <w:tab/>
        <w:t>Operation: &lt; operation 2&gt;</w:t>
      </w:r>
      <w:bookmarkEnd w:id="1042"/>
      <w:bookmarkEnd w:id="1043"/>
      <w:bookmarkEnd w:id="1044"/>
      <w:bookmarkEnd w:id="1045"/>
      <w:bookmarkEnd w:id="1046"/>
      <w:bookmarkEnd w:id="1047"/>
      <w:bookmarkEnd w:id="1048"/>
    </w:p>
    <w:p w14:paraId="1859F998" w14:textId="77777777" w:rsidR="00A55155" w:rsidRDefault="00A55155" w:rsidP="00A55155">
      <w:r>
        <w:rPr>
          <w:i/>
          <w:color w:val="0000FF"/>
        </w:rPr>
        <w:t>And so on if there are more than one custom operations supported by the service. Same structure as in clause 8.x.3.2</w:t>
      </w:r>
    </w:p>
    <w:p w14:paraId="4EC9025A" w14:textId="77777777" w:rsidR="00A55155" w:rsidRDefault="00A55155" w:rsidP="00A55155">
      <w:pPr>
        <w:pStyle w:val="Heading3"/>
      </w:pPr>
      <w:bookmarkStart w:id="1049" w:name="_Toc83768393"/>
      <w:bookmarkStart w:id="1050" w:name="_Toc81332518"/>
      <w:bookmarkStart w:id="1051" w:name="_Toc89422652"/>
      <w:bookmarkStart w:id="1052" w:name="_Toc89425437"/>
      <w:r>
        <w:lastRenderedPageBreak/>
        <w:t>8.x.4</w:t>
      </w:r>
      <w:r>
        <w:tab/>
        <w:t>Notifications</w:t>
      </w:r>
      <w:bookmarkEnd w:id="1049"/>
      <w:bookmarkEnd w:id="1050"/>
      <w:bookmarkEnd w:id="1051"/>
      <w:bookmarkEnd w:id="1052"/>
    </w:p>
    <w:p w14:paraId="106C1123" w14:textId="77777777" w:rsidR="00A55155" w:rsidRDefault="00A55155" w:rsidP="00A55155">
      <w:pPr>
        <w:pStyle w:val="Heading4"/>
      </w:pPr>
      <w:bookmarkStart w:id="1053" w:name="_Toc83768394"/>
      <w:bookmarkStart w:id="1054" w:name="_Toc81332519"/>
      <w:bookmarkStart w:id="1055" w:name="_Toc21450950"/>
      <w:bookmarkStart w:id="1056" w:name="_Toc89422653"/>
      <w:bookmarkStart w:id="1057" w:name="_Toc89425438"/>
      <w:r>
        <w:t>8.x.4.1</w:t>
      </w:r>
      <w:r>
        <w:tab/>
        <w:t>General</w:t>
      </w:r>
      <w:bookmarkEnd w:id="1053"/>
      <w:bookmarkEnd w:id="1054"/>
      <w:bookmarkEnd w:id="1055"/>
      <w:bookmarkEnd w:id="1056"/>
      <w:bookmarkEnd w:id="1057"/>
    </w:p>
    <w:p w14:paraId="1CDA2869" w14:textId="77777777" w:rsidR="00A55155" w:rsidRDefault="00A55155" w:rsidP="00A55155">
      <w:pPr>
        <w:pStyle w:val="TH"/>
      </w:pPr>
      <w:r>
        <w:t>Table 8.</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6"/>
        <w:gridCol w:w="4831"/>
        <w:gridCol w:w="957"/>
        <w:gridCol w:w="1753"/>
      </w:tblGrid>
      <w:tr w:rsidR="00A55155" w14:paraId="19E53708" w14:textId="77777777" w:rsidTr="002C738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14:paraId="784CFC90" w14:textId="77777777" w:rsidR="00A55155" w:rsidRDefault="00A55155" w:rsidP="002C738D">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14:paraId="3C8217E6" w14:textId="77777777" w:rsidR="00A55155" w:rsidRDefault="00A55155" w:rsidP="002C738D">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14:paraId="65DBA87F" w14:textId="77777777" w:rsidR="00A55155" w:rsidRDefault="00A55155" w:rsidP="002C738D">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14:paraId="36DBF717" w14:textId="77777777" w:rsidR="00A55155" w:rsidRDefault="00A55155" w:rsidP="002C738D">
            <w:pPr>
              <w:pStyle w:val="TAH"/>
              <w:rPr>
                <w:kern w:val="2"/>
                <w:szCs w:val="22"/>
              </w:rPr>
            </w:pPr>
            <w:r>
              <w:rPr>
                <w:kern w:val="2"/>
                <w:szCs w:val="22"/>
              </w:rPr>
              <w:t>Description</w:t>
            </w:r>
          </w:p>
          <w:p w14:paraId="2FA2F6DD" w14:textId="77777777" w:rsidR="00A55155" w:rsidRDefault="00A55155" w:rsidP="002C738D">
            <w:pPr>
              <w:pStyle w:val="TAH"/>
              <w:rPr>
                <w:kern w:val="2"/>
                <w:szCs w:val="22"/>
              </w:rPr>
            </w:pPr>
            <w:r>
              <w:rPr>
                <w:kern w:val="2"/>
                <w:szCs w:val="22"/>
              </w:rPr>
              <w:t>(service operation)</w:t>
            </w:r>
          </w:p>
        </w:tc>
      </w:tr>
      <w:tr w:rsidR="00A55155" w14:paraId="2336B46A" w14:textId="77777777" w:rsidTr="002C738D">
        <w:trPr>
          <w:jc w:val="center"/>
        </w:trPr>
        <w:tc>
          <w:tcPr>
            <w:tcW w:w="1026" w:type="pct"/>
            <w:tcBorders>
              <w:left w:val="single" w:sz="4" w:space="0" w:color="auto"/>
              <w:right w:val="single" w:sz="4" w:space="0" w:color="auto"/>
            </w:tcBorders>
            <w:vAlign w:val="center"/>
          </w:tcPr>
          <w:p w14:paraId="097CF0F9" w14:textId="77777777" w:rsidR="00A55155" w:rsidRDefault="00A55155" w:rsidP="002C738D">
            <w:pPr>
              <w:pStyle w:val="TAC"/>
              <w:rPr>
                <w:kern w:val="2"/>
                <w:szCs w:val="22"/>
                <w:lang w:val="en-US"/>
              </w:rPr>
            </w:pPr>
            <w:r>
              <w:rPr>
                <w:kern w:val="2"/>
                <w:szCs w:val="22"/>
                <w:lang w:val="en-US"/>
              </w:rPr>
              <w:t>&lt;notification 1&gt;</w:t>
            </w:r>
          </w:p>
          <w:p w14:paraId="19352360" w14:textId="77777777" w:rsidR="00A55155" w:rsidRDefault="00A55155" w:rsidP="002C738D">
            <w:pPr>
              <w:pStyle w:val="TAC"/>
              <w:rPr>
                <w:kern w:val="2"/>
                <w:szCs w:val="22"/>
                <w:lang w:val="en-US"/>
              </w:rPr>
            </w:pPr>
            <w:r>
              <w:rPr>
                <w:kern w:val="2"/>
                <w:szCs w:val="22"/>
                <w:lang w:val="en-US"/>
              </w:rPr>
              <w:t>e.g. Status Change Notification</w:t>
            </w:r>
          </w:p>
          <w:p w14:paraId="269AE614" w14:textId="77777777" w:rsidR="00A55155" w:rsidRDefault="00A55155" w:rsidP="002C738D">
            <w:pPr>
              <w:pStyle w:val="TAL"/>
              <w:rPr>
                <w:kern w:val="2"/>
                <w:szCs w:val="22"/>
                <w:lang w:val="en-US"/>
              </w:rPr>
            </w:pPr>
          </w:p>
        </w:tc>
        <w:tc>
          <w:tcPr>
            <w:tcW w:w="2546" w:type="pct"/>
            <w:tcBorders>
              <w:left w:val="single" w:sz="4" w:space="0" w:color="auto"/>
              <w:right w:val="single" w:sz="4" w:space="0" w:color="auto"/>
            </w:tcBorders>
            <w:vAlign w:val="center"/>
          </w:tcPr>
          <w:p w14:paraId="1F795CB1" w14:textId="77777777" w:rsidR="00A55155" w:rsidRDefault="00A55155" w:rsidP="002C738D">
            <w:pPr>
              <w:pStyle w:val="TAL"/>
              <w:rPr>
                <w:kern w:val="2"/>
                <w:szCs w:val="22"/>
                <w:lang w:val="en-US"/>
              </w:rPr>
            </w:pPr>
            <w:r>
              <w:rPr>
                <w:kern w:val="2"/>
                <w:szCs w:val="22"/>
                <w:lang w:val="en-US"/>
              </w:rPr>
              <w:t>&lt; Callback URI &gt;</w:t>
            </w:r>
          </w:p>
          <w:p w14:paraId="0DE5BA76" w14:textId="77777777" w:rsidR="00A55155" w:rsidRDefault="00A55155" w:rsidP="002C738D">
            <w:pPr>
              <w:pStyle w:val="TAL"/>
              <w:rPr>
                <w:rFonts w:eastAsia="SimSun"/>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412EF145" w14:textId="77777777" w:rsidR="00A55155" w:rsidRDefault="00A55155" w:rsidP="002C738D">
            <w:pPr>
              <w:pStyle w:val="TAC"/>
              <w:rPr>
                <w:kern w:val="2"/>
                <w:szCs w:val="22"/>
                <w:lang w:val="fr-FR"/>
              </w:rPr>
            </w:pPr>
          </w:p>
          <w:p w14:paraId="40EACAF1" w14:textId="77777777" w:rsidR="00A55155" w:rsidRDefault="00A55155" w:rsidP="002C738D">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14:paraId="0A786874" w14:textId="77777777" w:rsidR="00A55155" w:rsidRDefault="00A55155" w:rsidP="002C738D">
            <w:pPr>
              <w:pStyle w:val="TAL"/>
              <w:rPr>
                <w:kern w:val="2"/>
                <w:szCs w:val="22"/>
                <w:lang w:val="en-US"/>
              </w:rPr>
            </w:pPr>
          </w:p>
          <w:p w14:paraId="484BE901" w14:textId="77777777" w:rsidR="00A55155" w:rsidRDefault="00A55155" w:rsidP="002C738D">
            <w:pPr>
              <w:pStyle w:val="TAL"/>
              <w:rPr>
                <w:kern w:val="2"/>
                <w:szCs w:val="22"/>
                <w:lang w:val="en-US"/>
              </w:rPr>
            </w:pPr>
            <w:r>
              <w:rPr>
                <w:kern w:val="2"/>
                <w:szCs w:val="22"/>
                <w:lang w:val="en-US"/>
              </w:rPr>
              <w:t xml:space="preserve">e.g. Notify Event </w:t>
            </w:r>
          </w:p>
        </w:tc>
      </w:tr>
      <w:tr w:rsidR="00A55155" w14:paraId="7EB4244D" w14:textId="77777777" w:rsidTr="002C738D">
        <w:trPr>
          <w:jc w:val="center"/>
        </w:trPr>
        <w:tc>
          <w:tcPr>
            <w:tcW w:w="1026" w:type="pct"/>
            <w:tcBorders>
              <w:left w:val="single" w:sz="4" w:space="0" w:color="auto"/>
              <w:right w:val="single" w:sz="4" w:space="0" w:color="auto"/>
            </w:tcBorders>
            <w:vAlign w:val="center"/>
          </w:tcPr>
          <w:p w14:paraId="04B41350" w14:textId="77777777" w:rsidR="00A55155" w:rsidRDefault="00A55155" w:rsidP="002C738D">
            <w:pPr>
              <w:pStyle w:val="TAC"/>
              <w:rPr>
                <w:kern w:val="2"/>
                <w:szCs w:val="22"/>
                <w:lang w:val="en-US"/>
              </w:rPr>
            </w:pPr>
          </w:p>
        </w:tc>
        <w:tc>
          <w:tcPr>
            <w:tcW w:w="2546" w:type="pct"/>
            <w:tcBorders>
              <w:left w:val="single" w:sz="4" w:space="0" w:color="auto"/>
              <w:right w:val="single" w:sz="4" w:space="0" w:color="auto"/>
            </w:tcBorders>
            <w:vAlign w:val="center"/>
          </w:tcPr>
          <w:p w14:paraId="0B559E83" w14:textId="77777777" w:rsidR="00A55155" w:rsidRDefault="00A55155" w:rsidP="002C738D">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14:paraId="6EAEAEC6" w14:textId="77777777" w:rsidR="00A55155" w:rsidRDefault="00A55155" w:rsidP="002C738D">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14:paraId="3E73E20F" w14:textId="77777777" w:rsidR="00A55155" w:rsidRDefault="00A55155" w:rsidP="002C738D">
            <w:pPr>
              <w:pStyle w:val="TAL"/>
              <w:rPr>
                <w:kern w:val="2"/>
                <w:szCs w:val="22"/>
                <w:lang w:val="en-US"/>
              </w:rPr>
            </w:pPr>
          </w:p>
        </w:tc>
      </w:tr>
    </w:tbl>
    <w:p w14:paraId="5FE1896B" w14:textId="77777777" w:rsidR="00A55155" w:rsidRDefault="00A55155" w:rsidP="00A55155">
      <w:pPr>
        <w:rPr>
          <w:lang w:val="en-US" w:eastAsia="zh-CN"/>
        </w:rPr>
      </w:pPr>
    </w:p>
    <w:p w14:paraId="6A61B9FE" w14:textId="77777777" w:rsidR="00A55155" w:rsidRDefault="00A55155" w:rsidP="00A55155">
      <w:pPr>
        <w:pStyle w:val="Heading4"/>
        <w:rPr>
          <w:lang w:eastAsia="zh-CN"/>
        </w:rPr>
      </w:pPr>
      <w:bookmarkStart w:id="1058" w:name="_Toc21450951"/>
      <w:bookmarkStart w:id="1059" w:name="_Toc83768395"/>
      <w:bookmarkStart w:id="1060" w:name="_Toc81332520"/>
      <w:bookmarkStart w:id="1061" w:name="_Toc89422654"/>
      <w:bookmarkStart w:id="1062" w:name="_Toc89425439"/>
      <w:r>
        <w:rPr>
          <w:lang w:eastAsia="zh-CN"/>
        </w:rPr>
        <w:t>8.x.4.2</w:t>
      </w:r>
      <w:r>
        <w:rPr>
          <w:lang w:eastAsia="zh-CN"/>
        </w:rPr>
        <w:tab/>
        <w:t>&lt;notification 1&gt;</w:t>
      </w:r>
      <w:bookmarkEnd w:id="1058"/>
      <w:bookmarkEnd w:id="1059"/>
      <w:bookmarkEnd w:id="1060"/>
      <w:bookmarkEnd w:id="1061"/>
      <w:bookmarkEnd w:id="1062"/>
    </w:p>
    <w:p w14:paraId="4229233C" w14:textId="77777777" w:rsidR="00A55155" w:rsidRDefault="00A55155" w:rsidP="00A55155">
      <w:pPr>
        <w:pStyle w:val="Heading5"/>
        <w:rPr>
          <w:lang w:eastAsia="zh-CN"/>
        </w:rPr>
      </w:pPr>
      <w:bookmarkStart w:id="1063" w:name="_Toc21450952"/>
      <w:bookmarkStart w:id="1064" w:name="_Toc81332521"/>
      <w:bookmarkStart w:id="1065" w:name="_Toc83768396"/>
      <w:bookmarkStart w:id="1066" w:name="_Toc89422655"/>
      <w:bookmarkStart w:id="1067" w:name="_Toc89425440"/>
      <w:r>
        <w:rPr>
          <w:lang w:eastAsia="zh-CN"/>
        </w:rPr>
        <w:t>8.x.4.2.1</w:t>
      </w:r>
      <w:r>
        <w:rPr>
          <w:lang w:eastAsia="zh-CN"/>
        </w:rPr>
        <w:tab/>
        <w:t>Description</w:t>
      </w:r>
      <w:bookmarkEnd w:id="1063"/>
      <w:bookmarkEnd w:id="1064"/>
      <w:bookmarkEnd w:id="1065"/>
      <w:bookmarkEnd w:id="1066"/>
      <w:bookmarkEnd w:id="1067"/>
    </w:p>
    <w:p w14:paraId="3F398618" w14:textId="77777777" w:rsidR="00A55155" w:rsidRDefault="00A55155" w:rsidP="00A55155">
      <w:pPr>
        <w:pStyle w:val="Heading5"/>
        <w:rPr>
          <w:lang w:eastAsia="zh-CN"/>
        </w:rPr>
      </w:pPr>
      <w:bookmarkStart w:id="1068" w:name="_Toc83768397"/>
      <w:bookmarkStart w:id="1069" w:name="_Toc81332522"/>
      <w:bookmarkStart w:id="1070" w:name="_Toc21450953"/>
      <w:bookmarkStart w:id="1071" w:name="_Toc89422656"/>
      <w:bookmarkStart w:id="1072" w:name="_Toc89425441"/>
      <w:r>
        <w:rPr>
          <w:lang w:eastAsia="zh-CN"/>
        </w:rPr>
        <w:t>8.x.4.2.2</w:t>
      </w:r>
      <w:r>
        <w:rPr>
          <w:lang w:eastAsia="zh-CN"/>
        </w:rPr>
        <w:tab/>
        <w:t>Notification definition</w:t>
      </w:r>
      <w:bookmarkEnd w:id="1068"/>
      <w:bookmarkEnd w:id="1069"/>
      <w:bookmarkEnd w:id="1070"/>
      <w:bookmarkEnd w:id="1071"/>
      <w:bookmarkEnd w:id="1072"/>
    </w:p>
    <w:p w14:paraId="1CDA23A2" w14:textId="77777777" w:rsidR="00A55155" w:rsidRDefault="00A55155" w:rsidP="00A55155">
      <w:pPr>
        <w:rPr>
          <w:lang w:eastAsia="zh-CN"/>
        </w:rPr>
      </w:pPr>
      <w:r>
        <w:rPr>
          <w:lang w:eastAsia="zh-CN"/>
        </w:rPr>
        <w:t xml:space="preserve">Callback URI: </w:t>
      </w:r>
      <w:r>
        <w:rPr>
          <w:highlight w:val="yellow"/>
          <w:lang w:eastAsia="zh-CN"/>
        </w:rPr>
        <w:t>&lt;Notification resource URI&gt;</w:t>
      </w:r>
    </w:p>
    <w:p w14:paraId="7795BA51" w14:textId="77777777" w:rsidR="00A55155" w:rsidRDefault="00A55155" w:rsidP="00A55155">
      <w:r>
        <w:t>This method shall support the URI query parameters specified in table 8.</w:t>
      </w:r>
      <w:r>
        <w:rPr>
          <w:highlight w:val="yellow"/>
        </w:rPr>
        <w:t>x</w:t>
      </w:r>
      <w:r>
        <w:t>.4.2.2-1.</w:t>
      </w:r>
    </w:p>
    <w:p w14:paraId="4619A5AB" w14:textId="77777777" w:rsidR="00A55155" w:rsidRDefault="00A55155" w:rsidP="00A55155">
      <w:pPr>
        <w:pStyle w:val="TH"/>
        <w:rPr>
          <w:rFonts w:cs="Arial"/>
        </w:rPr>
      </w:pPr>
      <w:r>
        <w:t>Table 8.</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55155" w14:paraId="391639E2" w14:textId="77777777" w:rsidTr="002C73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F56EDB" w14:textId="77777777" w:rsidR="00A55155" w:rsidRDefault="00A55155" w:rsidP="002C738D">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AAAA50" w14:textId="77777777" w:rsidR="00A55155" w:rsidRDefault="00A55155" w:rsidP="002C738D">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54A857" w14:textId="77777777" w:rsidR="00A55155" w:rsidRDefault="00A55155" w:rsidP="002C738D">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ACCF3" w14:textId="77777777" w:rsidR="00A55155" w:rsidRDefault="00A55155" w:rsidP="002C738D">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9255AB9" w14:textId="77777777" w:rsidR="00A55155" w:rsidRDefault="00A55155" w:rsidP="002C738D">
            <w:pPr>
              <w:pStyle w:val="TAH"/>
              <w:rPr>
                <w:kern w:val="2"/>
                <w:szCs w:val="22"/>
              </w:rPr>
            </w:pPr>
            <w:r>
              <w:rPr>
                <w:kern w:val="2"/>
                <w:szCs w:val="22"/>
              </w:rPr>
              <w:t>Description</w:t>
            </w:r>
          </w:p>
        </w:tc>
      </w:tr>
      <w:tr w:rsidR="00A55155" w14:paraId="2341AF68" w14:textId="77777777" w:rsidTr="002C738D">
        <w:trPr>
          <w:jc w:val="center"/>
        </w:trPr>
        <w:tc>
          <w:tcPr>
            <w:tcW w:w="825" w:type="pct"/>
            <w:tcBorders>
              <w:top w:val="single" w:sz="4" w:space="0" w:color="auto"/>
              <w:left w:val="single" w:sz="6" w:space="0" w:color="000000"/>
              <w:bottom w:val="single" w:sz="6" w:space="0" w:color="000000"/>
              <w:right w:val="single" w:sz="6" w:space="0" w:color="000000"/>
            </w:tcBorders>
          </w:tcPr>
          <w:p w14:paraId="24B7624E" w14:textId="77777777" w:rsidR="00A55155" w:rsidRDefault="00A55155" w:rsidP="002C738D">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14:paraId="2A42FD97" w14:textId="77777777" w:rsidR="00A55155" w:rsidRDefault="00A55155" w:rsidP="002C738D">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14:paraId="6707469F" w14:textId="77777777" w:rsidR="00A55155" w:rsidRDefault="00A55155" w:rsidP="002C738D">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14:paraId="1D2D2784" w14:textId="77777777" w:rsidR="00A55155" w:rsidRDefault="00A55155" w:rsidP="002C738D">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851C00D" w14:textId="77777777" w:rsidR="00A55155" w:rsidRDefault="00A55155" w:rsidP="002C738D">
            <w:pPr>
              <w:pStyle w:val="TAL"/>
              <w:rPr>
                <w:kern w:val="2"/>
                <w:szCs w:val="22"/>
              </w:rPr>
            </w:pPr>
          </w:p>
        </w:tc>
      </w:tr>
    </w:tbl>
    <w:p w14:paraId="29F2E5D9" w14:textId="77777777" w:rsidR="00A55155" w:rsidRDefault="00A55155" w:rsidP="00A55155"/>
    <w:p w14:paraId="66689118" w14:textId="77777777" w:rsidR="00A55155" w:rsidRDefault="00A55155" w:rsidP="00A55155">
      <w:r>
        <w:t>This method shall support the request data structures specified in table 8.</w:t>
      </w:r>
      <w:r>
        <w:rPr>
          <w:highlight w:val="yellow"/>
        </w:rPr>
        <w:t>x</w:t>
      </w:r>
      <w:r>
        <w:t>.4.2.2-2 and the response data structures and response codes specified in table 8.</w:t>
      </w:r>
      <w:r>
        <w:rPr>
          <w:highlight w:val="yellow"/>
        </w:rPr>
        <w:t>x</w:t>
      </w:r>
      <w:r>
        <w:t>.4.2.2-3.</w:t>
      </w:r>
    </w:p>
    <w:p w14:paraId="549328B3" w14:textId="77777777" w:rsidR="00A55155" w:rsidRDefault="00A55155" w:rsidP="00A55155">
      <w:pPr>
        <w:pStyle w:val="TH"/>
      </w:pPr>
      <w:r>
        <w:t>Table 8.</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55155" w14:paraId="77AB12F9" w14:textId="77777777" w:rsidTr="002C738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14:paraId="2C8D32D8" w14:textId="77777777" w:rsidR="00A55155" w:rsidRDefault="00A55155" w:rsidP="002C738D">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14:paraId="3FE45DD0" w14:textId="77777777" w:rsidR="00A55155" w:rsidRDefault="00A55155" w:rsidP="002C738D">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36EFCA22" w14:textId="77777777" w:rsidR="00A55155" w:rsidRDefault="00A55155" w:rsidP="002C738D">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14:paraId="282A3E77" w14:textId="77777777" w:rsidR="00A55155" w:rsidRDefault="00A55155" w:rsidP="002C738D">
            <w:pPr>
              <w:pStyle w:val="TAH"/>
              <w:rPr>
                <w:kern w:val="2"/>
                <w:szCs w:val="22"/>
              </w:rPr>
            </w:pPr>
            <w:r>
              <w:rPr>
                <w:kern w:val="2"/>
                <w:szCs w:val="22"/>
              </w:rPr>
              <w:t>Description</w:t>
            </w:r>
          </w:p>
        </w:tc>
      </w:tr>
      <w:tr w:rsidR="00A55155" w14:paraId="49E31E55" w14:textId="77777777" w:rsidTr="002C738D">
        <w:trPr>
          <w:jc w:val="center"/>
        </w:trPr>
        <w:tc>
          <w:tcPr>
            <w:tcW w:w="2944" w:type="dxa"/>
            <w:tcBorders>
              <w:top w:val="single" w:sz="4" w:space="0" w:color="auto"/>
              <w:left w:val="single" w:sz="6" w:space="0" w:color="000000"/>
              <w:bottom w:val="single" w:sz="6" w:space="0" w:color="000000"/>
              <w:right w:val="single" w:sz="6" w:space="0" w:color="000000"/>
            </w:tcBorders>
          </w:tcPr>
          <w:p w14:paraId="7903E00D" w14:textId="77777777" w:rsidR="00A55155" w:rsidRDefault="00A55155" w:rsidP="002C738D">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14:paraId="24B74DD5" w14:textId="77777777" w:rsidR="00A55155" w:rsidRDefault="00A55155" w:rsidP="002C738D">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14:paraId="2731A8A4" w14:textId="77777777" w:rsidR="00A55155" w:rsidRDefault="00A55155" w:rsidP="002C738D">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371F6143" w14:textId="77777777" w:rsidR="00A55155" w:rsidRDefault="00A55155" w:rsidP="002C738D">
            <w:pPr>
              <w:pStyle w:val="TAL"/>
              <w:rPr>
                <w:kern w:val="2"/>
                <w:szCs w:val="22"/>
              </w:rPr>
            </w:pPr>
            <w:r>
              <w:rPr>
                <w:kern w:val="2"/>
                <w:szCs w:val="22"/>
              </w:rPr>
              <w:t>&lt;only if applicable&gt;</w:t>
            </w:r>
          </w:p>
        </w:tc>
      </w:tr>
    </w:tbl>
    <w:p w14:paraId="290F784D" w14:textId="77777777" w:rsidR="00A55155" w:rsidRDefault="00A55155" w:rsidP="00A55155"/>
    <w:p w14:paraId="5186D825" w14:textId="77777777" w:rsidR="00A55155" w:rsidRDefault="00A55155" w:rsidP="00A55155">
      <w:pPr>
        <w:pStyle w:val="TH"/>
      </w:pPr>
      <w:r>
        <w:t>Table 8.</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55155" w14:paraId="0715560A" w14:textId="77777777" w:rsidTr="002C738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14:paraId="3D1EE9CB" w14:textId="77777777" w:rsidR="00A55155" w:rsidRDefault="00A55155" w:rsidP="002C738D">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5FBEF3B" w14:textId="77777777" w:rsidR="00A55155" w:rsidRDefault="00A55155" w:rsidP="002C738D">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D158626" w14:textId="77777777" w:rsidR="00A55155" w:rsidRDefault="00A55155" w:rsidP="002C738D">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0DC81FDF" w14:textId="77777777" w:rsidR="00A55155" w:rsidRDefault="00A55155" w:rsidP="002C738D">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14:paraId="517B6D1A" w14:textId="77777777" w:rsidR="00A55155" w:rsidRDefault="00A55155" w:rsidP="002C738D">
            <w:pPr>
              <w:pStyle w:val="TAH"/>
              <w:rPr>
                <w:kern w:val="2"/>
                <w:szCs w:val="22"/>
              </w:rPr>
            </w:pPr>
            <w:r>
              <w:rPr>
                <w:kern w:val="2"/>
                <w:szCs w:val="22"/>
              </w:rPr>
              <w:t>Description</w:t>
            </w:r>
          </w:p>
        </w:tc>
      </w:tr>
      <w:tr w:rsidR="00A55155" w14:paraId="15BF449B" w14:textId="77777777" w:rsidTr="002C738D">
        <w:trPr>
          <w:jc w:val="center"/>
        </w:trPr>
        <w:tc>
          <w:tcPr>
            <w:tcW w:w="1004" w:type="pct"/>
            <w:tcBorders>
              <w:top w:val="single" w:sz="4" w:space="0" w:color="auto"/>
              <w:left w:val="single" w:sz="6" w:space="0" w:color="000000"/>
              <w:bottom w:val="single" w:sz="6" w:space="0" w:color="000000"/>
              <w:right w:val="single" w:sz="6" w:space="0" w:color="000000"/>
            </w:tcBorders>
          </w:tcPr>
          <w:p w14:paraId="58927E12" w14:textId="77777777" w:rsidR="00A55155" w:rsidRDefault="00A55155" w:rsidP="002C738D">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14:paraId="06FB5A79" w14:textId="77777777" w:rsidR="00A55155" w:rsidRDefault="00A55155" w:rsidP="002C738D">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14:paraId="73CA96F1" w14:textId="77777777" w:rsidR="00A55155" w:rsidRDefault="00A55155" w:rsidP="002C738D">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3E0D843A" w14:textId="77777777" w:rsidR="00A55155" w:rsidRDefault="00A55155" w:rsidP="002C738D">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27967578" w14:textId="77777777" w:rsidR="00A55155" w:rsidRDefault="00A55155" w:rsidP="002C738D">
            <w:pPr>
              <w:pStyle w:val="TAL"/>
              <w:rPr>
                <w:kern w:val="2"/>
                <w:szCs w:val="22"/>
              </w:rPr>
            </w:pPr>
            <w:r>
              <w:rPr>
                <w:kern w:val="2"/>
                <w:szCs w:val="22"/>
              </w:rPr>
              <w:t>&lt;Meaning of the success case&gt;</w:t>
            </w:r>
          </w:p>
          <w:p w14:paraId="5225529C" w14:textId="77777777" w:rsidR="00A55155" w:rsidRDefault="00A55155" w:rsidP="002C738D">
            <w:pPr>
              <w:pStyle w:val="TAL"/>
              <w:rPr>
                <w:kern w:val="2"/>
                <w:szCs w:val="22"/>
              </w:rPr>
            </w:pPr>
            <w:r>
              <w:rPr>
                <w:kern w:val="2"/>
                <w:szCs w:val="22"/>
              </w:rPr>
              <w:t>or</w:t>
            </w:r>
          </w:p>
          <w:p w14:paraId="7CDF1897" w14:textId="77777777" w:rsidR="00A55155" w:rsidRDefault="00A55155" w:rsidP="002C738D">
            <w:pPr>
              <w:pStyle w:val="TAL"/>
              <w:rPr>
                <w:kern w:val="2"/>
                <w:szCs w:val="22"/>
              </w:rPr>
            </w:pPr>
            <w:r>
              <w:rPr>
                <w:kern w:val="2"/>
                <w:szCs w:val="22"/>
              </w:rPr>
              <w:t>&lt;Meaning of the error case with additional statement regarding error handling&gt;</w:t>
            </w:r>
          </w:p>
        </w:tc>
      </w:tr>
    </w:tbl>
    <w:p w14:paraId="65B7A993" w14:textId="77777777" w:rsidR="00A55155" w:rsidRDefault="00A55155" w:rsidP="00A55155"/>
    <w:p w14:paraId="51F1603E" w14:textId="77777777" w:rsidR="00A55155" w:rsidRDefault="00A55155" w:rsidP="00A55155">
      <w:pPr>
        <w:pStyle w:val="Heading3"/>
      </w:pPr>
      <w:bookmarkStart w:id="1073" w:name="_Toc83768398"/>
      <w:bookmarkStart w:id="1074" w:name="_Toc81332523"/>
      <w:bookmarkStart w:id="1075" w:name="_Toc89422657"/>
      <w:bookmarkStart w:id="1076" w:name="_Toc89425442"/>
      <w:r>
        <w:lastRenderedPageBreak/>
        <w:t>8.x.5</w:t>
      </w:r>
      <w:r>
        <w:tab/>
        <w:t>Data Model</w:t>
      </w:r>
      <w:bookmarkEnd w:id="1073"/>
      <w:bookmarkEnd w:id="1074"/>
      <w:bookmarkEnd w:id="1075"/>
      <w:bookmarkEnd w:id="1076"/>
    </w:p>
    <w:p w14:paraId="3405FD52" w14:textId="77777777" w:rsidR="00A55155" w:rsidRDefault="00A55155" w:rsidP="00A55155">
      <w:pPr>
        <w:pStyle w:val="Heading4"/>
        <w:rPr>
          <w:lang w:eastAsia="zh-CN"/>
        </w:rPr>
      </w:pPr>
      <w:bookmarkStart w:id="1077" w:name="_Toc21450955"/>
      <w:bookmarkStart w:id="1078" w:name="_Toc83768399"/>
      <w:bookmarkStart w:id="1079" w:name="_Toc81332524"/>
      <w:bookmarkStart w:id="1080" w:name="_Toc89422658"/>
      <w:bookmarkStart w:id="1081" w:name="_Toc89425443"/>
      <w:r>
        <w:rPr>
          <w:lang w:eastAsia="zh-CN"/>
        </w:rPr>
        <w:t>8.x.5.1</w:t>
      </w:r>
      <w:r>
        <w:rPr>
          <w:lang w:eastAsia="zh-CN"/>
        </w:rPr>
        <w:tab/>
        <w:t>General</w:t>
      </w:r>
      <w:bookmarkEnd w:id="1077"/>
      <w:bookmarkEnd w:id="1078"/>
      <w:bookmarkEnd w:id="1079"/>
      <w:bookmarkEnd w:id="1080"/>
      <w:bookmarkEnd w:id="1081"/>
    </w:p>
    <w:p w14:paraId="64D4019D" w14:textId="77777777" w:rsidR="00A55155" w:rsidRDefault="00A55155" w:rsidP="00A55155">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14:paraId="344EC12C" w14:textId="77777777" w:rsidR="00A55155" w:rsidRDefault="00A55155" w:rsidP="00A55155">
      <w:r>
        <w:t>Table 8.</w:t>
      </w:r>
      <w:r>
        <w:rPr>
          <w:highlight w:val="yellow"/>
        </w:rPr>
        <w:t>x</w:t>
      </w:r>
      <w:r>
        <w:t xml:space="preserve">.5.1-1 specifies the data types defined specifically for the </w:t>
      </w:r>
      <w:r>
        <w:rPr>
          <w:highlight w:val="yellow"/>
        </w:rPr>
        <w:t>&lt;API Name&gt;</w:t>
      </w:r>
      <w:r>
        <w:t xml:space="preserve"> API service.</w:t>
      </w:r>
    </w:p>
    <w:p w14:paraId="4C55865B" w14:textId="77777777" w:rsidR="00A55155" w:rsidRDefault="00A55155" w:rsidP="00A55155">
      <w:pPr>
        <w:pStyle w:val="TH"/>
      </w:pPr>
      <w:r>
        <w:t>Table 8.</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55155" w14:paraId="0EBD79CA" w14:textId="77777777" w:rsidTr="002C738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081034F1" w14:textId="77777777" w:rsidR="00A55155" w:rsidRDefault="00A55155" w:rsidP="002C738D">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70CBB9E5" w14:textId="77777777" w:rsidR="00A55155" w:rsidRDefault="00A55155" w:rsidP="002C738D">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52A776CF" w14:textId="77777777" w:rsidR="00A55155" w:rsidRDefault="00A55155" w:rsidP="002C738D">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D85BD56" w14:textId="77777777" w:rsidR="00A55155" w:rsidRDefault="00A55155" w:rsidP="002C738D">
            <w:pPr>
              <w:pStyle w:val="TAH"/>
              <w:rPr>
                <w:kern w:val="2"/>
                <w:szCs w:val="22"/>
              </w:rPr>
            </w:pPr>
            <w:r>
              <w:rPr>
                <w:kern w:val="2"/>
                <w:szCs w:val="22"/>
              </w:rPr>
              <w:t>Applicability</w:t>
            </w:r>
          </w:p>
        </w:tc>
      </w:tr>
      <w:tr w:rsidR="00A55155" w14:paraId="3F414D94" w14:textId="77777777" w:rsidTr="002C738D">
        <w:trPr>
          <w:jc w:val="center"/>
        </w:trPr>
        <w:tc>
          <w:tcPr>
            <w:tcW w:w="2868" w:type="dxa"/>
            <w:tcBorders>
              <w:top w:val="single" w:sz="4" w:space="0" w:color="auto"/>
              <w:left w:val="single" w:sz="4" w:space="0" w:color="auto"/>
              <w:bottom w:val="single" w:sz="4" w:space="0" w:color="auto"/>
              <w:right w:val="single" w:sz="4" w:space="0" w:color="auto"/>
            </w:tcBorders>
          </w:tcPr>
          <w:p w14:paraId="15F60371" w14:textId="77777777" w:rsidR="00A55155" w:rsidRDefault="00A55155" w:rsidP="002C738D">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14:paraId="19EEBD5A" w14:textId="77777777" w:rsidR="00A55155" w:rsidRDefault="00A55155" w:rsidP="002C738D">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14:paraId="76E2DB1E" w14:textId="77777777" w:rsidR="00A55155" w:rsidRDefault="00A55155" w:rsidP="002C738D">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14:paraId="77FCFB4A" w14:textId="77777777" w:rsidR="00A55155" w:rsidRDefault="00A55155" w:rsidP="002C738D">
            <w:pPr>
              <w:pStyle w:val="TAL"/>
              <w:rPr>
                <w:rFonts w:cs="Arial"/>
                <w:kern w:val="2"/>
                <w:szCs w:val="18"/>
              </w:rPr>
            </w:pPr>
          </w:p>
        </w:tc>
      </w:tr>
    </w:tbl>
    <w:p w14:paraId="4749FECE" w14:textId="77777777" w:rsidR="00A55155" w:rsidRDefault="00A55155" w:rsidP="00A55155"/>
    <w:p w14:paraId="7CC10F15" w14:textId="77777777" w:rsidR="00A55155" w:rsidRDefault="00A55155" w:rsidP="00A55155">
      <w:r>
        <w:t>Table 8.</w:t>
      </w:r>
      <w:r>
        <w:rPr>
          <w:highlight w:val="yellow"/>
        </w:rPr>
        <w:t>x</w:t>
      </w:r>
      <w:r>
        <w:t xml:space="preserve">.5.1-2 specifies data types re-used by the </w:t>
      </w:r>
      <w:r>
        <w:rPr>
          <w:highlight w:val="yellow"/>
        </w:rPr>
        <w:t>&lt;API Name&gt;</w:t>
      </w:r>
      <w:r>
        <w:t xml:space="preserve"> API service. </w:t>
      </w:r>
    </w:p>
    <w:p w14:paraId="156C8833" w14:textId="77777777" w:rsidR="00A55155" w:rsidRDefault="00A55155" w:rsidP="00A55155">
      <w:pPr>
        <w:pStyle w:val="TH"/>
      </w:pPr>
      <w:r>
        <w:t>Table 8.</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55155" w14:paraId="26DAB056" w14:textId="77777777" w:rsidTr="002C738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7FB1D1D5" w14:textId="77777777" w:rsidR="00A55155" w:rsidRDefault="00A55155" w:rsidP="002C738D">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3CBD941" w14:textId="77777777" w:rsidR="00A55155" w:rsidRDefault="00A55155" w:rsidP="002C738D">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1E5A7CA4" w14:textId="77777777" w:rsidR="00A55155" w:rsidRDefault="00A55155" w:rsidP="002C738D">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106C53E2" w14:textId="77777777" w:rsidR="00A55155" w:rsidRDefault="00A55155" w:rsidP="002C738D">
            <w:pPr>
              <w:pStyle w:val="TAH"/>
              <w:rPr>
                <w:kern w:val="2"/>
                <w:szCs w:val="22"/>
              </w:rPr>
            </w:pPr>
            <w:r>
              <w:rPr>
                <w:kern w:val="2"/>
                <w:szCs w:val="22"/>
              </w:rPr>
              <w:t>Applicability</w:t>
            </w:r>
          </w:p>
        </w:tc>
      </w:tr>
      <w:tr w:rsidR="00A55155" w14:paraId="620CC64F" w14:textId="77777777" w:rsidTr="002C738D">
        <w:trPr>
          <w:jc w:val="center"/>
        </w:trPr>
        <w:tc>
          <w:tcPr>
            <w:tcW w:w="1927" w:type="dxa"/>
            <w:tcBorders>
              <w:top w:val="single" w:sz="4" w:space="0" w:color="auto"/>
              <w:left w:val="single" w:sz="4" w:space="0" w:color="auto"/>
              <w:bottom w:val="single" w:sz="4" w:space="0" w:color="auto"/>
              <w:right w:val="single" w:sz="4" w:space="0" w:color="auto"/>
            </w:tcBorders>
          </w:tcPr>
          <w:p w14:paraId="2EABA5AA" w14:textId="77777777" w:rsidR="00A55155" w:rsidRDefault="00A55155" w:rsidP="002C738D">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14:paraId="09FF3D1C" w14:textId="77777777" w:rsidR="00A55155" w:rsidRDefault="00A55155" w:rsidP="002C738D">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14:paraId="1FD80030" w14:textId="77777777" w:rsidR="00A55155" w:rsidRDefault="00A55155" w:rsidP="002C738D">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14:paraId="3C8C00F0" w14:textId="77777777" w:rsidR="00A55155" w:rsidRDefault="00A55155" w:rsidP="002C738D">
            <w:pPr>
              <w:pStyle w:val="TAL"/>
              <w:rPr>
                <w:rFonts w:cs="Arial"/>
                <w:kern w:val="2"/>
                <w:szCs w:val="18"/>
              </w:rPr>
            </w:pPr>
          </w:p>
        </w:tc>
      </w:tr>
    </w:tbl>
    <w:p w14:paraId="1F20BDB6" w14:textId="77777777" w:rsidR="00A55155" w:rsidRDefault="00A55155" w:rsidP="00A55155">
      <w:pPr>
        <w:rPr>
          <w:lang w:eastAsia="zh-CN"/>
        </w:rPr>
      </w:pPr>
    </w:p>
    <w:p w14:paraId="461AB001" w14:textId="77777777" w:rsidR="00A55155" w:rsidRDefault="00A55155" w:rsidP="00A55155">
      <w:pPr>
        <w:pStyle w:val="Heading4"/>
        <w:rPr>
          <w:lang w:eastAsia="zh-CN"/>
        </w:rPr>
      </w:pPr>
      <w:bookmarkStart w:id="1082" w:name="_Toc83768400"/>
      <w:bookmarkStart w:id="1083" w:name="_Toc81332525"/>
      <w:bookmarkStart w:id="1084" w:name="_Toc21450956"/>
      <w:bookmarkStart w:id="1085" w:name="_Toc89422659"/>
      <w:bookmarkStart w:id="1086" w:name="_Toc89425444"/>
      <w:r>
        <w:rPr>
          <w:lang w:eastAsia="zh-CN"/>
        </w:rPr>
        <w:t>8.x.5.2</w:t>
      </w:r>
      <w:r>
        <w:rPr>
          <w:lang w:eastAsia="zh-CN"/>
        </w:rPr>
        <w:tab/>
        <w:t>Structured data types</w:t>
      </w:r>
      <w:bookmarkEnd w:id="1082"/>
      <w:bookmarkEnd w:id="1083"/>
      <w:bookmarkEnd w:id="1084"/>
      <w:bookmarkEnd w:id="1085"/>
      <w:bookmarkEnd w:id="1086"/>
    </w:p>
    <w:p w14:paraId="08DEFBBF" w14:textId="77777777" w:rsidR="00A55155" w:rsidRDefault="00A55155" w:rsidP="00A55155">
      <w:pPr>
        <w:pStyle w:val="Heading5"/>
        <w:rPr>
          <w:lang w:eastAsia="zh-CN"/>
        </w:rPr>
      </w:pPr>
      <w:bookmarkStart w:id="1087" w:name="_Toc83768401"/>
      <w:bookmarkStart w:id="1088" w:name="_Toc81332526"/>
      <w:bookmarkStart w:id="1089" w:name="_Toc21450957"/>
      <w:bookmarkStart w:id="1090" w:name="_Toc89422660"/>
      <w:bookmarkStart w:id="1091" w:name="_Toc89425445"/>
      <w:r>
        <w:rPr>
          <w:lang w:eastAsia="zh-CN"/>
        </w:rPr>
        <w:t>8.x.5.2.1</w:t>
      </w:r>
      <w:r>
        <w:rPr>
          <w:lang w:eastAsia="zh-CN"/>
        </w:rPr>
        <w:tab/>
        <w:t>Introduction</w:t>
      </w:r>
      <w:bookmarkEnd w:id="1087"/>
      <w:bookmarkEnd w:id="1088"/>
      <w:bookmarkEnd w:id="1089"/>
      <w:bookmarkEnd w:id="1090"/>
      <w:bookmarkEnd w:id="1091"/>
    </w:p>
    <w:p w14:paraId="6D6C78A5" w14:textId="77777777" w:rsidR="00A55155" w:rsidRDefault="00A55155" w:rsidP="00A55155">
      <w:pPr>
        <w:pStyle w:val="Heading5"/>
        <w:rPr>
          <w:lang w:eastAsia="zh-CN"/>
        </w:rPr>
      </w:pPr>
      <w:bookmarkStart w:id="1092" w:name="_Toc83768402"/>
      <w:bookmarkStart w:id="1093" w:name="_Toc81332527"/>
      <w:bookmarkStart w:id="1094" w:name="_Toc21450958"/>
      <w:bookmarkStart w:id="1095" w:name="_Toc89422661"/>
      <w:bookmarkStart w:id="1096" w:name="_Toc89425446"/>
      <w:r>
        <w:rPr>
          <w:lang w:eastAsia="zh-CN"/>
        </w:rPr>
        <w:t>8.x.5.2.2</w:t>
      </w:r>
      <w:r>
        <w:rPr>
          <w:lang w:eastAsia="zh-CN"/>
        </w:rPr>
        <w:tab/>
        <w:t>Type: &lt;Data type name&gt;</w:t>
      </w:r>
      <w:bookmarkEnd w:id="1092"/>
      <w:bookmarkEnd w:id="1093"/>
      <w:bookmarkEnd w:id="1094"/>
      <w:bookmarkEnd w:id="1095"/>
      <w:bookmarkEnd w:id="1096"/>
    </w:p>
    <w:p w14:paraId="755D3CDC" w14:textId="77777777" w:rsidR="00A55155" w:rsidRDefault="00A55155" w:rsidP="00A55155">
      <w:pPr>
        <w:pStyle w:val="TH"/>
      </w:pPr>
      <w:r>
        <w:t>Table 8.</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55155" w14:paraId="4488826A"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4F4CBEB" w14:textId="77777777" w:rsidR="00A55155" w:rsidRDefault="00A55155" w:rsidP="002C738D">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E3FC3ED" w14:textId="77777777" w:rsidR="00A55155" w:rsidRDefault="00A55155" w:rsidP="002C738D">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4C0E80" w14:textId="77777777" w:rsidR="00A55155" w:rsidRDefault="00A55155" w:rsidP="002C738D">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3D50F34" w14:textId="77777777" w:rsidR="00A55155" w:rsidRDefault="00A55155" w:rsidP="002C738D">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7FB51B66" w14:textId="77777777" w:rsidR="00A55155" w:rsidRDefault="00A55155" w:rsidP="002C738D">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E90C44" w14:textId="77777777" w:rsidR="00A55155" w:rsidRDefault="00A55155" w:rsidP="002C738D">
            <w:pPr>
              <w:pStyle w:val="TAH"/>
              <w:rPr>
                <w:rFonts w:cs="Arial"/>
                <w:kern w:val="2"/>
                <w:szCs w:val="18"/>
              </w:rPr>
            </w:pPr>
            <w:r>
              <w:rPr>
                <w:kern w:val="2"/>
                <w:szCs w:val="22"/>
              </w:rPr>
              <w:t>Applicability</w:t>
            </w:r>
          </w:p>
        </w:tc>
      </w:tr>
      <w:tr w:rsidR="00A55155" w14:paraId="2C0CC334"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4400040F" w14:textId="77777777" w:rsidR="00A55155" w:rsidRDefault="00A55155" w:rsidP="002C738D">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14:paraId="4FA88E56" w14:textId="77777777" w:rsidR="00A55155" w:rsidRDefault="00A55155" w:rsidP="002C738D">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14:paraId="10695FBF" w14:textId="77777777" w:rsidR="00A55155" w:rsidRDefault="00A55155" w:rsidP="002C738D">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14:paraId="358AE872" w14:textId="77777777" w:rsidR="00A55155" w:rsidRDefault="00A55155" w:rsidP="002C738D">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14:paraId="2D0430E3" w14:textId="77777777" w:rsidR="00A55155" w:rsidRDefault="00A55155" w:rsidP="002C738D">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14:paraId="14D43548" w14:textId="77777777" w:rsidR="00A55155" w:rsidRDefault="00A55155" w:rsidP="002C738D">
            <w:pPr>
              <w:pStyle w:val="TAL"/>
              <w:rPr>
                <w:rFonts w:cs="Arial"/>
                <w:kern w:val="2"/>
                <w:szCs w:val="18"/>
              </w:rPr>
            </w:pPr>
          </w:p>
        </w:tc>
      </w:tr>
      <w:tr w:rsidR="00A55155" w14:paraId="1CF40A90"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00A976A4" w14:textId="77777777" w:rsidR="00A55155" w:rsidRDefault="00A55155" w:rsidP="002C738D">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14:paraId="00390F67" w14:textId="77777777" w:rsidR="00A55155" w:rsidRDefault="00A55155" w:rsidP="002C738D">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14:paraId="2810A123" w14:textId="77777777" w:rsidR="00A55155" w:rsidRDefault="00A55155" w:rsidP="002C738D">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14:paraId="21027BF7" w14:textId="77777777" w:rsidR="00A55155" w:rsidRDefault="00A55155" w:rsidP="002C738D">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14:paraId="775A824D" w14:textId="77777777" w:rsidR="00A55155" w:rsidRDefault="00A55155" w:rsidP="002C738D">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14:paraId="6645C06D" w14:textId="77777777" w:rsidR="00A55155" w:rsidRDefault="00A55155" w:rsidP="002C738D">
            <w:pPr>
              <w:pStyle w:val="TAL"/>
              <w:rPr>
                <w:rFonts w:cs="Arial"/>
                <w:kern w:val="2"/>
                <w:szCs w:val="18"/>
              </w:rPr>
            </w:pPr>
          </w:p>
        </w:tc>
      </w:tr>
    </w:tbl>
    <w:p w14:paraId="5945FE8B" w14:textId="77777777" w:rsidR="00A55155" w:rsidRDefault="00A55155" w:rsidP="00A55155">
      <w:pPr>
        <w:rPr>
          <w:lang w:eastAsia="zh-CN"/>
        </w:rPr>
      </w:pPr>
    </w:p>
    <w:p w14:paraId="6D42F83B" w14:textId="77777777" w:rsidR="00A55155" w:rsidRDefault="00A55155" w:rsidP="00A55155">
      <w:pPr>
        <w:pStyle w:val="Heading4"/>
        <w:rPr>
          <w:lang w:eastAsia="zh-CN"/>
        </w:rPr>
      </w:pPr>
      <w:bookmarkStart w:id="1097" w:name="_Toc83768403"/>
      <w:bookmarkStart w:id="1098" w:name="_Toc81332528"/>
      <w:bookmarkStart w:id="1099" w:name="_Toc21450959"/>
      <w:bookmarkStart w:id="1100" w:name="_Toc89422662"/>
      <w:bookmarkStart w:id="1101" w:name="_Toc89425447"/>
      <w:r>
        <w:rPr>
          <w:lang w:eastAsia="zh-CN"/>
        </w:rPr>
        <w:t>8.x.5.3</w:t>
      </w:r>
      <w:r>
        <w:rPr>
          <w:lang w:eastAsia="zh-CN"/>
        </w:rPr>
        <w:tab/>
        <w:t>Simple data types and enumerations</w:t>
      </w:r>
      <w:bookmarkEnd w:id="1097"/>
      <w:bookmarkEnd w:id="1098"/>
      <w:bookmarkEnd w:id="1099"/>
      <w:bookmarkEnd w:id="1100"/>
      <w:bookmarkEnd w:id="1101"/>
    </w:p>
    <w:p w14:paraId="3D39D231" w14:textId="77777777" w:rsidR="00A55155" w:rsidRDefault="00A55155" w:rsidP="00A55155">
      <w:pPr>
        <w:pStyle w:val="Guidance"/>
      </w:pPr>
      <w:r>
        <w:t>This clause will define simple data types and enumerations that can be referenced from data structures defined in the previous clauses.</w:t>
      </w:r>
    </w:p>
    <w:p w14:paraId="6E4164DC" w14:textId="77777777" w:rsidR="00A55155" w:rsidRDefault="00A55155" w:rsidP="00A55155">
      <w:pPr>
        <w:pStyle w:val="Heading5"/>
      </w:pPr>
      <w:bookmarkStart w:id="1102" w:name="_Toc35971434"/>
      <w:bookmarkStart w:id="1103" w:name="_Toc83768404"/>
      <w:bookmarkStart w:id="1104" w:name="_Toc81332529"/>
      <w:bookmarkStart w:id="1105" w:name="_Toc36812165"/>
      <w:bookmarkStart w:id="1106" w:name="_Toc510696639"/>
      <w:bookmarkStart w:id="1107" w:name="_Toc89422663"/>
      <w:bookmarkStart w:id="1108" w:name="_Toc89425448"/>
      <w:r>
        <w:t>8.x.5.3.1</w:t>
      </w:r>
      <w:r>
        <w:tab/>
        <w:t>Introduction</w:t>
      </w:r>
      <w:bookmarkEnd w:id="1102"/>
      <w:bookmarkEnd w:id="1103"/>
      <w:bookmarkEnd w:id="1104"/>
      <w:bookmarkEnd w:id="1105"/>
      <w:bookmarkEnd w:id="1106"/>
      <w:bookmarkEnd w:id="1107"/>
      <w:bookmarkEnd w:id="1108"/>
    </w:p>
    <w:p w14:paraId="5DC73B90" w14:textId="77777777" w:rsidR="00A55155" w:rsidRDefault="00A55155" w:rsidP="00A55155">
      <w:r>
        <w:t>This clause defines simple data types and enumerations that can be referenced from data structures defined in the previous clauses.</w:t>
      </w:r>
    </w:p>
    <w:p w14:paraId="3F44F607" w14:textId="77777777" w:rsidR="00A55155" w:rsidRDefault="00A55155" w:rsidP="00A55155">
      <w:pPr>
        <w:pStyle w:val="Heading5"/>
      </w:pPr>
      <w:bookmarkStart w:id="1109" w:name="_Toc36812166"/>
      <w:bookmarkStart w:id="1110" w:name="_Toc35971435"/>
      <w:bookmarkStart w:id="1111" w:name="_Toc83768405"/>
      <w:bookmarkStart w:id="1112" w:name="_Toc81332530"/>
      <w:bookmarkStart w:id="1113" w:name="_Toc510696640"/>
      <w:bookmarkStart w:id="1114" w:name="_Toc89422664"/>
      <w:bookmarkStart w:id="1115" w:name="_Toc89425449"/>
      <w:r>
        <w:t>8.x.5.3.2</w:t>
      </w:r>
      <w:r>
        <w:tab/>
        <w:t>Simple data types</w:t>
      </w:r>
      <w:bookmarkEnd w:id="1109"/>
      <w:bookmarkEnd w:id="1110"/>
      <w:bookmarkEnd w:id="1111"/>
      <w:bookmarkEnd w:id="1112"/>
      <w:bookmarkEnd w:id="1113"/>
      <w:bookmarkEnd w:id="1114"/>
      <w:bookmarkEnd w:id="1115"/>
    </w:p>
    <w:p w14:paraId="539F47E7" w14:textId="77777777" w:rsidR="00A55155" w:rsidRDefault="00A55155" w:rsidP="00A55155">
      <w:r>
        <w:t>The simple data types defined in table 8.</w:t>
      </w:r>
      <w:r>
        <w:rPr>
          <w:highlight w:val="yellow"/>
        </w:rPr>
        <w:t>x.</w:t>
      </w:r>
      <w:r>
        <w:t>5.3.2-1 shall be supported.</w:t>
      </w:r>
    </w:p>
    <w:p w14:paraId="20964F33" w14:textId="77777777" w:rsidR="00A55155" w:rsidRDefault="00A55155" w:rsidP="00A55155">
      <w:pPr>
        <w:pStyle w:val="TH"/>
      </w:pPr>
      <w:r>
        <w:lastRenderedPageBreak/>
        <w:t>Table 8.</w:t>
      </w:r>
      <w:r>
        <w:rPr>
          <w:highlight w:val="yellow"/>
        </w:rPr>
        <w:t>x</w:t>
      </w:r>
      <w:r>
        <w:t>.5.3.2-1: Simple data types</w:t>
      </w:r>
    </w:p>
    <w:tbl>
      <w:tblPr>
        <w:tblW w:w="5000" w:type="pct"/>
        <w:jc w:val="center"/>
        <w:tblLayout w:type="fixed"/>
        <w:tblCellMar>
          <w:left w:w="28" w:type="dxa"/>
          <w:right w:w="0" w:type="dxa"/>
        </w:tblCellMar>
        <w:tblLook w:val="04A0" w:firstRow="1" w:lastRow="0" w:firstColumn="1" w:lastColumn="0" w:noHBand="0" w:noVBand="1"/>
      </w:tblPr>
      <w:tblGrid>
        <w:gridCol w:w="1631"/>
        <w:gridCol w:w="1612"/>
        <w:gridCol w:w="3951"/>
        <w:gridCol w:w="2437"/>
      </w:tblGrid>
      <w:tr w:rsidR="00A55155" w14:paraId="75AF5CD0" w14:textId="77777777" w:rsidTr="002C73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16908AE" w14:textId="77777777" w:rsidR="00A55155" w:rsidRDefault="00A55155" w:rsidP="002C738D">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7EDB0B" w14:textId="77777777" w:rsidR="00A55155" w:rsidRDefault="00A55155" w:rsidP="002C738D">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EA61B0D" w14:textId="77777777" w:rsidR="00A55155" w:rsidRDefault="00A55155" w:rsidP="002C738D">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568847B" w14:textId="77777777" w:rsidR="00A55155" w:rsidRDefault="00A55155" w:rsidP="002C738D">
            <w:pPr>
              <w:pStyle w:val="TAH"/>
              <w:rPr>
                <w:kern w:val="2"/>
                <w:szCs w:val="22"/>
              </w:rPr>
            </w:pPr>
            <w:r>
              <w:rPr>
                <w:kern w:val="2"/>
                <w:szCs w:val="22"/>
              </w:rPr>
              <w:t>Applicability</w:t>
            </w:r>
          </w:p>
        </w:tc>
      </w:tr>
      <w:tr w:rsidR="00A55155" w14:paraId="119459F1" w14:textId="77777777" w:rsidTr="002C73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889A9C" w14:textId="77777777" w:rsidR="00A55155" w:rsidRDefault="00A55155" w:rsidP="002C738D">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A0470A" w14:textId="77777777" w:rsidR="00A55155" w:rsidRDefault="00A55155" w:rsidP="002C738D">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41D2017B" w14:textId="77777777" w:rsidR="00A55155" w:rsidRDefault="00A55155" w:rsidP="002C738D">
            <w:pPr>
              <w:pStyle w:val="TAL"/>
              <w:rPr>
                <w:kern w:val="2"/>
                <w:szCs w:val="22"/>
              </w:rPr>
            </w:pPr>
          </w:p>
        </w:tc>
        <w:tc>
          <w:tcPr>
            <w:tcW w:w="1265" w:type="pct"/>
            <w:tcBorders>
              <w:top w:val="single" w:sz="4" w:space="0" w:color="auto"/>
              <w:left w:val="nil"/>
              <w:bottom w:val="single" w:sz="8" w:space="0" w:color="auto"/>
              <w:right w:val="single" w:sz="8" w:space="0" w:color="auto"/>
            </w:tcBorders>
          </w:tcPr>
          <w:p w14:paraId="308FA406" w14:textId="77777777" w:rsidR="00A55155" w:rsidRDefault="00A55155" w:rsidP="002C738D">
            <w:pPr>
              <w:pStyle w:val="TAL"/>
              <w:rPr>
                <w:kern w:val="2"/>
                <w:szCs w:val="22"/>
              </w:rPr>
            </w:pPr>
          </w:p>
        </w:tc>
      </w:tr>
    </w:tbl>
    <w:p w14:paraId="034B2B47" w14:textId="77777777" w:rsidR="00A55155" w:rsidRDefault="00A55155" w:rsidP="00A55155"/>
    <w:p w14:paraId="75C7E329" w14:textId="77777777" w:rsidR="00A55155" w:rsidRDefault="00A55155" w:rsidP="00A55155">
      <w:pPr>
        <w:pStyle w:val="Heading5"/>
      </w:pPr>
      <w:bookmarkStart w:id="1116" w:name="_Toc35971436"/>
      <w:bookmarkStart w:id="1117" w:name="_Toc83768406"/>
      <w:bookmarkStart w:id="1118" w:name="_Toc81332531"/>
      <w:bookmarkStart w:id="1119" w:name="_Toc510696641"/>
      <w:bookmarkStart w:id="1120" w:name="_Toc36812167"/>
      <w:bookmarkStart w:id="1121" w:name="_Toc89422665"/>
      <w:bookmarkStart w:id="1122" w:name="_Toc89425450"/>
      <w:r>
        <w:t>8.x.5.3.3</w:t>
      </w:r>
      <w:r>
        <w:tab/>
        <w:t>Enumeration: &lt;EnumType1&gt;</w:t>
      </w:r>
      <w:bookmarkEnd w:id="1116"/>
      <w:bookmarkEnd w:id="1117"/>
      <w:bookmarkEnd w:id="1118"/>
      <w:bookmarkEnd w:id="1119"/>
      <w:bookmarkEnd w:id="1120"/>
      <w:bookmarkEnd w:id="1121"/>
      <w:bookmarkEnd w:id="1122"/>
    </w:p>
    <w:p w14:paraId="106287B9" w14:textId="77777777" w:rsidR="00A55155" w:rsidRDefault="00A55155" w:rsidP="00A55155">
      <w:r>
        <w:t>The enumeration &lt;EnumType1&gt; represents &lt;something&gt;. It shall comply with the provisions defined in table 8.</w:t>
      </w:r>
      <w:r>
        <w:rPr>
          <w:highlight w:val="yellow"/>
        </w:rPr>
        <w:t>x</w:t>
      </w:r>
      <w:r>
        <w:t>.5.3.3-1.</w:t>
      </w:r>
    </w:p>
    <w:p w14:paraId="2EFD76EF" w14:textId="77777777" w:rsidR="00A55155" w:rsidRDefault="00A55155" w:rsidP="00A55155">
      <w:pPr>
        <w:pStyle w:val="TH"/>
      </w:pPr>
      <w:r>
        <w:t>Table 8.</w:t>
      </w:r>
      <w:r>
        <w:rPr>
          <w:highlight w:val="yellow"/>
        </w:rPr>
        <w:t>x</w:t>
      </w:r>
      <w:r>
        <w:t>.5.3.3-1: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A55155" w14:paraId="6B8203E0" w14:textId="77777777" w:rsidTr="002C738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CC8878A" w14:textId="77777777" w:rsidR="00A55155" w:rsidRDefault="00A55155" w:rsidP="002C738D">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404955F" w14:textId="77777777" w:rsidR="00A55155" w:rsidRDefault="00A55155" w:rsidP="002C738D">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7EE327FD" w14:textId="77777777" w:rsidR="00A55155" w:rsidRDefault="00A55155" w:rsidP="002C738D">
            <w:pPr>
              <w:pStyle w:val="TAH"/>
              <w:rPr>
                <w:kern w:val="2"/>
                <w:szCs w:val="22"/>
              </w:rPr>
            </w:pPr>
            <w:r>
              <w:rPr>
                <w:kern w:val="2"/>
                <w:szCs w:val="22"/>
              </w:rPr>
              <w:t>Applicability</w:t>
            </w:r>
          </w:p>
        </w:tc>
      </w:tr>
      <w:tr w:rsidR="00A55155" w14:paraId="233A5179" w14:textId="77777777" w:rsidTr="002C73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BA906" w14:textId="77777777" w:rsidR="00A55155" w:rsidRDefault="00A55155" w:rsidP="002C738D">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046BE" w14:textId="77777777" w:rsidR="00A55155" w:rsidRDefault="00A55155" w:rsidP="002C738D">
            <w:pPr>
              <w:pStyle w:val="TAL"/>
              <w:rPr>
                <w:kern w:val="2"/>
                <w:szCs w:val="22"/>
              </w:rPr>
            </w:pPr>
          </w:p>
        </w:tc>
        <w:tc>
          <w:tcPr>
            <w:tcW w:w="1278" w:type="pct"/>
            <w:tcBorders>
              <w:top w:val="single" w:sz="8" w:space="0" w:color="auto"/>
              <w:left w:val="nil"/>
              <w:bottom w:val="single" w:sz="8" w:space="0" w:color="auto"/>
              <w:right w:val="single" w:sz="8" w:space="0" w:color="auto"/>
            </w:tcBorders>
          </w:tcPr>
          <w:p w14:paraId="4AD6885E" w14:textId="77777777" w:rsidR="00A55155" w:rsidRDefault="00A55155" w:rsidP="002C738D">
            <w:pPr>
              <w:pStyle w:val="TAL"/>
              <w:rPr>
                <w:kern w:val="2"/>
                <w:szCs w:val="22"/>
              </w:rPr>
            </w:pPr>
          </w:p>
        </w:tc>
      </w:tr>
    </w:tbl>
    <w:p w14:paraId="0F5441D6" w14:textId="77777777" w:rsidR="00A55155" w:rsidRDefault="00A55155" w:rsidP="00A55155">
      <w:pPr>
        <w:rPr>
          <w:lang w:eastAsia="zh-CN"/>
        </w:rPr>
      </w:pPr>
    </w:p>
    <w:p w14:paraId="2E6E6F08" w14:textId="77777777" w:rsidR="00A55155" w:rsidRDefault="00A55155" w:rsidP="00A55155">
      <w:pPr>
        <w:pStyle w:val="Heading3"/>
      </w:pPr>
      <w:bookmarkStart w:id="1123" w:name="_Toc81332532"/>
      <w:bookmarkStart w:id="1124" w:name="_Toc83768407"/>
      <w:bookmarkStart w:id="1125" w:name="_Toc89422666"/>
      <w:bookmarkStart w:id="1126" w:name="_Toc89425451"/>
      <w:r>
        <w:t>8.x.6</w:t>
      </w:r>
      <w:r>
        <w:tab/>
        <w:t>Error Handling</w:t>
      </w:r>
      <w:bookmarkEnd w:id="1123"/>
      <w:bookmarkEnd w:id="1124"/>
      <w:bookmarkEnd w:id="1125"/>
      <w:bookmarkEnd w:id="1126"/>
    </w:p>
    <w:p w14:paraId="5DA659E6" w14:textId="77777777" w:rsidR="00A55155" w:rsidRDefault="00A55155" w:rsidP="00A55155">
      <w:pPr>
        <w:pStyle w:val="Heading3"/>
      </w:pPr>
      <w:bookmarkStart w:id="1127" w:name="_Toc83768408"/>
      <w:bookmarkStart w:id="1128" w:name="_Toc81332533"/>
      <w:bookmarkStart w:id="1129" w:name="_Toc89422667"/>
      <w:bookmarkStart w:id="1130" w:name="_Toc89425452"/>
      <w:r>
        <w:t>8.x.7</w:t>
      </w:r>
      <w:r>
        <w:tab/>
        <w:t>Feature negotiation</w:t>
      </w:r>
      <w:bookmarkEnd w:id="1127"/>
      <w:bookmarkEnd w:id="1128"/>
      <w:bookmarkEnd w:id="1129"/>
      <w:bookmarkEnd w:id="1130"/>
    </w:p>
    <w:p w14:paraId="51D3BE25" w14:textId="77777777" w:rsidR="00A55155" w:rsidRDefault="00A55155" w:rsidP="00A55155">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8.x.7-1 lists the supported features for </w:t>
      </w:r>
      <w:r>
        <w:rPr>
          <w:highlight w:val="yellow"/>
          <w:lang w:eastAsia="zh-CN"/>
        </w:rPr>
        <w:t>&lt;API name&gt;</w:t>
      </w:r>
      <w:r>
        <w:rPr>
          <w:lang w:eastAsia="zh-CN"/>
        </w:rPr>
        <w:t xml:space="preserve"> API.</w:t>
      </w:r>
    </w:p>
    <w:p w14:paraId="4332795E" w14:textId="77777777" w:rsidR="00A55155" w:rsidRDefault="00A55155" w:rsidP="00A55155">
      <w:pPr>
        <w:pStyle w:val="TH"/>
      </w:pPr>
      <w:r>
        <w:t>Table 8.</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55155" w14:paraId="70C61CDA" w14:textId="77777777" w:rsidTr="002C738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0266E285" w14:textId="77777777" w:rsidR="00A55155" w:rsidRDefault="00A55155" w:rsidP="002C738D">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400CB3DA" w14:textId="77777777" w:rsidR="00A55155" w:rsidRDefault="00A55155" w:rsidP="002C738D">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425C7A21" w14:textId="77777777" w:rsidR="00A55155" w:rsidRDefault="00A55155" w:rsidP="002C738D">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A55155" w14:paraId="04B14ED2" w14:textId="77777777" w:rsidTr="002C738D">
        <w:trPr>
          <w:jc w:val="center"/>
        </w:trPr>
        <w:tc>
          <w:tcPr>
            <w:tcW w:w="1529" w:type="dxa"/>
            <w:tcBorders>
              <w:top w:val="single" w:sz="4" w:space="0" w:color="auto"/>
              <w:left w:val="single" w:sz="4" w:space="0" w:color="auto"/>
              <w:bottom w:val="single" w:sz="4" w:space="0" w:color="auto"/>
              <w:right w:val="single" w:sz="4" w:space="0" w:color="auto"/>
            </w:tcBorders>
          </w:tcPr>
          <w:p w14:paraId="7B4DC15E" w14:textId="77777777" w:rsidR="00A55155" w:rsidRDefault="00A55155" w:rsidP="002C738D">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14:paraId="71001BD2" w14:textId="77777777" w:rsidR="00A55155" w:rsidRDefault="00A55155" w:rsidP="002C738D">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14:paraId="2C383E0D" w14:textId="77777777" w:rsidR="00A55155" w:rsidRDefault="00A55155" w:rsidP="002C738D">
            <w:pPr>
              <w:keepNext/>
              <w:keepLines/>
              <w:spacing w:after="0"/>
              <w:rPr>
                <w:rFonts w:ascii="Arial" w:eastAsia="Batang" w:hAnsi="Arial" w:cs="Arial"/>
                <w:kern w:val="2"/>
                <w:sz w:val="18"/>
                <w:szCs w:val="18"/>
              </w:rPr>
            </w:pPr>
          </w:p>
        </w:tc>
      </w:tr>
    </w:tbl>
    <w:p w14:paraId="21297674" w14:textId="77777777" w:rsidR="00A55155" w:rsidRDefault="00A55155" w:rsidP="00A55155"/>
    <w:p w14:paraId="4EB20167" w14:textId="77777777" w:rsidR="00A55155" w:rsidRDefault="00A55155" w:rsidP="00A55155">
      <w:pPr>
        <w:rPr>
          <w:lang w:eastAsia="zh-CN"/>
        </w:rPr>
      </w:pPr>
    </w:p>
    <w:p w14:paraId="1DECAE47" w14:textId="77777777" w:rsidR="00A55155" w:rsidRDefault="00A55155" w:rsidP="00A55155">
      <w:pPr>
        <w:rPr>
          <w:lang w:eastAsia="zh-CN"/>
        </w:rPr>
      </w:pPr>
    </w:p>
    <w:p w14:paraId="1BE695D0" w14:textId="77777777" w:rsidR="00A55155" w:rsidRDefault="00A55155" w:rsidP="00A55155">
      <w:pPr>
        <w:pStyle w:val="Heading1"/>
      </w:pPr>
      <w:bookmarkStart w:id="1131" w:name="_Toc83768409"/>
      <w:bookmarkStart w:id="1132" w:name="_Toc89422668"/>
      <w:bookmarkStart w:id="1133" w:name="_Toc89425453"/>
      <w:r>
        <w:rPr>
          <w:rFonts w:hint="eastAsia"/>
          <w:lang w:eastAsia="zh-CN"/>
        </w:rPr>
        <w:t>9</w:t>
      </w:r>
      <w:r>
        <w:tab/>
      </w:r>
      <w:r>
        <w:rPr>
          <w:lang w:eastAsia="zh-CN"/>
        </w:rPr>
        <w:t>Message Gateway API definition</w:t>
      </w:r>
      <w:bookmarkEnd w:id="1131"/>
      <w:bookmarkEnd w:id="1132"/>
      <w:bookmarkEnd w:id="1133"/>
    </w:p>
    <w:p w14:paraId="780E12FE" w14:textId="77777777" w:rsidR="00A55155" w:rsidRDefault="00A55155" w:rsidP="00A55155">
      <w:pPr>
        <w:pStyle w:val="Heading2"/>
        <w:rPr>
          <w:lang w:eastAsia="zh-CN"/>
        </w:rPr>
      </w:pPr>
      <w:bookmarkStart w:id="1134" w:name="_Toc83768410"/>
      <w:bookmarkStart w:id="1135" w:name="_Toc89422669"/>
      <w:bookmarkStart w:id="1136" w:name="_Toc89425454"/>
      <w:r>
        <w:rPr>
          <w:rFonts w:hint="eastAsia"/>
          <w:lang w:eastAsia="zh-CN"/>
        </w:rPr>
        <w:t>9.1</w:t>
      </w:r>
      <w:r>
        <w:rPr>
          <w:rFonts w:hint="eastAsia"/>
          <w:lang w:eastAsia="zh-CN"/>
        </w:rPr>
        <w:tab/>
        <w:t>MSGG_L3GDelivery API</w:t>
      </w:r>
      <w:bookmarkEnd w:id="1134"/>
      <w:bookmarkEnd w:id="1135"/>
      <w:bookmarkEnd w:id="1136"/>
    </w:p>
    <w:p w14:paraId="4EFB9096" w14:textId="77777777" w:rsidR="00A55155" w:rsidRDefault="00A55155" w:rsidP="00A55155">
      <w:pPr>
        <w:pStyle w:val="Heading3"/>
      </w:pPr>
      <w:bookmarkStart w:id="1137" w:name="_Toc83768411"/>
      <w:bookmarkStart w:id="1138" w:name="_Toc81332251"/>
      <w:bookmarkStart w:id="1139" w:name="_Toc89422670"/>
      <w:bookmarkStart w:id="1140" w:name="_Toc89425455"/>
      <w:r>
        <w:rPr>
          <w:rFonts w:hint="eastAsia"/>
          <w:lang w:eastAsia="zh-CN"/>
        </w:rPr>
        <w:t>9</w:t>
      </w:r>
      <w:r>
        <w:t>.1.1</w:t>
      </w:r>
      <w:r>
        <w:tab/>
        <w:t>API URI</w:t>
      </w:r>
      <w:bookmarkEnd w:id="1137"/>
      <w:bookmarkEnd w:id="1138"/>
      <w:bookmarkEnd w:id="1139"/>
      <w:bookmarkEnd w:id="1140"/>
    </w:p>
    <w:p w14:paraId="23E69D24" w14:textId="77777777" w:rsidR="00A55155" w:rsidRDefault="00A55155" w:rsidP="00A55155">
      <w:pPr>
        <w:rPr>
          <w:lang w:eastAsia="zh-CN"/>
        </w:rPr>
      </w:pPr>
    </w:p>
    <w:p w14:paraId="61272EF7" w14:textId="77777777" w:rsidR="00A55155" w:rsidRDefault="00A55155" w:rsidP="00A55155">
      <w:pPr>
        <w:pStyle w:val="Heading3"/>
      </w:pPr>
      <w:bookmarkStart w:id="1141" w:name="_Toc81332252"/>
      <w:bookmarkStart w:id="1142" w:name="_Toc83768412"/>
      <w:bookmarkStart w:id="1143" w:name="_Toc89422671"/>
      <w:bookmarkStart w:id="1144" w:name="_Toc89425456"/>
      <w:r>
        <w:rPr>
          <w:rFonts w:hint="eastAsia"/>
          <w:lang w:eastAsia="zh-CN"/>
        </w:rPr>
        <w:t>9</w:t>
      </w:r>
      <w:r>
        <w:t>.1.2</w:t>
      </w:r>
      <w:r>
        <w:tab/>
        <w:t>Resources</w:t>
      </w:r>
      <w:bookmarkEnd w:id="1141"/>
      <w:bookmarkEnd w:id="1142"/>
      <w:bookmarkEnd w:id="1143"/>
      <w:bookmarkEnd w:id="1144"/>
    </w:p>
    <w:p w14:paraId="37419F1C" w14:textId="77777777" w:rsidR="00A55155" w:rsidRDefault="00A55155" w:rsidP="00A55155">
      <w:pPr>
        <w:rPr>
          <w:lang w:eastAsia="zh-CN"/>
        </w:rPr>
      </w:pPr>
    </w:p>
    <w:p w14:paraId="6B81C5CB" w14:textId="77777777" w:rsidR="00A55155" w:rsidRDefault="00A55155" w:rsidP="00A55155">
      <w:pPr>
        <w:pStyle w:val="Heading3"/>
      </w:pPr>
      <w:bookmarkStart w:id="1145" w:name="_Toc81332269"/>
      <w:bookmarkStart w:id="1146" w:name="_Toc83768413"/>
      <w:bookmarkStart w:id="1147" w:name="_Toc89422672"/>
      <w:bookmarkStart w:id="1148" w:name="_Toc89425457"/>
      <w:r>
        <w:rPr>
          <w:rFonts w:hint="eastAsia"/>
          <w:lang w:eastAsia="zh-CN"/>
        </w:rPr>
        <w:t>9</w:t>
      </w:r>
      <w:r>
        <w:t>.1.3</w:t>
      </w:r>
      <w:r>
        <w:tab/>
        <w:t>Custom Operations without associated resources</w:t>
      </w:r>
      <w:bookmarkEnd w:id="1145"/>
      <w:bookmarkEnd w:id="1146"/>
      <w:bookmarkEnd w:id="1147"/>
      <w:bookmarkEnd w:id="1148"/>
    </w:p>
    <w:p w14:paraId="6C8DE7AB" w14:textId="77777777" w:rsidR="00A55155" w:rsidRDefault="00A55155" w:rsidP="00A55155">
      <w:r>
        <w:t>.</w:t>
      </w:r>
    </w:p>
    <w:p w14:paraId="1AFD6CC1" w14:textId="77777777" w:rsidR="00A55155" w:rsidRDefault="00A55155" w:rsidP="00A55155">
      <w:pPr>
        <w:pStyle w:val="Heading3"/>
      </w:pPr>
      <w:bookmarkStart w:id="1149" w:name="_Toc81332270"/>
      <w:bookmarkStart w:id="1150" w:name="_Toc83768414"/>
      <w:bookmarkStart w:id="1151" w:name="_Toc89422673"/>
      <w:bookmarkStart w:id="1152" w:name="_Toc89425458"/>
      <w:r>
        <w:rPr>
          <w:rFonts w:hint="eastAsia"/>
          <w:lang w:eastAsia="zh-CN"/>
        </w:rPr>
        <w:t>9</w:t>
      </w:r>
      <w:r>
        <w:t>.1.4</w:t>
      </w:r>
      <w:r>
        <w:tab/>
        <w:t>Notifications</w:t>
      </w:r>
      <w:bookmarkEnd w:id="1149"/>
      <w:bookmarkEnd w:id="1150"/>
      <w:bookmarkEnd w:id="1151"/>
      <w:bookmarkEnd w:id="1152"/>
    </w:p>
    <w:p w14:paraId="0741F5AB" w14:textId="77777777" w:rsidR="00A55155" w:rsidRDefault="00A55155" w:rsidP="00A55155">
      <w:r>
        <w:t>.</w:t>
      </w:r>
    </w:p>
    <w:p w14:paraId="087A5487" w14:textId="77777777" w:rsidR="00A55155" w:rsidRDefault="00A55155" w:rsidP="00A55155">
      <w:pPr>
        <w:pStyle w:val="Heading3"/>
      </w:pPr>
      <w:bookmarkStart w:id="1153" w:name="_Toc81332271"/>
      <w:bookmarkStart w:id="1154" w:name="_Toc83768415"/>
      <w:bookmarkStart w:id="1155" w:name="_Toc89422674"/>
      <w:bookmarkStart w:id="1156" w:name="_Toc89425459"/>
      <w:r>
        <w:rPr>
          <w:rFonts w:hint="eastAsia"/>
          <w:lang w:eastAsia="zh-CN"/>
        </w:rPr>
        <w:lastRenderedPageBreak/>
        <w:t>9</w:t>
      </w:r>
      <w:r>
        <w:t>.1.5</w:t>
      </w:r>
      <w:r>
        <w:tab/>
        <w:t>Data Model</w:t>
      </w:r>
      <w:bookmarkEnd w:id="1153"/>
      <w:bookmarkEnd w:id="1154"/>
      <w:bookmarkEnd w:id="1155"/>
      <w:bookmarkEnd w:id="1156"/>
    </w:p>
    <w:p w14:paraId="58096362" w14:textId="77777777" w:rsidR="00A55155" w:rsidRDefault="00A55155" w:rsidP="00A55155">
      <w:pPr>
        <w:rPr>
          <w:lang w:eastAsia="zh-CN"/>
        </w:rPr>
      </w:pPr>
    </w:p>
    <w:p w14:paraId="7B36841C" w14:textId="77777777" w:rsidR="00A55155" w:rsidRDefault="00A55155" w:rsidP="00A55155">
      <w:pPr>
        <w:pStyle w:val="Heading3"/>
      </w:pPr>
      <w:bookmarkStart w:id="1157" w:name="_Toc81332281"/>
      <w:bookmarkStart w:id="1158" w:name="_Toc83768416"/>
      <w:bookmarkStart w:id="1159" w:name="_Toc89422675"/>
      <w:bookmarkStart w:id="1160" w:name="_Toc89425460"/>
      <w:r>
        <w:rPr>
          <w:rFonts w:hint="eastAsia"/>
          <w:lang w:eastAsia="zh-CN"/>
        </w:rPr>
        <w:t>9</w:t>
      </w:r>
      <w:r>
        <w:t>.1.6</w:t>
      </w:r>
      <w:r>
        <w:tab/>
        <w:t>Error Handling</w:t>
      </w:r>
      <w:bookmarkEnd w:id="1157"/>
      <w:bookmarkEnd w:id="1158"/>
      <w:bookmarkEnd w:id="1159"/>
      <w:bookmarkEnd w:id="1160"/>
    </w:p>
    <w:p w14:paraId="75771A62" w14:textId="77777777" w:rsidR="00A55155" w:rsidRDefault="00A55155" w:rsidP="00A55155"/>
    <w:p w14:paraId="753C1750" w14:textId="77777777" w:rsidR="00A55155" w:rsidRDefault="00A55155" w:rsidP="00A55155">
      <w:pPr>
        <w:pStyle w:val="Heading3"/>
      </w:pPr>
      <w:bookmarkStart w:id="1161" w:name="_Toc81332282"/>
      <w:bookmarkStart w:id="1162" w:name="_Toc83768417"/>
      <w:bookmarkStart w:id="1163" w:name="_Toc89422676"/>
      <w:bookmarkStart w:id="1164" w:name="_Toc89425461"/>
      <w:r>
        <w:rPr>
          <w:rFonts w:hint="eastAsia"/>
          <w:lang w:eastAsia="zh-CN"/>
        </w:rPr>
        <w:t>9</w:t>
      </w:r>
      <w:r>
        <w:t>.1.7</w:t>
      </w:r>
      <w:r>
        <w:tab/>
        <w:t>Feature negotiation</w:t>
      </w:r>
      <w:bookmarkEnd w:id="1161"/>
      <w:bookmarkEnd w:id="1162"/>
      <w:bookmarkEnd w:id="1163"/>
      <w:bookmarkEnd w:id="1164"/>
    </w:p>
    <w:p w14:paraId="1D573FB1" w14:textId="77777777" w:rsidR="00A55155" w:rsidRDefault="00A55155" w:rsidP="00A55155">
      <w:pPr>
        <w:rPr>
          <w:lang w:eastAsia="zh-CN"/>
        </w:rPr>
      </w:pPr>
    </w:p>
    <w:p w14:paraId="373324DF" w14:textId="77777777" w:rsidR="00A55155" w:rsidRDefault="00A55155" w:rsidP="00A55155">
      <w:pPr>
        <w:pStyle w:val="Heading2"/>
        <w:rPr>
          <w:lang w:eastAsia="zh-CN"/>
        </w:rPr>
      </w:pPr>
      <w:bookmarkStart w:id="1165" w:name="_Toc83768418"/>
      <w:bookmarkStart w:id="1166" w:name="_Toc89422677"/>
      <w:bookmarkStart w:id="1167" w:name="_Toc89425462"/>
      <w:r>
        <w:rPr>
          <w:rFonts w:hint="eastAsia"/>
          <w:lang w:eastAsia="zh-CN"/>
        </w:rPr>
        <w:t>9.2</w:t>
      </w:r>
      <w:r>
        <w:rPr>
          <w:rFonts w:hint="eastAsia"/>
          <w:lang w:eastAsia="zh-CN"/>
        </w:rPr>
        <w:tab/>
        <w:t>MSGG_N3GDelivery API</w:t>
      </w:r>
      <w:bookmarkEnd w:id="1165"/>
      <w:bookmarkEnd w:id="1166"/>
      <w:bookmarkEnd w:id="1167"/>
    </w:p>
    <w:p w14:paraId="401A41FF" w14:textId="77777777" w:rsidR="00A55155" w:rsidRDefault="00A55155" w:rsidP="00A55155">
      <w:pPr>
        <w:pStyle w:val="Heading3"/>
      </w:pPr>
      <w:bookmarkStart w:id="1168" w:name="_Toc83768419"/>
      <w:bookmarkStart w:id="1169" w:name="_Toc89422678"/>
      <w:bookmarkStart w:id="1170" w:name="_Toc89425463"/>
      <w:r>
        <w:rPr>
          <w:rFonts w:hint="eastAsia"/>
          <w:lang w:eastAsia="zh-CN"/>
        </w:rPr>
        <w:t>9</w:t>
      </w:r>
      <w:r>
        <w:t>.</w:t>
      </w:r>
      <w:r>
        <w:rPr>
          <w:rFonts w:hint="eastAsia"/>
          <w:lang w:eastAsia="zh-CN"/>
        </w:rPr>
        <w:t>2</w:t>
      </w:r>
      <w:r>
        <w:t>.1</w:t>
      </w:r>
      <w:r>
        <w:tab/>
        <w:t>API URI</w:t>
      </w:r>
      <w:bookmarkEnd w:id="1168"/>
      <w:bookmarkEnd w:id="1169"/>
      <w:bookmarkEnd w:id="1170"/>
    </w:p>
    <w:p w14:paraId="4A62BC50" w14:textId="77777777" w:rsidR="00A55155" w:rsidRDefault="00A55155" w:rsidP="00A55155">
      <w:pPr>
        <w:rPr>
          <w:lang w:eastAsia="zh-CN"/>
        </w:rPr>
      </w:pPr>
    </w:p>
    <w:p w14:paraId="48DF1963" w14:textId="77777777" w:rsidR="00A55155" w:rsidRDefault="00A55155" w:rsidP="00A55155">
      <w:pPr>
        <w:pStyle w:val="Heading3"/>
      </w:pPr>
      <w:bookmarkStart w:id="1171" w:name="_Toc83768420"/>
      <w:bookmarkStart w:id="1172" w:name="_Toc89422679"/>
      <w:bookmarkStart w:id="1173" w:name="_Toc89425464"/>
      <w:r>
        <w:rPr>
          <w:rFonts w:hint="eastAsia"/>
          <w:lang w:eastAsia="zh-CN"/>
        </w:rPr>
        <w:t>9</w:t>
      </w:r>
      <w:r>
        <w:t>.</w:t>
      </w:r>
      <w:r>
        <w:rPr>
          <w:rFonts w:hint="eastAsia"/>
          <w:lang w:eastAsia="zh-CN"/>
        </w:rPr>
        <w:t>2</w:t>
      </w:r>
      <w:r>
        <w:t>.2</w:t>
      </w:r>
      <w:r>
        <w:tab/>
        <w:t>Resources</w:t>
      </w:r>
      <w:bookmarkEnd w:id="1171"/>
      <w:bookmarkEnd w:id="1172"/>
      <w:bookmarkEnd w:id="1173"/>
    </w:p>
    <w:p w14:paraId="31DDBA04" w14:textId="77777777" w:rsidR="00A55155" w:rsidRDefault="00A55155" w:rsidP="00A55155">
      <w:pPr>
        <w:rPr>
          <w:lang w:eastAsia="zh-CN"/>
        </w:rPr>
      </w:pPr>
    </w:p>
    <w:p w14:paraId="2235F722" w14:textId="77777777" w:rsidR="00A55155" w:rsidRDefault="00A55155" w:rsidP="00A55155">
      <w:pPr>
        <w:pStyle w:val="Heading3"/>
      </w:pPr>
      <w:bookmarkStart w:id="1174" w:name="_Toc83768421"/>
      <w:bookmarkStart w:id="1175" w:name="_Toc89422680"/>
      <w:bookmarkStart w:id="1176" w:name="_Toc89425465"/>
      <w:r>
        <w:rPr>
          <w:rFonts w:hint="eastAsia"/>
          <w:lang w:eastAsia="zh-CN"/>
        </w:rPr>
        <w:t>9</w:t>
      </w:r>
      <w:r>
        <w:t>.</w:t>
      </w:r>
      <w:r>
        <w:rPr>
          <w:rFonts w:hint="eastAsia"/>
          <w:lang w:eastAsia="zh-CN"/>
        </w:rPr>
        <w:t>2</w:t>
      </w:r>
      <w:r>
        <w:t>.3</w:t>
      </w:r>
      <w:r>
        <w:tab/>
        <w:t>Custom Operations without associated resources</w:t>
      </w:r>
      <w:bookmarkEnd w:id="1174"/>
      <w:bookmarkEnd w:id="1175"/>
      <w:bookmarkEnd w:id="1176"/>
    </w:p>
    <w:p w14:paraId="0B56985D" w14:textId="77777777" w:rsidR="00A55155" w:rsidRDefault="00A55155" w:rsidP="00A55155">
      <w:r>
        <w:t>.</w:t>
      </w:r>
    </w:p>
    <w:p w14:paraId="141FE66E" w14:textId="77777777" w:rsidR="00A55155" w:rsidRDefault="00A55155" w:rsidP="00A55155">
      <w:pPr>
        <w:pStyle w:val="Heading3"/>
      </w:pPr>
      <w:bookmarkStart w:id="1177" w:name="_Toc83768422"/>
      <w:bookmarkStart w:id="1178" w:name="_Toc89422681"/>
      <w:bookmarkStart w:id="1179" w:name="_Toc89425466"/>
      <w:r>
        <w:rPr>
          <w:rFonts w:hint="eastAsia"/>
          <w:lang w:eastAsia="zh-CN"/>
        </w:rPr>
        <w:t>9</w:t>
      </w:r>
      <w:r>
        <w:t>.</w:t>
      </w:r>
      <w:r>
        <w:rPr>
          <w:rFonts w:hint="eastAsia"/>
          <w:lang w:eastAsia="zh-CN"/>
        </w:rPr>
        <w:t>2</w:t>
      </w:r>
      <w:r>
        <w:t>.4</w:t>
      </w:r>
      <w:r>
        <w:tab/>
        <w:t>Notifications</w:t>
      </w:r>
      <w:bookmarkEnd w:id="1177"/>
      <w:bookmarkEnd w:id="1178"/>
      <w:bookmarkEnd w:id="1179"/>
    </w:p>
    <w:p w14:paraId="26D7B7BE" w14:textId="77777777" w:rsidR="00A55155" w:rsidRDefault="00A55155" w:rsidP="00A55155">
      <w:r>
        <w:t>.</w:t>
      </w:r>
    </w:p>
    <w:p w14:paraId="3CB0CD30" w14:textId="77777777" w:rsidR="00A55155" w:rsidRDefault="00A55155" w:rsidP="00A55155">
      <w:pPr>
        <w:pStyle w:val="Heading3"/>
      </w:pPr>
      <w:bookmarkStart w:id="1180" w:name="_Toc83768423"/>
      <w:bookmarkStart w:id="1181" w:name="_Toc89422682"/>
      <w:bookmarkStart w:id="1182" w:name="_Toc89425467"/>
      <w:r>
        <w:rPr>
          <w:rFonts w:hint="eastAsia"/>
          <w:lang w:eastAsia="zh-CN"/>
        </w:rPr>
        <w:t>9</w:t>
      </w:r>
      <w:r>
        <w:t>.</w:t>
      </w:r>
      <w:r>
        <w:rPr>
          <w:rFonts w:hint="eastAsia"/>
          <w:lang w:eastAsia="zh-CN"/>
        </w:rPr>
        <w:t>2</w:t>
      </w:r>
      <w:r>
        <w:t>.5</w:t>
      </w:r>
      <w:r>
        <w:tab/>
        <w:t>Data Model</w:t>
      </w:r>
      <w:bookmarkEnd w:id="1180"/>
      <w:bookmarkEnd w:id="1181"/>
      <w:bookmarkEnd w:id="1182"/>
    </w:p>
    <w:p w14:paraId="65BC8A1E" w14:textId="77777777" w:rsidR="00A55155" w:rsidRDefault="00A55155" w:rsidP="00A55155">
      <w:pPr>
        <w:rPr>
          <w:lang w:eastAsia="zh-CN"/>
        </w:rPr>
      </w:pPr>
    </w:p>
    <w:p w14:paraId="0D0B9F61" w14:textId="77777777" w:rsidR="00A55155" w:rsidRDefault="00A55155" w:rsidP="00A55155">
      <w:pPr>
        <w:pStyle w:val="Heading3"/>
      </w:pPr>
      <w:bookmarkStart w:id="1183" w:name="_Toc83768424"/>
      <w:bookmarkStart w:id="1184" w:name="_Toc89422683"/>
      <w:bookmarkStart w:id="1185" w:name="_Toc89425468"/>
      <w:r>
        <w:rPr>
          <w:rFonts w:hint="eastAsia"/>
          <w:lang w:eastAsia="zh-CN"/>
        </w:rPr>
        <w:t>9</w:t>
      </w:r>
      <w:r>
        <w:t>.</w:t>
      </w:r>
      <w:r>
        <w:rPr>
          <w:rFonts w:hint="eastAsia"/>
          <w:lang w:eastAsia="zh-CN"/>
        </w:rPr>
        <w:t>2</w:t>
      </w:r>
      <w:r>
        <w:t>.6</w:t>
      </w:r>
      <w:r>
        <w:tab/>
        <w:t>Error Handling</w:t>
      </w:r>
      <w:bookmarkEnd w:id="1183"/>
      <w:bookmarkEnd w:id="1184"/>
      <w:bookmarkEnd w:id="1185"/>
    </w:p>
    <w:p w14:paraId="11EE1718" w14:textId="77777777" w:rsidR="00A55155" w:rsidRDefault="00A55155" w:rsidP="00A55155"/>
    <w:p w14:paraId="75F8B8CD" w14:textId="77777777" w:rsidR="00A55155" w:rsidRDefault="00A55155" w:rsidP="00A55155">
      <w:pPr>
        <w:pStyle w:val="Heading3"/>
      </w:pPr>
      <w:bookmarkStart w:id="1186" w:name="_Toc83768425"/>
      <w:bookmarkStart w:id="1187" w:name="_Toc89422684"/>
      <w:bookmarkStart w:id="1188" w:name="_Toc89425469"/>
      <w:r>
        <w:rPr>
          <w:rFonts w:hint="eastAsia"/>
          <w:lang w:eastAsia="zh-CN"/>
        </w:rPr>
        <w:t>9</w:t>
      </w:r>
      <w:r>
        <w:t>.</w:t>
      </w:r>
      <w:r>
        <w:rPr>
          <w:rFonts w:hint="eastAsia"/>
          <w:lang w:eastAsia="zh-CN"/>
        </w:rPr>
        <w:t>2</w:t>
      </w:r>
      <w:r>
        <w:t>.7</w:t>
      </w:r>
      <w:r>
        <w:tab/>
        <w:t>Feature negotiation</w:t>
      </w:r>
      <w:bookmarkEnd w:id="1186"/>
      <w:bookmarkEnd w:id="1187"/>
      <w:bookmarkEnd w:id="1188"/>
    </w:p>
    <w:p w14:paraId="61D67C71" w14:textId="77777777" w:rsidR="00A55155" w:rsidRDefault="00A55155" w:rsidP="00A55155">
      <w:pPr>
        <w:rPr>
          <w:lang w:eastAsia="zh-CN"/>
        </w:rPr>
      </w:pPr>
    </w:p>
    <w:p w14:paraId="7C70F182" w14:textId="77777777" w:rsidR="00A55155" w:rsidRDefault="00A55155" w:rsidP="00A55155">
      <w:pPr>
        <w:pStyle w:val="Heading2"/>
      </w:pPr>
      <w:bookmarkStart w:id="1189" w:name="_Toc81332590"/>
      <w:bookmarkStart w:id="1190" w:name="_Toc83768426"/>
      <w:bookmarkStart w:id="1191" w:name="_Toc89422685"/>
      <w:bookmarkStart w:id="1192" w:name="_Toc89425470"/>
      <w:r>
        <w:t>9.x</w:t>
      </w:r>
      <w:r>
        <w:tab/>
        <w:t xml:space="preserve">&lt;API Name – </w:t>
      </w:r>
      <w:r>
        <w:rPr>
          <w:rFonts w:hint="eastAsia"/>
          <w:lang w:eastAsia="zh-CN"/>
        </w:rPr>
        <w:t>MSGG</w:t>
      </w:r>
      <w:r>
        <w:t>_xxx&gt; API</w:t>
      </w:r>
      <w:bookmarkEnd w:id="1189"/>
      <w:bookmarkEnd w:id="1190"/>
      <w:bookmarkEnd w:id="1191"/>
      <w:bookmarkEnd w:id="1192"/>
    </w:p>
    <w:p w14:paraId="13EE0F1A" w14:textId="77777777" w:rsidR="00A55155" w:rsidRDefault="00A55155" w:rsidP="00A55155">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14:paraId="2EC60A20" w14:textId="77777777" w:rsidR="00A55155" w:rsidRDefault="00A55155" w:rsidP="00A55155">
      <w:pPr>
        <w:pStyle w:val="Heading3"/>
      </w:pPr>
      <w:bookmarkStart w:id="1193" w:name="_Toc81332591"/>
      <w:bookmarkStart w:id="1194" w:name="_Toc83768427"/>
      <w:bookmarkStart w:id="1195" w:name="_Toc89422686"/>
      <w:bookmarkStart w:id="1196" w:name="_Toc89425471"/>
      <w:r>
        <w:lastRenderedPageBreak/>
        <w:t>9.x.1</w:t>
      </w:r>
      <w:r>
        <w:tab/>
        <w:t>API URI</w:t>
      </w:r>
      <w:bookmarkEnd w:id="1193"/>
      <w:bookmarkEnd w:id="1194"/>
      <w:bookmarkEnd w:id="1195"/>
      <w:bookmarkEnd w:id="1196"/>
    </w:p>
    <w:p w14:paraId="7E7F3182" w14:textId="77777777" w:rsidR="00A55155" w:rsidRDefault="00A55155" w:rsidP="00A55155">
      <w:pPr>
        <w:pStyle w:val="Heading3"/>
      </w:pPr>
      <w:bookmarkStart w:id="1197" w:name="_Toc81332592"/>
      <w:bookmarkStart w:id="1198" w:name="_Toc83768428"/>
      <w:bookmarkStart w:id="1199" w:name="_Toc89422687"/>
      <w:bookmarkStart w:id="1200" w:name="_Toc89425472"/>
      <w:r>
        <w:t>9.x.2</w:t>
      </w:r>
      <w:r>
        <w:tab/>
        <w:t>Resources</w:t>
      </w:r>
      <w:bookmarkEnd w:id="1197"/>
      <w:bookmarkEnd w:id="1198"/>
      <w:bookmarkEnd w:id="1199"/>
      <w:bookmarkEnd w:id="1200"/>
    </w:p>
    <w:p w14:paraId="709B37CB" w14:textId="77777777" w:rsidR="00A55155" w:rsidRDefault="00A55155" w:rsidP="00A55155">
      <w:pPr>
        <w:pStyle w:val="Heading4"/>
      </w:pPr>
      <w:bookmarkStart w:id="1201" w:name="_Toc81332593"/>
      <w:bookmarkStart w:id="1202" w:name="_Toc83768429"/>
      <w:bookmarkStart w:id="1203" w:name="_Toc89422688"/>
      <w:bookmarkStart w:id="1204" w:name="_Toc89425473"/>
      <w:r>
        <w:t>9.x.2.1</w:t>
      </w:r>
      <w:r>
        <w:tab/>
        <w:t>Overview</w:t>
      </w:r>
      <w:bookmarkEnd w:id="1201"/>
      <w:bookmarkEnd w:id="1202"/>
      <w:bookmarkEnd w:id="1203"/>
      <w:bookmarkEnd w:id="1204"/>
    </w:p>
    <w:p w14:paraId="0DB8526C" w14:textId="77777777" w:rsidR="00A55155" w:rsidRDefault="00A55155" w:rsidP="00A55155">
      <w:pPr>
        <w:pStyle w:val="TH"/>
      </w:pPr>
      <w:r>
        <w:object w:dxaOrig="4530" w:dyaOrig="2158" w14:anchorId="3F08E533">
          <v:shape id="_x0000_i1058" type="#_x0000_t75" style="width:266.8pt;height:127.25pt" o:ole="">
            <v:imagedata r:id="rId28" o:title=""/>
          </v:shape>
          <o:OLEObject Type="Embed" ProgID="Visio.Drawing.11" ShapeID="_x0000_i1058" DrawAspect="Content" ObjectID="_1700038450" r:id="rId29"/>
        </w:object>
      </w:r>
    </w:p>
    <w:p w14:paraId="733EAD75" w14:textId="77777777" w:rsidR="00A55155" w:rsidRDefault="00A55155" w:rsidP="00A55155">
      <w:pPr>
        <w:pStyle w:val="TF"/>
      </w:pPr>
      <w:r>
        <w:t>Figure 9.</w:t>
      </w:r>
      <w:r>
        <w:rPr>
          <w:highlight w:val="yellow"/>
        </w:rPr>
        <w:t>x</w:t>
      </w:r>
      <w:r>
        <w:t xml:space="preserve">.2.1-1: Resource URI structure of the </w:t>
      </w:r>
      <w:r>
        <w:rPr>
          <w:highlight w:val="yellow"/>
        </w:rPr>
        <w:t>&lt;API Name&gt;</w:t>
      </w:r>
      <w:r>
        <w:t xml:space="preserve"> API</w:t>
      </w:r>
    </w:p>
    <w:p w14:paraId="4691527F" w14:textId="77777777" w:rsidR="00A55155" w:rsidRDefault="00A55155" w:rsidP="00A55155">
      <w:r>
        <w:t>Table 9.</w:t>
      </w:r>
      <w:r>
        <w:rPr>
          <w:highlight w:val="yellow"/>
        </w:rPr>
        <w:t>x</w:t>
      </w:r>
      <w:r>
        <w:t>.2.1-1 provides an overview of the resources and applicable HTTP methods.</w:t>
      </w:r>
    </w:p>
    <w:p w14:paraId="5016A8AE" w14:textId="77777777" w:rsidR="00A55155" w:rsidRDefault="00A55155" w:rsidP="00A55155">
      <w:pPr>
        <w:pStyle w:val="TH"/>
      </w:pPr>
      <w:r>
        <w:t>Table 9.</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A55155" w14:paraId="14FD4392" w14:textId="77777777" w:rsidTr="002C738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1051ED30" w14:textId="77777777" w:rsidR="00A55155" w:rsidRDefault="00A55155" w:rsidP="002C738D">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3204F2FA" w14:textId="77777777" w:rsidR="00A55155" w:rsidRDefault="00A55155" w:rsidP="002C738D">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02EA1E91" w14:textId="77777777" w:rsidR="00A55155" w:rsidRDefault="00A55155" w:rsidP="002C738D">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6AA34790" w14:textId="77777777" w:rsidR="00A55155" w:rsidRDefault="00A55155" w:rsidP="002C738D">
            <w:pPr>
              <w:pStyle w:val="TAH"/>
              <w:rPr>
                <w:kern w:val="2"/>
                <w:szCs w:val="22"/>
              </w:rPr>
            </w:pPr>
            <w:r>
              <w:rPr>
                <w:kern w:val="2"/>
                <w:szCs w:val="22"/>
              </w:rPr>
              <w:t>Description</w:t>
            </w:r>
          </w:p>
        </w:tc>
      </w:tr>
      <w:tr w:rsidR="00A55155" w14:paraId="43AD1C63" w14:textId="77777777" w:rsidTr="002C738D">
        <w:trPr>
          <w:jc w:val="center"/>
        </w:trPr>
        <w:tc>
          <w:tcPr>
            <w:tcW w:w="0" w:type="auto"/>
            <w:tcBorders>
              <w:top w:val="single" w:sz="4" w:space="0" w:color="auto"/>
              <w:left w:val="single" w:sz="4" w:space="0" w:color="auto"/>
              <w:right w:val="single" w:sz="4" w:space="0" w:color="auto"/>
            </w:tcBorders>
          </w:tcPr>
          <w:p w14:paraId="531603DE" w14:textId="77777777" w:rsidR="00A55155" w:rsidRDefault="00A55155" w:rsidP="002C738D">
            <w:pPr>
              <w:pStyle w:val="TAL"/>
              <w:rPr>
                <w:rFonts w:eastAsia="SimSun"/>
                <w:kern w:val="2"/>
                <w:szCs w:val="22"/>
              </w:rPr>
            </w:pPr>
          </w:p>
        </w:tc>
        <w:tc>
          <w:tcPr>
            <w:tcW w:w="1585" w:type="pct"/>
            <w:tcBorders>
              <w:top w:val="single" w:sz="4" w:space="0" w:color="auto"/>
              <w:left w:val="single" w:sz="4" w:space="0" w:color="auto"/>
              <w:right w:val="single" w:sz="4" w:space="0" w:color="auto"/>
            </w:tcBorders>
          </w:tcPr>
          <w:p w14:paraId="0E9F2E99" w14:textId="77777777" w:rsidR="00A55155" w:rsidRDefault="00A55155" w:rsidP="002C738D">
            <w:pPr>
              <w:pStyle w:val="TAL"/>
              <w:rPr>
                <w:rFonts w:eastAsia="SimSun"/>
                <w:kern w:val="2"/>
                <w:szCs w:val="22"/>
              </w:rPr>
            </w:pPr>
          </w:p>
        </w:tc>
        <w:tc>
          <w:tcPr>
            <w:tcW w:w="636" w:type="pct"/>
            <w:tcBorders>
              <w:top w:val="single" w:sz="4" w:space="0" w:color="auto"/>
              <w:left w:val="single" w:sz="4" w:space="0" w:color="auto"/>
              <w:bottom w:val="single" w:sz="4" w:space="0" w:color="auto"/>
              <w:right w:val="single" w:sz="4" w:space="0" w:color="auto"/>
            </w:tcBorders>
          </w:tcPr>
          <w:p w14:paraId="0BCB59FC" w14:textId="77777777" w:rsidR="00A55155" w:rsidRDefault="00A55155" w:rsidP="002C738D">
            <w:pPr>
              <w:pStyle w:val="TAL"/>
              <w:rPr>
                <w:rFonts w:eastAsia="SimSun"/>
                <w:kern w:val="2"/>
                <w:szCs w:val="22"/>
              </w:rPr>
            </w:pPr>
          </w:p>
        </w:tc>
        <w:tc>
          <w:tcPr>
            <w:tcW w:w="1510" w:type="pct"/>
            <w:tcBorders>
              <w:top w:val="single" w:sz="4" w:space="0" w:color="auto"/>
              <w:left w:val="single" w:sz="4" w:space="0" w:color="auto"/>
              <w:bottom w:val="single" w:sz="4" w:space="0" w:color="auto"/>
              <w:right w:val="single" w:sz="4" w:space="0" w:color="auto"/>
            </w:tcBorders>
          </w:tcPr>
          <w:p w14:paraId="1347C715" w14:textId="77777777" w:rsidR="00A55155" w:rsidRDefault="00A55155" w:rsidP="002C738D">
            <w:pPr>
              <w:pStyle w:val="TAL"/>
              <w:rPr>
                <w:rFonts w:eastAsia="SimSun"/>
                <w:kern w:val="2"/>
                <w:szCs w:val="22"/>
              </w:rPr>
            </w:pPr>
          </w:p>
        </w:tc>
      </w:tr>
    </w:tbl>
    <w:p w14:paraId="6326DECD" w14:textId="77777777" w:rsidR="00A55155" w:rsidRDefault="00A55155" w:rsidP="00A55155"/>
    <w:p w14:paraId="653E3A55" w14:textId="77777777" w:rsidR="00A55155" w:rsidRDefault="00A55155" w:rsidP="00A55155">
      <w:pPr>
        <w:pStyle w:val="Heading4"/>
      </w:pPr>
      <w:bookmarkStart w:id="1205" w:name="_Toc81332594"/>
      <w:bookmarkStart w:id="1206" w:name="_Toc83768430"/>
      <w:bookmarkStart w:id="1207" w:name="_Toc89422689"/>
      <w:bookmarkStart w:id="1208" w:name="_Toc89425474"/>
      <w:r>
        <w:t>9.x.2.2</w:t>
      </w:r>
      <w:r>
        <w:tab/>
        <w:t>Resource: &lt;Resource name&gt;</w:t>
      </w:r>
      <w:bookmarkEnd w:id="1205"/>
      <w:bookmarkEnd w:id="1206"/>
      <w:bookmarkEnd w:id="1207"/>
      <w:bookmarkEnd w:id="1208"/>
    </w:p>
    <w:p w14:paraId="1F50C33F" w14:textId="77777777" w:rsidR="00A55155" w:rsidRDefault="00A55155" w:rsidP="00A55155">
      <w:pPr>
        <w:pStyle w:val="Heading5"/>
        <w:rPr>
          <w:lang w:eastAsia="zh-CN"/>
        </w:rPr>
      </w:pPr>
      <w:bookmarkStart w:id="1209" w:name="_Toc81332595"/>
      <w:bookmarkStart w:id="1210" w:name="_Toc83768431"/>
      <w:bookmarkStart w:id="1211" w:name="_Toc89422690"/>
      <w:bookmarkStart w:id="1212" w:name="_Toc89425475"/>
      <w:r>
        <w:rPr>
          <w:lang w:eastAsia="zh-CN"/>
        </w:rPr>
        <w:t>9.x.2.2.1</w:t>
      </w:r>
      <w:r>
        <w:rPr>
          <w:lang w:eastAsia="zh-CN"/>
        </w:rPr>
        <w:tab/>
        <w:t>Description</w:t>
      </w:r>
      <w:bookmarkEnd w:id="1209"/>
      <w:bookmarkEnd w:id="1210"/>
      <w:bookmarkEnd w:id="1211"/>
      <w:bookmarkEnd w:id="1212"/>
    </w:p>
    <w:p w14:paraId="785EFEBB" w14:textId="77777777" w:rsidR="00A55155" w:rsidRDefault="00A55155" w:rsidP="00A55155">
      <w:pPr>
        <w:pStyle w:val="Heading5"/>
        <w:rPr>
          <w:lang w:eastAsia="zh-CN"/>
        </w:rPr>
      </w:pPr>
      <w:bookmarkStart w:id="1213" w:name="_Toc81332596"/>
      <w:bookmarkStart w:id="1214" w:name="_Toc83768432"/>
      <w:bookmarkStart w:id="1215" w:name="_Toc89422691"/>
      <w:bookmarkStart w:id="1216" w:name="_Toc89425476"/>
      <w:r>
        <w:rPr>
          <w:lang w:eastAsia="zh-CN"/>
        </w:rPr>
        <w:t>9.x.2.2.2</w:t>
      </w:r>
      <w:r>
        <w:rPr>
          <w:lang w:eastAsia="zh-CN"/>
        </w:rPr>
        <w:tab/>
        <w:t>Resource Definition</w:t>
      </w:r>
      <w:bookmarkEnd w:id="1213"/>
      <w:bookmarkEnd w:id="1214"/>
      <w:bookmarkEnd w:id="1215"/>
      <w:bookmarkEnd w:id="1216"/>
    </w:p>
    <w:p w14:paraId="6F5F4AA3" w14:textId="77777777" w:rsidR="00A55155" w:rsidRDefault="00A55155" w:rsidP="00A55155">
      <w:pPr>
        <w:pStyle w:val="Heading5"/>
        <w:rPr>
          <w:lang w:eastAsia="zh-CN"/>
        </w:rPr>
      </w:pPr>
      <w:bookmarkStart w:id="1217" w:name="_Toc81332597"/>
      <w:bookmarkStart w:id="1218" w:name="_Toc83768433"/>
      <w:bookmarkStart w:id="1219" w:name="_Toc89422692"/>
      <w:bookmarkStart w:id="1220" w:name="_Toc89425477"/>
      <w:r>
        <w:rPr>
          <w:lang w:eastAsia="zh-CN"/>
        </w:rPr>
        <w:t>9.x.2.2.3</w:t>
      </w:r>
      <w:r>
        <w:rPr>
          <w:lang w:eastAsia="zh-CN"/>
        </w:rPr>
        <w:tab/>
        <w:t>Resource Standard Methods</w:t>
      </w:r>
      <w:bookmarkEnd w:id="1217"/>
      <w:bookmarkEnd w:id="1218"/>
      <w:bookmarkEnd w:id="1219"/>
      <w:bookmarkEnd w:id="1220"/>
    </w:p>
    <w:p w14:paraId="35BF2F0D" w14:textId="77777777" w:rsidR="00A55155" w:rsidRDefault="00A55155" w:rsidP="00A55155">
      <w:pPr>
        <w:pStyle w:val="Heading6"/>
        <w:rPr>
          <w:lang w:eastAsia="zh-CN"/>
        </w:rPr>
      </w:pPr>
      <w:bookmarkStart w:id="1221" w:name="_Toc81332598"/>
      <w:bookmarkStart w:id="1222" w:name="_Toc83768434"/>
      <w:bookmarkStart w:id="1223" w:name="_Toc89422693"/>
      <w:bookmarkStart w:id="1224" w:name="_Toc89425478"/>
      <w:r>
        <w:rPr>
          <w:lang w:eastAsia="zh-CN"/>
        </w:rPr>
        <w:t>9.x.2.2.3.1</w:t>
      </w:r>
      <w:r>
        <w:rPr>
          <w:lang w:eastAsia="zh-CN"/>
        </w:rPr>
        <w:tab/>
        <w:t>&lt;Method Name&gt;</w:t>
      </w:r>
      <w:bookmarkEnd w:id="1221"/>
      <w:bookmarkEnd w:id="1222"/>
      <w:bookmarkEnd w:id="1223"/>
      <w:bookmarkEnd w:id="1224"/>
    </w:p>
    <w:p w14:paraId="027CC57E" w14:textId="77777777" w:rsidR="00A55155" w:rsidRDefault="00A55155" w:rsidP="00A55155">
      <w:pPr>
        <w:pStyle w:val="TH"/>
        <w:rPr>
          <w:rFonts w:cs="Arial"/>
        </w:rPr>
      </w:pPr>
      <w:r>
        <w:t>Table 9.</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A55155" w14:paraId="272C68D3" w14:textId="77777777" w:rsidTr="002C73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B115FE" w14:textId="77777777" w:rsidR="00A55155" w:rsidRDefault="00A55155" w:rsidP="002C738D">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FA572FD" w14:textId="77777777" w:rsidR="00A55155" w:rsidRDefault="00A55155" w:rsidP="002C738D">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3929D7" w14:textId="77777777" w:rsidR="00A55155" w:rsidRDefault="00A55155" w:rsidP="002C738D">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1071B2D" w14:textId="77777777" w:rsidR="00A55155" w:rsidRDefault="00A55155" w:rsidP="002C738D">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8AA452C" w14:textId="77777777" w:rsidR="00A55155" w:rsidRDefault="00A55155" w:rsidP="002C738D">
            <w:pPr>
              <w:pStyle w:val="TAH"/>
              <w:rPr>
                <w:kern w:val="2"/>
                <w:szCs w:val="22"/>
              </w:rPr>
            </w:pPr>
            <w:r>
              <w:rPr>
                <w:kern w:val="2"/>
                <w:szCs w:val="22"/>
              </w:rPr>
              <w:t>Description</w:t>
            </w:r>
          </w:p>
        </w:tc>
      </w:tr>
      <w:tr w:rsidR="00A55155" w14:paraId="768E69A8" w14:textId="77777777" w:rsidTr="002C73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BE3733" w14:textId="77777777" w:rsidR="00A55155" w:rsidRDefault="00A55155" w:rsidP="002C738D">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14:paraId="3558837C" w14:textId="77777777" w:rsidR="00A55155" w:rsidRDefault="00A55155" w:rsidP="002C738D">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FB8EB83" w14:textId="77777777" w:rsidR="00A55155" w:rsidRDefault="00A55155" w:rsidP="002C738D">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14:paraId="142FD4AA" w14:textId="77777777" w:rsidR="00A55155" w:rsidRDefault="00A55155" w:rsidP="002C738D">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9FE2998" w14:textId="77777777" w:rsidR="00A55155" w:rsidRDefault="00A55155" w:rsidP="002C738D">
            <w:pPr>
              <w:pStyle w:val="TAL"/>
              <w:rPr>
                <w:kern w:val="2"/>
                <w:szCs w:val="22"/>
              </w:rPr>
            </w:pPr>
            <w:r>
              <w:rPr>
                <w:kern w:val="2"/>
                <w:szCs w:val="22"/>
              </w:rPr>
              <w:t>&lt;only if applicable&gt;</w:t>
            </w:r>
          </w:p>
        </w:tc>
      </w:tr>
    </w:tbl>
    <w:p w14:paraId="50785023" w14:textId="77777777" w:rsidR="00A55155" w:rsidRDefault="00A55155" w:rsidP="00A55155"/>
    <w:p w14:paraId="32A71D2A" w14:textId="77777777" w:rsidR="00A55155" w:rsidRDefault="00A55155" w:rsidP="00A55155">
      <w:r>
        <w:t>This method shall support the request data structures specified in table 9.</w:t>
      </w:r>
      <w:r>
        <w:rPr>
          <w:highlight w:val="yellow"/>
        </w:rPr>
        <w:t>x</w:t>
      </w:r>
      <w:r>
        <w:t>.2.2.3.1-2 and the response data structures and response codes specified in table 9.</w:t>
      </w:r>
      <w:r>
        <w:rPr>
          <w:highlight w:val="yellow"/>
        </w:rPr>
        <w:t>x</w:t>
      </w:r>
      <w:r>
        <w:t>.2.2.3.1-3.</w:t>
      </w:r>
    </w:p>
    <w:p w14:paraId="5016B4EA" w14:textId="77777777" w:rsidR="00A55155" w:rsidRDefault="00A55155" w:rsidP="00A55155">
      <w:pPr>
        <w:pStyle w:val="TH"/>
      </w:pPr>
      <w:r>
        <w:lastRenderedPageBreak/>
        <w:t>Table 9.</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A55155" w14:paraId="148D46CA" w14:textId="77777777" w:rsidTr="002C738D">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275AFD" w14:textId="77777777" w:rsidR="00A55155" w:rsidRDefault="00A55155" w:rsidP="002C738D">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ADA578F" w14:textId="77777777" w:rsidR="00A55155" w:rsidRDefault="00A55155" w:rsidP="002C738D">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5DAC8A" w14:textId="77777777" w:rsidR="00A55155" w:rsidRDefault="00A55155" w:rsidP="002C738D">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B10EB0" w14:textId="77777777" w:rsidR="00A55155" w:rsidRDefault="00A55155" w:rsidP="002C738D">
            <w:pPr>
              <w:pStyle w:val="TAH"/>
              <w:rPr>
                <w:kern w:val="2"/>
                <w:szCs w:val="22"/>
              </w:rPr>
            </w:pPr>
            <w:r>
              <w:rPr>
                <w:kern w:val="2"/>
                <w:szCs w:val="22"/>
              </w:rPr>
              <w:t>Description</w:t>
            </w:r>
          </w:p>
        </w:tc>
      </w:tr>
      <w:tr w:rsidR="00A55155" w14:paraId="7B179775" w14:textId="77777777" w:rsidTr="002C738D">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AE1667D" w14:textId="77777777" w:rsidR="00A55155" w:rsidRDefault="00A55155" w:rsidP="002C738D">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14:paraId="0425783F" w14:textId="77777777" w:rsidR="00A55155" w:rsidRDefault="00A55155" w:rsidP="002C738D">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14:paraId="2C82AA28" w14:textId="77777777" w:rsidR="00A55155" w:rsidRDefault="00A55155" w:rsidP="002C738D">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BC68CE2" w14:textId="77777777" w:rsidR="00A55155" w:rsidRDefault="00A55155" w:rsidP="002C738D">
            <w:pPr>
              <w:pStyle w:val="TAL"/>
              <w:rPr>
                <w:kern w:val="2"/>
                <w:szCs w:val="22"/>
              </w:rPr>
            </w:pPr>
            <w:r>
              <w:rPr>
                <w:kern w:val="2"/>
                <w:szCs w:val="22"/>
              </w:rPr>
              <w:t>&lt;only if applicable&gt;</w:t>
            </w:r>
          </w:p>
        </w:tc>
      </w:tr>
    </w:tbl>
    <w:p w14:paraId="531A7025" w14:textId="77777777" w:rsidR="00A55155" w:rsidRDefault="00A55155" w:rsidP="00A55155"/>
    <w:p w14:paraId="384D1309" w14:textId="77777777" w:rsidR="00A55155" w:rsidRDefault="00A55155" w:rsidP="00A55155">
      <w:pPr>
        <w:pStyle w:val="TH"/>
      </w:pPr>
      <w:r>
        <w:t>Table 9.</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A55155" w14:paraId="289EB7FD" w14:textId="77777777" w:rsidTr="002C73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E000B4" w14:textId="77777777" w:rsidR="00A55155" w:rsidRDefault="00A55155" w:rsidP="002C738D">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8801AF" w14:textId="77777777" w:rsidR="00A55155" w:rsidRDefault="00A55155" w:rsidP="002C738D">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FB58000" w14:textId="77777777" w:rsidR="00A55155" w:rsidRDefault="00A55155" w:rsidP="002C738D">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0FC4947" w14:textId="77777777" w:rsidR="00A55155" w:rsidRDefault="00A55155" w:rsidP="002C738D">
            <w:pPr>
              <w:pStyle w:val="TAH"/>
              <w:rPr>
                <w:kern w:val="2"/>
                <w:szCs w:val="22"/>
              </w:rPr>
            </w:pPr>
            <w:r>
              <w:rPr>
                <w:kern w:val="2"/>
                <w:szCs w:val="22"/>
              </w:rPr>
              <w:t>Response</w:t>
            </w:r>
          </w:p>
          <w:p w14:paraId="49941B5C" w14:textId="77777777" w:rsidR="00A55155" w:rsidRDefault="00A55155" w:rsidP="002C738D">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EA67D8" w14:textId="77777777" w:rsidR="00A55155" w:rsidRDefault="00A55155" w:rsidP="002C738D">
            <w:pPr>
              <w:pStyle w:val="TAH"/>
              <w:rPr>
                <w:kern w:val="2"/>
                <w:szCs w:val="22"/>
              </w:rPr>
            </w:pPr>
            <w:r>
              <w:rPr>
                <w:kern w:val="2"/>
                <w:szCs w:val="22"/>
              </w:rPr>
              <w:t>Description</w:t>
            </w:r>
          </w:p>
        </w:tc>
      </w:tr>
      <w:tr w:rsidR="00A55155" w14:paraId="379F2437" w14:textId="77777777" w:rsidTr="002C73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053BAD" w14:textId="77777777" w:rsidR="00A55155" w:rsidRDefault="00A55155" w:rsidP="002C738D">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14:paraId="1FCF42BA" w14:textId="77777777" w:rsidR="00A55155" w:rsidRDefault="00A55155" w:rsidP="002C738D">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14:paraId="6D3F9C2E" w14:textId="77777777" w:rsidR="00A55155" w:rsidRDefault="00A55155" w:rsidP="002C738D">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C577CE8" w14:textId="77777777" w:rsidR="00A55155" w:rsidRDefault="00A55155" w:rsidP="002C738D">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5FB537" w14:textId="77777777" w:rsidR="00A55155" w:rsidRDefault="00A55155" w:rsidP="002C738D">
            <w:pPr>
              <w:pStyle w:val="TAL"/>
              <w:rPr>
                <w:kern w:val="2"/>
                <w:szCs w:val="22"/>
              </w:rPr>
            </w:pPr>
            <w:r>
              <w:rPr>
                <w:kern w:val="2"/>
                <w:szCs w:val="22"/>
              </w:rPr>
              <w:t>&lt;Meaning of the success case&gt;</w:t>
            </w:r>
          </w:p>
          <w:p w14:paraId="09B7A5CC" w14:textId="77777777" w:rsidR="00A55155" w:rsidRDefault="00A55155" w:rsidP="002C738D">
            <w:pPr>
              <w:pStyle w:val="TAL"/>
              <w:rPr>
                <w:kern w:val="2"/>
                <w:szCs w:val="22"/>
              </w:rPr>
            </w:pPr>
            <w:r>
              <w:rPr>
                <w:kern w:val="2"/>
                <w:szCs w:val="22"/>
              </w:rPr>
              <w:t>or</w:t>
            </w:r>
          </w:p>
          <w:p w14:paraId="65603A08" w14:textId="77777777" w:rsidR="00A55155" w:rsidRDefault="00A55155" w:rsidP="002C738D">
            <w:pPr>
              <w:pStyle w:val="TAL"/>
              <w:rPr>
                <w:kern w:val="2"/>
                <w:szCs w:val="22"/>
              </w:rPr>
            </w:pPr>
            <w:r>
              <w:rPr>
                <w:kern w:val="2"/>
                <w:szCs w:val="22"/>
              </w:rPr>
              <w:t>&lt;Meaning of the error case with additional statement regarding error handling&gt;</w:t>
            </w:r>
          </w:p>
        </w:tc>
      </w:tr>
      <w:tr w:rsidR="00A55155" w14:paraId="190BE5DC" w14:textId="77777777" w:rsidTr="002C73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3D2D9D" w14:textId="77777777" w:rsidR="00A55155" w:rsidRDefault="00A55155" w:rsidP="002C738D">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14:paraId="787DEC47" w14:textId="77777777" w:rsidR="00A55155" w:rsidRDefault="00A55155" w:rsidP="00A55155"/>
    <w:p w14:paraId="11DE6B50" w14:textId="77777777" w:rsidR="00A55155" w:rsidRDefault="00A55155" w:rsidP="00A55155">
      <w:pPr>
        <w:pStyle w:val="TH"/>
        <w:rPr>
          <w:rFonts w:cs="Arial"/>
        </w:rPr>
      </w:pPr>
      <w:r>
        <w:t>Table 9.</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A55155" w14:paraId="560E7548" w14:textId="77777777" w:rsidTr="002C738D">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CC797EF" w14:textId="77777777" w:rsidR="00A55155" w:rsidRDefault="00A55155" w:rsidP="002C738D">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01C6452" w14:textId="77777777" w:rsidR="00A55155" w:rsidRDefault="00A55155" w:rsidP="002C738D">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4C4175FB" w14:textId="77777777" w:rsidR="00A55155" w:rsidRDefault="00A55155" w:rsidP="002C738D">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657F002" w14:textId="77777777" w:rsidR="00A55155" w:rsidRDefault="00A55155" w:rsidP="002C738D">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69F3DB0" w14:textId="77777777" w:rsidR="00A55155" w:rsidRDefault="00A55155" w:rsidP="002C738D">
            <w:pPr>
              <w:pStyle w:val="TAH"/>
              <w:rPr>
                <w:kern w:val="2"/>
                <w:szCs w:val="22"/>
              </w:rPr>
            </w:pPr>
            <w:r>
              <w:rPr>
                <w:kern w:val="2"/>
                <w:szCs w:val="22"/>
              </w:rPr>
              <w:t>Description</w:t>
            </w:r>
          </w:p>
        </w:tc>
      </w:tr>
      <w:tr w:rsidR="00A55155" w14:paraId="1D9FD712" w14:textId="77777777" w:rsidTr="002C738D">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3B63E2D" w14:textId="77777777" w:rsidR="00A55155" w:rsidRDefault="00A55155" w:rsidP="002C738D">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7BF0DC" w14:textId="77777777" w:rsidR="00A55155" w:rsidRDefault="00A55155" w:rsidP="002C738D">
            <w:pPr>
              <w:pStyle w:val="TAL"/>
              <w:rPr>
                <w:kern w:val="2"/>
                <w:szCs w:val="22"/>
              </w:rPr>
            </w:pPr>
            <w:r>
              <w:rPr>
                <w:kern w:val="2"/>
                <w:szCs w:val="22"/>
              </w:rPr>
              <w:t>&lt;data type&gt;</w:t>
            </w:r>
          </w:p>
          <w:p w14:paraId="0AD3D75B" w14:textId="77777777" w:rsidR="00A55155" w:rsidRDefault="00A55155" w:rsidP="002C738D">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14:paraId="7BF970B5" w14:textId="77777777" w:rsidR="00A55155" w:rsidRDefault="00A55155" w:rsidP="002C738D">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14:paraId="2B65D35E" w14:textId="77777777" w:rsidR="00A55155" w:rsidRDefault="00A55155" w:rsidP="002C738D">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C6A85E7" w14:textId="77777777" w:rsidR="00A55155" w:rsidRDefault="00A55155" w:rsidP="002C738D">
            <w:pPr>
              <w:pStyle w:val="TAL"/>
              <w:rPr>
                <w:kern w:val="2"/>
                <w:szCs w:val="22"/>
              </w:rPr>
            </w:pPr>
            <w:r>
              <w:rPr>
                <w:kern w:val="2"/>
                <w:szCs w:val="22"/>
              </w:rPr>
              <w:t>&lt;description&gt;</w:t>
            </w:r>
          </w:p>
        </w:tc>
      </w:tr>
    </w:tbl>
    <w:p w14:paraId="180A939A" w14:textId="77777777" w:rsidR="00A55155" w:rsidRDefault="00A55155" w:rsidP="00A55155"/>
    <w:p w14:paraId="68CD280D" w14:textId="77777777" w:rsidR="00A55155" w:rsidRDefault="00A55155" w:rsidP="00A55155">
      <w:pPr>
        <w:pStyle w:val="TH"/>
        <w:rPr>
          <w:rFonts w:cs="Arial"/>
        </w:rPr>
      </w:pPr>
      <w:r>
        <w:t>Table 9.</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A55155" w14:paraId="6DCC83A9" w14:textId="77777777" w:rsidTr="002C738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18661E7" w14:textId="77777777" w:rsidR="00A55155" w:rsidRDefault="00A55155" w:rsidP="002C738D">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6692F7" w14:textId="77777777" w:rsidR="00A55155" w:rsidRDefault="00A55155" w:rsidP="002C738D">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920E279" w14:textId="77777777" w:rsidR="00A55155" w:rsidRDefault="00A55155" w:rsidP="002C738D">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D9D2682" w14:textId="77777777" w:rsidR="00A55155" w:rsidRDefault="00A55155" w:rsidP="002C738D">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00DB07F2" w14:textId="77777777" w:rsidR="00A55155" w:rsidRDefault="00A55155" w:rsidP="002C738D">
            <w:pPr>
              <w:pStyle w:val="TAH"/>
              <w:rPr>
                <w:kern w:val="2"/>
                <w:szCs w:val="22"/>
              </w:rPr>
            </w:pPr>
            <w:r>
              <w:rPr>
                <w:kern w:val="2"/>
                <w:szCs w:val="22"/>
              </w:rPr>
              <w:t>Description</w:t>
            </w:r>
          </w:p>
        </w:tc>
      </w:tr>
      <w:tr w:rsidR="00A55155" w14:paraId="47549D7E" w14:textId="77777777" w:rsidTr="002C738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E3E5CD" w14:textId="77777777" w:rsidR="00A55155" w:rsidRDefault="00A55155" w:rsidP="002C738D">
            <w:pPr>
              <w:pStyle w:val="TAL"/>
              <w:rPr>
                <w:kern w:val="2"/>
                <w:szCs w:val="22"/>
              </w:rPr>
            </w:pPr>
          </w:p>
          <w:p w14:paraId="16F3D526" w14:textId="77777777" w:rsidR="00A55155" w:rsidRDefault="00A55155" w:rsidP="002C738D">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344C6F5" w14:textId="77777777" w:rsidR="00A55155" w:rsidRDefault="00A55155" w:rsidP="002C738D">
            <w:pPr>
              <w:pStyle w:val="TAL"/>
              <w:rPr>
                <w:kern w:val="2"/>
                <w:szCs w:val="22"/>
              </w:rPr>
            </w:pPr>
          </w:p>
          <w:p w14:paraId="209168AB" w14:textId="77777777" w:rsidR="00A55155" w:rsidRDefault="00A55155" w:rsidP="002C738D">
            <w:pPr>
              <w:pStyle w:val="TAL"/>
              <w:rPr>
                <w:kern w:val="2"/>
                <w:szCs w:val="22"/>
              </w:rPr>
            </w:pPr>
            <w:r>
              <w:rPr>
                <w:kern w:val="2"/>
                <w:szCs w:val="22"/>
              </w:rPr>
              <w:t>&lt;data type&gt;</w:t>
            </w:r>
          </w:p>
          <w:p w14:paraId="05691C6D" w14:textId="77777777" w:rsidR="00A55155" w:rsidRDefault="00A55155" w:rsidP="002C738D">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14:paraId="2C742CD5" w14:textId="77777777" w:rsidR="00A55155" w:rsidRDefault="00A55155" w:rsidP="002C738D">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14:paraId="7FE8B9CC" w14:textId="77777777" w:rsidR="00A55155" w:rsidRDefault="00A55155" w:rsidP="002C738D">
            <w:pPr>
              <w:pStyle w:val="TAL"/>
              <w:rPr>
                <w:kern w:val="2"/>
                <w:szCs w:val="22"/>
              </w:rPr>
            </w:pPr>
          </w:p>
          <w:p w14:paraId="1E2CBFD2" w14:textId="77777777" w:rsidR="00A55155" w:rsidRDefault="00A55155" w:rsidP="002C738D">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5C7A6BE" w14:textId="77777777" w:rsidR="00A55155" w:rsidRDefault="00A55155" w:rsidP="002C738D">
            <w:pPr>
              <w:pStyle w:val="TAL"/>
              <w:rPr>
                <w:kern w:val="2"/>
                <w:szCs w:val="22"/>
              </w:rPr>
            </w:pPr>
            <w:r>
              <w:rPr>
                <w:kern w:val="2"/>
                <w:szCs w:val="22"/>
              </w:rPr>
              <w:t>&lt;description&gt;</w:t>
            </w:r>
          </w:p>
        </w:tc>
      </w:tr>
    </w:tbl>
    <w:p w14:paraId="142AB5C8" w14:textId="77777777" w:rsidR="00A55155" w:rsidRDefault="00A55155" w:rsidP="00A55155"/>
    <w:p w14:paraId="458C6650" w14:textId="77777777" w:rsidR="00A55155" w:rsidRDefault="00A55155" w:rsidP="00A55155">
      <w:pPr>
        <w:pStyle w:val="TH"/>
      </w:pPr>
      <w:r>
        <w:t>Table 9.</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A55155" w14:paraId="1B36CEBA" w14:textId="77777777" w:rsidTr="002C738D">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63DEECB" w14:textId="77777777" w:rsidR="00A55155" w:rsidRDefault="00A55155" w:rsidP="002C738D">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00FEB286" w14:textId="77777777" w:rsidR="00A55155" w:rsidRDefault="00A55155" w:rsidP="002C738D">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6136AD0" w14:textId="77777777" w:rsidR="00A55155" w:rsidRDefault="00A55155" w:rsidP="002C738D">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1F586E0" w14:textId="77777777" w:rsidR="00A55155" w:rsidRDefault="00A55155" w:rsidP="002C738D">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3443875" w14:textId="77777777" w:rsidR="00A55155" w:rsidRDefault="00A55155" w:rsidP="002C738D">
            <w:pPr>
              <w:pStyle w:val="TAH"/>
              <w:rPr>
                <w:kern w:val="2"/>
                <w:szCs w:val="22"/>
              </w:rPr>
            </w:pPr>
            <w:r>
              <w:rPr>
                <w:kern w:val="2"/>
                <w:szCs w:val="22"/>
              </w:rPr>
              <w:t>Description</w:t>
            </w:r>
          </w:p>
        </w:tc>
      </w:tr>
      <w:tr w:rsidR="00A55155" w14:paraId="4FA19F13" w14:textId="77777777" w:rsidTr="002C738D">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20A5708B" w14:textId="77777777" w:rsidR="00A55155" w:rsidRDefault="00A55155" w:rsidP="002C738D">
            <w:pPr>
              <w:pStyle w:val="TAL"/>
              <w:rPr>
                <w:kern w:val="2"/>
                <w:szCs w:val="22"/>
              </w:rPr>
            </w:pPr>
            <w:r>
              <w:rPr>
                <w:kern w:val="2"/>
                <w:szCs w:val="22"/>
              </w:rPr>
              <w:t>&lt;link name&gt;</w:t>
            </w:r>
          </w:p>
          <w:p w14:paraId="05DB361A" w14:textId="77777777" w:rsidR="00A55155" w:rsidRDefault="00A55155" w:rsidP="002C738D">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14:paraId="45B7405D" w14:textId="77777777" w:rsidR="00A55155" w:rsidRDefault="00A55155" w:rsidP="002C738D">
            <w:pPr>
              <w:pStyle w:val="TAL"/>
              <w:rPr>
                <w:kern w:val="2"/>
                <w:szCs w:val="22"/>
              </w:rPr>
            </w:pPr>
            <w:r>
              <w:rPr>
                <w:kern w:val="2"/>
                <w:szCs w:val="22"/>
              </w:rPr>
              <w:t>&lt;resource 1&gt;</w:t>
            </w:r>
          </w:p>
          <w:p w14:paraId="222CFD1D" w14:textId="77777777" w:rsidR="00A55155" w:rsidRDefault="00A55155" w:rsidP="002C738D">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32F70665" w14:textId="77777777" w:rsidR="00A55155" w:rsidRDefault="00A55155" w:rsidP="002C738D">
            <w:pPr>
              <w:pStyle w:val="TAC"/>
              <w:rPr>
                <w:kern w:val="2"/>
                <w:szCs w:val="22"/>
              </w:rPr>
            </w:pPr>
            <w:r>
              <w:rPr>
                <w:kern w:val="2"/>
                <w:szCs w:val="22"/>
              </w:rPr>
              <w:t>&lt;method 1&gt;</w:t>
            </w:r>
          </w:p>
          <w:p w14:paraId="49BD27C2" w14:textId="77777777" w:rsidR="00A55155" w:rsidRDefault="00A55155" w:rsidP="002C738D">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14:paraId="78AB19DC" w14:textId="77777777" w:rsidR="00A55155" w:rsidRDefault="00A55155" w:rsidP="002C738D">
            <w:pPr>
              <w:pStyle w:val="TAL"/>
              <w:rPr>
                <w:kern w:val="2"/>
                <w:szCs w:val="22"/>
              </w:rPr>
            </w:pPr>
            <w:r>
              <w:rPr>
                <w:kern w:val="2"/>
                <w:szCs w:val="22"/>
              </w:rPr>
              <w:t>&lt;parameter&gt;</w:t>
            </w:r>
          </w:p>
          <w:p w14:paraId="570C0BB3" w14:textId="77777777" w:rsidR="00A55155" w:rsidRDefault="00A55155" w:rsidP="002C738D">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429B8C2" w14:textId="77777777" w:rsidR="00A55155" w:rsidRDefault="00A55155" w:rsidP="002C738D">
            <w:pPr>
              <w:pStyle w:val="TAL"/>
              <w:rPr>
                <w:kern w:val="2"/>
                <w:szCs w:val="22"/>
              </w:rPr>
            </w:pPr>
            <w:r>
              <w:rPr>
                <w:kern w:val="2"/>
                <w:szCs w:val="22"/>
              </w:rPr>
              <w:t>&lt;description of the link&gt;</w:t>
            </w:r>
          </w:p>
        </w:tc>
      </w:tr>
    </w:tbl>
    <w:p w14:paraId="06608960" w14:textId="77777777" w:rsidR="00A55155" w:rsidRDefault="00A55155" w:rsidP="00A55155"/>
    <w:p w14:paraId="4082E9D0" w14:textId="77777777" w:rsidR="00A55155" w:rsidRDefault="00A55155" w:rsidP="00A55155">
      <w:pPr>
        <w:pStyle w:val="Heading5"/>
        <w:rPr>
          <w:lang w:eastAsia="zh-CN"/>
        </w:rPr>
      </w:pPr>
      <w:bookmarkStart w:id="1225" w:name="_Toc83768435"/>
      <w:bookmarkStart w:id="1226" w:name="_Toc81332599"/>
      <w:bookmarkStart w:id="1227" w:name="_Toc89422694"/>
      <w:bookmarkStart w:id="1228" w:name="_Toc89425479"/>
      <w:r>
        <w:rPr>
          <w:lang w:eastAsia="zh-CN"/>
        </w:rPr>
        <w:t>9.x.2.2.4</w:t>
      </w:r>
      <w:r>
        <w:rPr>
          <w:lang w:eastAsia="zh-CN"/>
        </w:rPr>
        <w:tab/>
      </w:r>
      <w:r>
        <w:rPr>
          <w:lang w:eastAsia="zh-CN"/>
        </w:rPr>
        <w:tab/>
        <w:t>Resource Custom Operations</w:t>
      </w:r>
      <w:bookmarkEnd w:id="1225"/>
      <w:bookmarkEnd w:id="1226"/>
      <w:bookmarkEnd w:id="1227"/>
      <w:bookmarkEnd w:id="1228"/>
    </w:p>
    <w:p w14:paraId="7950A467" w14:textId="77777777" w:rsidR="00A55155" w:rsidRDefault="00A55155" w:rsidP="00A55155">
      <w:pPr>
        <w:pStyle w:val="Guidance"/>
      </w:pPr>
      <w:r>
        <w:t>The following clauses will specify the custom operations supported by the resource.</w:t>
      </w:r>
    </w:p>
    <w:p w14:paraId="25C00D70" w14:textId="77777777" w:rsidR="00A55155" w:rsidRDefault="00A55155" w:rsidP="00A55155">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3D04BA4" w14:textId="77777777" w:rsidR="00A55155" w:rsidRDefault="00A55155" w:rsidP="00A55155">
      <w:pPr>
        <w:pStyle w:val="Heading6"/>
        <w:ind w:left="0" w:firstLine="0"/>
      </w:pPr>
      <w:bookmarkStart w:id="1229" w:name="_Toc81332600"/>
      <w:bookmarkStart w:id="1230" w:name="_Toc83768436"/>
      <w:bookmarkStart w:id="1231" w:name="_Toc89422695"/>
      <w:bookmarkStart w:id="1232" w:name="_Toc89425480"/>
      <w:r>
        <w:lastRenderedPageBreak/>
        <w:t>9.x.2.2.4.1</w:t>
      </w:r>
      <w:r>
        <w:tab/>
      </w:r>
      <w:r>
        <w:tab/>
        <w:t>Overview</w:t>
      </w:r>
      <w:bookmarkEnd w:id="1229"/>
      <w:bookmarkEnd w:id="1230"/>
      <w:bookmarkEnd w:id="1231"/>
      <w:bookmarkEnd w:id="1232"/>
    </w:p>
    <w:p w14:paraId="78F2B721" w14:textId="77777777" w:rsidR="00A55155" w:rsidRDefault="00A55155" w:rsidP="00A55155">
      <w:pPr>
        <w:pStyle w:val="TH"/>
      </w:pPr>
      <w:r>
        <w:t>Table 9.</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2336"/>
        <w:gridCol w:w="1532"/>
        <w:gridCol w:w="3418"/>
      </w:tblGrid>
      <w:tr w:rsidR="00A55155" w14:paraId="5CC9D7E3" w14:textId="77777777" w:rsidTr="002C738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268640D" w14:textId="77777777" w:rsidR="00A55155" w:rsidRDefault="00A55155" w:rsidP="002C738D">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14:paraId="49D31253" w14:textId="77777777" w:rsidR="00A55155" w:rsidRDefault="00A55155" w:rsidP="002C738D">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4172DE8E" w14:textId="77777777" w:rsidR="00A55155" w:rsidRDefault="00A55155" w:rsidP="002C738D">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14:paraId="6ED0D6B5" w14:textId="77777777" w:rsidR="00A55155" w:rsidRDefault="00A55155" w:rsidP="002C738D">
            <w:pPr>
              <w:pStyle w:val="TAH"/>
              <w:rPr>
                <w:kern w:val="2"/>
                <w:szCs w:val="22"/>
              </w:rPr>
            </w:pPr>
            <w:r>
              <w:rPr>
                <w:kern w:val="2"/>
                <w:szCs w:val="22"/>
              </w:rPr>
              <w:t>Description</w:t>
            </w:r>
          </w:p>
        </w:tc>
      </w:tr>
      <w:tr w:rsidR="00A55155" w14:paraId="39AAE023" w14:textId="77777777" w:rsidTr="002C738D">
        <w:trPr>
          <w:jc w:val="center"/>
        </w:trPr>
        <w:tc>
          <w:tcPr>
            <w:tcW w:w="1214" w:type="pct"/>
            <w:tcBorders>
              <w:top w:val="single" w:sz="4" w:space="0" w:color="auto"/>
              <w:left w:val="single" w:sz="4" w:space="0" w:color="auto"/>
              <w:bottom w:val="single" w:sz="4" w:space="0" w:color="auto"/>
              <w:right w:val="single" w:sz="4" w:space="0" w:color="auto"/>
            </w:tcBorders>
          </w:tcPr>
          <w:p w14:paraId="466BFC4D" w14:textId="77777777" w:rsidR="00A55155" w:rsidRDefault="00A55155" w:rsidP="002C738D">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14:paraId="37BAF1D6" w14:textId="77777777" w:rsidR="00A55155" w:rsidRDefault="00A55155" w:rsidP="002C738D">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14:paraId="19DC6CBF" w14:textId="77777777" w:rsidR="00A55155" w:rsidRDefault="00A55155" w:rsidP="002C738D">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14:paraId="3844923C" w14:textId="77777777" w:rsidR="00A55155" w:rsidRDefault="00A55155" w:rsidP="002C738D">
            <w:pPr>
              <w:pStyle w:val="TAL"/>
              <w:rPr>
                <w:kern w:val="2"/>
                <w:szCs w:val="22"/>
              </w:rPr>
            </w:pPr>
            <w:r>
              <w:rPr>
                <w:kern w:val="2"/>
                <w:szCs w:val="22"/>
              </w:rPr>
              <w:t>&lt;Operation executed by Custom operation&gt;</w:t>
            </w:r>
          </w:p>
        </w:tc>
      </w:tr>
      <w:tr w:rsidR="00A55155" w14:paraId="4455BCAB" w14:textId="77777777" w:rsidTr="002C738D">
        <w:trPr>
          <w:jc w:val="center"/>
        </w:trPr>
        <w:tc>
          <w:tcPr>
            <w:tcW w:w="1214" w:type="pct"/>
            <w:tcBorders>
              <w:top w:val="single" w:sz="4" w:space="0" w:color="auto"/>
              <w:left w:val="single" w:sz="4" w:space="0" w:color="auto"/>
              <w:right w:val="single" w:sz="4" w:space="0" w:color="auto"/>
            </w:tcBorders>
          </w:tcPr>
          <w:p w14:paraId="6B657E79" w14:textId="77777777" w:rsidR="00A55155" w:rsidRDefault="00A55155" w:rsidP="002C738D">
            <w:pPr>
              <w:pStyle w:val="TAL"/>
              <w:rPr>
                <w:kern w:val="2"/>
                <w:szCs w:val="22"/>
              </w:rPr>
            </w:pPr>
          </w:p>
        </w:tc>
        <w:tc>
          <w:tcPr>
            <w:tcW w:w="1214" w:type="pct"/>
            <w:tcBorders>
              <w:top w:val="single" w:sz="4" w:space="0" w:color="auto"/>
              <w:left w:val="single" w:sz="4" w:space="0" w:color="auto"/>
              <w:right w:val="single" w:sz="4" w:space="0" w:color="auto"/>
            </w:tcBorders>
          </w:tcPr>
          <w:p w14:paraId="2FB1C70B" w14:textId="77777777" w:rsidR="00A55155" w:rsidRDefault="00A55155" w:rsidP="002C738D">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14:paraId="522DB7CD" w14:textId="77777777" w:rsidR="00A55155" w:rsidRDefault="00A55155" w:rsidP="002C738D">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14:paraId="3EF12643" w14:textId="77777777" w:rsidR="00A55155" w:rsidRDefault="00A55155" w:rsidP="002C738D">
            <w:pPr>
              <w:pStyle w:val="TAL"/>
              <w:rPr>
                <w:kern w:val="2"/>
                <w:szCs w:val="22"/>
              </w:rPr>
            </w:pPr>
          </w:p>
        </w:tc>
      </w:tr>
    </w:tbl>
    <w:p w14:paraId="2833CE47" w14:textId="77777777" w:rsidR="00A55155" w:rsidRDefault="00A55155" w:rsidP="00A55155"/>
    <w:p w14:paraId="667D51AF" w14:textId="77777777" w:rsidR="00A55155" w:rsidRDefault="00A55155" w:rsidP="00A55155">
      <w:pPr>
        <w:pStyle w:val="Heading6"/>
        <w:ind w:left="0" w:firstLine="0"/>
      </w:pPr>
      <w:bookmarkStart w:id="1233" w:name="_Toc81332601"/>
      <w:bookmarkStart w:id="1234" w:name="_Toc83768437"/>
      <w:bookmarkStart w:id="1235" w:name="_Toc89422696"/>
      <w:bookmarkStart w:id="1236" w:name="_Toc89425481"/>
      <w:r>
        <w:t>9.x.2.2.4.2</w:t>
      </w:r>
      <w:r>
        <w:tab/>
      </w:r>
      <w:r>
        <w:tab/>
        <w:t>Operation: &lt; operation 1 &gt;</w:t>
      </w:r>
      <w:bookmarkEnd w:id="1233"/>
      <w:bookmarkEnd w:id="1234"/>
      <w:bookmarkEnd w:id="1235"/>
      <w:bookmarkEnd w:id="1236"/>
    </w:p>
    <w:p w14:paraId="70B382E2" w14:textId="77777777" w:rsidR="00A55155" w:rsidRDefault="00A55155" w:rsidP="00A55155">
      <w:pPr>
        <w:pStyle w:val="Guidance"/>
      </w:pPr>
      <w:r>
        <w:t>This clause will specify the meaning of the operation applied on the resource.</w:t>
      </w:r>
    </w:p>
    <w:p w14:paraId="31B10FEA" w14:textId="77777777" w:rsidR="00A55155" w:rsidRDefault="00A55155" w:rsidP="00A55155">
      <w:pPr>
        <w:pStyle w:val="Heading7"/>
      </w:pPr>
      <w:bookmarkStart w:id="1237" w:name="_Toc81332602"/>
      <w:bookmarkStart w:id="1238" w:name="_Toc83768438"/>
      <w:bookmarkStart w:id="1239" w:name="_Toc89422697"/>
      <w:bookmarkStart w:id="1240" w:name="_Toc89425482"/>
      <w:r>
        <w:t>9.x.2.2.4.2.1</w:t>
      </w:r>
      <w:r>
        <w:tab/>
        <w:t>Description</w:t>
      </w:r>
      <w:bookmarkEnd w:id="1237"/>
      <w:bookmarkEnd w:id="1238"/>
      <w:bookmarkEnd w:id="1239"/>
      <w:bookmarkEnd w:id="1240"/>
    </w:p>
    <w:p w14:paraId="70BC4891" w14:textId="77777777" w:rsidR="00A55155" w:rsidRDefault="00A55155" w:rsidP="00A55155">
      <w:pPr>
        <w:pStyle w:val="Guidance"/>
      </w:pPr>
      <w:r>
        <w:t>This sublause will describe the custom operation and what it is used for, and the custom operation's URI.</w:t>
      </w:r>
    </w:p>
    <w:p w14:paraId="0238C43D" w14:textId="77777777" w:rsidR="00A55155" w:rsidRDefault="00A55155" w:rsidP="00A55155">
      <w:pPr>
        <w:pStyle w:val="Heading7"/>
      </w:pPr>
      <w:bookmarkStart w:id="1241" w:name="_Toc81332603"/>
      <w:bookmarkStart w:id="1242" w:name="_Toc83768439"/>
      <w:bookmarkStart w:id="1243" w:name="_Toc89422698"/>
      <w:bookmarkStart w:id="1244" w:name="_Toc89425483"/>
      <w:r>
        <w:t>9.x.2.2.4.2.2</w:t>
      </w:r>
      <w:r>
        <w:tab/>
        <w:t>Operation Definition</w:t>
      </w:r>
      <w:bookmarkEnd w:id="1241"/>
      <w:bookmarkEnd w:id="1242"/>
      <w:bookmarkEnd w:id="1243"/>
      <w:bookmarkEnd w:id="1244"/>
    </w:p>
    <w:p w14:paraId="56CCF874" w14:textId="77777777" w:rsidR="00A55155" w:rsidRDefault="00A55155" w:rsidP="00A55155">
      <w:pPr>
        <w:pStyle w:val="Guidance"/>
      </w:pPr>
      <w:r>
        <w:t>This clause will specify the custom operation and the HTTP method on which it is mapped.</w:t>
      </w:r>
    </w:p>
    <w:p w14:paraId="10645F00" w14:textId="77777777" w:rsidR="00A55155" w:rsidRDefault="00A55155" w:rsidP="00A55155">
      <w:r>
        <w:t>This operation shall support the request data structures specified in table 9.</w:t>
      </w:r>
      <w:r>
        <w:rPr>
          <w:highlight w:val="yellow"/>
        </w:rPr>
        <w:t>x</w:t>
      </w:r>
      <w:r>
        <w:t>.2.2.4.2.2-1 and the response data structure and response codes specified in table 9.</w:t>
      </w:r>
      <w:r>
        <w:rPr>
          <w:highlight w:val="yellow"/>
        </w:rPr>
        <w:t>x</w:t>
      </w:r>
      <w:r>
        <w:t>.2.2.4.2.2-2.</w:t>
      </w:r>
    </w:p>
    <w:p w14:paraId="759D39D8" w14:textId="77777777" w:rsidR="00A55155" w:rsidRDefault="00A55155" w:rsidP="00A55155">
      <w:pPr>
        <w:pStyle w:val="TH"/>
      </w:pPr>
      <w:r>
        <w:t>Table 9.</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7"/>
      </w:tblGrid>
      <w:tr w:rsidR="00A55155" w14:paraId="721B0EF1" w14:textId="77777777" w:rsidTr="002C73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BC1122D" w14:textId="77777777" w:rsidR="00A55155" w:rsidRDefault="00A55155" w:rsidP="002C738D">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8E301D2" w14:textId="77777777" w:rsidR="00A55155" w:rsidRDefault="00A55155" w:rsidP="002C738D">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C994FB" w14:textId="77777777" w:rsidR="00A55155" w:rsidRDefault="00A55155" w:rsidP="002C738D">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6523CB" w14:textId="77777777" w:rsidR="00A55155" w:rsidRDefault="00A55155" w:rsidP="002C738D">
            <w:pPr>
              <w:pStyle w:val="TAH"/>
              <w:rPr>
                <w:kern w:val="2"/>
                <w:szCs w:val="22"/>
              </w:rPr>
            </w:pPr>
            <w:r>
              <w:rPr>
                <w:kern w:val="2"/>
                <w:szCs w:val="22"/>
              </w:rPr>
              <w:t>Description</w:t>
            </w:r>
          </w:p>
        </w:tc>
      </w:tr>
      <w:tr w:rsidR="00A55155" w14:paraId="62F44C27" w14:textId="77777777" w:rsidTr="002C738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19187B" w14:textId="77777777" w:rsidR="00A55155" w:rsidRDefault="00A55155" w:rsidP="002C738D">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14:paraId="44CCF3EF" w14:textId="77777777" w:rsidR="00A55155" w:rsidRDefault="00A55155" w:rsidP="002C738D">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14:paraId="05B6FC15" w14:textId="77777777" w:rsidR="00A55155" w:rsidRDefault="00A55155" w:rsidP="002C738D">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F16674" w14:textId="77777777" w:rsidR="00A55155" w:rsidRDefault="00A55155" w:rsidP="002C738D">
            <w:pPr>
              <w:pStyle w:val="TAL"/>
              <w:rPr>
                <w:kern w:val="2"/>
                <w:szCs w:val="22"/>
              </w:rPr>
            </w:pPr>
            <w:r>
              <w:rPr>
                <w:kern w:val="2"/>
                <w:szCs w:val="22"/>
              </w:rPr>
              <w:t>&lt;only if applicable&gt;</w:t>
            </w:r>
          </w:p>
        </w:tc>
      </w:tr>
    </w:tbl>
    <w:p w14:paraId="511A501B" w14:textId="77777777" w:rsidR="00A55155" w:rsidRDefault="00A55155" w:rsidP="00A55155"/>
    <w:p w14:paraId="797FF0C6" w14:textId="77777777" w:rsidR="00A55155" w:rsidRDefault="00A55155" w:rsidP="00A55155">
      <w:pPr>
        <w:pStyle w:val="TH"/>
      </w:pPr>
      <w:r>
        <w:t>Table 9.</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A55155" w14:paraId="70A8E8ED" w14:textId="77777777" w:rsidTr="002C73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4DB62" w14:textId="77777777" w:rsidR="00A55155" w:rsidRDefault="00A55155" w:rsidP="002C738D">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A11764" w14:textId="77777777" w:rsidR="00A55155" w:rsidRDefault="00A55155" w:rsidP="002C738D">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0B3A89" w14:textId="77777777" w:rsidR="00A55155" w:rsidRDefault="00A55155" w:rsidP="002C738D">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16021" w14:textId="77777777" w:rsidR="00A55155" w:rsidRDefault="00A55155" w:rsidP="002C738D">
            <w:pPr>
              <w:pStyle w:val="TAH"/>
              <w:rPr>
                <w:kern w:val="2"/>
                <w:szCs w:val="22"/>
              </w:rPr>
            </w:pPr>
            <w:r>
              <w:rPr>
                <w:kern w:val="2"/>
                <w:szCs w:val="22"/>
              </w:rPr>
              <w:t>Response</w:t>
            </w:r>
          </w:p>
          <w:p w14:paraId="0F619AF9" w14:textId="77777777" w:rsidR="00A55155" w:rsidRDefault="00A55155" w:rsidP="002C738D">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82F2CA" w14:textId="77777777" w:rsidR="00A55155" w:rsidRDefault="00A55155" w:rsidP="002C738D">
            <w:pPr>
              <w:pStyle w:val="TAH"/>
              <w:rPr>
                <w:kern w:val="2"/>
                <w:szCs w:val="22"/>
              </w:rPr>
            </w:pPr>
            <w:r>
              <w:rPr>
                <w:kern w:val="2"/>
                <w:szCs w:val="22"/>
              </w:rPr>
              <w:t>Description</w:t>
            </w:r>
          </w:p>
        </w:tc>
      </w:tr>
      <w:tr w:rsidR="00A55155" w14:paraId="646F0914" w14:textId="77777777" w:rsidTr="002C73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CB91F" w14:textId="77777777" w:rsidR="00A55155" w:rsidRDefault="00A55155" w:rsidP="002C738D">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14:paraId="6C5698D3" w14:textId="77777777" w:rsidR="00A55155" w:rsidRDefault="00A55155" w:rsidP="002C738D">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14:paraId="5131CA31" w14:textId="77777777" w:rsidR="00A55155" w:rsidRDefault="00A55155" w:rsidP="002C738D">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E26973C" w14:textId="77777777" w:rsidR="00A55155" w:rsidRDefault="00A55155" w:rsidP="002C738D">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84C60B" w14:textId="77777777" w:rsidR="00A55155" w:rsidRDefault="00A55155" w:rsidP="002C738D">
            <w:pPr>
              <w:pStyle w:val="TAL"/>
              <w:rPr>
                <w:kern w:val="2"/>
                <w:szCs w:val="22"/>
              </w:rPr>
            </w:pPr>
            <w:r>
              <w:rPr>
                <w:kern w:val="2"/>
                <w:szCs w:val="22"/>
              </w:rPr>
              <w:t>&lt;Meaning of the success case&gt;</w:t>
            </w:r>
          </w:p>
          <w:p w14:paraId="65AE678A" w14:textId="77777777" w:rsidR="00A55155" w:rsidRDefault="00A55155" w:rsidP="002C738D">
            <w:pPr>
              <w:pStyle w:val="TAL"/>
              <w:rPr>
                <w:kern w:val="2"/>
                <w:szCs w:val="22"/>
              </w:rPr>
            </w:pPr>
            <w:r>
              <w:rPr>
                <w:kern w:val="2"/>
                <w:szCs w:val="22"/>
              </w:rPr>
              <w:t>or</w:t>
            </w:r>
          </w:p>
          <w:p w14:paraId="6EC70746" w14:textId="77777777" w:rsidR="00A55155" w:rsidRDefault="00A55155" w:rsidP="002C738D">
            <w:pPr>
              <w:pStyle w:val="TAL"/>
              <w:rPr>
                <w:kern w:val="2"/>
                <w:szCs w:val="22"/>
              </w:rPr>
            </w:pPr>
            <w:r>
              <w:rPr>
                <w:kern w:val="2"/>
                <w:szCs w:val="22"/>
              </w:rPr>
              <w:t>&lt;Meaning of the error case with additional statement regarding error handling&gt;</w:t>
            </w:r>
          </w:p>
        </w:tc>
      </w:tr>
      <w:tr w:rsidR="00A55155" w14:paraId="5AE94948" w14:textId="77777777" w:rsidTr="002C73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BC3FD3" w14:textId="77777777" w:rsidR="00A55155" w:rsidRDefault="00A55155" w:rsidP="002C738D">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14:paraId="42AD41DF" w14:textId="77777777" w:rsidR="00A55155" w:rsidRDefault="00A55155" w:rsidP="00A55155"/>
    <w:p w14:paraId="0BC4E560" w14:textId="77777777" w:rsidR="00A55155" w:rsidRDefault="00A55155" w:rsidP="00A55155">
      <w:pPr>
        <w:pStyle w:val="Heading3"/>
      </w:pPr>
      <w:bookmarkStart w:id="1245" w:name="_Toc81332604"/>
      <w:bookmarkStart w:id="1246" w:name="_Toc83768440"/>
      <w:bookmarkStart w:id="1247" w:name="_Toc89422699"/>
      <w:bookmarkStart w:id="1248" w:name="_Toc89425484"/>
      <w:r>
        <w:t>9.x.3</w:t>
      </w:r>
      <w:r>
        <w:tab/>
        <w:t>Custom Operations without associated resources</w:t>
      </w:r>
      <w:bookmarkEnd w:id="1245"/>
      <w:bookmarkEnd w:id="1246"/>
      <w:bookmarkEnd w:id="1247"/>
      <w:bookmarkEnd w:id="1248"/>
    </w:p>
    <w:p w14:paraId="1BA053CB" w14:textId="77777777" w:rsidR="00A55155" w:rsidRDefault="00A55155" w:rsidP="00A55155">
      <w:pPr>
        <w:pStyle w:val="Heading4"/>
      </w:pPr>
      <w:bookmarkStart w:id="1249" w:name="_Toc81332605"/>
      <w:bookmarkStart w:id="1250" w:name="_Toc83768441"/>
      <w:bookmarkStart w:id="1251" w:name="_Toc89422700"/>
      <w:bookmarkStart w:id="1252" w:name="_Toc89425485"/>
      <w:r>
        <w:t>9.x.3.1</w:t>
      </w:r>
      <w:r>
        <w:tab/>
        <w:t>Overview</w:t>
      </w:r>
      <w:bookmarkEnd w:id="1249"/>
      <w:bookmarkEnd w:id="1250"/>
      <w:bookmarkEnd w:id="1251"/>
      <w:bookmarkEnd w:id="1252"/>
    </w:p>
    <w:p w14:paraId="70BB43E5" w14:textId="77777777" w:rsidR="00A55155" w:rsidRDefault="00A55155" w:rsidP="00A55155">
      <w:pPr>
        <w:pStyle w:val="Guidance"/>
      </w:pPr>
      <w:r>
        <w:t>This clause will specify custom operations without any associated resource supported by this API.</w:t>
      </w:r>
    </w:p>
    <w:p w14:paraId="5B28AE63" w14:textId="77777777" w:rsidR="00A55155" w:rsidRDefault="00A55155" w:rsidP="00A55155">
      <w:pPr>
        <w:pStyle w:val="TH"/>
      </w:pPr>
      <w:r>
        <w:lastRenderedPageBreak/>
        <w:t>Table 9.x.3.1-1: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A55155" w14:paraId="34F609F4" w14:textId="77777777" w:rsidTr="002C738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42B6F218" w14:textId="77777777" w:rsidR="00A55155" w:rsidRDefault="00A55155" w:rsidP="002C738D">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7F724C4B" w14:textId="77777777" w:rsidR="00A55155" w:rsidRDefault="00A55155" w:rsidP="002C738D">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5EE5E7AF" w14:textId="77777777" w:rsidR="00A55155" w:rsidRDefault="00A55155" w:rsidP="002C738D">
            <w:pPr>
              <w:pStyle w:val="TAH"/>
              <w:rPr>
                <w:kern w:val="2"/>
                <w:szCs w:val="22"/>
              </w:rPr>
            </w:pPr>
            <w:r>
              <w:rPr>
                <w:kern w:val="2"/>
                <w:szCs w:val="22"/>
              </w:rPr>
              <w:t>Description</w:t>
            </w:r>
          </w:p>
        </w:tc>
      </w:tr>
      <w:tr w:rsidR="00A55155" w14:paraId="45873810" w14:textId="77777777" w:rsidTr="002C738D">
        <w:trPr>
          <w:jc w:val="center"/>
        </w:trPr>
        <w:tc>
          <w:tcPr>
            <w:tcW w:w="1851" w:type="pct"/>
            <w:tcBorders>
              <w:top w:val="single" w:sz="4" w:space="0" w:color="auto"/>
              <w:left w:val="single" w:sz="4" w:space="0" w:color="auto"/>
              <w:bottom w:val="single" w:sz="4" w:space="0" w:color="auto"/>
              <w:right w:val="single" w:sz="4" w:space="0" w:color="auto"/>
            </w:tcBorders>
          </w:tcPr>
          <w:p w14:paraId="5DE8A643" w14:textId="77777777" w:rsidR="00A55155" w:rsidRDefault="00A55155" w:rsidP="002C738D">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14:paraId="413F4343" w14:textId="77777777" w:rsidR="00A55155" w:rsidRDefault="00A55155" w:rsidP="002C738D">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14:paraId="330442E6" w14:textId="77777777" w:rsidR="00A55155" w:rsidRDefault="00A55155" w:rsidP="002C738D">
            <w:pPr>
              <w:pStyle w:val="TAL"/>
              <w:rPr>
                <w:kern w:val="2"/>
                <w:szCs w:val="22"/>
              </w:rPr>
            </w:pPr>
            <w:r>
              <w:rPr>
                <w:kern w:val="2"/>
                <w:szCs w:val="22"/>
              </w:rPr>
              <w:t>&lt;Operation executed by Custom operation&gt;</w:t>
            </w:r>
          </w:p>
        </w:tc>
      </w:tr>
      <w:tr w:rsidR="00A55155" w14:paraId="3C2851D3" w14:textId="77777777" w:rsidTr="002C738D">
        <w:trPr>
          <w:jc w:val="center"/>
        </w:trPr>
        <w:tc>
          <w:tcPr>
            <w:tcW w:w="1851" w:type="pct"/>
            <w:tcBorders>
              <w:top w:val="single" w:sz="4" w:space="0" w:color="auto"/>
              <w:left w:val="single" w:sz="4" w:space="0" w:color="auto"/>
              <w:right w:val="single" w:sz="4" w:space="0" w:color="auto"/>
            </w:tcBorders>
          </w:tcPr>
          <w:p w14:paraId="6F7E94BA" w14:textId="77777777" w:rsidR="00A55155" w:rsidRDefault="00A55155" w:rsidP="002C738D">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14:paraId="661C9862" w14:textId="77777777" w:rsidR="00A55155" w:rsidRDefault="00A55155" w:rsidP="002C738D">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14:paraId="720EC855" w14:textId="77777777" w:rsidR="00A55155" w:rsidRDefault="00A55155" w:rsidP="002C738D">
            <w:pPr>
              <w:pStyle w:val="TAL"/>
              <w:rPr>
                <w:kern w:val="2"/>
                <w:szCs w:val="22"/>
              </w:rPr>
            </w:pPr>
          </w:p>
        </w:tc>
      </w:tr>
    </w:tbl>
    <w:p w14:paraId="71D7E9AF" w14:textId="77777777" w:rsidR="00A55155" w:rsidRDefault="00A55155" w:rsidP="00A55155">
      <w:pPr>
        <w:pStyle w:val="Guidance"/>
      </w:pPr>
    </w:p>
    <w:p w14:paraId="032CDD35" w14:textId="77777777" w:rsidR="00A55155" w:rsidRDefault="00A55155" w:rsidP="00A55155">
      <w:pPr>
        <w:pStyle w:val="Heading4"/>
      </w:pPr>
      <w:bookmarkStart w:id="1253" w:name="_Toc81332606"/>
      <w:bookmarkStart w:id="1254" w:name="_Toc83768442"/>
      <w:bookmarkStart w:id="1255" w:name="_Toc89422701"/>
      <w:bookmarkStart w:id="1256" w:name="_Toc89425486"/>
      <w:r>
        <w:t>9.x.3.2</w:t>
      </w:r>
      <w:r>
        <w:tab/>
        <w:t>Operation: &lt;operation 1&gt;</w:t>
      </w:r>
      <w:bookmarkEnd w:id="1253"/>
      <w:bookmarkEnd w:id="1254"/>
      <w:bookmarkEnd w:id="1255"/>
      <w:bookmarkEnd w:id="1256"/>
    </w:p>
    <w:p w14:paraId="6B2EECD4" w14:textId="77777777" w:rsidR="00A55155" w:rsidRDefault="00A55155" w:rsidP="00A55155">
      <w:pPr>
        <w:pStyle w:val="Guidance"/>
      </w:pPr>
      <w:r>
        <w:t>Where &lt;operation 1&gt; is to be replaced by the name of the custom operation, e.g. Authentication_Information_Request.</w:t>
      </w:r>
    </w:p>
    <w:p w14:paraId="0240722A" w14:textId="77777777" w:rsidR="00A55155" w:rsidRDefault="00A55155" w:rsidP="00A55155">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7D686416" w14:textId="77777777" w:rsidR="00A55155" w:rsidRDefault="00A55155" w:rsidP="00A55155">
      <w:pPr>
        <w:pStyle w:val="Heading5"/>
      </w:pPr>
      <w:bookmarkStart w:id="1257" w:name="_Toc81332607"/>
      <w:bookmarkStart w:id="1258" w:name="_Toc83768443"/>
      <w:bookmarkStart w:id="1259" w:name="_Toc89422702"/>
      <w:bookmarkStart w:id="1260" w:name="_Toc89425487"/>
      <w:r>
        <w:t>9.x.3.2.1</w:t>
      </w:r>
      <w:r>
        <w:tab/>
        <w:t>Description</w:t>
      </w:r>
      <w:bookmarkEnd w:id="1257"/>
      <w:bookmarkEnd w:id="1258"/>
      <w:bookmarkEnd w:id="1259"/>
      <w:bookmarkEnd w:id="1260"/>
    </w:p>
    <w:p w14:paraId="28D48DFE" w14:textId="77777777" w:rsidR="00A55155" w:rsidRDefault="00A55155" w:rsidP="00A55155">
      <w:pPr>
        <w:pStyle w:val="Guidance"/>
      </w:pPr>
      <w:r>
        <w:t>This sublause will describe the custom operation and what it is used for, and the custom operation's URI.</w:t>
      </w:r>
    </w:p>
    <w:p w14:paraId="7D580656" w14:textId="77777777" w:rsidR="00A55155" w:rsidRDefault="00A55155" w:rsidP="00A55155">
      <w:pPr>
        <w:pStyle w:val="Heading5"/>
      </w:pPr>
      <w:bookmarkStart w:id="1261" w:name="_Toc81332608"/>
      <w:bookmarkStart w:id="1262" w:name="_Toc83768444"/>
      <w:bookmarkStart w:id="1263" w:name="_Toc89422703"/>
      <w:bookmarkStart w:id="1264" w:name="_Toc89425488"/>
      <w:r>
        <w:t>9.x.3.2.2</w:t>
      </w:r>
      <w:r>
        <w:tab/>
        <w:t>Operation Definition</w:t>
      </w:r>
      <w:bookmarkEnd w:id="1261"/>
      <w:bookmarkEnd w:id="1262"/>
      <w:bookmarkEnd w:id="1263"/>
      <w:bookmarkEnd w:id="1264"/>
    </w:p>
    <w:p w14:paraId="34F812DF" w14:textId="77777777" w:rsidR="00A55155" w:rsidRDefault="00A55155" w:rsidP="00A55155">
      <w:pPr>
        <w:pStyle w:val="Guidance"/>
      </w:pPr>
      <w:r>
        <w:t>This clause will specify the custom operation and the HTTP method on which it is mapped.</w:t>
      </w:r>
    </w:p>
    <w:p w14:paraId="2BF8B1C8" w14:textId="77777777" w:rsidR="00A55155" w:rsidRDefault="00A55155" w:rsidP="00A55155">
      <w:r>
        <w:t>This operation shall support the response data structures and response codes specified in tables 9.x.3.2.2-1 and 9.x.3.2.2-2.</w:t>
      </w:r>
    </w:p>
    <w:p w14:paraId="7EC9050B" w14:textId="77777777" w:rsidR="00A55155" w:rsidRDefault="00A55155" w:rsidP="00A55155">
      <w:pPr>
        <w:pStyle w:val="TH"/>
      </w:pPr>
      <w:r>
        <w:t>Table 9.x.3.2.2-1: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7"/>
      </w:tblGrid>
      <w:tr w:rsidR="00A55155" w14:paraId="48033C05" w14:textId="77777777" w:rsidTr="002C73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D36A77" w14:textId="77777777" w:rsidR="00A55155" w:rsidRDefault="00A55155" w:rsidP="002C738D">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A80742" w14:textId="77777777" w:rsidR="00A55155" w:rsidRDefault="00A55155" w:rsidP="002C738D">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2B5960" w14:textId="77777777" w:rsidR="00A55155" w:rsidRDefault="00A55155" w:rsidP="002C738D">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109A7A" w14:textId="77777777" w:rsidR="00A55155" w:rsidRDefault="00A55155" w:rsidP="002C738D">
            <w:pPr>
              <w:pStyle w:val="TAH"/>
              <w:rPr>
                <w:kern w:val="2"/>
                <w:szCs w:val="22"/>
              </w:rPr>
            </w:pPr>
            <w:r>
              <w:rPr>
                <w:kern w:val="2"/>
                <w:szCs w:val="22"/>
              </w:rPr>
              <w:t>Description</w:t>
            </w:r>
          </w:p>
        </w:tc>
      </w:tr>
      <w:tr w:rsidR="00A55155" w14:paraId="63059C8E" w14:textId="77777777" w:rsidTr="002C738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2275D7" w14:textId="77777777" w:rsidR="00A55155" w:rsidRDefault="00A55155" w:rsidP="002C738D">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14:paraId="280F93C5" w14:textId="77777777" w:rsidR="00A55155" w:rsidRDefault="00A55155" w:rsidP="002C738D">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14:paraId="78A4BE29" w14:textId="77777777" w:rsidR="00A55155" w:rsidRDefault="00A55155" w:rsidP="002C738D">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2023AD" w14:textId="77777777" w:rsidR="00A55155" w:rsidRDefault="00A55155" w:rsidP="002C738D">
            <w:pPr>
              <w:pStyle w:val="TAL"/>
              <w:rPr>
                <w:kern w:val="2"/>
                <w:szCs w:val="22"/>
              </w:rPr>
            </w:pPr>
            <w:r>
              <w:rPr>
                <w:kern w:val="2"/>
                <w:szCs w:val="22"/>
              </w:rPr>
              <w:t>&lt;only if applicable&gt;</w:t>
            </w:r>
          </w:p>
        </w:tc>
      </w:tr>
    </w:tbl>
    <w:p w14:paraId="6953E553" w14:textId="77777777" w:rsidR="00A55155" w:rsidRDefault="00A55155" w:rsidP="00A55155"/>
    <w:p w14:paraId="52919704" w14:textId="77777777" w:rsidR="00A55155" w:rsidRDefault="00A55155" w:rsidP="00A55155">
      <w:pPr>
        <w:pStyle w:val="TH"/>
      </w:pPr>
      <w:r>
        <w:t>Table 9.x.3.2.2-2: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A55155" w14:paraId="5ABA477C" w14:textId="77777777" w:rsidTr="002C73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5B4394" w14:textId="77777777" w:rsidR="00A55155" w:rsidRDefault="00A55155" w:rsidP="002C738D">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3C5769" w14:textId="77777777" w:rsidR="00A55155" w:rsidRDefault="00A55155" w:rsidP="002C738D">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3F23E66" w14:textId="77777777" w:rsidR="00A55155" w:rsidRDefault="00A55155" w:rsidP="002C738D">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508E11" w14:textId="77777777" w:rsidR="00A55155" w:rsidRDefault="00A55155" w:rsidP="002C738D">
            <w:pPr>
              <w:pStyle w:val="TAH"/>
              <w:rPr>
                <w:kern w:val="2"/>
                <w:szCs w:val="22"/>
              </w:rPr>
            </w:pPr>
            <w:r>
              <w:rPr>
                <w:kern w:val="2"/>
                <w:szCs w:val="22"/>
              </w:rPr>
              <w:t>Response</w:t>
            </w:r>
          </w:p>
          <w:p w14:paraId="0067192B" w14:textId="77777777" w:rsidR="00A55155" w:rsidRDefault="00A55155" w:rsidP="002C738D">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E3D24D2" w14:textId="77777777" w:rsidR="00A55155" w:rsidRDefault="00A55155" w:rsidP="002C738D">
            <w:pPr>
              <w:pStyle w:val="TAH"/>
              <w:rPr>
                <w:kern w:val="2"/>
                <w:szCs w:val="22"/>
              </w:rPr>
            </w:pPr>
            <w:r>
              <w:rPr>
                <w:kern w:val="2"/>
                <w:szCs w:val="22"/>
              </w:rPr>
              <w:t>Description</w:t>
            </w:r>
          </w:p>
        </w:tc>
      </w:tr>
      <w:tr w:rsidR="00A55155" w14:paraId="2BCE7DD8" w14:textId="77777777" w:rsidTr="002C73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5534EC" w14:textId="77777777" w:rsidR="00A55155" w:rsidRDefault="00A55155" w:rsidP="002C738D">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14:paraId="5ADC1BB9" w14:textId="77777777" w:rsidR="00A55155" w:rsidRDefault="00A55155" w:rsidP="002C738D">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14:paraId="492067D1" w14:textId="77777777" w:rsidR="00A55155" w:rsidRDefault="00A55155" w:rsidP="002C738D">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B3B8E12" w14:textId="77777777" w:rsidR="00A55155" w:rsidRDefault="00A55155" w:rsidP="002C738D">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C63DE1" w14:textId="77777777" w:rsidR="00A55155" w:rsidRDefault="00A55155" w:rsidP="002C738D">
            <w:pPr>
              <w:pStyle w:val="TAL"/>
              <w:rPr>
                <w:kern w:val="2"/>
                <w:szCs w:val="22"/>
              </w:rPr>
            </w:pPr>
            <w:r>
              <w:rPr>
                <w:kern w:val="2"/>
                <w:szCs w:val="22"/>
              </w:rPr>
              <w:t>&lt;Meaning of the success case&gt;</w:t>
            </w:r>
          </w:p>
          <w:p w14:paraId="6E40A598" w14:textId="77777777" w:rsidR="00A55155" w:rsidRDefault="00A55155" w:rsidP="002C738D">
            <w:pPr>
              <w:pStyle w:val="TAL"/>
              <w:rPr>
                <w:kern w:val="2"/>
                <w:szCs w:val="22"/>
              </w:rPr>
            </w:pPr>
            <w:r>
              <w:rPr>
                <w:kern w:val="2"/>
                <w:szCs w:val="22"/>
              </w:rPr>
              <w:t>or</w:t>
            </w:r>
          </w:p>
          <w:p w14:paraId="411DB5A6" w14:textId="77777777" w:rsidR="00A55155" w:rsidRDefault="00A55155" w:rsidP="002C738D">
            <w:pPr>
              <w:pStyle w:val="TAL"/>
              <w:rPr>
                <w:kern w:val="2"/>
                <w:szCs w:val="22"/>
              </w:rPr>
            </w:pPr>
            <w:r>
              <w:rPr>
                <w:kern w:val="2"/>
                <w:szCs w:val="22"/>
              </w:rPr>
              <w:t>&lt;Meaning of the error case with additional statement regarding error handling&gt;</w:t>
            </w:r>
          </w:p>
        </w:tc>
      </w:tr>
      <w:tr w:rsidR="00A55155" w14:paraId="475F71FD" w14:textId="77777777" w:rsidTr="002C73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BE8776" w14:textId="77777777" w:rsidR="00A55155" w:rsidRDefault="00A55155" w:rsidP="002C738D">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14:paraId="33A4D2A0" w14:textId="77777777" w:rsidR="00A55155" w:rsidRDefault="00A55155" w:rsidP="00A55155"/>
    <w:p w14:paraId="55310430" w14:textId="77777777" w:rsidR="00A55155" w:rsidRDefault="00A55155" w:rsidP="00A55155">
      <w:pPr>
        <w:pStyle w:val="Heading4"/>
      </w:pPr>
      <w:bookmarkStart w:id="1265" w:name="_Toc81332609"/>
      <w:bookmarkStart w:id="1266" w:name="_Toc83768445"/>
      <w:bookmarkStart w:id="1267" w:name="_Toc89422704"/>
      <w:bookmarkStart w:id="1268" w:name="_Toc89425489"/>
      <w:r>
        <w:t>9.x.3.3</w:t>
      </w:r>
      <w:r>
        <w:tab/>
        <w:t>Operation: &lt; operation 2&gt;</w:t>
      </w:r>
      <w:bookmarkEnd w:id="1265"/>
      <w:bookmarkEnd w:id="1266"/>
      <w:bookmarkEnd w:id="1267"/>
      <w:bookmarkEnd w:id="1268"/>
    </w:p>
    <w:p w14:paraId="547A8AE4" w14:textId="77777777" w:rsidR="00A55155" w:rsidRDefault="00A55155" w:rsidP="00A55155">
      <w:r>
        <w:rPr>
          <w:i/>
          <w:color w:val="0000FF"/>
        </w:rPr>
        <w:t>And so on if there are more than one custom operations supported by the service. Same structure as in clause 9.x.3.2</w:t>
      </w:r>
    </w:p>
    <w:p w14:paraId="7C2F246A" w14:textId="77777777" w:rsidR="00A55155" w:rsidRDefault="00A55155" w:rsidP="00A55155">
      <w:pPr>
        <w:rPr>
          <w:lang w:eastAsia="zh-CN"/>
        </w:rPr>
      </w:pPr>
    </w:p>
    <w:p w14:paraId="379503AC" w14:textId="77777777" w:rsidR="00A55155" w:rsidRDefault="00A55155" w:rsidP="00A55155">
      <w:pPr>
        <w:pStyle w:val="Heading3"/>
      </w:pPr>
      <w:bookmarkStart w:id="1269" w:name="_Toc83768446"/>
      <w:bookmarkStart w:id="1270" w:name="_Toc81332610"/>
      <w:bookmarkStart w:id="1271" w:name="_Toc89422705"/>
      <w:bookmarkStart w:id="1272" w:name="_Toc89425490"/>
      <w:r>
        <w:lastRenderedPageBreak/>
        <w:t>9.x.4</w:t>
      </w:r>
      <w:r>
        <w:tab/>
        <w:t>Notifications</w:t>
      </w:r>
      <w:bookmarkEnd w:id="1269"/>
      <w:bookmarkEnd w:id="1270"/>
      <w:bookmarkEnd w:id="1271"/>
      <w:bookmarkEnd w:id="1272"/>
    </w:p>
    <w:p w14:paraId="6ABABF6A" w14:textId="77777777" w:rsidR="00A55155" w:rsidRDefault="00A55155" w:rsidP="00A55155">
      <w:pPr>
        <w:pStyle w:val="Heading4"/>
      </w:pPr>
      <w:bookmarkStart w:id="1273" w:name="_Toc81332611"/>
      <w:bookmarkStart w:id="1274" w:name="_Toc83768447"/>
      <w:bookmarkStart w:id="1275" w:name="_Toc89422706"/>
      <w:bookmarkStart w:id="1276" w:name="_Toc89425491"/>
      <w:r>
        <w:t>9.x.4.1</w:t>
      </w:r>
      <w:r>
        <w:tab/>
        <w:t>General</w:t>
      </w:r>
      <w:bookmarkEnd w:id="1273"/>
      <w:bookmarkEnd w:id="1274"/>
      <w:bookmarkEnd w:id="1275"/>
      <w:bookmarkEnd w:id="1276"/>
    </w:p>
    <w:p w14:paraId="194E2EDC" w14:textId="77777777" w:rsidR="00A55155" w:rsidRDefault="00A55155" w:rsidP="00A55155">
      <w:pPr>
        <w:pStyle w:val="TH"/>
      </w:pPr>
      <w:r>
        <w:t>Table 9.</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6"/>
        <w:gridCol w:w="4831"/>
        <w:gridCol w:w="957"/>
        <w:gridCol w:w="1753"/>
      </w:tblGrid>
      <w:tr w:rsidR="00A55155" w14:paraId="58F0C7E9" w14:textId="77777777" w:rsidTr="002C738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14:paraId="6768703B" w14:textId="77777777" w:rsidR="00A55155" w:rsidRDefault="00A55155" w:rsidP="002C738D">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14:paraId="2CA67E1F" w14:textId="77777777" w:rsidR="00A55155" w:rsidRDefault="00A55155" w:rsidP="002C738D">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14:paraId="0A413A51" w14:textId="77777777" w:rsidR="00A55155" w:rsidRDefault="00A55155" w:rsidP="002C738D">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14:paraId="0366DABE" w14:textId="77777777" w:rsidR="00A55155" w:rsidRDefault="00A55155" w:rsidP="002C738D">
            <w:pPr>
              <w:pStyle w:val="TAH"/>
              <w:rPr>
                <w:kern w:val="2"/>
                <w:szCs w:val="22"/>
              </w:rPr>
            </w:pPr>
            <w:r>
              <w:rPr>
                <w:kern w:val="2"/>
                <w:szCs w:val="22"/>
              </w:rPr>
              <w:t>Description</w:t>
            </w:r>
          </w:p>
          <w:p w14:paraId="1BE27009" w14:textId="77777777" w:rsidR="00A55155" w:rsidRDefault="00A55155" w:rsidP="002C738D">
            <w:pPr>
              <w:pStyle w:val="TAH"/>
              <w:rPr>
                <w:kern w:val="2"/>
                <w:szCs w:val="22"/>
              </w:rPr>
            </w:pPr>
            <w:r>
              <w:rPr>
                <w:kern w:val="2"/>
                <w:szCs w:val="22"/>
              </w:rPr>
              <w:t>(service operation)</w:t>
            </w:r>
          </w:p>
        </w:tc>
      </w:tr>
      <w:tr w:rsidR="00A55155" w14:paraId="4C6D707F" w14:textId="77777777" w:rsidTr="002C738D">
        <w:trPr>
          <w:jc w:val="center"/>
        </w:trPr>
        <w:tc>
          <w:tcPr>
            <w:tcW w:w="1026" w:type="pct"/>
            <w:tcBorders>
              <w:left w:val="single" w:sz="4" w:space="0" w:color="auto"/>
              <w:right w:val="single" w:sz="4" w:space="0" w:color="auto"/>
            </w:tcBorders>
            <w:vAlign w:val="center"/>
          </w:tcPr>
          <w:p w14:paraId="283209CA" w14:textId="77777777" w:rsidR="00A55155" w:rsidRDefault="00A55155" w:rsidP="002C738D">
            <w:pPr>
              <w:pStyle w:val="TAC"/>
              <w:rPr>
                <w:kern w:val="2"/>
                <w:szCs w:val="22"/>
                <w:lang w:val="en-US"/>
              </w:rPr>
            </w:pPr>
            <w:r>
              <w:rPr>
                <w:kern w:val="2"/>
                <w:szCs w:val="22"/>
                <w:lang w:val="en-US"/>
              </w:rPr>
              <w:t>&lt;notification 1&gt;</w:t>
            </w:r>
          </w:p>
          <w:p w14:paraId="22AE638D" w14:textId="77777777" w:rsidR="00A55155" w:rsidRDefault="00A55155" w:rsidP="002C738D">
            <w:pPr>
              <w:pStyle w:val="TAC"/>
              <w:rPr>
                <w:kern w:val="2"/>
                <w:szCs w:val="22"/>
                <w:lang w:val="en-US"/>
              </w:rPr>
            </w:pPr>
            <w:r>
              <w:rPr>
                <w:kern w:val="2"/>
                <w:szCs w:val="22"/>
                <w:lang w:val="en-US"/>
              </w:rPr>
              <w:t>e.g. Status Change Notification</w:t>
            </w:r>
          </w:p>
          <w:p w14:paraId="172DD18C" w14:textId="77777777" w:rsidR="00A55155" w:rsidRDefault="00A55155" w:rsidP="002C738D">
            <w:pPr>
              <w:pStyle w:val="TAL"/>
              <w:rPr>
                <w:kern w:val="2"/>
                <w:szCs w:val="22"/>
                <w:lang w:val="en-US"/>
              </w:rPr>
            </w:pPr>
          </w:p>
        </w:tc>
        <w:tc>
          <w:tcPr>
            <w:tcW w:w="2546" w:type="pct"/>
            <w:tcBorders>
              <w:left w:val="single" w:sz="4" w:space="0" w:color="auto"/>
              <w:right w:val="single" w:sz="4" w:space="0" w:color="auto"/>
            </w:tcBorders>
            <w:vAlign w:val="center"/>
          </w:tcPr>
          <w:p w14:paraId="53CC999C" w14:textId="77777777" w:rsidR="00A55155" w:rsidRDefault="00A55155" w:rsidP="002C738D">
            <w:pPr>
              <w:pStyle w:val="TAL"/>
              <w:rPr>
                <w:kern w:val="2"/>
                <w:szCs w:val="22"/>
                <w:lang w:val="en-US"/>
              </w:rPr>
            </w:pPr>
            <w:r>
              <w:rPr>
                <w:kern w:val="2"/>
                <w:szCs w:val="22"/>
                <w:lang w:val="en-US"/>
              </w:rPr>
              <w:t>&lt; Callback URI &gt;</w:t>
            </w:r>
          </w:p>
          <w:p w14:paraId="6B2DE6E3" w14:textId="77777777" w:rsidR="00A55155" w:rsidRDefault="00A55155" w:rsidP="002C738D">
            <w:pPr>
              <w:pStyle w:val="TAL"/>
              <w:rPr>
                <w:rFonts w:eastAsia="SimSun"/>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5AFF7DE9" w14:textId="77777777" w:rsidR="00A55155" w:rsidRDefault="00A55155" w:rsidP="002C738D">
            <w:pPr>
              <w:pStyle w:val="TAC"/>
              <w:rPr>
                <w:kern w:val="2"/>
                <w:szCs w:val="22"/>
              </w:rPr>
            </w:pPr>
          </w:p>
          <w:p w14:paraId="168E3FC5" w14:textId="77777777" w:rsidR="00A55155" w:rsidRDefault="00A55155" w:rsidP="002C738D">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A312029" w14:textId="77777777" w:rsidR="00A55155" w:rsidRDefault="00A55155" w:rsidP="002C738D">
            <w:pPr>
              <w:pStyle w:val="TAL"/>
              <w:rPr>
                <w:kern w:val="2"/>
                <w:szCs w:val="22"/>
                <w:lang w:val="en-US"/>
              </w:rPr>
            </w:pPr>
          </w:p>
          <w:p w14:paraId="79ABBC8D" w14:textId="77777777" w:rsidR="00A55155" w:rsidRDefault="00A55155" w:rsidP="002C738D">
            <w:pPr>
              <w:pStyle w:val="TAL"/>
              <w:rPr>
                <w:kern w:val="2"/>
                <w:szCs w:val="22"/>
                <w:lang w:val="en-US"/>
              </w:rPr>
            </w:pPr>
            <w:r>
              <w:rPr>
                <w:kern w:val="2"/>
                <w:szCs w:val="22"/>
                <w:lang w:val="en-US"/>
              </w:rPr>
              <w:t xml:space="preserve">e.g. Notify Event </w:t>
            </w:r>
          </w:p>
        </w:tc>
      </w:tr>
      <w:tr w:rsidR="00A55155" w14:paraId="207D0615" w14:textId="77777777" w:rsidTr="002C738D">
        <w:trPr>
          <w:jc w:val="center"/>
        </w:trPr>
        <w:tc>
          <w:tcPr>
            <w:tcW w:w="1026" w:type="pct"/>
            <w:tcBorders>
              <w:left w:val="single" w:sz="4" w:space="0" w:color="auto"/>
              <w:right w:val="single" w:sz="4" w:space="0" w:color="auto"/>
            </w:tcBorders>
            <w:vAlign w:val="center"/>
          </w:tcPr>
          <w:p w14:paraId="1D819AF8" w14:textId="77777777" w:rsidR="00A55155" w:rsidRDefault="00A55155" w:rsidP="002C738D">
            <w:pPr>
              <w:pStyle w:val="TAC"/>
              <w:rPr>
                <w:kern w:val="2"/>
                <w:szCs w:val="22"/>
                <w:lang w:val="en-US"/>
              </w:rPr>
            </w:pPr>
          </w:p>
        </w:tc>
        <w:tc>
          <w:tcPr>
            <w:tcW w:w="2546" w:type="pct"/>
            <w:tcBorders>
              <w:left w:val="single" w:sz="4" w:space="0" w:color="auto"/>
              <w:right w:val="single" w:sz="4" w:space="0" w:color="auto"/>
            </w:tcBorders>
            <w:vAlign w:val="center"/>
          </w:tcPr>
          <w:p w14:paraId="1022E5FA" w14:textId="77777777" w:rsidR="00A55155" w:rsidRDefault="00A55155" w:rsidP="002C738D">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14:paraId="25DD5F0B" w14:textId="77777777" w:rsidR="00A55155" w:rsidRDefault="00A55155" w:rsidP="002C738D">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14:paraId="3893FDD1" w14:textId="77777777" w:rsidR="00A55155" w:rsidRDefault="00A55155" w:rsidP="002C738D">
            <w:pPr>
              <w:pStyle w:val="TAL"/>
              <w:rPr>
                <w:kern w:val="2"/>
                <w:szCs w:val="22"/>
                <w:lang w:val="en-US"/>
              </w:rPr>
            </w:pPr>
          </w:p>
        </w:tc>
      </w:tr>
    </w:tbl>
    <w:p w14:paraId="775F0E38" w14:textId="77777777" w:rsidR="00A55155" w:rsidRDefault="00A55155" w:rsidP="00A55155">
      <w:pPr>
        <w:rPr>
          <w:lang w:val="en-US" w:eastAsia="zh-CN"/>
        </w:rPr>
      </w:pPr>
    </w:p>
    <w:p w14:paraId="14B17C33" w14:textId="77777777" w:rsidR="00A55155" w:rsidRDefault="00A55155" w:rsidP="00A55155">
      <w:pPr>
        <w:pStyle w:val="Heading4"/>
        <w:rPr>
          <w:lang w:eastAsia="zh-CN"/>
        </w:rPr>
      </w:pPr>
      <w:bookmarkStart w:id="1277" w:name="_Toc81332612"/>
      <w:bookmarkStart w:id="1278" w:name="_Toc83768448"/>
      <w:bookmarkStart w:id="1279" w:name="_Toc89422707"/>
      <w:bookmarkStart w:id="1280" w:name="_Toc89425492"/>
      <w:r>
        <w:rPr>
          <w:lang w:eastAsia="zh-CN"/>
        </w:rPr>
        <w:t>9.x.4.2</w:t>
      </w:r>
      <w:r>
        <w:rPr>
          <w:lang w:eastAsia="zh-CN"/>
        </w:rPr>
        <w:tab/>
        <w:t>&lt;notification 1&gt;</w:t>
      </w:r>
      <w:bookmarkEnd w:id="1277"/>
      <w:bookmarkEnd w:id="1278"/>
      <w:bookmarkEnd w:id="1279"/>
      <w:bookmarkEnd w:id="1280"/>
    </w:p>
    <w:p w14:paraId="77F65BC2" w14:textId="77777777" w:rsidR="00A55155" w:rsidRDefault="00A55155" w:rsidP="00A55155">
      <w:pPr>
        <w:pStyle w:val="Heading5"/>
        <w:rPr>
          <w:lang w:eastAsia="zh-CN"/>
        </w:rPr>
      </w:pPr>
      <w:bookmarkStart w:id="1281" w:name="_Toc81332613"/>
      <w:bookmarkStart w:id="1282" w:name="_Toc83768449"/>
      <w:bookmarkStart w:id="1283" w:name="_Toc89422708"/>
      <w:bookmarkStart w:id="1284" w:name="_Toc89425493"/>
      <w:r>
        <w:rPr>
          <w:lang w:eastAsia="zh-CN"/>
        </w:rPr>
        <w:t>9.x.4.2.1</w:t>
      </w:r>
      <w:r>
        <w:rPr>
          <w:lang w:eastAsia="zh-CN"/>
        </w:rPr>
        <w:tab/>
        <w:t>Description</w:t>
      </w:r>
      <w:bookmarkEnd w:id="1281"/>
      <w:bookmarkEnd w:id="1282"/>
      <w:bookmarkEnd w:id="1283"/>
      <w:bookmarkEnd w:id="1284"/>
    </w:p>
    <w:p w14:paraId="412B1A43" w14:textId="77777777" w:rsidR="00A55155" w:rsidRDefault="00A55155" w:rsidP="00A55155">
      <w:pPr>
        <w:pStyle w:val="Heading5"/>
        <w:rPr>
          <w:lang w:eastAsia="zh-CN"/>
        </w:rPr>
      </w:pPr>
      <w:bookmarkStart w:id="1285" w:name="_Toc81332614"/>
      <w:bookmarkStart w:id="1286" w:name="_Toc83768450"/>
      <w:bookmarkStart w:id="1287" w:name="_Toc89422709"/>
      <w:bookmarkStart w:id="1288" w:name="_Toc89425494"/>
      <w:r>
        <w:rPr>
          <w:lang w:eastAsia="zh-CN"/>
        </w:rPr>
        <w:t>9.x.4.2.2</w:t>
      </w:r>
      <w:r>
        <w:rPr>
          <w:lang w:eastAsia="zh-CN"/>
        </w:rPr>
        <w:tab/>
        <w:t>Notification definition</w:t>
      </w:r>
      <w:bookmarkEnd w:id="1285"/>
      <w:bookmarkEnd w:id="1286"/>
      <w:bookmarkEnd w:id="1287"/>
      <w:bookmarkEnd w:id="1288"/>
    </w:p>
    <w:p w14:paraId="2D9B4EB0" w14:textId="77777777" w:rsidR="00A55155" w:rsidRDefault="00A55155" w:rsidP="00A55155">
      <w:pPr>
        <w:rPr>
          <w:lang w:eastAsia="zh-CN"/>
        </w:rPr>
      </w:pPr>
      <w:r>
        <w:rPr>
          <w:lang w:eastAsia="zh-CN"/>
        </w:rPr>
        <w:t xml:space="preserve">Callback URI: </w:t>
      </w:r>
      <w:r>
        <w:rPr>
          <w:highlight w:val="yellow"/>
          <w:lang w:eastAsia="zh-CN"/>
        </w:rPr>
        <w:t>&lt;Notification resource URI&gt;</w:t>
      </w:r>
    </w:p>
    <w:p w14:paraId="3A268151" w14:textId="77777777" w:rsidR="00A55155" w:rsidRDefault="00A55155" w:rsidP="00A55155">
      <w:r>
        <w:t>This method shall support the URI query parameters specified in table 9.</w:t>
      </w:r>
      <w:r>
        <w:rPr>
          <w:highlight w:val="yellow"/>
        </w:rPr>
        <w:t>x</w:t>
      </w:r>
      <w:r>
        <w:t>.4.2.2-1.</w:t>
      </w:r>
    </w:p>
    <w:p w14:paraId="723BCFEC" w14:textId="77777777" w:rsidR="00A55155" w:rsidRDefault="00A55155" w:rsidP="00A55155">
      <w:pPr>
        <w:pStyle w:val="TH"/>
        <w:rPr>
          <w:rFonts w:cs="Arial"/>
        </w:rPr>
      </w:pPr>
      <w:r>
        <w:t>Table 9.</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55155" w14:paraId="22B9BDAB" w14:textId="77777777" w:rsidTr="002C73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48638" w14:textId="77777777" w:rsidR="00A55155" w:rsidRDefault="00A55155" w:rsidP="002C738D">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BE0B5A" w14:textId="77777777" w:rsidR="00A55155" w:rsidRDefault="00A55155" w:rsidP="002C738D">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C66306" w14:textId="77777777" w:rsidR="00A55155" w:rsidRDefault="00A55155" w:rsidP="002C738D">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D1A33D" w14:textId="77777777" w:rsidR="00A55155" w:rsidRDefault="00A55155" w:rsidP="002C738D">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02EA2" w14:textId="77777777" w:rsidR="00A55155" w:rsidRDefault="00A55155" w:rsidP="002C738D">
            <w:pPr>
              <w:pStyle w:val="TAH"/>
              <w:rPr>
                <w:kern w:val="2"/>
                <w:szCs w:val="22"/>
              </w:rPr>
            </w:pPr>
            <w:r>
              <w:rPr>
                <w:kern w:val="2"/>
                <w:szCs w:val="22"/>
              </w:rPr>
              <w:t>Description</w:t>
            </w:r>
          </w:p>
        </w:tc>
      </w:tr>
      <w:tr w:rsidR="00A55155" w14:paraId="0F4B1BF2" w14:textId="77777777" w:rsidTr="002C738D">
        <w:trPr>
          <w:jc w:val="center"/>
        </w:trPr>
        <w:tc>
          <w:tcPr>
            <w:tcW w:w="825" w:type="pct"/>
            <w:tcBorders>
              <w:top w:val="single" w:sz="4" w:space="0" w:color="auto"/>
              <w:left w:val="single" w:sz="6" w:space="0" w:color="000000"/>
              <w:bottom w:val="single" w:sz="6" w:space="0" w:color="000000"/>
              <w:right w:val="single" w:sz="6" w:space="0" w:color="000000"/>
            </w:tcBorders>
          </w:tcPr>
          <w:p w14:paraId="4AAE012B" w14:textId="77777777" w:rsidR="00A55155" w:rsidRDefault="00A55155" w:rsidP="002C738D">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14:paraId="106FA35E" w14:textId="77777777" w:rsidR="00A55155" w:rsidRDefault="00A55155" w:rsidP="002C738D">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14:paraId="25DB1156" w14:textId="77777777" w:rsidR="00A55155" w:rsidRDefault="00A55155" w:rsidP="002C738D">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14:paraId="6034CEF5" w14:textId="77777777" w:rsidR="00A55155" w:rsidRDefault="00A55155" w:rsidP="002C738D">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F4681D" w14:textId="77777777" w:rsidR="00A55155" w:rsidRDefault="00A55155" w:rsidP="002C738D">
            <w:pPr>
              <w:pStyle w:val="TAL"/>
              <w:rPr>
                <w:kern w:val="2"/>
                <w:szCs w:val="22"/>
              </w:rPr>
            </w:pPr>
          </w:p>
        </w:tc>
      </w:tr>
    </w:tbl>
    <w:p w14:paraId="4F7BCC9C" w14:textId="77777777" w:rsidR="00A55155" w:rsidRDefault="00A55155" w:rsidP="00A55155"/>
    <w:p w14:paraId="5B655144" w14:textId="77777777" w:rsidR="00A55155" w:rsidRDefault="00A55155" w:rsidP="00A55155">
      <w:r>
        <w:t>This method shall support the request data structures specified in table 9.</w:t>
      </w:r>
      <w:r>
        <w:rPr>
          <w:highlight w:val="yellow"/>
        </w:rPr>
        <w:t>x</w:t>
      </w:r>
      <w:r>
        <w:t>.4.2.2-2 and the response data structures and response codes specified in table 9.</w:t>
      </w:r>
      <w:r>
        <w:rPr>
          <w:highlight w:val="yellow"/>
        </w:rPr>
        <w:t>x</w:t>
      </w:r>
      <w:r>
        <w:t>.4.2.2-3.</w:t>
      </w:r>
    </w:p>
    <w:p w14:paraId="58EB7A50" w14:textId="77777777" w:rsidR="00A55155" w:rsidRDefault="00A55155" w:rsidP="00A55155">
      <w:pPr>
        <w:pStyle w:val="TH"/>
      </w:pPr>
      <w:r>
        <w:t>Table 9.</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55155" w14:paraId="1D65603B" w14:textId="77777777" w:rsidTr="002C738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14:paraId="5CC03C62" w14:textId="77777777" w:rsidR="00A55155" w:rsidRDefault="00A55155" w:rsidP="002C738D">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14:paraId="55D955F7" w14:textId="77777777" w:rsidR="00A55155" w:rsidRDefault="00A55155" w:rsidP="002C738D">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0DC3C0D2" w14:textId="77777777" w:rsidR="00A55155" w:rsidRDefault="00A55155" w:rsidP="002C738D">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14:paraId="29C8F4D5" w14:textId="77777777" w:rsidR="00A55155" w:rsidRDefault="00A55155" w:rsidP="002C738D">
            <w:pPr>
              <w:pStyle w:val="TAH"/>
              <w:rPr>
                <w:kern w:val="2"/>
                <w:szCs w:val="22"/>
              </w:rPr>
            </w:pPr>
            <w:r>
              <w:rPr>
                <w:kern w:val="2"/>
                <w:szCs w:val="22"/>
              </w:rPr>
              <w:t>Description</w:t>
            </w:r>
          </w:p>
        </w:tc>
      </w:tr>
      <w:tr w:rsidR="00A55155" w14:paraId="59A42126" w14:textId="77777777" w:rsidTr="002C738D">
        <w:trPr>
          <w:jc w:val="center"/>
        </w:trPr>
        <w:tc>
          <w:tcPr>
            <w:tcW w:w="2944" w:type="dxa"/>
            <w:tcBorders>
              <w:top w:val="single" w:sz="4" w:space="0" w:color="auto"/>
              <w:left w:val="single" w:sz="6" w:space="0" w:color="000000"/>
              <w:bottom w:val="single" w:sz="6" w:space="0" w:color="000000"/>
              <w:right w:val="single" w:sz="6" w:space="0" w:color="000000"/>
            </w:tcBorders>
          </w:tcPr>
          <w:p w14:paraId="55296A89" w14:textId="77777777" w:rsidR="00A55155" w:rsidRDefault="00A55155" w:rsidP="002C738D">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14:paraId="30E8DEF7" w14:textId="77777777" w:rsidR="00A55155" w:rsidRDefault="00A55155" w:rsidP="002C738D">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14:paraId="70BE715C" w14:textId="77777777" w:rsidR="00A55155" w:rsidRDefault="00A55155" w:rsidP="002C738D">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550FC923" w14:textId="77777777" w:rsidR="00A55155" w:rsidRDefault="00A55155" w:rsidP="002C738D">
            <w:pPr>
              <w:pStyle w:val="TAL"/>
              <w:rPr>
                <w:kern w:val="2"/>
                <w:szCs w:val="22"/>
              </w:rPr>
            </w:pPr>
            <w:r>
              <w:rPr>
                <w:kern w:val="2"/>
                <w:szCs w:val="22"/>
              </w:rPr>
              <w:t>&lt;only if applicable&gt;</w:t>
            </w:r>
          </w:p>
        </w:tc>
      </w:tr>
    </w:tbl>
    <w:p w14:paraId="08989C0E" w14:textId="77777777" w:rsidR="00A55155" w:rsidRDefault="00A55155" w:rsidP="00A55155"/>
    <w:p w14:paraId="61A7721E" w14:textId="77777777" w:rsidR="00A55155" w:rsidRDefault="00A55155" w:rsidP="00A55155">
      <w:pPr>
        <w:pStyle w:val="TH"/>
      </w:pPr>
      <w:r>
        <w:t>Table 9.</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55155" w14:paraId="5446913A" w14:textId="77777777" w:rsidTr="002C738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14:paraId="6FD1C91B" w14:textId="77777777" w:rsidR="00A55155" w:rsidRDefault="00A55155" w:rsidP="002C738D">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1CF356" w14:textId="77777777" w:rsidR="00A55155" w:rsidRDefault="00A55155" w:rsidP="002C738D">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17B0250D" w14:textId="77777777" w:rsidR="00A55155" w:rsidRDefault="00A55155" w:rsidP="002C738D">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B8A3265" w14:textId="77777777" w:rsidR="00A55155" w:rsidRDefault="00A55155" w:rsidP="002C738D">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14:paraId="5FBC4241" w14:textId="77777777" w:rsidR="00A55155" w:rsidRDefault="00A55155" w:rsidP="002C738D">
            <w:pPr>
              <w:pStyle w:val="TAH"/>
              <w:rPr>
                <w:kern w:val="2"/>
                <w:szCs w:val="22"/>
              </w:rPr>
            </w:pPr>
            <w:r>
              <w:rPr>
                <w:kern w:val="2"/>
                <w:szCs w:val="22"/>
              </w:rPr>
              <w:t>Description</w:t>
            </w:r>
          </w:p>
        </w:tc>
      </w:tr>
      <w:tr w:rsidR="00A55155" w14:paraId="4D636CFC" w14:textId="77777777" w:rsidTr="002C738D">
        <w:trPr>
          <w:jc w:val="center"/>
        </w:trPr>
        <w:tc>
          <w:tcPr>
            <w:tcW w:w="1004" w:type="pct"/>
            <w:tcBorders>
              <w:top w:val="single" w:sz="4" w:space="0" w:color="auto"/>
              <w:left w:val="single" w:sz="6" w:space="0" w:color="000000"/>
              <w:bottom w:val="single" w:sz="6" w:space="0" w:color="000000"/>
              <w:right w:val="single" w:sz="6" w:space="0" w:color="000000"/>
            </w:tcBorders>
          </w:tcPr>
          <w:p w14:paraId="323E4134" w14:textId="77777777" w:rsidR="00A55155" w:rsidRDefault="00A55155" w:rsidP="002C738D">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14:paraId="19582748" w14:textId="77777777" w:rsidR="00A55155" w:rsidRDefault="00A55155" w:rsidP="002C738D">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14:paraId="65E7C241" w14:textId="77777777" w:rsidR="00A55155" w:rsidRDefault="00A55155" w:rsidP="002C738D">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714344C" w14:textId="77777777" w:rsidR="00A55155" w:rsidRDefault="00A55155" w:rsidP="002C738D">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2D2704AD" w14:textId="77777777" w:rsidR="00A55155" w:rsidRDefault="00A55155" w:rsidP="002C738D">
            <w:pPr>
              <w:pStyle w:val="TAL"/>
              <w:rPr>
                <w:kern w:val="2"/>
                <w:szCs w:val="22"/>
              </w:rPr>
            </w:pPr>
            <w:r>
              <w:rPr>
                <w:kern w:val="2"/>
                <w:szCs w:val="22"/>
              </w:rPr>
              <w:t>&lt;Meaning of the success case&gt;</w:t>
            </w:r>
          </w:p>
          <w:p w14:paraId="4CEB3C1C" w14:textId="77777777" w:rsidR="00A55155" w:rsidRDefault="00A55155" w:rsidP="002C738D">
            <w:pPr>
              <w:pStyle w:val="TAL"/>
              <w:rPr>
                <w:kern w:val="2"/>
                <w:szCs w:val="22"/>
              </w:rPr>
            </w:pPr>
            <w:r>
              <w:rPr>
                <w:kern w:val="2"/>
                <w:szCs w:val="22"/>
              </w:rPr>
              <w:t>or</w:t>
            </w:r>
          </w:p>
          <w:p w14:paraId="776DE126" w14:textId="77777777" w:rsidR="00A55155" w:rsidRDefault="00A55155" w:rsidP="002C738D">
            <w:pPr>
              <w:pStyle w:val="TAL"/>
              <w:rPr>
                <w:kern w:val="2"/>
                <w:szCs w:val="22"/>
              </w:rPr>
            </w:pPr>
            <w:r>
              <w:rPr>
                <w:kern w:val="2"/>
                <w:szCs w:val="22"/>
              </w:rPr>
              <w:t>&lt;Meaning of the error case with additional statement regarding error handling&gt;</w:t>
            </w:r>
          </w:p>
        </w:tc>
      </w:tr>
    </w:tbl>
    <w:p w14:paraId="7A58D4E3" w14:textId="77777777" w:rsidR="00A55155" w:rsidRDefault="00A55155" w:rsidP="00A55155"/>
    <w:p w14:paraId="3CEC0466" w14:textId="77777777" w:rsidR="00A55155" w:rsidRDefault="00A55155" w:rsidP="00A55155">
      <w:pPr>
        <w:pStyle w:val="Heading3"/>
      </w:pPr>
      <w:bookmarkStart w:id="1289" w:name="_Toc83768451"/>
      <w:bookmarkStart w:id="1290" w:name="_Toc81332615"/>
      <w:bookmarkStart w:id="1291" w:name="_Toc89422710"/>
      <w:bookmarkStart w:id="1292" w:name="_Toc89425495"/>
      <w:r>
        <w:lastRenderedPageBreak/>
        <w:t>9.x.5</w:t>
      </w:r>
      <w:r>
        <w:tab/>
        <w:t>Data Model</w:t>
      </w:r>
      <w:bookmarkEnd w:id="1289"/>
      <w:bookmarkEnd w:id="1290"/>
      <w:bookmarkEnd w:id="1291"/>
      <w:bookmarkEnd w:id="1292"/>
    </w:p>
    <w:p w14:paraId="45718150" w14:textId="77777777" w:rsidR="00A55155" w:rsidRDefault="00A55155" w:rsidP="00A55155">
      <w:pPr>
        <w:pStyle w:val="Heading4"/>
        <w:rPr>
          <w:lang w:eastAsia="zh-CN"/>
        </w:rPr>
      </w:pPr>
      <w:bookmarkStart w:id="1293" w:name="_Toc81332616"/>
      <w:bookmarkStart w:id="1294" w:name="_Toc83768452"/>
      <w:bookmarkStart w:id="1295" w:name="_Toc89422711"/>
      <w:bookmarkStart w:id="1296" w:name="_Toc89425496"/>
      <w:r>
        <w:rPr>
          <w:lang w:eastAsia="zh-CN"/>
        </w:rPr>
        <w:t>9.x.5.1</w:t>
      </w:r>
      <w:r>
        <w:rPr>
          <w:lang w:eastAsia="zh-CN"/>
        </w:rPr>
        <w:tab/>
        <w:t>General</w:t>
      </w:r>
      <w:bookmarkEnd w:id="1293"/>
      <w:bookmarkEnd w:id="1294"/>
      <w:bookmarkEnd w:id="1295"/>
      <w:bookmarkEnd w:id="1296"/>
    </w:p>
    <w:p w14:paraId="2E7AC61C" w14:textId="77777777" w:rsidR="00A55155" w:rsidRDefault="00A55155" w:rsidP="00A55155">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14:paraId="370EF72A" w14:textId="77777777" w:rsidR="00A55155" w:rsidRDefault="00A55155" w:rsidP="00A55155">
      <w:r>
        <w:t>Table 9.</w:t>
      </w:r>
      <w:r>
        <w:rPr>
          <w:highlight w:val="yellow"/>
        </w:rPr>
        <w:t>x</w:t>
      </w:r>
      <w:r>
        <w:t xml:space="preserve">.5.1-1 specifies the data types defined specifically for the </w:t>
      </w:r>
      <w:r>
        <w:rPr>
          <w:highlight w:val="yellow"/>
        </w:rPr>
        <w:t>&lt;API Name&gt;</w:t>
      </w:r>
      <w:r>
        <w:t xml:space="preserve"> API service.</w:t>
      </w:r>
    </w:p>
    <w:p w14:paraId="542CDBAD" w14:textId="77777777" w:rsidR="00A55155" w:rsidRDefault="00A55155" w:rsidP="00A55155">
      <w:pPr>
        <w:pStyle w:val="TH"/>
      </w:pPr>
      <w:r>
        <w:t>Table 9.</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55155" w14:paraId="39E65CAB" w14:textId="77777777" w:rsidTr="002C738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57F45862" w14:textId="77777777" w:rsidR="00A55155" w:rsidRDefault="00A55155" w:rsidP="002C738D">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53EF8DF4" w14:textId="77777777" w:rsidR="00A55155" w:rsidRDefault="00A55155" w:rsidP="002C738D">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2825A821" w14:textId="77777777" w:rsidR="00A55155" w:rsidRDefault="00A55155" w:rsidP="002C738D">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7AFAF56" w14:textId="77777777" w:rsidR="00A55155" w:rsidRDefault="00A55155" w:rsidP="002C738D">
            <w:pPr>
              <w:pStyle w:val="TAH"/>
              <w:rPr>
                <w:kern w:val="2"/>
                <w:szCs w:val="22"/>
              </w:rPr>
            </w:pPr>
            <w:r>
              <w:rPr>
                <w:kern w:val="2"/>
                <w:szCs w:val="22"/>
              </w:rPr>
              <w:t>Applicability</w:t>
            </w:r>
          </w:p>
        </w:tc>
      </w:tr>
      <w:tr w:rsidR="00A55155" w14:paraId="60C56CBA" w14:textId="77777777" w:rsidTr="002C738D">
        <w:trPr>
          <w:jc w:val="center"/>
        </w:trPr>
        <w:tc>
          <w:tcPr>
            <w:tcW w:w="2868" w:type="dxa"/>
            <w:tcBorders>
              <w:top w:val="single" w:sz="4" w:space="0" w:color="auto"/>
              <w:left w:val="single" w:sz="4" w:space="0" w:color="auto"/>
              <w:bottom w:val="single" w:sz="4" w:space="0" w:color="auto"/>
              <w:right w:val="single" w:sz="4" w:space="0" w:color="auto"/>
            </w:tcBorders>
          </w:tcPr>
          <w:p w14:paraId="557DF193" w14:textId="77777777" w:rsidR="00A55155" w:rsidRDefault="00A55155" w:rsidP="002C738D">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14:paraId="5BA96BFE" w14:textId="77777777" w:rsidR="00A55155" w:rsidRDefault="00A55155" w:rsidP="002C738D">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14:paraId="0DA0D614" w14:textId="77777777" w:rsidR="00A55155" w:rsidRDefault="00A55155" w:rsidP="002C738D">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14:paraId="6E4178D5" w14:textId="77777777" w:rsidR="00A55155" w:rsidRDefault="00A55155" w:rsidP="002C738D">
            <w:pPr>
              <w:pStyle w:val="TAL"/>
              <w:rPr>
                <w:rFonts w:cs="Arial"/>
                <w:kern w:val="2"/>
                <w:szCs w:val="18"/>
              </w:rPr>
            </w:pPr>
          </w:p>
        </w:tc>
      </w:tr>
    </w:tbl>
    <w:p w14:paraId="10E90466" w14:textId="77777777" w:rsidR="00A55155" w:rsidRDefault="00A55155" w:rsidP="00A55155"/>
    <w:p w14:paraId="565A74F3" w14:textId="77777777" w:rsidR="00A55155" w:rsidRDefault="00A55155" w:rsidP="00A55155">
      <w:r>
        <w:t>Table 9.</w:t>
      </w:r>
      <w:r>
        <w:rPr>
          <w:highlight w:val="yellow"/>
        </w:rPr>
        <w:t>x</w:t>
      </w:r>
      <w:r>
        <w:t xml:space="preserve">.5.1-2 specifies data types re-used by the </w:t>
      </w:r>
      <w:r>
        <w:rPr>
          <w:highlight w:val="yellow"/>
        </w:rPr>
        <w:t>&lt;API Name&gt;</w:t>
      </w:r>
      <w:r>
        <w:t xml:space="preserve"> API service. </w:t>
      </w:r>
    </w:p>
    <w:p w14:paraId="67457B72" w14:textId="77777777" w:rsidR="00A55155" w:rsidRDefault="00A55155" w:rsidP="00A55155">
      <w:pPr>
        <w:pStyle w:val="TH"/>
      </w:pPr>
      <w:r>
        <w:t>Table 9.</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55155" w14:paraId="38CD3888" w14:textId="77777777" w:rsidTr="002C738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6F9DB734" w14:textId="77777777" w:rsidR="00A55155" w:rsidRDefault="00A55155" w:rsidP="002C738D">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08A2A39" w14:textId="77777777" w:rsidR="00A55155" w:rsidRDefault="00A55155" w:rsidP="002C738D">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1F828894" w14:textId="77777777" w:rsidR="00A55155" w:rsidRDefault="00A55155" w:rsidP="002C738D">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DBE4E42" w14:textId="77777777" w:rsidR="00A55155" w:rsidRDefault="00A55155" w:rsidP="002C738D">
            <w:pPr>
              <w:pStyle w:val="TAH"/>
              <w:rPr>
                <w:kern w:val="2"/>
                <w:szCs w:val="22"/>
              </w:rPr>
            </w:pPr>
            <w:r>
              <w:rPr>
                <w:kern w:val="2"/>
                <w:szCs w:val="22"/>
              </w:rPr>
              <w:t>Applicability</w:t>
            </w:r>
          </w:p>
        </w:tc>
      </w:tr>
      <w:tr w:rsidR="00A55155" w14:paraId="312FB105" w14:textId="77777777" w:rsidTr="002C738D">
        <w:trPr>
          <w:jc w:val="center"/>
        </w:trPr>
        <w:tc>
          <w:tcPr>
            <w:tcW w:w="1927" w:type="dxa"/>
            <w:tcBorders>
              <w:top w:val="single" w:sz="4" w:space="0" w:color="auto"/>
              <w:left w:val="single" w:sz="4" w:space="0" w:color="auto"/>
              <w:bottom w:val="single" w:sz="4" w:space="0" w:color="auto"/>
              <w:right w:val="single" w:sz="4" w:space="0" w:color="auto"/>
            </w:tcBorders>
          </w:tcPr>
          <w:p w14:paraId="33FE8B4E" w14:textId="77777777" w:rsidR="00A55155" w:rsidRDefault="00A55155" w:rsidP="002C738D">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14:paraId="4732F744" w14:textId="77777777" w:rsidR="00A55155" w:rsidRDefault="00A55155" w:rsidP="002C738D">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14:paraId="0944D3EF" w14:textId="77777777" w:rsidR="00A55155" w:rsidRDefault="00A55155" w:rsidP="002C738D">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14:paraId="30831E57" w14:textId="77777777" w:rsidR="00A55155" w:rsidRDefault="00A55155" w:rsidP="002C738D">
            <w:pPr>
              <w:pStyle w:val="TAL"/>
              <w:rPr>
                <w:rFonts w:cs="Arial"/>
                <w:kern w:val="2"/>
                <w:szCs w:val="18"/>
              </w:rPr>
            </w:pPr>
          </w:p>
        </w:tc>
      </w:tr>
    </w:tbl>
    <w:p w14:paraId="0DA6D640" w14:textId="77777777" w:rsidR="00A55155" w:rsidRDefault="00A55155" w:rsidP="00A55155">
      <w:pPr>
        <w:rPr>
          <w:lang w:eastAsia="zh-CN"/>
        </w:rPr>
      </w:pPr>
    </w:p>
    <w:p w14:paraId="54760906" w14:textId="77777777" w:rsidR="00A55155" w:rsidRDefault="00A55155" w:rsidP="00A55155">
      <w:pPr>
        <w:pStyle w:val="Heading4"/>
        <w:rPr>
          <w:lang w:eastAsia="zh-CN"/>
        </w:rPr>
      </w:pPr>
      <w:bookmarkStart w:id="1297" w:name="_Toc81332617"/>
      <w:bookmarkStart w:id="1298" w:name="_Toc83768453"/>
      <w:bookmarkStart w:id="1299" w:name="_Toc89422712"/>
      <w:bookmarkStart w:id="1300" w:name="_Toc89425497"/>
      <w:r>
        <w:rPr>
          <w:lang w:eastAsia="zh-CN"/>
        </w:rPr>
        <w:t>9.x.5.2</w:t>
      </w:r>
      <w:r>
        <w:rPr>
          <w:lang w:eastAsia="zh-CN"/>
        </w:rPr>
        <w:tab/>
        <w:t>Structured data types</w:t>
      </w:r>
      <w:bookmarkEnd w:id="1297"/>
      <w:bookmarkEnd w:id="1298"/>
      <w:bookmarkEnd w:id="1299"/>
      <w:bookmarkEnd w:id="1300"/>
    </w:p>
    <w:p w14:paraId="4F4518B9" w14:textId="77777777" w:rsidR="00A55155" w:rsidRDefault="00A55155" w:rsidP="00A55155">
      <w:pPr>
        <w:pStyle w:val="Heading5"/>
        <w:rPr>
          <w:lang w:eastAsia="zh-CN"/>
        </w:rPr>
      </w:pPr>
      <w:bookmarkStart w:id="1301" w:name="_Toc81332618"/>
      <w:bookmarkStart w:id="1302" w:name="_Toc83768454"/>
      <w:bookmarkStart w:id="1303" w:name="_Toc89422713"/>
      <w:bookmarkStart w:id="1304" w:name="_Toc89425498"/>
      <w:r>
        <w:rPr>
          <w:lang w:eastAsia="zh-CN"/>
        </w:rPr>
        <w:t>9.x.5.2.1</w:t>
      </w:r>
      <w:r>
        <w:rPr>
          <w:lang w:eastAsia="zh-CN"/>
        </w:rPr>
        <w:tab/>
        <w:t>Introduction</w:t>
      </w:r>
      <w:bookmarkEnd w:id="1301"/>
      <w:bookmarkEnd w:id="1302"/>
      <w:bookmarkEnd w:id="1303"/>
      <w:bookmarkEnd w:id="1304"/>
    </w:p>
    <w:p w14:paraId="28D2607A" w14:textId="77777777" w:rsidR="00A55155" w:rsidRDefault="00A55155" w:rsidP="00A55155">
      <w:pPr>
        <w:pStyle w:val="Heading5"/>
        <w:rPr>
          <w:lang w:eastAsia="zh-CN"/>
        </w:rPr>
      </w:pPr>
      <w:bookmarkStart w:id="1305" w:name="_Toc81332619"/>
      <w:bookmarkStart w:id="1306" w:name="_Toc83768455"/>
      <w:bookmarkStart w:id="1307" w:name="_Toc89422714"/>
      <w:bookmarkStart w:id="1308" w:name="_Toc89425499"/>
      <w:r>
        <w:rPr>
          <w:lang w:eastAsia="zh-CN"/>
        </w:rPr>
        <w:t>9.x.5.2.2</w:t>
      </w:r>
      <w:r>
        <w:rPr>
          <w:lang w:eastAsia="zh-CN"/>
        </w:rPr>
        <w:tab/>
        <w:t>Type: &lt;Data type name&gt;</w:t>
      </w:r>
      <w:bookmarkEnd w:id="1305"/>
      <w:bookmarkEnd w:id="1306"/>
      <w:bookmarkEnd w:id="1307"/>
      <w:bookmarkEnd w:id="1308"/>
    </w:p>
    <w:p w14:paraId="29CBF80C" w14:textId="77777777" w:rsidR="00A55155" w:rsidRDefault="00A55155" w:rsidP="00A55155">
      <w:pPr>
        <w:pStyle w:val="TH"/>
      </w:pPr>
      <w:r>
        <w:t>Table 9.</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55155" w14:paraId="4C92D126"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0F7A207" w14:textId="77777777" w:rsidR="00A55155" w:rsidRDefault="00A55155" w:rsidP="002C738D">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70FACD4" w14:textId="77777777" w:rsidR="00A55155" w:rsidRDefault="00A55155" w:rsidP="002C738D">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F660306" w14:textId="77777777" w:rsidR="00A55155" w:rsidRDefault="00A55155" w:rsidP="002C738D">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78EFE5C" w14:textId="77777777" w:rsidR="00A55155" w:rsidRDefault="00A55155" w:rsidP="002C738D">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3C0C898" w14:textId="77777777" w:rsidR="00A55155" w:rsidRDefault="00A55155" w:rsidP="002C738D">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DC3965" w14:textId="77777777" w:rsidR="00A55155" w:rsidRDefault="00A55155" w:rsidP="002C738D">
            <w:pPr>
              <w:pStyle w:val="TAH"/>
              <w:rPr>
                <w:rFonts w:cs="Arial"/>
                <w:kern w:val="2"/>
                <w:szCs w:val="18"/>
              </w:rPr>
            </w:pPr>
            <w:r>
              <w:rPr>
                <w:kern w:val="2"/>
                <w:szCs w:val="22"/>
              </w:rPr>
              <w:t>Applicability</w:t>
            </w:r>
          </w:p>
        </w:tc>
      </w:tr>
      <w:tr w:rsidR="00A55155" w14:paraId="2E98C31D"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376E8981" w14:textId="77777777" w:rsidR="00A55155" w:rsidRDefault="00A55155" w:rsidP="002C738D">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14:paraId="269DE684" w14:textId="77777777" w:rsidR="00A55155" w:rsidRDefault="00A55155" w:rsidP="002C738D">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14:paraId="12A128D4" w14:textId="77777777" w:rsidR="00A55155" w:rsidRDefault="00A55155" w:rsidP="002C738D">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14:paraId="4BA7FC72" w14:textId="77777777" w:rsidR="00A55155" w:rsidRDefault="00A55155" w:rsidP="002C738D">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14:paraId="068C7A6F" w14:textId="77777777" w:rsidR="00A55155" w:rsidRDefault="00A55155" w:rsidP="002C738D">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14:paraId="56419FB5" w14:textId="77777777" w:rsidR="00A55155" w:rsidRDefault="00A55155" w:rsidP="002C738D">
            <w:pPr>
              <w:pStyle w:val="TAL"/>
              <w:rPr>
                <w:rFonts w:cs="Arial"/>
                <w:kern w:val="2"/>
                <w:szCs w:val="18"/>
              </w:rPr>
            </w:pPr>
          </w:p>
        </w:tc>
      </w:tr>
      <w:tr w:rsidR="00A55155" w14:paraId="7501320D" w14:textId="77777777" w:rsidTr="002C738D">
        <w:trPr>
          <w:jc w:val="center"/>
        </w:trPr>
        <w:tc>
          <w:tcPr>
            <w:tcW w:w="1430" w:type="dxa"/>
            <w:tcBorders>
              <w:top w:val="single" w:sz="4" w:space="0" w:color="auto"/>
              <w:left w:val="single" w:sz="4" w:space="0" w:color="auto"/>
              <w:bottom w:val="single" w:sz="4" w:space="0" w:color="auto"/>
              <w:right w:val="single" w:sz="4" w:space="0" w:color="auto"/>
            </w:tcBorders>
          </w:tcPr>
          <w:p w14:paraId="3581F9A4" w14:textId="77777777" w:rsidR="00A55155" w:rsidRDefault="00A55155" w:rsidP="002C738D">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14:paraId="5652D4B4" w14:textId="77777777" w:rsidR="00A55155" w:rsidRDefault="00A55155" w:rsidP="002C738D">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14:paraId="42B6EC36" w14:textId="77777777" w:rsidR="00A55155" w:rsidRDefault="00A55155" w:rsidP="002C738D">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14:paraId="7E909FE4" w14:textId="77777777" w:rsidR="00A55155" w:rsidRDefault="00A55155" w:rsidP="002C738D">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14:paraId="0D52EA96" w14:textId="77777777" w:rsidR="00A55155" w:rsidRDefault="00A55155" w:rsidP="002C738D">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14:paraId="40FE409A" w14:textId="77777777" w:rsidR="00A55155" w:rsidRDefault="00A55155" w:rsidP="002C738D">
            <w:pPr>
              <w:pStyle w:val="TAL"/>
              <w:rPr>
                <w:rFonts w:cs="Arial"/>
                <w:kern w:val="2"/>
                <w:szCs w:val="18"/>
              </w:rPr>
            </w:pPr>
          </w:p>
        </w:tc>
      </w:tr>
    </w:tbl>
    <w:p w14:paraId="49EA2252" w14:textId="77777777" w:rsidR="00A55155" w:rsidRDefault="00A55155" w:rsidP="00A55155">
      <w:pPr>
        <w:rPr>
          <w:lang w:eastAsia="zh-CN"/>
        </w:rPr>
      </w:pPr>
    </w:p>
    <w:p w14:paraId="36337889" w14:textId="77777777" w:rsidR="00A55155" w:rsidRDefault="00A55155" w:rsidP="00A55155">
      <w:pPr>
        <w:pStyle w:val="Heading4"/>
        <w:rPr>
          <w:lang w:eastAsia="zh-CN"/>
        </w:rPr>
      </w:pPr>
      <w:bookmarkStart w:id="1309" w:name="_Toc81332620"/>
      <w:bookmarkStart w:id="1310" w:name="_Toc83768456"/>
      <w:bookmarkStart w:id="1311" w:name="_Toc89422715"/>
      <w:bookmarkStart w:id="1312" w:name="_Toc89425500"/>
      <w:r>
        <w:rPr>
          <w:lang w:eastAsia="zh-CN"/>
        </w:rPr>
        <w:t>9.x.5.3</w:t>
      </w:r>
      <w:r>
        <w:rPr>
          <w:lang w:eastAsia="zh-CN"/>
        </w:rPr>
        <w:tab/>
        <w:t>Simple data types and enumerations</w:t>
      </w:r>
      <w:bookmarkEnd w:id="1309"/>
      <w:bookmarkEnd w:id="1310"/>
      <w:bookmarkEnd w:id="1311"/>
      <w:bookmarkEnd w:id="1312"/>
    </w:p>
    <w:p w14:paraId="6FA3E3F4" w14:textId="77777777" w:rsidR="00A55155" w:rsidRDefault="00A55155" w:rsidP="00A55155">
      <w:pPr>
        <w:pStyle w:val="Guidance"/>
      </w:pPr>
      <w:r>
        <w:t>This clause will define simple data types and enumerations that can be referenced from data structures defined in the previous clauses.</w:t>
      </w:r>
    </w:p>
    <w:p w14:paraId="7D6CECB7" w14:textId="77777777" w:rsidR="00A55155" w:rsidRDefault="00A55155" w:rsidP="00A55155">
      <w:pPr>
        <w:pStyle w:val="Heading5"/>
      </w:pPr>
      <w:bookmarkStart w:id="1313" w:name="_Toc81332621"/>
      <w:bookmarkStart w:id="1314" w:name="_Toc83768457"/>
      <w:bookmarkStart w:id="1315" w:name="_Toc89422716"/>
      <w:bookmarkStart w:id="1316" w:name="_Toc89425501"/>
      <w:r>
        <w:t>9.x.5.3.1</w:t>
      </w:r>
      <w:r>
        <w:tab/>
        <w:t>Introduction</w:t>
      </w:r>
      <w:bookmarkEnd w:id="1313"/>
      <w:bookmarkEnd w:id="1314"/>
      <w:bookmarkEnd w:id="1315"/>
      <w:bookmarkEnd w:id="1316"/>
    </w:p>
    <w:p w14:paraId="56C22A08" w14:textId="77777777" w:rsidR="00A55155" w:rsidRDefault="00A55155" w:rsidP="00A55155">
      <w:r>
        <w:t>This clause defines simple data types and enumerations that can be referenced from data structures defined in the previous clauses.</w:t>
      </w:r>
    </w:p>
    <w:p w14:paraId="71D350FE" w14:textId="77777777" w:rsidR="00A55155" w:rsidRDefault="00A55155" w:rsidP="00A55155">
      <w:pPr>
        <w:pStyle w:val="Heading5"/>
      </w:pPr>
      <w:bookmarkStart w:id="1317" w:name="_Toc81332622"/>
      <w:bookmarkStart w:id="1318" w:name="_Toc83768458"/>
      <w:bookmarkStart w:id="1319" w:name="_Toc89422717"/>
      <w:bookmarkStart w:id="1320" w:name="_Toc89425502"/>
      <w:r>
        <w:t>9.x.5.3.2</w:t>
      </w:r>
      <w:r>
        <w:tab/>
        <w:t>Simple data types</w:t>
      </w:r>
      <w:bookmarkEnd w:id="1317"/>
      <w:bookmarkEnd w:id="1318"/>
      <w:bookmarkEnd w:id="1319"/>
      <w:bookmarkEnd w:id="1320"/>
    </w:p>
    <w:p w14:paraId="52D7032E" w14:textId="77777777" w:rsidR="00A55155" w:rsidRDefault="00A55155" w:rsidP="00A55155">
      <w:r>
        <w:t>The simple data types defined in table 9.</w:t>
      </w:r>
      <w:r>
        <w:rPr>
          <w:highlight w:val="yellow"/>
        </w:rPr>
        <w:t>x.</w:t>
      </w:r>
      <w:r>
        <w:t>5.3.2-1 shall be supported.</w:t>
      </w:r>
    </w:p>
    <w:p w14:paraId="1DA1CC90" w14:textId="77777777" w:rsidR="00A55155" w:rsidRDefault="00A55155" w:rsidP="00A55155">
      <w:pPr>
        <w:pStyle w:val="TH"/>
      </w:pPr>
      <w:r>
        <w:lastRenderedPageBreak/>
        <w:t>Table 9.</w:t>
      </w:r>
      <w:r>
        <w:rPr>
          <w:highlight w:val="yellow"/>
        </w:rPr>
        <w:t>x</w:t>
      </w:r>
      <w:r>
        <w:t>.5.3.2-1: Simple data types</w:t>
      </w:r>
    </w:p>
    <w:tbl>
      <w:tblPr>
        <w:tblW w:w="5000" w:type="pct"/>
        <w:jc w:val="center"/>
        <w:tblLayout w:type="fixed"/>
        <w:tblCellMar>
          <w:left w:w="28" w:type="dxa"/>
          <w:right w:w="0" w:type="dxa"/>
        </w:tblCellMar>
        <w:tblLook w:val="04A0" w:firstRow="1" w:lastRow="0" w:firstColumn="1" w:lastColumn="0" w:noHBand="0" w:noVBand="1"/>
      </w:tblPr>
      <w:tblGrid>
        <w:gridCol w:w="1631"/>
        <w:gridCol w:w="1612"/>
        <w:gridCol w:w="3951"/>
        <w:gridCol w:w="2437"/>
      </w:tblGrid>
      <w:tr w:rsidR="00A55155" w14:paraId="27E8D7D8" w14:textId="77777777" w:rsidTr="002C73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3316369" w14:textId="77777777" w:rsidR="00A55155" w:rsidRDefault="00A55155" w:rsidP="002C738D">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8BFAEB3" w14:textId="77777777" w:rsidR="00A55155" w:rsidRDefault="00A55155" w:rsidP="002C738D">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C9DF705" w14:textId="77777777" w:rsidR="00A55155" w:rsidRDefault="00A55155" w:rsidP="002C738D">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31A6D89" w14:textId="77777777" w:rsidR="00A55155" w:rsidRDefault="00A55155" w:rsidP="002C738D">
            <w:pPr>
              <w:pStyle w:val="TAH"/>
              <w:rPr>
                <w:kern w:val="2"/>
                <w:szCs w:val="22"/>
              </w:rPr>
            </w:pPr>
            <w:r>
              <w:rPr>
                <w:kern w:val="2"/>
                <w:szCs w:val="22"/>
              </w:rPr>
              <w:t>Applicability</w:t>
            </w:r>
          </w:p>
        </w:tc>
      </w:tr>
      <w:tr w:rsidR="00A55155" w14:paraId="15497117" w14:textId="77777777" w:rsidTr="002C73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AD405B" w14:textId="77777777" w:rsidR="00A55155" w:rsidRDefault="00A55155" w:rsidP="002C738D">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38AA718" w14:textId="77777777" w:rsidR="00A55155" w:rsidRDefault="00A55155" w:rsidP="002C738D">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09391ADD" w14:textId="77777777" w:rsidR="00A55155" w:rsidRDefault="00A55155" w:rsidP="002C738D">
            <w:pPr>
              <w:pStyle w:val="TAL"/>
              <w:rPr>
                <w:kern w:val="2"/>
                <w:szCs w:val="22"/>
              </w:rPr>
            </w:pPr>
          </w:p>
        </w:tc>
        <w:tc>
          <w:tcPr>
            <w:tcW w:w="1265" w:type="pct"/>
            <w:tcBorders>
              <w:top w:val="single" w:sz="4" w:space="0" w:color="auto"/>
              <w:left w:val="nil"/>
              <w:bottom w:val="single" w:sz="8" w:space="0" w:color="auto"/>
              <w:right w:val="single" w:sz="8" w:space="0" w:color="auto"/>
            </w:tcBorders>
          </w:tcPr>
          <w:p w14:paraId="6EC84D46" w14:textId="77777777" w:rsidR="00A55155" w:rsidRDefault="00A55155" w:rsidP="002C738D">
            <w:pPr>
              <w:pStyle w:val="TAL"/>
              <w:rPr>
                <w:kern w:val="2"/>
                <w:szCs w:val="22"/>
              </w:rPr>
            </w:pPr>
          </w:p>
        </w:tc>
      </w:tr>
    </w:tbl>
    <w:p w14:paraId="3D84402B" w14:textId="77777777" w:rsidR="00A55155" w:rsidRDefault="00A55155" w:rsidP="00A55155"/>
    <w:p w14:paraId="159E9009" w14:textId="77777777" w:rsidR="00A55155" w:rsidRDefault="00A55155" w:rsidP="00A55155">
      <w:pPr>
        <w:pStyle w:val="Heading5"/>
      </w:pPr>
      <w:bookmarkStart w:id="1321" w:name="_Toc81332623"/>
      <w:bookmarkStart w:id="1322" w:name="_Toc83768459"/>
      <w:bookmarkStart w:id="1323" w:name="_Toc89422718"/>
      <w:bookmarkStart w:id="1324" w:name="_Toc89425503"/>
      <w:r>
        <w:t>9.x.5.3.3</w:t>
      </w:r>
      <w:r>
        <w:tab/>
        <w:t>Enumeration: &lt;EnumType1&gt;</w:t>
      </w:r>
      <w:bookmarkEnd w:id="1321"/>
      <w:bookmarkEnd w:id="1322"/>
      <w:bookmarkEnd w:id="1323"/>
      <w:bookmarkEnd w:id="1324"/>
    </w:p>
    <w:p w14:paraId="7F0857A6" w14:textId="77777777" w:rsidR="00A55155" w:rsidRDefault="00A55155" w:rsidP="00A55155">
      <w:r>
        <w:t>The enumeration &lt;EnumType1&gt; represents &lt;something&gt;. It shall comply with the provisions defined in table 9.</w:t>
      </w:r>
      <w:r>
        <w:rPr>
          <w:highlight w:val="yellow"/>
        </w:rPr>
        <w:t>x</w:t>
      </w:r>
      <w:r>
        <w:t>.5.3.3-1.</w:t>
      </w:r>
    </w:p>
    <w:p w14:paraId="7E1765D9" w14:textId="77777777" w:rsidR="00A55155" w:rsidRDefault="00A55155" w:rsidP="00A55155">
      <w:pPr>
        <w:pStyle w:val="TH"/>
      </w:pPr>
      <w:r>
        <w:t>Table 9.</w:t>
      </w:r>
      <w:r>
        <w:rPr>
          <w:highlight w:val="yellow"/>
        </w:rPr>
        <w:t>x</w:t>
      </w:r>
      <w:r>
        <w:t>.5.3.3-1: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A55155" w14:paraId="5EBD5A7C" w14:textId="77777777" w:rsidTr="002C738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2AB416C" w14:textId="77777777" w:rsidR="00A55155" w:rsidRDefault="00A55155" w:rsidP="002C738D">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EF9B55B" w14:textId="77777777" w:rsidR="00A55155" w:rsidRDefault="00A55155" w:rsidP="002C738D">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2CAF5E31" w14:textId="77777777" w:rsidR="00A55155" w:rsidRDefault="00A55155" w:rsidP="002C738D">
            <w:pPr>
              <w:pStyle w:val="TAH"/>
              <w:rPr>
                <w:kern w:val="2"/>
                <w:szCs w:val="22"/>
              </w:rPr>
            </w:pPr>
            <w:r>
              <w:rPr>
                <w:kern w:val="2"/>
                <w:szCs w:val="22"/>
              </w:rPr>
              <w:t>Applicability</w:t>
            </w:r>
          </w:p>
        </w:tc>
      </w:tr>
      <w:tr w:rsidR="00A55155" w14:paraId="498BCFC3" w14:textId="77777777" w:rsidTr="002C73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53B56" w14:textId="77777777" w:rsidR="00A55155" w:rsidRDefault="00A55155" w:rsidP="002C738D">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02287B" w14:textId="77777777" w:rsidR="00A55155" w:rsidRDefault="00A55155" w:rsidP="002C738D">
            <w:pPr>
              <w:pStyle w:val="TAL"/>
              <w:rPr>
                <w:kern w:val="2"/>
                <w:szCs w:val="22"/>
              </w:rPr>
            </w:pPr>
          </w:p>
        </w:tc>
        <w:tc>
          <w:tcPr>
            <w:tcW w:w="1278" w:type="pct"/>
            <w:tcBorders>
              <w:top w:val="single" w:sz="8" w:space="0" w:color="auto"/>
              <w:left w:val="nil"/>
              <w:bottom w:val="single" w:sz="8" w:space="0" w:color="auto"/>
              <w:right w:val="single" w:sz="8" w:space="0" w:color="auto"/>
            </w:tcBorders>
          </w:tcPr>
          <w:p w14:paraId="05D7F983" w14:textId="77777777" w:rsidR="00A55155" w:rsidRDefault="00A55155" w:rsidP="002C738D">
            <w:pPr>
              <w:pStyle w:val="TAL"/>
              <w:rPr>
                <w:kern w:val="2"/>
                <w:szCs w:val="22"/>
              </w:rPr>
            </w:pPr>
          </w:p>
        </w:tc>
      </w:tr>
    </w:tbl>
    <w:p w14:paraId="13AE3606" w14:textId="77777777" w:rsidR="00A55155" w:rsidRDefault="00A55155" w:rsidP="00A55155">
      <w:pPr>
        <w:rPr>
          <w:lang w:eastAsia="zh-CN"/>
        </w:rPr>
      </w:pPr>
    </w:p>
    <w:p w14:paraId="1D5B30EA" w14:textId="77777777" w:rsidR="00A55155" w:rsidRDefault="00A55155" w:rsidP="00A55155">
      <w:pPr>
        <w:pStyle w:val="Heading3"/>
      </w:pPr>
      <w:bookmarkStart w:id="1325" w:name="_Toc81332624"/>
      <w:bookmarkStart w:id="1326" w:name="_Toc83768460"/>
      <w:bookmarkStart w:id="1327" w:name="_Toc89422719"/>
      <w:bookmarkStart w:id="1328" w:name="_Toc89425504"/>
      <w:r>
        <w:t>9.x.6</w:t>
      </w:r>
      <w:r>
        <w:tab/>
        <w:t>Error Handling</w:t>
      </w:r>
      <w:bookmarkEnd w:id="1325"/>
      <w:bookmarkEnd w:id="1326"/>
      <w:bookmarkEnd w:id="1327"/>
      <w:bookmarkEnd w:id="1328"/>
    </w:p>
    <w:p w14:paraId="4E704558" w14:textId="77777777" w:rsidR="00A55155" w:rsidRDefault="00A55155" w:rsidP="00A55155">
      <w:pPr>
        <w:pStyle w:val="Heading3"/>
      </w:pPr>
      <w:bookmarkStart w:id="1329" w:name="_Toc81332625"/>
      <w:bookmarkStart w:id="1330" w:name="_Toc83768461"/>
      <w:bookmarkStart w:id="1331" w:name="_Toc89422720"/>
      <w:bookmarkStart w:id="1332" w:name="_Toc89425505"/>
      <w:r>
        <w:t>9.x.7</w:t>
      </w:r>
      <w:r>
        <w:tab/>
        <w:t>Feature negotiation</w:t>
      </w:r>
      <w:bookmarkEnd w:id="1329"/>
      <w:bookmarkEnd w:id="1330"/>
      <w:bookmarkEnd w:id="1331"/>
      <w:bookmarkEnd w:id="1332"/>
    </w:p>
    <w:p w14:paraId="44210D9F" w14:textId="77777777" w:rsidR="00A55155" w:rsidRDefault="00A55155" w:rsidP="00A55155">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9.x.7-1 lists the supported features for </w:t>
      </w:r>
      <w:r>
        <w:rPr>
          <w:highlight w:val="yellow"/>
          <w:lang w:eastAsia="zh-CN"/>
        </w:rPr>
        <w:t>&lt;API name&gt;</w:t>
      </w:r>
      <w:r>
        <w:rPr>
          <w:lang w:eastAsia="zh-CN"/>
        </w:rPr>
        <w:t xml:space="preserve"> API.</w:t>
      </w:r>
    </w:p>
    <w:p w14:paraId="43145FA2" w14:textId="77777777" w:rsidR="00A55155" w:rsidRDefault="00A55155" w:rsidP="00A55155">
      <w:pPr>
        <w:pStyle w:val="TH"/>
      </w:pPr>
      <w:r>
        <w:t>Table 9.</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55155" w14:paraId="4115CB1C" w14:textId="77777777" w:rsidTr="002C738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7FA59FA4" w14:textId="77777777" w:rsidR="00A55155" w:rsidRDefault="00A55155" w:rsidP="002C738D">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0FEA55F6" w14:textId="77777777" w:rsidR="00A55155" w:rsidRDefault="00A55155" w:rsidP="002C738D">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2BF069C1" w14:textId="77777777" w:rsidR="00A55155" w:rsidRDefault="00A55155" w:rsidP="002C738D">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A55155" w14:paraId="4C3BC014" w14:textId="77777777" w:rsidTr="002C738D">
        <w:trPr>
          <w:jc w:val="center"/>
        </w:trPr>
        <w:tc>
          <w:tcPr>
            <w:tcW w:w="1529" w:type="dxa"/>
            <w:tcBorders>
              <w:top w:val="single" w:sz="4" w:space="0" w:color="auto"/>
              <w:left w:val="single" w:sz="4" w:space="0" w:color="auto"/>
              <w:bottom w:val="single" w:sz="4" w:space="0" w:color="auto"/>
              <w:right w:val="single" w:sz="4" w:space="0" w:color="auto"/>
            </w:tcBorders>
          </w:tcPr>
          <w:p w14:paraId="7C1DBB46" w14:textId="77777777" w:rsidR="00A55155" w:rsidRDefault="00A55155" w:rsidP="002C738D">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14:paraId="1BA65EEC" w14:textId="77777777" w:rsidR="00A55155" w:rsidRDefault="00A55155" w:rsidP="002C738D">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14:paraId="58944C30" w14:textId="77777777" w:rsidR="00A55155" w:rsidRDefault="00A55155" w:rsidP="002C738D">
            <w:pPr>
              <w:keepNext/>
              <w:keepLines/>
              <w:spacing w:after="0"/>
              <w:rPr>
                <w:rFonts w:ascii="Arial" w:eastAsia="Batang" w:hAnsi="Arial" w:cs="Arial"/>
                <w:kern w:val="2"/>
                <w:sz w:val="18"/>
                <w:szCs w:val="18"/>
              </w:rPr>
            </w:pPr>
          </w:p>
        </w:tc>
      </w:tr>
    </w:tbl>
    <w:p w14:paraId="2B4495A9" w14:textId="77777777" w:rsidR="00A55155" w:rsidRDefault="00A55155" w:rsidP="00A55155">
      <w:pPr>
        <w:rPr>
          <w:color w:val="0000FF"/>
        </w:rPr>
      </w:pPr>
    </w:p>
    <w:p w14:paraId="012E386F" w14:textId="77777777" w:rsidR="00A55155" w:rsidRDefault="00A55155" w:rsidP="00A55155">
      <w:pPr>
        <w:rPr>
          <w:lang w:eastAsia="zh-CN"/>
        </w:rPr>
      </w:pPr>
    </w:p>
    <w:p w14:paraId="6537AB1A" w14:textId="77777777" w:rsidR="00A55155" w:rsidRDefault="00A55155" w:rsidP="00A55155">
      <w:pPr>
        <w:rPr>
          <w:lang w:eastAsia="zh-CN"/>
        </w:rPr>
      </w:pPr>
    </w:p>
    <w:p w14:paraId="23ABE7CE" w14:textId="77777777" w:rsidR="00A55155" w:rsidRDefault="00A55155" w:rsidP="00A55155">
      <w:pPr>
        <w:pStyle w:val="Heading1"/>
      </w:pPr>
      <w:bookmarkStart w:id="1333" w:name="_Toc34035582"/>
      <w:bookmarkStart w:id="1334" w:name="_Toc38877721"/>
      <w:bookmarkStart w:id="1335" w:name="_Toc36037575"/>
      <w:bookmarkStart w:id="1336" w:name="_Toc36037879"/>
      <w:bookmarkStart w:id="1337" w:name="_Toc43199803"/>
      <w:bookmarkStart w:id="1338" w:name="_Toc45132982"/>
      <w:bookmarkStart w:id="1339" w:name="_Toc59015725"/>
      <w:bookmarkStart w:id="1340" w:name="_Toc63171281"/>
      <w:bookmarkStart w:id="1341" w:name="_Toc66282318"/>
      <w:bookmarkStart w:id="1342" w:name="_Toc68166194"/>
      <w:bookmarkStart w:id="1343" w:name="_Toc70426549"/>
      <w:bookmarkStart w:id="1344" w:name="_Toc73433951"/>
      <w:bookmarkStart w:id="1345" w:name="_Toc73435999"/>
      <w:bookmarkStart w:id="1346" w:name="_Toc73437406"/>
      <w:bookmarkStart w:id="1347" w:name="_Toc75351816"/>
      <w:bookmarkStart w:id="1348" w:name="_Toc83768462"/>
      <w:bookmarkStart w:id="1349" w:name="_Toc89422721"/>
      <w:bookmarkStart w:id="1350" w:name="_Toc89425506"/>
      <w:r>
        <w:rPr>
          <w:rFonts w:hint="eastAsia"/>
          <w:lang w:eastAsia="zh-CN"/>
        </w:rPr>
        <w:t>10</w:t>
      </w:r>
      <w:r>
        <w:tab/>
      </w:r>
      <w:r>
        <w:rPr>
          <w:lang w:eastAsia="zh-CN"/>
        </w:rPr>
        <w:t>Security</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14E8833C" w14:textId="77777777" w:rsidR="00A55155" w:rsidRDefault="00A55155" w:rsidP="00A55155">
      <w:pPr>
        <w:rPr>
          <w:lang w:eastAsia="zh-CN"/>
        </w:rPr>
      </w:pPr>
    </w:p>
    <w:p w14:paraId="36FF4D85" w14:textId="77777777" w:rsidR="00A55155" w:rsidRDefault="00A55155" w:rsidP="00A55155">
      <w:pPr>
        <w:pStyle w:val="Heading1"/>
        <w:rPr>
          <w:lang w:eastAsia="zh-CN"/>
        </w:rPr>
      </w:pPr>
      <w:bookmarkStart w:id="1351" w:name="_Toc24868674"/>
      <w:bookmarkStart w:id="1352" w:name="_Toc34154179"/>
      <w:bookmarkStart w:id="1353" w:name="_Toc36041123"/>
      <w:bookmarkStart w:id="1354" w:name="_Toc36041436"/>
      <w:bookmarkStart w:id="1355" w:name="_Toc43196713"/>
      <w:bookmarkStart w:id="1356" w:name="_Toc43481483"/>
      <w:bookmarkStart w:id="1357" w:name="_Toc45134760"/>
      <w:bookmarkStart w:id="1358" w:name="_Toc51189292"/>
      <w:bookmarkStart w:id="1359" w:name="_Toc51763968"/>
      <w:bookmarkStart w:id="1360" w:name="_Toc57206200"/>
      <w:bookmarkStart w:id="1361" w:name="_Toc59019541"/>
      <w:bookmarkStart w:id="1362" w:name="_Toc68170214"/>
      <w:bookmarkStart w:id="1363" w:name="_Toc74770092"/>
      <w:bookmarkStart w:id="1364" w:name="_Toc83768463"/>
      <w:bookmarkStart w:id="1365" w:name="_Toc89422722"/>
      <w:bookmarkStart w:id="1366" w:name="_Toc89425507"/>
      <w:r>
        <w:rPr>
          <w:rFonts w:hint="eastAsia"/>
          <w:lang w:eastAsia="zh-CN"/>
        </w:rPr>
        <w:t>11</w:t>
      </w:r>
      <w:r>
        <w:rPr>
          <w:lang w:eastAsia="zh-CN"/>
        </w:rPr>
        <w:tab/>
        <w:t>Using Common API Framework</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7B4DAE0C" w14:textId="77777777" w:rsidR="00A55155" w:rsidRDefault="00A55155" w:rsidP="00A55155">
      <w:pPr>
        <w:pStyle w:val="Heading2"/>
        <w:rPr>
          <w:lang w:eastAsia="zh-CN"/>
        </w:rPr>
      </w:pPr>
      <w:bookmarkStart w:id="1367" w:name="_Toc74770093"/>
      <w:bookmarkStart w:id="1368" w:name="_Toc83768464"/>
      <w:bookmarkStart w:id="1369" w:name="_Toc24868675"/>
      <w:bookmarkStart w:id="1370" w:name="_Toc34154180"/>
      <w:bookmarkStart w:id="1371" w:name="_Toc36041124"/>
      <w:bookmarkStart w:id="1372" w:name="_Toc36041437"/>
      <w:bookmarkStart w:id="1373" w:name="_Toc43196714"/>
      <w:bookmarkStart w:id="1374" w:name="_Toc43481484"/>
      <w:bookmarkStart w:id="1375" w:name="_Toc45134761"/>
      <w:bookmarkStart w:id="1376" w:name="_Toc51189293"/>
      <w:bookmarkStart w:id="1377" w:name="_Toc51763969"/>
      <w:bookmarkStart w:id="1378" w:name="_Toc57206201"/>
      <w:bookmarkStart w:id="1379" w:name="_Toc59019542"/>
      <w:bookmarkStart w:id="1380" w:name="_Toc68170215"/>
      <w:bookmarkStart w:id="1381" w:name="_Toc89422723"/>
      <w:bookmarkStart w:id="1382" w:name="_Toc89425508"/>
      <w:r>
        <w:rPr>
          <w:rFonts w:hint="eastAsia"/>
          <w:lang w:eastAsia="zh-CN"/>
        </w:rPr>
        <w:t>11</w:t>
      </w:r>
      <w:r>
        <w:rPr>
          <w:lang w:eastAsia="zh-CN"/>
        </w:rPr>
        <w:t>.1</w:t>
      </w:r>
      <w:r>
        <w:rPr>
          <w:lang w:eastAsia="zh-CN"/>
        </w:rPr>
        <w:tab/>
        <w:t>General</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6E1AEE2E" w14:textId="77777777" w:rsidR="00A55155" w:rsidRDefault="00A55155" w:rsidP="00A55155"/>
    <w:p w14:paraId="1A30433D" w14:textId="77777777" w:rsidR="00A55155" w:rsidRDefault="00A55155" w:rsidP="00A55155">
      <w:pPr>
        <w:pStyle w:val="Heading2"/>
      </w:pPr>
      <w:bookmarkStart w:id="1383" w:name="_Toc24868676"/>
      <w:bookmarkStart w:id="1384" w:name="_Toc34154181"/>
      <w:bookmarkStart w:id="1385" w:name="_Toc36041125"/>
      <w:bookmarkStart w:id="1386" w:name="_Toc36041438"/>
      <w:bookmarkStart w:id="1387" w:name="_Toc43196715"/>
      <w:bookmarkStart w:id="1388" w:name="_Toc43481485"/>
      <w:bookmarkStart w:id="1389" w:name="_Toc45134762"/>
      <w:bookmarkStart w:id="1390" w:name="_Toc51189294"/>
      <w:bookmarkStart w:id="1391" w:name="_Toc51763970"/>
      <w:bookmarkStart w:id="1392" w:name="_Toc57206202"/>
      <w:bookmarkStart w:id="1393" w:name="_Toc59019543"/>
      <w:bookmarkStart w:id="1394" w:name="_Toc68170216"/>
      <w:bookmarkStart w:id="1395" w:name="_Toc74770094"/>
      <w:bookmarkStart w:id="1396" w:name="_Toc83768465"/>
      <w:bookmarkStart w:id="1397" w:name="_Toc89422724"/>
      <w:bookmarkStart w:id="1398" w:name="_Toc89425509"/>
      <w:r>
        <w:rPr>
          <w:rFonts w:hint="eastAsia"/>
          <w:lang w:eastAsia="zh-CN"/>
        </w:rPr>
        <w:t>11</w:t>
      </w:r>
      <w:r>
        <w:t>.2</w:t>
      </w:r>
      <w:r>
        <w:tab/>
        <w:t>Security</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48903D9F" w14:textId="77777777" w:rsidR="00A55155" w:rsidRDefault="00A55155" w:rsidP="00A55155">
      <w:pPr>
        <w:rPr>
          <w:lang w:eastAsia="zh-CN"/>
        </w:rPr>
      </w:pPr>
    </w:p>
    <w:p w14:paraId="6098DB05" w14:textId="77777777" w:rsidR="00A55155" w:rsidRDefault="00A55155" w:rsidP="00A55155">
      <w:pPr>
        <w:rPr>
          <w:lang w:eastAsia="zh-CN"/>
        </w:rPr>
      </w:pPr>
    </w:p>
    <w:p w14:paraId="63173BFC" w14:textId="77777777" w:rsidR="00A55155" w:rsidRDefault="00A55155" w:rsidP="00A55155">
      <w:pPr>
        <w:rPr>
          <w:lang w:eastAsia="zh-CN"/>
        </w:rPr>
      </w:pPr>
    </w:p>
    <w:p w14:paraId="0D652557" w14:textId="77777777" w:rsidR="00A55155" w:rsidRDefault="00A55155" w:rsidP="00A55155">
      <w:pPr>
        <w:pStyle w:val="Heading8"/>
        <w:rPr>
          <w:lang w:eastAsia="zh-CN"/>
        </w:rPr>
      </w:pPr>
      <w:bookmarkStart w:id="1399" w:name="_Toc83768466"/>
      <w:bookmarkStart w:id="1400" w:name="_Toc89422725"/>
      <w:bookmarkStart w:id="1401" w:name="_Toc89425510"/>
      <w:r>
        <w:lastRenderedPageBreak/>
        <w:t xml:space="preserve">Annex </w:t>
      </w:r>
      <w:r>
        <w:rPr>
          <w:rFonts w:hint="eastAsia"/>
          <w:lang w:eastAsia="zh-CN"/>
        </w:rPr>
        <w:t>A</w:t>
      </w:r>
      <w:r>
        <w:t xml:space="preserve"> (informative):</w:t>
      </w:r>
      <w:r>
        <w:br/>
        <w:t>Change history</w:t>
      </w:r>
      <w:bookmarkEnd w:id="1399"/>
      <w:bookmarkEnd w:id="1400"/>
      <w:bookmarkEnd w:id="1401"/>
    </w:p>
    <w:p w14:paraId="7C563891" w14:textId="77777777" w:rsidR="00A55155" w:rsidRDefault="00A55155" w:rsidP="00A55155">
      <w:pPr>
        <w:pStyle w:val="TH"/>
      </w:pPr>
      <w:bookmarkStart w:id="1402" w:name="historyclause"/>
      <w:bookmarkEnd w:id="1402"/>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75"/>
        <w:gridCol w:w="919"/>
        <w:gridCol w:w="425"/>
        <w:gridCol w:w="425"/>
        <w:gridCol w:w="425"/>
        <w:gridCol w:w="4961"/>
        <w:gridCol w:w="708"/>
      </w:tblGrid>
      <w:tr w:rsidR="00A55155" w14:paraId="2EB12535" w14:textId="77777777" w:rsidTr="002C738D">
        <w:trPr>
          <w:cantSplit/>
        </w:trPr>
        <w:tc>
          <w:tcPr>
            <w:tcW w:w="9638" w:type="dxa"/>
            <w:gridSpan w:val="8"/>
            <w:tcBorders>
              <w:bottom w:val="nil"/>
            </w:tcBorders>
            <w:shd w:val="solid" w:color="FFFFFF" w:fill="auto"/>
          </w:tcPr>
          <w:p w14:paraId="12C51B33" w14:textId="77777777" w:rsidR="00A55155" w:rsidRDefault="00A55155" w:rsidP="002C738D">
            <w:pPr>
              <w:pStyle w:val="TAL"/>
              <w:jc w:val="center"/>
              <w:rPr>
                <w:b/>
                <w:kern w:val="2"/>
                <w:sz w:val="16"/>
                <w:szCs w:val="22"/>
              </w:rPr>
            </w:pPr>
            <w:r>
              <w:rPr>
                <w:b/>
                <w:kern w:val="2"/>
                <w:szCs w:val="22"/>
              </w:rPr>
              <w:t>Change history</w:t>
            </w:r>
          </w:p>
        </w:tc>
      </w:tr>
      <w:tr w:rsidR="00A55155" w14:paraId="73F6CCD4" w14:textId="77777777" w:rsidTr="002C738D">
        <w:tc>
          <w:tcPr>
            <w:tcW w:w="800" w:type="dxa"/>
            <w:shd w:val="pct10" w:color="auto" w:fill="FFFFFF"/>
          </w:tcPr>
          <w:p w14:paraId="5CED2623" w14:textId="77777777" w:rsidR="00A55155" w:rsidRDefault="00A55155" w:rsidP="002C738D">
            <w:pPr>
              <w:pStyle w:val="TAL"/>
              <w:rPr>
                <w:b/>
                <w:kern w:val="2"/>
                <w:sz w:val="16"/>
                <w:szCs w:val="22"/>
              </w:rPr>
            </w:pPr>
            <w:r>
              <w:rPr>
                <w:b/>
                <w:kern w:val="2"/>
                <w:sz w:val="16"/>
                <w:szCs w:val="22"/>
              </w:rPr>
              <w:t>Date</w:t>
            </w:r>
          </w:p>
        </w:tc>
        <w:tc>
          <w:tcPr>
            <w:tcW w:w="975" w:type="dxa"/>
            <w:shd w:val="pct10" w:color="auto" w:fill="FFFFFF"/>
          </w:tcPr>
          <w:p w14:paraId="10DCFC49" w14:textId="77777777" w:rsidR="00A55155" w:rsidRDefault="00A55155" w:rsidP="002C738D">
            <w:pPr>
              <w:pStyle w:val="TAL"/>
              <w:rPr>
                <w:b/>
                <w:kern w:val="2"/>
                <w:sz w:val="16"/>
                <w:szCs w:val="22"/>
              </w:rPr>
            </w:pPr>
            <w:r>
              <w:rPr>
                <w:b/>
                <w:kern w:val="2"/>
                <w:sz w:val="16"/>
                <w:szCs w:val="22"/>
              </w:rPr>
              <w:t>Meeting</w:t>
            </w:r>
          </w:p>
        </w:tc>
        <w:tc>
          <w:tcPr>
            <w:tcW w:w="919" w:type="dxa"/>
            <w:shd w:val="pct10" w:color="auto" w:fill="FFFFFF"/>
          </w:tcPr>
          <w:p w14:paraId="08C741C2" w14:textId="77777777" w:rsidR="00A55155" w:rsidRDefault="00A55155" w:rsidP="002C738D">
            <w:pPr>
              <w:pStyle w:val="TAL"/>
              <w:rPr>
                <w:b/>
                <w:kern w:val="2"/>
                <w:sz w:val="16"/>
                <w:szCs w:val="22"/>
              </w:rPr>
            </w:pPr>
            <w:r>
              <w:rPr>
                <w:b/>
                <w:kern w:val="2"/>
                <w:sz w:val="16"/>
                <w:szCs w:val="22"/>
              </w:rPr>
              <w:t>TDoc</w:t>
            </w:r>
          </w:p>
        </w:tc>
        <w:tc>
          <w:tcPr>
            <w:tcW w:w="425" w:type="dxa"/>
            <w:shd w:val="pct10" w:color="auto" w:fill="FFFFFF"/>
          </w:tcPr>
          <w:p w14:paraId="5F325CA8" w14:textId="77777777" w:rsidR="00A55155" w:rsidRDefault="00A55155" w:rsidP="002C738D">
            <w:pPr>
              <w:pStyle w:val="TAL"/>
              <w:rPr>
                <w:b/>
                <w:kern w:val="2"/>
                <w:sz w:val="16"/>
                <w:szCs w:val="22"/>
              </w:rPr>
            </w:pPr>
            <w:r>
              <w:rPr>
                <w:b/>
                <w:kern w:val="2"/>
                <w:sz w:val="16"/>
                <w:szCs w:val="22"/>
              </w:rPr>
              <w:t>CR</w:t>
            </w:r>
          </w:p>
        </w:tc>
        <w:tc>
          <w:tcPr>
            <w:tcW w:w="425" w:type="dxa"/>
            <w:shd w:val="pct10" w:color="auto" w:fill="FFFFFF"/>
          </w:tcPr>
          <w:p w14:paraId="2A19872D" w14:textId="77777777" w:rsidR="00A55155" w:rsidRDefault="00A55155" w:rsidP="002C738D">
            <w:pPr>
              <w:pStyle w:val="TAL"/>
              <w:rPr>
                <w:b/>
                <w:kern w:val="2"/>
                <w:sz w:val="16"/>
                <w:szCs w:val="22"/>
              </w:rPr>
            </w:pPr>
            <w:r>
              <w:rPr>
                <w:b/>
                <w:kern w:val="2"/>
                <w:sz w:val="16"/>
                <w:szCs w:val="22"/>
              </w:rPr>
              <w:t>Rev</w:t>
            </w:r>
          </w:p>
        </w:tc>
        <w:tc>
          <w:tcPr>
            <w:tcW w:w="425" w:type="dxa"/>
            <w:shd w:val="pct10" w:color="auto" w:fill="FFFFFF"/>
          </w:tcPr>
          <w:p w14:paraId="3063A3A3" w14:textId="77777777" w:rsidR="00A55155" w:rsidRDefault="00A55155" w:rsidP="002C738D">
            <w:pPr>
              <w:pStyle w:val="TAL"/>
              <w:rPr>
                <w:b/>
                <w:kern w:val="2"/>
                <w:sz w:val="16"/>
                <w:szCs w:val="22"/>
              </w:rPr>
            </w:pPr>
            <w:r>
              <w:rPr>
                <w:b/>
                <w:kern w:val="2"/>
                <w:sz w:val="16"/>
                <w:szCs w:val="22"/>
              </w:rPr>
              <w:t>Cat</w:t>
            </w:r>
          </w:p>
        </w:tc>
        <w:tc>
          <w:tcPr>
            <w:tcW w:w="4961" w:type="dxa"/>
            <w:shd w:val="pct10" w:color="auto" w:fill="FFFFFF"/>
          </w:tcPr>
          <w:p w14:paraId="79897955" w14:textId="77777777" w:rsidR="00A55155" w:rsidRDefault="00A55155" w:rsidP="002C738D">
            <w:pPr>
              <w:pStyle w:val="TAL"/>
              <w:rPr>
                <w:b/>
                <w:kern w:val="2"/>
                <w:sz w:val="16"/>
                <w:szCs w:val="22"/>
              </w:rPr>
            </w:pPr>
            <w:r>
              <w:rPr>
                <w:b/>
                <w:kern w:val="2"/>
                <w:sz w:val="16"/>
                <w:szCs w:val="22"/>
              </w:rPr>
              <w:t>Subject/Comment</w:t>
            </w:r>
          </w:p>
        </w:tc>
        <w:tc>
          <w:tcPr>
            <w:tcW w:w="708" w:type="dxa"/>
            <w:shd w:val="pct10" w:color="auto" w:fill="FFFFFF"/>
          </w:tcPr>
          <w:p w14:paraId="2A0098E8" w14:textId="77777777" w:rsidR="00A55155" w:rsidRDefault="00A55155" w:rsidP="002C738D">
            <w:pPr>
              <w:pStyle w:val="TAL"/>
              <w:rPr>
                <w:b/>
                <w:kern w:val="2"/>
                <w:sz w:val="16"/>
                <w:szCs w:val="22"/>
              </w:rPr>
            </w:pPr>
            <w:r>
              <w:rPr>
                <w:b/>
                <w:kern w:val="2"/>
                <w:sz w:val="16"/>
                <w:szCs w:val="22"/>
              </w:rPr>
              <w:t>New version</w:t>
            </w:r>
          </w:p>
        </w:tc>
      </w:tr>
      <w:tr w:rsidR="00A55155" w14:paraId="460A5873" w14:textId="77777777" w:rsidTr="002C738D">
        <w:tc>
          <w:tcPr>
            <w:tcW w:w="800" w:type="dxa"/>
            <w:shd w:val="solid" w:color="FFFFFF" w:fill="auto"/>
          </w:tcPr>
          <w:p w14:paraId="5E1CC4F8" w14:textId="77777777" w:rsidR="00A55155" w:rsidRDefault="00A55155" w:rsidP="002C738D">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14:paraId="10BD43ED" w14:textId="77777777" w:rsidR="00A55155" w:rsidRDefault="00A55155" w:rsidP="002C738D">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14:paraId="47E388CE" w14:textId="77777777" w:rsidR="00A55155" w:rsidRDefault="00A55155" w:rsidP="002C738D">
            <w:pPr>
              <w:pStyle w:val="TAC"/>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14:paraId="7F041907" w14:textId="77777777" w:rsidR="00A55155" w:rsidRDefault="00A55155" w:rsidP="002C738D">
            <w:pPr>
              <w:pStyle w:val="TAL"/>
              <w:rPr>
                <w:kern w:val="2"/>
                <w:sz w:val="16"/>
                <w:szCs w:val="16"/>
              </w:rPr>
            </w:pPr>
          </w:p>
        </w:tc>
        <w:tc>
          <w:tcPr>
            <w:tcW w:w="425" w:type="dxa"/>
            <w:shd w:val="solid" w:color="FFFFFF" w:fill="auto"/>
          </w:tcPr>
          <w:p w14:paraId="5B412BB6" w14:textId="77777777" w:rsidR="00A55155" w:rsidRDefault="00A55155" w:rsidP="002C738D">
            <w:pPr>
              <w:pStyle w:val="TAR"/>
              <w:rPr>
                <w:kern w:val="2"/>
                <w:sz w:val="16"/>
                <w:szCs w:val="16"/>
              </w:rPr>
            </w:pPr>
          </w:p>
        </w:tc>
        <w:tc>
          <w:tcPr>
            <w:tcW w:w="425" w:type="dxa"/>
            <w:shd w:val="solid" w:color="FFFFFF" w:fill="auto"/>
          </w:tcPr>
          <w:p w14:paraId="6E36BCDB" w14:textId="77777777" w:rsidR="00A55155" w:rsidRDefault="00A55155" w:rsidP="002C738D">
            <w:pPr>
              <w:pStyle w:val="TAC"/>
              <w:rPr>
                <w:kern w:val="2"/>
                <w:sz w:val="16"/>
                <w:szCs w:val="16"/>
              </w:rPr>
            </w:pPr>
          </w:p>
        </w:tc>
        <w:tc>
          <w:tcPr>
            <w:tcW w:w="4961" w:type="dxa"/>
            <w:shd w:val="solid" w:color="FFFFFF" w:fill="auto"/>
          </w:tcPr>
          <w:p w14:paraId="44F8124C" w14:textId="77777777" w:rsidR="00A55155" w:rsidRDefault="00A55155" w:rsidP="002C738D">
            <w:pPr>
              <w:pStyle w:val="TAL"/>
              <w:rPr>
                <w:kern w:val="2"/>
                <w:sz w:val="16"/>
                <w:szCs w:val="16"/>
              </w:rPr>
            </w:pPr>
            <w:r>
              <w:rPr>
                <w:rFonts w:hint="eastAsia"/>
                <w:kern w:val="2"/>
                <w:sz w:val="16"/>
                <w:szCs w:val="16"/>
                <w:lang w:val="en-US" w:eastAsia="zh-CN"/>
              </w:rPr>
              <w:t>Draft skeleton provided by the rap</w:t>
            </w:r>
            <w:r>
              <w:rPr>
                <w:rFonts w:hint="eastAsia"/>
                <w:kern w:val="2"/>
                <w:sz w:val="16"/>
                <w:szCs w:val="16"/>
              </w:rPr>
              <w:t>p</w:t>
            </w:r>
            <w:r>
              <w:rPr>
                <w:rFonts w:hint="eastAsia"/>
                <w:kern w:val="2"/>
                <w:sz w:val="16"/>
                <w:szCs w:val="16"/>
                <w:lang w:val="en-US" w:eastAsia="zh-CN"/>
              </w:rPr>
              <w:t>orteur</w:t>
            </w:r>
          </w:p>
        </w:tc>
        <w:tc>
          <w:tcPr>
            <w:tcW w:w="708" w:type="dxa"/>
            <w:shd w:val="solid" w:color="FFFFFF" w:fill="auto"/>
          </w:tcPr>
          <w:p w14:paraId="7BE2C772" w14:textId="77777777" w:rsidR="00A55155" w:rsidRDefault="00A55155" w:rsidP="002C738D">
            <w:pPr>
              <w:pStyle w:val="TAC"/>
              <w:rPr>
                <w:kern w:val="2"/>
                <w:sz w:val="16"/>
                <w:szCs w:val="16"/>
                <w:lang w:val="en-US" w:eastAsia="zh-CN"/>
              </w:rPr>
            </w:pPr>
            <w:r>
              <w:rPr>
                <w:rFonts w:hint="eastAsia"/>
                <w:kern w:val="2"/>
                <w:sz w:val="16"/>
                <w:szCs w:val="16"/>
                <w:lang w:val="en-US" w:eastAsia="zh-CN"/>
              </w:rPr>
              <w:t>0.0.0</w:t>
            </w:r>
          </w:p>
        </w:tc>
      </w:tr>
      <w:tr w:rsidR="00A55155" w14:paraId="2408769E" w14:textId="77777777" w:rsidTr="002C738D">
        <w:tc>
          <w:tcPr>
            <w:tcW w:w="800" w:type="dxa"/>
            <w:shd w:val="solid" w:color="FFFFFF" w:fill="auto"/>
          </w:tcPr>
          <w:p w14:paraId="15F00D52" w14:textId="77777777" w:rsidR="00A55155" w:rsidRDefault="00A55155" w:rsidP="002C738D">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14:paraId="353BB897" w14:textId="77777777" w:rsidR="00A55155" w:rsidRDefault="00A55155" w:rsidP="002C738D">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14:paraId="4F253C5E" w14:textId="77777777" w:rsidR="00A55155" w:rsidRDefault="00A55155" w:rsidP="002C738D">
            <w:pPr>
              <w:pStyle w:val="TAC"/>
              <w:rPr>
                <w:kern w:val="2"/>
                <w:sz w:val="16"/>
                <w:szCs w:val="16"/>
                <w:lang w:val="en-US" w:eastAsia="zh-CN"/>
              </w:rPr>
            </w:pPr>
            <w:r>
              <w:rPr>
                <w:rFonts w:hint="eastAsia"/>
                <w:kern w:val="2"/>
                <w:sz w:val="16"/>
                <w:szCs w:val="16"/>
                <w:lang w:val="en-US" w:eastAsia="zh-CN"/>
              </w:rPr>
              <w:t>C3-215479</w:t>
            </w:r>
          </w:p>
        </w:tc>
        <w:tc>
          <w:tcPr>
            <w:tcW w:w="425" w:type="dxa"/>
            <w:shd w:val="solid" w:color="FFFFFF" w:fill="auto"/>
          </w:tcPr>
          <w:p w14:paraId="6289AEE0" w14:textId="77777777" w:rsidR="00A55155" w:rsidRDefault="00A55155" w:rsidP="002C738D">
            <w:pPr>
              <w:pStyle w:val="TAL"/>
              <w:rPr>
                <w:kern w:val="2"/>
                <w:sz w:val="16"/>
                <w:szCs w:val="16"/>
              </w:rPr>
            </w:pPr>
          </w:p>
        </w:tc>
        <w:tc>
          <w:tcPr>
            <w:tcW w:w="425" w:type="dxa"/>
            <w:shd w:val="solid" w:color="FFFFFF" w:fill="auto"/>
          </w:tcPr>
          <w:p w14:paraId="5706A137" w14:textId="77777777" w:rsidR="00A55155" w:rsidRDefault="00A55155" w:rsidP="002C738D">
            <w:pPr>
              <w:pStyle w:val="TAR"/>
              <w:rPr>
                <w:kern w:val="2"/>
                <w:sz w:val="16"/>
                <w:szCs w:val="16"/>
              </w:rPr>
            </w:pPr>
          </w:p>
        </w:tc>
        <w:tc>
          <w:tcPr>
            <w:tcW w:w="425" w:type="dxa"/>
            <w:shd w:val="solid" w:color="FFFFFF" w:fill="auto"/>
          </w:tcPr>
          <w:p w14:paraId="34638CA7" w14:textId="77777777" w:rsidR="00A55155" w:rsidRDefault="00A55155" w:rsidP="002C738D">
            <w:pPr>
              <w:pStyle w:val="TAC"/>
              <w:rPr>
                <w:kern w:val="2"/>
                <w:sz w:val="16"/>
                <w:szCs w:val="16"/>
              </w:rPr>
            </w:pPr>
          </w:p>
        </w:tc>
        <w:tc>
          <w:tcPr>
            <w:tcW w:w="4961" w:type="dxa"/>
            <w:shd w:val="solid" w:color="FFFFFF" w:fill="auto"/>
          </w:tcPr>
          <w:p w14:paraId="6A17BC0E" w14:textId="77777777" w:rsidR="00A55155" w:rsidRDefault="00A55155" w:rsidP="002C738D">
            <w:pPr>
              <w:pStyle w:val="TAL"/>
              <w:rPr>
                <w:kern w:val="2"/>
                <w:sz w:val="16"/>
                <w:szCs w:val="16"/>
                <w:lang w:val="en-US" w:eastAsia="zh-CN"/>
              </w:rPr>
            </w:pPr>
            <w:r>
              <w:rPr>
                <w:rFonts w:hint="eastAsia"/>
                <w:kern w:val="2"/>
                <w:sz w:val="16"/>
                <w:szCs w:val="16"/>
                <w:lang w:val="en-US" w:eastAsia="zh-CN"/>
              </w:rPr>
              <w:t>Inclusion of documents agreed in CT3#118e C3-215116, C3-215165, C3-215206, C3-215432, C3-215441, C3-215462.</w:t>
            </w:r>
          </w:p>
          <w:p w14:paraId="2B9659AD" w14:textId="77777777" w:rsidR="00A55155" w:rsidRDefault="00A55155" w:rsidP="002C738D">
            <w:pPr>
              <w:pStyle w:val="TAL"/>
              <w:rPr>
                <w:kern w:val="2"/>
                <w:sz w:val="16"/>
                <w:szCs w:val="16"/>
                <w:lang w:val="en-US" w:eastAsia="zh-CN"/>
              </w:rPr>
            </w:pPr>
            <w:r>
              <w:rPr>
                <w:rFonts w:hint="eastAsia"/>
                <w:kern w:val="2"/>
                <w:sz w:val="16"/>
                <w:szCs w:val="16"/>
                <w:lang w:val="en-US" w:eastAsia="zh-CN"/>
              </w:rPr>
              <w:t>Editorial change from the rapporteur.</w:t>
            </w:r>
          </w:p>
          <w:p w14:paraId="41FB0D9A" w14:textId="77777777" w:rsidR="00A55155" w:rsidRDefault="00A55155" w:rsidP="002C738D">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14:paraId="574598EC" w14:textId="77777777" w:rsidR="00A55155" w:rsidRDefault="00A55155" w:rsidP="002C738D">
            <w:pPr>
              <w:pStyle w:val="TAC"/>
              <w:rPr>
                <w:kern w:val="2"/>
                <w:sz w:val="16"/>
                <w:szCs w:val="16"/>
                <w:lang w:val="en-US" w:eastAsia="zh-CN"/>
              </w:rPr>
            </w:pPr>
            <w:r>
              <w:rPr>
                <w:rFonts w:hint="eastAsia"/>
                <w:kern w:val="2"/>
                <w:sz w:val="16"/>
                <w:szCs w:val="16"/>
                <w:lang w:val="en-US" w:eastAsia="zh-CN"/>
              </w:rPr>
              <w:t>0.1.0</w:t>
            </w:r>
          </w:p>
        </w:tc>
      </w:tr>
      <w:tr w:rsidR="00A55155" w14:paraId="2548B2C9" w14:textId="77777777" w:rsidTr="002C738D">
        <w:tc>
          <w:tcPr>
            <w:tcW w:w="800" w:type="dxa"/>
            <w:shd w:val="solid" w:color="FFFFFF" w:fill="auto"/>
          </w:tcPr>
          <w:p w14:paraId="73BB5FEA" w14:textId="77777777" w:rsidR="00A55155" w:rsidRDefault="00A55155" w:rsidP="002C738D">
            <w:pPr>
              <w:pStyle w:val="TAC"/>
              <w:rPr>
                <w:kern w:val="2"/>
                <w:sz w:val="16"/>
                <w:szCs w:val="16"/>
                <w:lang w:val="en-US" w:eastAsia="zh-CN"/>
              </w:rPr>
            </w:pPr>
            <w:r>
              <w:rPr>
                <w:rFonts w:hint="eastAsia"/>
                <w:kern w:val="2"/>
                <w:sz w:val="16"/>
                <w:szCs w:val="16"/>
                <w:lang w:val="en-US" w:eastAsia="zh-CN"/>
              </w:rPr>
              <w:t>2021-11</w:t>
            </w:r>
          </w:p>
        </w:tc>
        <w:tc>
          <w:tcPr>
            <w:tcW w:w="975" w:type="dxa"/>
            <w:shd w:val="solid" w:color="FFFFFF" w:fill="auto"/>
          </w:tcPr>
          <w:p w14:paraId="765B9003" w14:textId="77777777" w:rsidR="00A55155" w:rsidRDefault="00A55155" w:rsidP="002C738D">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rFonts w:hint="eastAsia"/>
                <w:kern w:val="2"/>
                <w:sz w:val="16"/>
                <w:szCs w:val="16"/>
                <w:lang w:val="en-US" w:eastAsia="zh-CN"/>
              </w:rPr>
              <w:t>9</w:t>
            </w:r>
            <w:r>
              <w:rPr>
                <w:rFonts w:hint="eastAsia"/>
                <w:kern w:val="2"/>
                <w:sz w:val="16"/>
                <w:szCs w:val="16"/>
                <w:lang w:eastAsia="zh-CN"/>
              </w:rPr>
              <w:t>-</w:t>
            </w:r>
            <w:r>
              <w:rPr>
                <w:rFonts w:hint="eastAsia"/>
                <w:kern w:val="2"/>
                <w:sz w:val="16"/>
                <w:szCs w:val="16"/>
              </w:rPr>
              <w:t>e</w:t>
            </w:r>
          </w:p>
        </w:tc>
        <w:tc>
          <w:tcPr>
            <w:tcW w:w="919" w:type="dxa"/>
            <w:shd w:val="solid" w:color="FFFFFF" w:fill="auto"/>
          </w:tcPr>
          <w:p w14:paraId="31B0B49B" w14:textId="77777777" w:rsidR="00A55155" w:rsidRDefault="00A55155" w:rsidP="002C738D">
            <w:pPr>
              <w:pStyle w:val="TAC"/>
              <w:rPr>
                <w:kern w:val="2"/>
                <w:sz w:val="16"/>
                <w:szCs w:val="16"/>
                <w:lang w:val="en-US" w:eastAsia="zh-CN"/>
              </w:rPr>
            </w:pPr>
          </w:p>
        </w:tc>
        <w:tc>
          <w:tcPr>
            <w:tcW w:w="425" w:type="dxa"/>
            <w:shd w:val="solid" w:color="FFFFFF" w:fill="auto"/>
          </w:tcPr>
          <w:p w14:paraId="630D7F57" w14:textId="77777777" w:rsidR="00A55155" w:rsidRDefault="00A55155" w:rsidP="002C738D">
            <w:pPr>
              <w:pStyle w:val="TAL"/>
              <w:rPr>
                <w:kern w:val="2"/>
                <w:sz w:val="16"/>
                <w:szCs w:val="16"/>
              </w:rPr>
            </w:pPr>
          </w:p>
        </w:tc>
        <w:tc>
          <w:tcPr>
            <w:tcW w:w="425" w:type="dxa"/>
            <w:shd w:val="solid" w:color="FFFFFF" w:fill="auto"/>
          </w:tcPr>
          <w:p w14:paraId="17DB0F10" w14:textId="77777777" w:rsidR="00A55155" w:rsidRDefault="00A55155" w:rsidP="002C738D">
            <w:pPr>
              <w:pStyle w:val="TAR"/>
              <w:rPr>
                <w:kern w:val="2"/>
                <w:sz w:val="16"/>
                <w:szCs w:val="16"/>
              </w:rPr>
            </w:pPr>
          </w:p>
        </w:tc>
        <w:tc>
          <w:tcPr>
            <w:tcW w:w="425" w:type="dxa"/>
            <w:shd w:val="solid" w:color="FFFFFF" w:fill="auto"/>
          </w:tcPr>
          <w:p w14:paraId="49DDA637" w14:textId="77777777" w:rsidR="00A55155" w:rsidRDefault="00A55155" w:rsidP="002C738D">
            <w:pPr>
              <w:pStyle w:val="TAC"/>
              <w:rPr>
                <w:kern w:val="2"/>
                <w:sz w:val="16"/>
                <w:szCs w:val="16"/>
              </w:rPr>
            </w:pPr>
          </w:p>
        </w:tc>
        <w:tc>
          <w:tcPr>
            <w:tcW w:w="4961" w:type="dxa"/>
            <w:shd w:val="solid" w:color="FFFFFF" w:fill="auto"/>
          </w:tcPr>
          <w:p w14:paraId="573E57CF" w14:textId="77777777" w:rsidR="00A55155" w:rsidRDefault="00A55155" w:rsidP="002C738D">
            <w:pPr>
              <w:pStyle w:val="TAL"/>
              <w:rPr>
                <w:kern w:val="2"/>
                <w:sz w:val="16"/>
                <w:szCs w:val="16"/>
                <w:lang w:val="en-US" w:eastAsia="zh-CN"/>
              </w:rPr>
            </w:pPr>
            <w:r>
              <w:rPr>
                <w:rFonts w:hint="eastAsia"/>
                <w:kern w:val="2"/>
                <w:sz w:val="16"/>
                <w:szCs w:val="16"/>
                <w:lang w:val="en-US" w:eastAsia="zh-CN"/>
              </w:rPr>
              <w:t>Inclusion of documents agreed in CT3#119e C3-216175, C3-216525, C3-216528, C3-216529, C3-216545, C3-216546, C3-216581.</w:t>
            </w:r>
          </w:p>
          <w:p w14:paraId="0DBB7326" w14:textId="77777777" w:rsidR="00A55155" w:rsidRDefault="00A55155" w:rsidP="002C738D">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14:paraId="6B3D2F33" w14:textId="77777777" w:rsidR="00A55155" w:rsidRDefault="00A55155" w:rsidP="002C738D">
            <w:pPr>
              <w:pStyle w:val="TAC"/>
              <w:rPr>
                <w:kern w:val="2"/>
                <w:sz w:val="16"/>
                <w:szCs w:val="16"/>
                <w:lang w:val="en-US" w:eastAsia="zh-CN"/>
              </w:rPr>
            </w:pPr>
            <w:r>
              <w:rPr>
                <w:rFonts w:hint="eastAsia"/>
                <w:kern w:val="2"/>
                <w:sz w:val="16"/>
                <w:szCs w:val="16"/>
                <w:lang w:val="en-US" w:eastAsia="zh-CN"/>
              </w:rPr>
              <w:t>0.2.0</w:t>
            </w:r>
          </w:p>
        </w:tc>
      </w:tr>
    </w:tbl>
    <w:p w14:paraId="6AE5F0B0" w14:textId="353BA555" w:rsidR="00080512" w:rsidRDefault="00080512" w:rsidP="00A55155"/>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EB766" w14:textId="77777777" w:rsidR="005245A0" w:rsidRDefault="005245A0">
      <w:r>
        <w:separator/>
      </w:r>
    </w:p>
  </w:endnote>
  <w:endnote w:type="continuationSeparator" w:id="0">
    <w:p w14:paraId="0E22F4EB" w14:textId="77777777" w:rsidR="005245A0" w:rsidRDefault="00524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2AD112" w14:textId="77777777" w:rsidR="005245A0" w:rsidRDefault="005245A0">
      <w:r>
        <w:separator/>
      </w:r>
    </w:p>
  </w:footnote>
  <w:footnote w:type="continuationSeparator" w:id="0">
    <w:p w14:paraId="2C2B9998" w14:textId="77777777" w:rsidR="005245A0" w:rsidRDefault="00524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34F3FC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5155">
      <w:rPr>
        <w:rFonts w:ascii="Arial" w:hAnsi="Arial" w:cs="Arial"/>
        <w:b/>
        <w:noProof/>
        <w:sz w:val="18"/>
        <w:szCs w:val="18"/>
      </w:rPr>
      <w:t>3GPP TS 29.538 V0.2.0 (2021-11)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0B17D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5155">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61EB6CA3"/>
    <w:multiLevelType w:val="singleLevel"/>
    <w:tmpl w:val="61EB6CA3"/>
    <w:lvl w:ilvl="0">
      <w:start w:val="1"/>
      <w:numFmt w:val="decimal"/>
      <w:lvlText w:val="%1."/>
      <w:lvlJc w:val="left"/>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245A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5155"/>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List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DocumentMap">
    <w:name w:val="Document Map"/>
    <w:basedOn w:val="Normal"/>
    <w:link w:val="DocumentMapChar"/>
    <w:qFormat/>
    <w:rsid w:val="00A55155"/>
    <w:rPr>
      <w:rFonts w:ascii="SimSun" w:eastAsia="SimSun"/>
      <w:sz w:val="18"/>
      <w:szCs w:val="18"/>
    </w:rPr>
  </w:style>
  <w:style w:type="character" w:customStyle="1" w:styleId="DocumentMapChar">
    <w:name w:val="Document Map Char"/>
    <w:basedOn w:val="DefaultParagraphFont"/>
    <w:link w:val="DocumentMap"/>
    <w:qFormat/>
    <w:rsid w:val="00A55155"/>
    <w:rPr>
      <w:rFonts w:ascii="SimSun" w:eastAsia="SimSun"/>
      <w:sz w:val="18"/>
      <w:szCs w:val="18"/>
      <w:lang w:eastAsia="en-US"/>
    </w:rPr>
  </w:style>
  <w:style w:type="paragraph" w:styleId="List2">
    <w:name w:val="List 2"/>
    <w:basedOn w:val="List"/>
    <w:qFormat/>
    <w:rsid w:val="00A55155"/>
    <w:pPr>
      <w:ind w:left="851"/>
    </w:pPr>
  </w:style>
  <w:style w:type="paragraph" w:styleId="List">
    <w:name w:val="List"/>
    <w:basedOn w:val="Normal"/>
    <w:qFormat/>
    <w:rsid w:val="00A55155"/>
    <w:pPr>
      <w:ind w:left="568" w:hanging="284"/>
    </w:pPr>
    <w:rPr>
      <w:rFonts w:eastAsia="DengXian"/>
    </w:rPr>
  </w:style>
  <w:style w:type="paragraph" w:styleId="NormalWeb">
    <w:name w:val="Normal (Web)"/>
    <w:basedOn w:val="Normal"/>
    <w:qFormat/>
    <w:rsid w:val="00A55155"/>
    <w:rPr>
      <w:rFonts w:eastAsia="DengXian"/>
      <w:sz w:val="24"/>
    </w:rPr>
  </w:style>
  <w:style w:type="character" w:customStyle="1" w:styleId="1">
    <w:name w:val="未处理的提及1"/>
    <w:uiPriority w:val="99"/>
    <w:semiHidden/>
    <w:unhideWhenUsed/>
    <w:qFormat/>
    <w:rsid w:val="00A55155"/>
    <w:rPr>
      <w:color w:val="605E5C"/>
      <w:shd w:val="clear" w:color="auto" w:fill="E1DFDD"/>
    </w:rPr>
  </w:style>
  <w:style w:type="character" w:customStyle="1" w:styleId="B1Char">
    <w:name w:val="B1 Char"/>
    <w:link w:val="B10"/>
    <w:qFormat/>
    <w:rsid w:val="00A55155"/>
    <w:rPr>
      <w:lang w:eastAsia="en-US"/>
    </w:rPr>
  </w:style>
  <w:style w:type="character" w:customStyle="1" w:styleId="THChar">
    <w:name w:val="TH Char"/>
    <w:link w:val="TH"/>
    <w:qFormat/>
    <w:locked/>
    <w:rsid w:val="00A55155"/>
    <w:rPr>
      <w:rFonts w:ascii="Arial" w:hAnsi="Arial"/>
      <w:b/>
      <w:lang w:eastAsia="en-US"/>
    </w:rPr>
  </w:style>
  <w:style w:type="character" w:customStyle="1" w:styleId="TFChar">
    <w:name w:val="TF Char"/>
    <w:link w:val="TF"/>
    <w:qFormat/>
    <w:rsid w:val="00A55155"/>
    <w:rPr>
      <w:rFonts w:ascii="Arial" w:hAnsi="Arial"/>
      <w:b/>
      <w:lang w:eastAsia="en-US"/>
    </w:rPr>
  </w:style>
  <w:style w:type="character" w:customStyle="1" w:styleId="TALChar">
    <w:name w:val="TAL Char"/>
    <w:link w:val="TAL"/>
    <w:qFormat/>
    <w:locked/>
    <w:rsid w:val="00A55155"/>
    <w:rPr>
      <w:rFonts w:ascii="Arial" w:hAnsi="Arial"/>
      <w:sz w:val="18"/>
      <w:lang w:eastAsia="en-US"/>
    </w:rPr>
  </w:style>
  <w:style w:type="character" w:customStyle="1" w:styleId="TAHChar">
    <w:name w:val="TAH Char"/>
    <w:link w:val="TAH"/>
    <w:qFormat/>
    <w:locked/>
    <w:rsid w:val="00A55155"/>
    <w:rPr>
      <w:rFonts w:ascii="Arial" w:hAnsi="Arial"/>
      <w:b/>
      <w:sz w:val="18"/>
      <w:lang w:eastAsia="en-US"/>
    </w:rPr>
  </w:style>
  <w:style w:type="character" w:customStyle="1" w:styleId="NOChar">
    <w:name w:val="NO Char"/>
    <w:link w:val="NO"/>
    <w:qFormat/>
    <w:rsid w:val="00A55155"/>
    <w:rPr>
      <w:lang w:eastAsia="en-US"/>
    </w:rPr>
  </w:style>
  <w:style w:type="paragraph" w:customStyle="1" w:styleId="B1">
    <w:name w:val="B1+"/>
    <w:basedOn w:val="Normal"/>
    <w:qFormat/>
    <w:rsid w:val="00A55155"/>
    <w:pPr>
      <w:numPr>
        <w:numId w:val="5"/>
      </w:numPr>
      <w:overflowPunct w:val="0"/>
      <w:autoSpaceDE w:val="0"/>
      <w:autoSpaceDN w:val="0"/>
      <w:adjustRightInd w:val="0"/>
      <w:textAlignment w:val="baseline"/>
    </w:pPr>
    <w:rPr>
      <w:rFonts w:eastAsia="SimSun"/>
      <w:lang w:val="en-IN"/>
    </w:rPr>
  </w:style>
  <w:style w:type="character" w:customStyle="1" w:styleId="TACChar">
    <w:name w:val="TAC Char"/>
    <w:link w:val="TAC"/>
    <w:qFormat/>
    <w:rsid w:val="00A55155"/>
    <w:rPr>
      <w:rFonts w:ascii="Arial" w:hAnsi="Arial"/>
      <w:sz w:val="18"/>
      <w:lang w:eastAsia="en-US"/>
    </w:rPr>
  </w:style>
  <w:style w:type="character" w:customStyle="1" w:styleId="TANChar">
    <w:name w:val="TAN Char"/>
    <w:link w:val="TAN"/>
    <w:qFormat/>
    <w:rsid w:val="00A55155"/>
    <w:rPr>
      <w:rFonts w:ascii="Arial" w:hAnsi="Arial"/>
      <w:sz w:val="18"/>
      <w:lang w:eastAsia="en-US"/>
    </w:rPr>
  </w:style>
  <w:style w:type="character" w:customStyle="1" w:styleId="EditorsNoteChar">
    <w:name w:val="Editor's Note Char"/>
    <w:link w:val="EditorsNote"/>
    <w:qFormat/>
    <w:rsid w:val="00A55155"/>
    <w:rPr>
      <w:color w:val="FF0000"/>
      <w:lang w:eastAsia="en-US"/>
    </w:rPr>
  </w:style>
  <w:style w:type="character" w:customStyle="1" w:styleId="B2Char">
    <w:name w:val="B2 Char"/>
    <w:rsid w:val="00A55155"/>
    <w:rPr>
      <w:rFonts w:ascii="Times New Roman" w:hAnsi="Times New Roman" w:cs="Times New Roman" w:hint="default"/>
      <w:lang w:eastAsia="en-US"/>
    </w:rPr>
  </w:style>
  <w:style w:type="paragraph" w:customStyle="1" w:styleId="EditorsNote1">
    <w:name w:val="Editor's Note1"/>
    <w:basedOn w:val="Normal"/>
    <w:link w:val="EditorsNoteChar1"/>
    <w:rsid w:val="00A55155"/>
    <w:pPr>
      <w:keepLines/>
      <w:ind w:left="1135" w:hanging="851"/>
    </w:pPr>
    <w:rPr>
      <w:rFonts w:eastAsia="SimSun"/>
      <w:color w:val="FF0000"/>
      <w:lang w:val="en-US" w:eastAsia="zh-CN"/>
    </w:rPr>
  </w:style>
  <w:style w:type="character" w:customStyle="1" w:styleId="EditorsNoteChar1">
    <w:name w:val="Editor's Note Char1"/>
    <w:link w:val="EditorsNote1"/>
    <w:rsid w:val="00A55155"/>
    <w:rPr>
      <w:rFonts w:eastAsia="SimSun"/>
      <w:color w:val="FF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54</Pages>
  <Words>14142</Words>
  <Characters>80614</Characters>
  <Application>Microsoft Office Word</Application>
  <DocSecurity>0</DocSecurity>
  <Lines>671</Lines>
  <Paragraphs>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2</cp:revision>
  <cp:lastPrinted>2019-02-25T14:05:00Z</cp:lastPrinted>
  <dcterms:created xsi:type="dcterms:W3CDTF">2021-12-03T11:07:00Z</dcterms:created>
  <dcterms:modified xsi:type="dcterms:W3CDTF">2021-12-03T11:07:00Z</dcterms:modified>
</cp:coreProperties>
</file>