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0CF396FC"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238A9">
        <w:rPr>
          <w:rFonts w:cs="Arial"/>
          <w:b/>
          <w:noProof/>
          <w:sz w:val="24"/>
        </w:rPr>
        <w:t>1</w:t>
      </w:r>
      <w:r w:rsidR="00E6144B">
        <w:rPr>
          <w:rFonts w:cs="Arial"/>
          <w:b/>
          <w:noProof/>
          <w:sz w:val="24"/>
        </w:rPr>
        <w:t>e</w:t>
      </w:r>
      <w:r>
        <w:rPr>
          <w:b/>
          <w:i/>
          <w:noProof/>
          <w:sz w:val="28"/>
        </w:rPr>
        <w:tab/>
      </w:r>
      <w:r>
        <w:rPr>
          <w:rFonts w:cs="Arial"/>
          <w:b/>
          <w:noProof/>
          <w:sz w:val="24"/>
        </w:rPr>
        <w:t>S2-</w:t>
      </w:r>
      <w:r w:rsidR="00EB5964" w:rsidRPr="00EB5964">
        <w:rPr>
          <w:rFonts w:cs="Arial"/>
          <w:b/>
          <w:noProof/>
          <w:sz w:val="24"/>
        </w:rPr>
        <w:t xml:space="preserve"> 2204644</w:t>
      </w:r>
      <w:ins w:id="0" w:author="Antoine Mouquet (Orange)" w:date="2022-05-16T17:21:00Z">
        <w:r w:rsidR="00381B0D">
          <w:rPr>
            <w:rFonts w:cs="Arial"/>
            <w:b/>
            <w:noProof/>
            <w:sz w:val="24"/>
          </w:rPr>
          <w:t>r01</w:t>
        </w:r>
      </w:ins>
    </w:p>
    <w:p w14:paraId="00890AF0" w14:textId="1B4A30DB" w:rsidR="00974A70" w:rsidRDefault="00A238A9" w:rsidP="00974A70">
      <w:pPr>
        <w:pStyle w:val="CRCoverPage"/>
        <w:outlineLvl w:val="0"/>
        <w:rPr>
          <w:b/>
          <w:noProof/>
          <w:sz w:val="24"/>
        </w:rPr>
      </w:pPr>
      <w:bookmarkStart w:id="1"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E6144B">
        <w:rPr>
          <w:rFonts w:cs="Arial"/>
          <w:b/>
          <w:bCs/>
          <w:sz w:val="24"/>
        </w:rPr>
        <w:t>12</w:t>
      </w:r>
      <w:r w:rsidR="00E6144B" w:rsidRPr="00384FCD">
        <w:rPr>
          <w:rFonts w:cs="Arial"/>
          <w:b/>
          <w:bCs/>
          <w:sz w:val="24"/>
          <w:vertAlign w:val="superscript"/>
        </w:rPr>
        <w:t>th</w:t>
      </w:r>
      <w:r w:rsidR="00974A70">
        <w:rPr>
          <w:rFonts w:cs="Arial"/>
          <w:b/>
          <w:bCs/>
          <w:sz w:val="24"/>
        </w:rPr>
        <w:t>, 2022</w:t>
      </w:r>
      <w:r w:rsidR="00974A70">
        <w:rPr>
          <w:b/>
          <w:noProof/>
          <w:sz w:val="24"/>
        </w:rPr>
        <w:t xml:space="preserve">; </w:t>
      </w:r>
      <w:r>
        <w:rPr>
          <w:rFonts w:cs="Arial"/>
          <w:b/>
          <w:noProof/>
          <w:sz w:val="24"/>
        </w:rPr>
        <w:t>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289E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B63B2">
        <w:rPr>
          <w:rFonts w:ascii="Arial" w:hAnsi="Arial" w:cs="Arial"/>
          <w:b/>
        </w:rPr>
        <w:t>Vodafone</w:t>
      </w:r>
      <w:r>
        <w:rPr>
          <w:rFonts w:ascii="Arial" w:hAnsi="Arial" w:cs="Arial"/>
          <w:b/>
        </w:rPr>
        <w:tab/>
      </w:r>
    </w:p>
    <w:p w14:paraId="0F18C97F" w14:textId="17C222F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23.700-85</w:t>
      </w:r>
      <w:r w:rsidR="00003A11">
        <w:rPr>
          <w:rFonts w:ascii="Arial" w:hAnsi="Arial" w:cs="Arial"/>
          <w:b/>
        </w:rPr>
        <w:t xml:space="preserve">, </w:t>
      </w:r>
      <w:r w:rsidR="00A320CE">
        <w:rPr>
          <w:rFonts w:ascii="Arial" w:hAnsi="Arial" w:cs="Arial"/>
          <w:b/>
        </w:rPr>
        <w:t>KI#4</w:t>
      </w:r>
      <w:r w:rsidR="00003A11">
        <w:rPr>
          <w:rFonts w:ascii="Arial" w:hAnsi="Arial" w:cs="Arial"/>
          <w:b/>
        </w:rPr>
        <w:t>, New Solution: S</w:t>
      </w:r>
      <w:r w:rsidR="00A320CE" w:rsidRPr="00A320CE">
        <w:rPr>
          <w:rFonts w:ascii="Arial" w:hAnsi="Arial" w:cs="Arial"/>
          <w:b/>
        </w:rPr>
        <w:t>upport standardized and operator-specific traffic categories </w:t>
      </w:r>
      <w:r w:rsidR="00BB63B2">
        <w:rPr>
          <w:rFonts w:ascii="Arial" w:hAnsi="Arial" w:cs="Arial"/>
          <w:b/>
        </w:rPr>
        <w:t>using existing URSP traffic descriptors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1EAB12FB" w:rsidR="0073440A" w:rsidRPr="005B1E6D" w:rsidRDefault="00D42197" w:rsidP="00D42197">
      <w:pPr>
        <w:rPr>
          <w:rFonts w:ascii="Arial" w:hAnsi="Arial" w:cs="Arial"/>
          <w:i/>
        </w:rPr>
      </w:pPr>
      <w:r w:rsidRPr="005B1E6D">
        <w:rPr>
          <w:rFonts w:ascii="Arial" w:hAnsi="Arial" w:cs="Arial"/>
          <w:i/>
        </w:rPr>
        <w:t>Abstract of the contribution:</w:t>
      </w:r>
      <w:r w:rsidR="00007082" w:rsidRPr="005B1E6D">
        <w:rPr>
          <w:rFonts w:ascii="Arial" w:hAnsi="Arial" w:cs="Arial"/>
          <w:i/>
        </w:rPr>
        <w:t xml:space="preserve"> </w:t>
      </w:r>
      <w:r w:rsidR="005B1E6D" w:rsidRPr="005B1E6D">
        <w:rPr>
          <w:rFonts w:ascii="Arial" w:hAnsi="Arial" w:cs="Arial"/>
          <w:i/>
        </w:rPr>
        <w:t>New solution to KI#4 in TR 23.700-85, to support standardized and operator-specific traffic categories  by using the existing Connection Capabilities traffic descriptor in URSP</w:t>
      </w:r>
    </w:p>
    <w:p w14:paraId="67FE0861" w14:textId="22A0F76D" w:rsidR="0073440A" w:rsidRDefault="000A284C" w:rsidP="000A284C">
      <w:pPr>
        <w:pStyle w:val="1"/>
      </w:pPr>
      <w:r>
        <w:t xml:space="preserve">1 </w:t>
      </w:r>
      <w:r w:rsidR="0073440A">
        <w:t>Discussion</w:t>
      </w:r>
    </w:p>
    <w:p w14:paraId="02E62C0A" w14:textId="77777777" w:rsidR="00BB63B2" w:rsidRDefault="00BB63B2" w:rsidP="00A320CE"/>
    <w:p w14:paraId="5145A9F4" w14:textId="77777777" w:rsidR="00317B14" w:rsidRDefault="00BB63B2" w:rsidP="00A320CE">
      <w:r>
        <w:t>After GSMA has liaised the agreed list of traffic categories</w:t>
      </w:r>
      <w:r w:rsidR="00317B14">
        <w:t>, 3GPP needs to work out how to accommodate those categories for implementation in the URSP.</w:t>
      </w:r>
    </w:p>
    <w:p w14:paraId="26748D10" w14:textId="36F83196" w:rsidR="00317B14" w:rsidRDefault="00317B14" w:rsidP="00A320CE">
      <w:r>
        <w:t xml:space="preserve">The LS from GSMA in </w:t>
      </w:r>
      <w:r w:rsidRPr="00317B14">
        <w:t>S2-2203657</w:t>
      </w:r>
      <w:r>
        <w:t xml:space="preserve"> indicates that the categories have been agreed based on the connectivity requirements specific applications traffic may have, considering latency, availability, data rates patterns, prioritisation, and reliability, among others.</w:t>
      </w:r>
    </w:p>
    <w:p w14:paraId="21CF28F1" w14:textId="740CF087" w:rsidR="00A320CE" w:rsidRDefault="00A320CE" w:rsidP="00A320CE">
      <w:r>
        <w:t xml:space="preserve">This pCR proposes a solution to KI#4 in TR 23.700-85, to </w:t>
      </w:r>
      <w:r w:rsidR="00BB63B2">
        <w:t>s</w:t>
      </w:r>
      <w:r w:rsidRPr="00A320CE">
        <w:t>upport standardized and operator-specific</w:t>
      </w:r>
      <w:r w:rsidR="00602769">
        <w:t xml:space="preserve"> </w:t>
      </w:r>
      <w:r w:rsidRPr="00A320CE">
        <w:t>traffic</w:t>
      </w:r>
      <w:r w:rsidR="00602769">
        <w:t xml:space="preserve"> </w:t>
      </w:r>
      <w:r w:rsidRPr="00A320CE">
        <w:t>categories</w:t>
      </w:r>
      <w:r w:rsidR="00602769">
        <w:t xml:space="preserve"> </w:t>
      </w:r>
      <w:r w:rsidR="00BB63B2">
        <w:t xml:space="preserve"> by using the existing URSP traffic descriptors</w:t>
      </w:r>
      <w:r w:rsidR="00317B14">
        <w:t>, so that that both standard and operator specific categories can be easily  requested by any application to further on be associated with a particular slice</w:t>
      </w:r>
    </w:p>
    <w:p w14:paraId="30E59ADC" w14:textId="65CBF560" w:rsidR="0073440A" w:rsidRDefault="00E80FBF" w:rsidP="0073440A">
      <w:pPr>
        <w:pStyle w:val="1"/>
      </w:pPr>
      <w:r>
        <w:t>2</w:t>
      </w:r>
      <w:r w:rsidR="0073440A">
        <w:t xml:space="preserve"> Proposal</w:t>
      </w:r>
    </w:p>
    <w:p w14:paraId="7372AFC1" w14:textId="4BA267F1" w:rsidR="00B45034" w:rsidRDefault="000C06A7" w:rsidP="00420457">
      <w:bookmarkStart w:id="2"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79F48B3E" w14:textId="77777777" w:rsidR="00A320CE" w:rsidRDefault="00A320CE" w:rsidP="00A320CE">
      <w:pPr>
        <w:pStyle w:val="2"/>
        <w:rPr>
          <w:lang w:eastAsia="zh-CN"/>
        </w:rPr>
      </w:pPr>
      <w:bookmarkStart w:id="3" w:name="_Toc22214907"/>
      <w:bookmarkStart w:id="4" w:name="_Toc22286586"/>
      <w:bookmarkStart w:id="5" w:name="_Toc23317647"/>
      <w:bookmarkStart w:id="6" w:name="_Toc92987386"/>
      <w:bookmarkStart w:id="7" w:name="_Toc97269609"/>
      <w:bookmarkStart w:id="8" w:name="_Hlk92710421"/>
      <w:r w:rsidRPr="00BC4377">
        <w:rPr>
          <w:lang w:eastAsia="zh-CN"/>
        </w:rPr>
        <w:t>6.0</w:t>
      </w:r>
      <w:r w:rsidRPr="00BC4377">
        <w:rPr>
          <w:lang w:eastAsia="zh-CN"/>
        </w:rPr>
        <w:tab/>
        <w:t>Mapping of Solutions to Key Issues</w:t>
      </w:r>
      <w:bookmarkEnd w:id="3"/>
      <w:bookmarkEnd w:id="4"/>
      <w:bookmarkEnd w:id="5"/>
      <w:bookmarkEnd w:id="6"/>
      <w:bookmarkEnd w:id="7"/>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r>
              <w:t>#1</w:t>
            </w:r>
          </w:p>
        </w:tc>
        <w:tc>
          <w:tcPr>
            <w:tcW w:w="567" w:type="dxa"/>
            <w:shd w:val="clear" w:color="auto" w:fill="auto"/>
          </w:tcPr>
          <w:p w14:paraId="67F88DEA" w14:textId="3723C7C0" w:rsidR="00A320CE" w:rsidRPr="00BC4377" w:rsidRDefault="00A320CE" w:rsidP="00F819DC">
            <w:pPr>
              <w:pStyle w:val="TAH"/>
            </w:pPr>
            <w:r>
              <w:t>#2</w:t>
            </w:r>
          </w:p>
        </w:tc>
        <w:tc>
          <w:tcPr>
            <w:tcW w:w="604" w:type="dxa"/>
            <w:shd w:val="clear" w:color="auto" w:fill="auto"/>
          </w:tcPr>
          <w:p w14:paraId="45693096" w14:textId="516EDC1A" w:rsidR="00A320CE" w:rsidRPr="00BC4377" w:rsidRDefault="00A320CE" w:rsidP="00F819DC">
            <w:pPr>
              <w:pStyle w:val="TAH"/>
            </w:pPr>
            <w:r>
              <w:t>#3</w:t>
            </w:r>
          </w:p>
        </w:tc>
        <w:tc>
          <w:tcPr>
            <w:tcW w:w="530" w:type="dxa"/>
            <w:shd w:val="clear" w:color="auto" w:fill="auto"/>
          </w:tcPr>
          <w:p w14:paraId="6F79B784" w14:textId="582EEA80" w:rsidR="00A320CE" w:rsidRPr="00BC4377" w:rsidRDefault="00A320CE" w:rsidP="00F819DC">
            <w:pPr>
              <w:pStyle w:val="TAH"/>
            </w:pPr>
            <w:r>
              <w:t>#4</w:t>
            </w:r>
          </w:p>
        </w:tc>
      </w:tr>
      <w:tr w:rsidR="00A320CE" w:rsidRPr="00BC4377" w14:paraId="7EF1446E" w14:textId="77777777" w:rsidTr="00A320CE">
        <w:tc>
          <w:tcPr>
            <w:tcW w:w="4334" w:type="dxa"/>
            <w:shd w:val="clear" w:color="auto" w:fill="auto"/>
          </w:tcPr>
          <w:p w14:paraId="3DC4B962" w14:textId="3B0956D8" w:rsidR="00A320CE" w:rsidRPr="00A320CE" w:rsidRDefault="00BB63B2" w:rsidP="00CD570F">
            <w:pPr>
              <w:pStyle w:val="TAH"/>
              <w:jc w:val="left"/>
            </w:pPr>
            <w:ins w:id="9" w:author="Sabater, Susana, Vodafone" w:date="2022-05-06T15:42:00Z">
              <w:r w:rsidRPr="00A320CE">
                <w:t xml:space="preserve">Solution X: </w:t>
              </w:r>
              <w:r w:rsidRPr="00A320CE">
                <w:rPr>
                  <w:rFonts w:cs="Arial"/>
                </w:rPr>
                <w:t>Support standardized and operator-specific traffic categories </w:t>
              </w:r>
              <w:r>
                <w:rPr>
                  <w:rFonts w:cs="Arial"/>
                </w:rPr>
                <w:t>using existing descriptors</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583E020F" w:rsidR="00A320CE" w:rsidRPr="00BC4377" w:rsidRDefault="00BB63B2" w:rsidP="00F819DC">
            <w:pPr>
              <w:pStyle w:val="TAC"/>
            </w:pPr>
            <w:ins w:id="10" w:author="Sabater, Susana, Vodafone" w:date="2022-05-06T15:43: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7D8349A6"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4870EF" w14:textId="77777777" w:rsidR="00CD570F" w:rsidRDefault="00CD570F" w:rsidP="00CD570F">
      <w:pPr>
        <w:pStyle w:val="2"/>
        <w:rPr>
          <w:ins w:id="11" w:author="Sabater, Susana, Vodafone" w:date="2022-05-06T19:09:00Z"/>
        </w:rPr>
      </w:pPr>
      <w:bookmarkStart w:id="12" w:name="_Toc97269610"/>
      <w:bookmarkEnd w:id="2"/>
      <w:bookmarkEnd w:id="8"/>
      <w:ins w:id="13" w:author="Sabater, Susana, Vodafone" w:date="2022-05-06T19:09: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r w:rsidRPr="00705DAF">
          <w:rPr>
            <w:lang w:eastAsia="zh-CN"/>
          </w:rPr>
          <w:t>Support standardized and operator-specific</w:t>
        </w:r>
        <w:r>
          <w:rPr>
            <w:lang w:eastAsia="zh-CN"/>
          </w:rPr>
          <w:t xml:space="preserve"> </w:t>
        </w:r>
        <w:r w:rsidRPr="00705DAF">
          <w:rPr>
            <w:lang w:eastAsia="zh-CN"/>
          </w:rPr>
          <w:t>traffic</w:t>
        </w:r>
        <w:r>
          <w:rPr>
            <w:lang w:eastAsia="zh-CN"/>
          </w:rPr>
          <w:t xml:space="preserve"> </w:t>
        </w:r>
        <w:r w:rsidRPr="00705DAF">
          <w:rPr>
            <w:lang w:eastAsia="zh-CN"/>
          </w:rPr>
          <w:t>categories</w:t>
        </w:r>
        <w:r>
          <w:rPr>
            <w:lang w:eastAsia="zh-CN"/>
          </w:rPr>
          <w:t xml:space="preserve"> using existing URSP traffic descriptors</w:t>
        </w:r>
      </w:ins>
    </w:p>
    <w:p w14:paraId="3021228B" w14:textId="77777777" w:rsidR="00CD570F" w:rsidRDefault="00CD570F" w:rsidP="00CD570F">
      <w:pPr>
        <w:pStyle w:val="3"/>
        <w:rPr>
          <w:ins w:id="14" w:author="Sabater, Susana, Vodafone" w:date="2022-05-06T19:09:00Z"/>
        </w:rPr>
      </w:pPr>
      <w:ins w:id="15" w:author="Sabater, Susana, Vodafone" w:date="2022-05-06T19:09:00Z">
        <w:r>
          <w:t>6</w:t>
        </w:r>
        <w:r w:rsidRPr="0066733F">
          <w:t>.</w:t>
        </w:r>
        <w:r>
          <w:rPr>
            <w:rFonts w:hint="eastAsia"/>
          </w:rPr>
          <w:t>X</w:t>
        </w:r>
        <w:r w:rsidRPr="0066733F">
          <w:t>.</w:t>
        </w:r>
        <w:r>
          <w:t>1</w:t>
        </w:r>
        <w:r w:rsidRPr="00F94D0B">
          <w:rPr>
            <w:rFonts w:hint="eastAsia"/>
          </w:rPr>
          <w:tab/>
        </w:r>
        <w:r>
          <w:rPr>
            <w:rFonts w:hint="eastAsia"/>
          </w:rPr>
          <w:t>Description</w:t>
        </w:r>
      </w:ins>
    </w:p>
    <w:p w14:paraId="0236FE4D" w14:textId="77777777" w:rsidR="00CD570F" w:rsidRDefault="00CD570F" w:rsidP="00CD570F">
      <w:pPr>
        <w:rPr>
          <w:ins w:id="16" w:author="Sabater, Susana, Vodafone" w:date="2022-05-06T19:09:00Z"/>
          <w:lang w:eastAsia="zh-CN"/>
        </w:rPr>
      </w:pPr>
      <w:ins w:id="17" w:author="Sabater, Susana, Vodafone" w:date="2022-05-06T19:09:00Z">
        <w:r>
          <w:rPr>
            <w:lang w:eastAsia="zh-CN"/>
          </w:rPr>
          <w:t>3GPP CT1 has agreed operator specific values for the Connection Capabilities traffic descriptor, with a specific meaning and association to slices only within the MNO domain.</w:t>
        </w:r>
      </w:ins>
    </w:p>
    <w:p w14:paraId="12C68540" w14:textId="37C752DC" w:rsidR="00CD570F" w:rsidRDefault="00CD570F" w:rsidP="00CD570F">
      <w:pPr>
        <w:rPr>
          <w:ins w:id="18" w:author="Sabater, Susana, Vodafone" w:date="2022-05-06T19:09:00Z"/>
          <w:lang w:eastAsia="zh-CN"/>
        </w:rPr>
      </w:pPr>
      <w:ins w:id="19" w:author="Sabater, Susana, Vodafone" w:date="2022-05-06T19:09:00Z">
        <w:del w:id="20" w:author="Huawei6" w:date="2022-05-17T11:29:00Z">
          <w:r w:rsidDel="00540EC7">
            <w:rPr>
              <w:lang w:eastAsia="zh-CN"/>
            </w:rPr>
            <w:delText>At the same time, the LS received from GSMA</w:delText>
          </w:r>
        </w:del>
      </w:ins>
      <w:ins w:id="21" w:author="Sabater, Susana, Vodafone" w:date="2022-05-06T19:44:00Z">
        <w:del w:id="22" w:author="Huawei6" w:date="2022-05-17T11:29:00Z">
          <w:r w:rsidR="00166674" w:rsidDel="00540EC7">
            <w:rPr>
              <w:lang w:eastAsia="zh-CN"/>
            </w:rPr>
            <w:delText xml:space="preserve">, </w:delText>
          </w:r>
          <w:r w:rsidR="00166674" w:rsidRPr="00166674" w:rsidDel="00540EC7">
            <w:delText>S2-220365</w:delText>
          </w:r>
          <w:r w:rsidR="00166674" w:rsidDel="00540EC7">
            <w:rPr>
              <w:rFonts w:ascii="Arial" w:hAnsi="Arial" w:cs="Arial"/>
              <w:b/>
              <w:bCs/>
              <w:sz w:val="22"/>
              <w:szCs w:val="22"/>
            </w:rPr>
            <w:delText xml:space="preserve">, </w:delText>
          </w:r>
        </w:del>
      </w:ins>
      <w:ins w:id="23" w:author="Sabater, Susana, Vodafone" w:date="2022-05-06T19:09:00Z">
        <w:del w:id="24" w:author="Huawei6" w:date="2022-05-17T11:29:00Z">
          <w:r w:rsidDel="00540EC7">
            <w:rPr>
              <w:lang w:eastAsia="zh-CN"/>
            </w:rPr>
            <w:delText>indicates that t</w:delText>
          </w:r>
        </w:del>
      </w:ins>
      <w:ins w:id="25" w:author="Huawei6" w:date="2022-05-17T11:29:00Z">
        <w:r w:rsidR="00540EC7">
          <w:rPr>
            <w:lang w:eastAsia="zh-CN"/>
          </w:rPr>
          <w:t>T</w:t>
        </w:r>
      </w:ins>
      <w:ins w:id="26" w:author="Sabater, Susana, Vodafone" w:date="2022-05-06T19:09:00Z">
        <w:r>
          <w:rPr>
            <w:lang w:eastAsia="zh-CN"/>
          </w:rPr>
          <w:t xml:space="preserve">he traffic categories agreed are accommodating connectivity </w:t>
        </w:r>
        <w:r w:rsidRPr="006A2418">
          <w:rPr>
            <w:iCs/>
            <w:lang w:val="en-US"/>
          </w:rPr>
          <w:t>requirements that are shared by different applications traffic</w:t>
        </w:r>
        <w:r>
          <w:rPr>
            <w:iCs/>
            <w:lang w:val="en-US"/>
          </w:rPr>
          <w:t>, being those categories</w:t>
        </w:r>
        <w:r>
          <w:rPr>
            <w:lang w:eastAsia="zh-CN"/>
          </w:rPr>
          <w:t xml:space="preserve"> </w:t>
        </w:r>
        <w:del w:id="27" w:author="Huawei6" w:date="2022-05-17T11:29:00Z">
          <w:r w:rsidDel="00540EC7">
            <w:rPr>
              <w:lang w:eastAsia="zh-CN"/>
            </w:rPr>
            <w:delText>the following</w:delText>
          </w:r>
        </w:del>
      </w:ins>
      <w:ins w:id="28" w:author="Huawei6" w:date="2022-05-17T11:29:00Z">
        <w:r w:rsidR="00540EC7">
          <w:rPr>
            <w:lang w:eastAsia="zh-CN"/>
          </w:rPr>
          <w:t>are desc</w:t>
        </w:r>
      </w:ins>
      <w:ins w:id="29" w:author="Huawei6" w:date="2022-05-17T11:30:00Z">
        <w:r w:rsidR="00540EC7">
          <w:rPr>
            <w:lang w:eastAsia="zh-CN"/>
          </w:rPr>
          <w:t>ribed in clause 4</w:t>
        </w:r>
      </w:ins>
      <w:ins w:id="30" w:author="Sabater, Susana, Vodafone" w:date="2022-05-06T19:09:00Z">
        <w:r>
          <w:rPr>
            <w:lang w:eastAsia="zh-CN"/>
          </w:rPr>
          <w:t>:</w:t>
        </w:r>
      </w:ins>
    </w:p>
    <w:p w14:paraId="64F2A159" w14:textId="7FB1D382" w:rsidR="00CD570F" w:rsidRPr="006D5CA9" w:rsidDel="00540EC7" w:rsidRDefault="00CD570F" w:rsidP="00CD570F">
      <w:pPr>
        <w:pStyle w:val="ae"/>
        <w:numPr>
          <w:ilvl w:val="0"/>
          <w:numId w:val="49"/>
        </w:numPr>
        <w:autoSpaceDE w:val="0"/>
        <w:autoSpaceDN w:val="0"/>
        <w:adjustRightInd w:val="0"/>
        <w:spacing w:after="200" w:line="276" w:lineRule="auto"/>
        <w:contextualSpacing/>
        <w:rPr>
          <w:ins w:id="31" w:author="Sabater, Susana, Vodafone" w:date="2022-05-06T19:09:00Z"/>
          <w:del w:id="32" w:author="Huawei6" w:date="2022-05-17T11:30:00Z"/>
          <w:rFonts w:ascii="Times New Roman" w:hAnsi="Times New Roman" w:cs="Times New Roman"/>
          <w:sz w:val="20"/>
          <w:szCs w:val="20"/>
          <w:lang w:eastAsia="en-US"/>
        </w:rPr>
      </w:pPr>
      <w:ins w:id="33" w:author="Sabater, Susana, Vodafone" w:date="2022-05-06T19:09:00Z">
        <w:del w:id="34" w:author="Huawei6" w:date="2022-05-17T11:30:00Z">
          <w:r w:rsidRPr="006D5CA9" w:rsidDel="00540EC7">
            <w:rPr>
              <w:rFonts w:ascii="Times New Roman" w:hAnsi="Times New Roman" w:cs="Times New Roman"/>
              <w:sz w:val="20"/>
              <w:szCs w:val="20"/>
              <w:lang w:eastAsia="en-US"/>
            </w:rPr>
            <w:delText xml:space="preserve">IMS </w:delText>
          </w:r>
          <w:r w:rsidDel="00540EC7">
            <w:rPr>
              <w:rFonts w:ascii="Times New Roman" w:hAnsi="Times New Roman" w:cs="Times New Roman"/>
              <w:sz w:val="20"/>
              <w:szCs w:val="20"/>
              <w:lang w:eastAsia="en-US"/>
            </w:rPr>
            <w:delText>traffic</w:delText>
          </w:r>
        </w:del>
      </w:ins>
    </w:p>
    <w:p w14:paraId="4B24AD8C" w14:textId="41973C04" w:rsidR="00CD570F" w:rsidDel="00540EC7" w:rsidRDefault="00CD570F" w:rsidP="00CD570F">
      <w:pPr>
        <w:pStyle w:val="ae"/>
        <w:numPr>
          <w:ilvl w:val="0"/>
          <w:numId w:val="49"/>
        </w:numPr>
        <w:autoSpaceDE w:val="0"/>
        <w:autoSpaceDN w:val="0"/>
        <w:adjustRightInd w:val="0"/>
        <w:spacing w:after="200" w:line="276" w:lineRule="auto"/>
        <w:contextualSpacing/>
        <w:rPr>
          <w:ins w:id="35" w:author="Sabater, Susana, Vodafone" w:date="2022-05-06T19:09:00Z"/>
          <w:del w:id="36" w:author="Huawei6" w:date="2022-05-17T11:30:00Z"/>
          <w:rFonts w:ascii="Times New Roman" w:hAnsi="Times New Roman" w:cs="Times New Roman"/>
          <w:sz w:val="20"/>
          <w:szCs w:val="20"/>
          <w:lang w:eastAsia="en-US"/>
        </w:rPr>
      </w:pPr>
      <w:ins w:id="37" w:author="Sabater, Susana, Vodafone" w:date="2022-05-06T19:09:00Z">
        <w:del w:id="38" w:author="Huawei6" w:date="2022-05-17T11:30:00Z">
          <w:r w:rsidRPr="006D5CA9" w:rsidDel="00540EC7">
            <w:rPr>
              <w:rFonts w:ascii="Times New Roman" w:hAnsi="Times New Roman" w:cs="Times New Roman"/>
              <w:sz w:val="20"/>
              <w:szCs w:val="20"/>
              <w:lang w:eastAsia="en-US"/>
            </w:rPr>
            <w:delText>Internet</w:delText>
          </w:r>
        </w:del>
      </w:ins>
    </w:p>
    <w:p w14:paraId="5922A202" w14:textId="56A72DFB" w:rsidR="00CD570F" w:rsidRPr="006D5CA9" w:rsidDel="00540EC7" w:rsidRDefault="00CD570F" w:rsidP="00CD570F">
      <w:pPr>
        <w:pStyle w:val="ae"/>
        <w:numPr>
          <w:ilvl w:val="0"/>
          <w:numId w:val="49"/>
        </w:numPr>
        <w:autoSpaceDE w:val="0"/>
        <w:autoSpaceDN w:val="0"/>
        <w:adjustRightInd w:val="0"/>
        <w:spacing w:after="200" w:line="276" w:lineRule="auto"/>
        <w:contextualSpacing/>
        <w:rPr>
          <w:ins w:id="39" w:author="Sabater, Susana, Vodafone" w:date="2022-05-06T19:09:00Z"/>
          <w:del w:id="40" w:author="Huawei6" w:date="2022-05-17T11:30:00Z"/>
          <w:rFonts w:ascii="Times New Roman" w:hAnsi="Times New Roman" w:cs="Times New Roman"/>
          <w:sz w:val="20"/>
          <w:szCs w:val="20"/>
          <w:lang w:eastAsia="en-US"/>
        </w:rPr>
      </w:pPr>
      <w:ins w:id="41" w:author="Sabater, Susana, Vodafone" w:date="2022-05-06T19:09:00Z">
        <w:del w:id="42" w:author="Huawei6" w:date="2022-05-17T11:30:00Z">
          <w:r w:rsidRPr="006D5CA9" w:rsidDel="00540EC7">
            <w:rPr>
              <w:rFonts w:ascii="Times New Roman" w:hAnsi="Times New Roman" w:cs="Times New Roman"/>
              <w:sz w:val="20"/>
              <w:szCs w:val="20"/>
              <w:lang w:eastAsia="en-US"/>
            </w:rPr>
            <w:delText>IoT and machine to machine type of traffic</w:delText>
          </w:r>
        </w:del>
      </w:ins>
    </w:p>
    <w:p w14:paraId="20AE11E0" w14:textId="474AEABE" w:rsidR="00CD570F" w:rsidDel="00540EC7" w:rsidRDefault="00CD570F" w:rsidP="00CD570F">
      <w:pPr>
        <w:pStyle w:val="ae"/>
        <w:numPr>
          <w:ilvl w:val="0"/>
          <w:numId w:val="49"/>
        </w:numPr>
        <w:autoSpaceDE w:val="0"/>
        <w:autoSpaceDN w:val="0"/>
        <w:adjustRightInd w:val="0"/>
        <w:spacing w:after="200" w:line="276" w:lineRule="auto"/>
        <w:contextualSpacing/>
        <w:rPr>
          <w:ins w:id="43" w:author="Sabater, Susana, Vodafone" w:date="2022-05-06T19:09:00Z"/>
          <w:del w:id="44" w:author="Huawei6" w:date="2022-05-17T11:30:00Z"/>
          <w:rFonts w:ascii="Times New Roman" w:hAnsi="Times New Roman" w:cs="Times New Roman"/>
          <w:sz w:val="20"/>
          <w:szCs w:val="20"/>
          <w:lang w:eastAsia="en-US"/>
        </w:rPr>
      </w:pPr>
      <w:ins w:id="45" w:author="Sabater, Susana, Vodafone" w:date="2022-05-06T19:09:00Z">
        <w:del w:id="46" w:author="Huawei6" w:date="2022-05-17T11:30:00Z">
          <w:r w:rsidRPr="006D5CA9" w:rsidDel="00540EC7">
            <w:rPr>
              <w:rFonts w:ascii="Times New Roman" w:hAnsi="Times New Roman" w:cs="Times New Roman"/>
              <w:sz w:val="20"/>
              <w:szCs w:val="20"/>
              <w:lang w:eastAsia="en-US"/>
            </w:rPr>
            <w:delText xml:space="preserve">On demand </w:delText>
          </w:r>
          <w:r w:rsidRPr="00CD570F" w:rsidDel="00540EC7">
            <w:rPr>
              <w:rFonts w:ascii="Times New Roman" w:hAnsi="Times New Roman" w:cs="Times New Roman"/>
              <w:color w:val="000000"/>
              <w:sz w:val="20"/>
              <w:szCs w:val="20"/>
              <w:lang w:eastAsia="en-US"/>
            </w:rPr>
            <w:delText>downlink</w:delText>
          </w:r>
          <w:r w:rsidRPr="006D5CA9" w:rsidDel="00540EC7">
            <w:rPr>
              <w:rFonts w:ascii="Times New Roman" w:hAnsi="Times New Roman" w:cs="Times New Roman"/>
              <w:sz w:val="20"/>
              <w:szCs w:val="20"/>
              <w:lang w:eastAsia="en-US"/>
            </w:rPr>
            <w:delText xml:space="preserve"> streaming</w:delText>
          </w:r>
        </w:del>
      </w:ins>
    </w:p>
    <w:p w14:paraId="50F08E79" w14:textId="7791EF3E" w:rsidR="00CD570F" w:rsidRPr="006D5CA9" w:rsidDel="00540EC7" w:rsidRDefault="00CD570F" w:rsidP="00CD570F">
      <w:pPr>
        <w:pStyle w:val="ae"/>
        <w:numPr>
          <w:ilvl w:val="0"/>
          <w:numId w:val="49"/>
        </w:numPr>
        <w:autoSpaceDE w:val="0"/>
        <w:autoSpaceDN w:val="0"/>
        <w:adjustRightInd w:val="0"/>
        <w:spacing w:after="200" w:line="276" w:lineRule="auto"/>
        <w:contextualSpacing/>
        <w:rPr>
          <w:ins w:id="47" w:author="Sabater, Susana, Vodafone" w:date="2022-05-06T19:09:00Z"/>
          <w:del w:id="48" w:author="Huawei6" w:date="2022-05-17T11:30:00Z"/>
          <w:rFonts w:ascii="Times New Roman" w:hAnsi="Times New Roman" w:cs="Times New Roman"/>
          <w:sz w:val="20"/>
          <w:szCs w:val="20"/>
          <w:lang w:eastAsia="en-US"/>
        </w:rPr>
      </w:pPr>
      <w:ins w:id="49" w:author="Sabater, Susana, Vodafone" w:date="2022-05-06T19:09:00Z">
        <w:del w:id="50" w:author="Huawei6" w:date="2022-05-17T11:30:00Z">
          <w:r w:rsidDel="00540EC7">
            <w:rPr>
              <w:rFonts w:ascii="Times New Roman" w:hAnsi="Times New Roman" w:cs="Times New Roman"/>
              <w:sz w:val="20"/>
              <w:szCs w:val="20"/>
              <w:lang w:eastAsia="en-US"/>
            </w:rPr>
            <w:delText>On demand uplink streaming</w:delText>
          </w:r>
        </w:del>
      </w:ins>
    </w:p>
    <w:p w14:paraId="37969877" w14:textId="2F487149" w:rsidR="00CD570F" w:rsidRPr="006D5CA9" w:rsidDel="00540EC7" w:rsidRDefault="00CD570F" w:rsidP="00CD570F">
      <w:pPr>
        <w:pStyle w:val="ae"/>
        <w:numPr>
          <w:ilvl w:val="0"/>
          <w:numId w:val="49"/>
        </w:numPr>
        <w:autoSpaceDE w:val="0"/>
        <w:autoSpaceDN w:val="0"/>
        <w:adjustRightInd w:val="0"/>
        <w:spacing w:after="200" w:line="276" w:lineRule="auto"/>
        <w:contextualSpacing/>
        <w:rPr>
          <w:ins w:id="51" w:author="Sabater, Susana, Vodafone" w:date="2022-05-06T19:09:00Z"/>
          <w:del w:id="52" w:author="Huawei6" w:date="2022-05-17T11:30:00Z"/>
          <w:rFonts w:ascii="Times New Roman" w:hAnsi="Times New Roman" w:cs="Times New Roman"/>
          <w:sz w:val="20"/>
          <w:szCs w:val="20"/>
          <w:lang w:eastAsia="en-US"/>
        </w:rPr>
      </w:pPr>
      <w:ins w:id="53" w:author="Sabater, Susana, Vodafone" w:date="2022-05-06T19:09:00Z">
        <w:del w:id="54" w:author="Huawei6" w:date="2022-05-17T11:30:00Z">
          <w:r w:rsidRPr="006D5CA9" w:rsidDel="00540EC7">
            <w:rPr>
              <w:rFonts w:ascii="Times New Roman" w:hAnsi="Times New Roman" w:cs="Times New Roman"/>
              <w:sz w:val="20"/>
              <w:szCs w:val="20"/>
              <w:lang w:eastAsia="en-US"/>
            </w:rPr>
            <w:delText>Vehicular communications,</w:delText>
          </w:r>
        </w:del>
      </w:ins>
    </w:p>
    <w:p w14:paraId="2763E546" w14:textId="6162801F" w:rsidR="00CD570F" w:rsidRPr="006D5CA9" w:rsidDel="00540EC7" w:rsidRDefault="00CD570F" w:rsidP="00CD570F">
      <w:pPr>
        <w:pStyle w:val="ae"/>
        <w:numPr>
          <w:ilvl w:val="0"/>
          <w:numId w:val="49"/>
        </w:numPr>
        <w:autoSpaceDE w:val="0"/>
        <w:autoSpaceDN w:val="0"/>
        <w:adjustRightInd w:val="0"/>
        <w:spacing w:after="200" w:line="276" w:lineRule="auto"/>
        <w:contextualSpacing/>
        <w:rPr>
          <w:ins w:id="55" w:author="Sabater, Susana, Vodafone" w:date="2022-05-06T19:09:00Z"/>
          <w:del w:id="56" w:author="Huawei6" w:date="2022-05-17T11:30:00Z"/>
          <w:rFonts w:ascii="Times New Roman" w:hAnsi="Times New Roman" w:cs="Times New Roman"/>
          <w:sz w:val="20"/>
          <w:szCs w:val="20"/>
          <w:lang w:eastAsia="en-US"/>
        </w:rPr>
      </w:pPr>
      <w:ins w:id="57" w:author="Sabater, Susana, Vodafone" w:date="2022-05-06T19:09:00Z">
        <w:del w:id="58" w:author="Huawei6" w:date="2022-05-17T11:30:00Z">
          <w:r w:rsidRPr="006D5CA9" w:rsidDel="00540EC7">
            <w:rPr>
              <w:rFonts w:ascii="Times New Roman" w:hAnsi="Times New Roman" w:cs="Times New Roman"/>
              <w:sz w:val="20"/>
              <w:szCs w:val="20"/>
              <w:lang w:eastAsia="en-US"/>
            </w:rPr>
            <w:delText xml:space="preserve">Real time interactive traffic, </w:delText>
          </w:r>
        </w:del>
      </w:ins>
    </w:p>
    <w:p w14:paraId="3E5F7251" w14:textId="3D497E80" w:rsidR="00CD570F" w:rsidRPr="006D5CA9" w:rsidDel="00540EC7" w:rsidRDefault="00CD570F" w:rsidP="00CD570F">
      <w:pPr>
        <w:pStyle w:val="ae"/>
        <w:numPr>
          <w:ilvl w:val="0"/>
          <w:numId w:val="49"/>
        </w:numPr>
        <w:autoSpaceDE w:val="0"/>
        <w:autoSpaceDN w:val="0"/>
        <w:adjustRightInd w:val="0"/>
        <w:spacing w:after="200" w:line="276" w:lineRule="auto"/>
        <w:contextualSpacing/>
        <w:rPr>
          <w:ins w:id="59" w:author="Sabater, Susana, Vodafone" w:date="2022-05-06T19:09:00Z"/>
          <w:del w:id="60" w:author="Huawei6" w:date="2022-05-17T11:30:00Z"/>
          <w:rFonts w:ascii="Times New Roman" w:hAnsi="Times New Roman" w:cs="Times New Roman"/>
          <w:sz w:val="20"/>
          <w:szCs w:val="20"/>
          <w:lang w:eastAsia="en-US"/>
        </w:rPr>
      </w:pPr>
      <w:ins w:id="61" w:author="Sabater, Susana, Vodafone" w:date="2022-05-06T19:09:00Z">
        <w:del w:id="62" w:author="Huawei6" w:date="2022-05-17T11:30:00Z">
          <w:r w:rsidRPr="006D5CA9" w:rsidDel="00540EC7">
            <w:rPr>
              <w:rFonts w:ascii="Times New Roman" w:hAnsi="Times New Roman" w:cs="Times New Roman"/>
              <w:sz w:val="20"/>
              <w:szCs w:val="20"/>
              <w:lang w:eastAsia="en-US"/>
            </w:rPr>
            <w:delText xml:space="preserve">Unified communications traffic, </w:delText>
          </w:r>
        </w:del>
      </w:ins>
    </w:p>
    <w:p w14:paraId="6EB156A1" w14:textId="1695F496" w:rsidR="00CD570F" w:rsidRPr="006D5CA9" w:rsidDel="00540EC7" w:rsidRDefault="00CD570F" w:rsidP="00CD570F">
      <w:pPr>
        <w:pStyle w:val="ae"/>
        <w:numPr>
          <w:ilvl w:val="0"/>
          <w:numId w:val="49"/>
        </w:numPr>
        <w:autoSpaceDE w:val="0"/>
        <w:autoSpaceDN w:val="0"/>
        <w:adjustRightInd w:val="0"/>
        <w:spacing w:after="200" w:line="276" w:lineRule="auto"/>
        <w:contextualSpacing/>
        <w:rPr>
          <w:ins w:id="63" w:author="Sabater, Susana, Vodafone" w:date="2022-05-06T19:09:00Z"/>
          <w:del w:id="64" w:author="Huawei6" w:date="2022-05-17T11:30:00Z"/>
          <w:rFonts w:ascii="Times New Roman" w:hAnsi="Times New Roman" w:cs="Times New Roman"/>
          <w:sz w:val="20"/>
          <w:szCs w:val="20"/>
          <w:lang w:eastAsia="en-US"/>
        </w:rPr>
      </w:pPr>
      <w:ins w:id="65" w:author="Sabater, Susana, Vodafone" w:date="2022-05-06T19:09:00Z">
        <w:del w:id="66" w:author="Huawei6" w:date="2022-05-17T11:30:00Z">
          <w:r w:rsidRPr="006D5CA9" w:rsidDel="00540EC7">
            <w:rPr>
              <w:rFonts w:ascii="Times New Roman" w:hAnsi="Times New Roman" w:cs="Times New Roman"/>
              <w:sz w:val="20"/>
              <w:szCs w:val="20"/>
              <w:lang w:eastAsia="en-US"/>
            </w:rPr>
            <w:delText xml:space="preserve">Background traffic, </w:delText>
          </w:r>
        </w:del>
      </w:ins>
    </w:p>
    <w:p w14:paraId="24554A16" w14:textId="2E56B3F2" w:rsidR="00CD570F" w:rsidRPr="006D5CA9" w:rsidDel="00540EC7" w:rsidRDefault="00CD570F" w:rsidP="00CD570F">
      <w:pPr>
        <w:pStyle w:val="ae"/>
        <w:numPr>
          <w:ilvl w:val="0"/>
          <w:numId w:val="49"/>
        </w:numPr>
        <w:autoSpaceDE w:val="0"/>
        <w:autoSpaceDN w:val="0"/>
        <w:adjustRightInd w:val="0"/>
        <w:spacing w:after="200" w:line="276" w:lineRule="auto"/>
        <w:contextualSpacing/>
        <w:rPr>
          <w:ins w:id="67" w:author="Sabater, Susana, Vodafone" w:date="2022-05-06T19:09:00Z"/>
          <w:del w:id="68" w:author="Huawei6" w:date="2022-05-17T11:30:00Z"/>
          <w:rFonts w:ascii="Times New Roman" w:hAnsi="Times New Roman" w:cs="Times New Roman"/>
          <w:sz w:val="20"/>
          <w:szCs w:val="20"/>
          <w:lang w:eastAsia="en-US"/>
        </w:rPr>
      </w:pPr>
      <w:ins w:id="69" w:author="Sabater, Susana, Vodafone" w:date="2022-05-06T19:09:00Z">
        <w:del w:id="70" w:author="Huawei6" w:date="2022-05-17T11:30:00Z">
          <w:r w:rsidRPr="006D5CA9" w:rsidDel="00540EC7">
            <w:rPr>
              <w:rFonts w:ascii="Times New Roman" w:hAnsi="Times New Roman" w:cs="Times New Roman"/>
              <w:sz w:val="20"/>
              <w:szCs w:val="20"/>
              <w:lang w:eastAsia="en-US"/>
            </w:rPr>
            <w:delText xml:space="preserve">Location-based traffic, </w:delText>
          </w:r>
        </w:del>
      </w:ins>
    </w:p>
    <w:p w14:paraId="77080189" w14:textId="75B5F492" w:rsidR="00CD570F" w:rsidDel="00540EC7" w:rsidRDefault="00CD570F" w:rsidP="00CD570F">
      <w:pPr>
        <w:pStyle w:val="ae"/>
        <w:numPr>
          <w:ilvl w:val="0"/>
          <w:numId w:val="49"/>
        </w:numPr>
        <w:autoSpaceDE w:val="0"/>
        <w:autoSpaceDN w:val="0"/>
        <w:adjustRightInd w:val="0"/>
        <w:spacing w:after="200" w:line="276" w:lineRule="auto"/>
        <w:contextualSpacing/>
        <w:rPr>
          <w:ins w:id="71" w:author="Sabater, Susana, Vodafone" w:date="2022-05-06T19:09:00Z"/>
          <w:del w:id="72" w:author="Huawei6" w:date="2022-05-17T11:30:00Z"/>
          <w:rFonts w:ascii="Times New Roman" w:hAnsi="Times New Roman" w:cs="Times New Roman"/>
          <w:sz w:val="20"/>
          <w:szCs w:val="20"/>
          <w:lang w:eastAsia="en-US"/>
        </w:rPr>
      </w:pPr>
      <w:ins w:id="73" w:author="Sabater, Susana, Vodafone" w:date="2022-05-06T19:09:00Z">
        <w:del w:id="74" w:author="Huawei6" w:date="2022-05-17T11:30:00Z">
          <w:r w:rsidRPr="006D5CA9" w:rsidDel="00540EC7">
            <w:rPr>
              <w:rFonts w:ascii="Times New Roman" w:hAnsi="Times New Roman" w:cs="Times New Roman"/>
              <w:sz w:val="20"/>
              <w:szCs w:val="20"/>
              <w:lang w:eastAsia="en-US"/>
            </w:rPr>
            <w:delText>Critical Communications</w:delText>
          </w:r>
          <w:r w:rsidDel="00540EC7">
            <w:rPr>
              <w:rFonts w:ascii="Times New Roman" w:hAnsi="Times New Roman" w:cs="Times New Roman"/>
              <w:sz w:val="20"/>
              <w:szCs w:val="20"/>
              <w:lang w:eastAsia="en-US"/>
            </w:rPr>
            <w:delText>.</w:delText>
          </w:r>
        </w:del>
      </w:ins>
    </w:p>
    <w:p w14:paraId="092FD2EB" w14:textId="77777777" w:rsidR="00CD570F" w:rsidRDefault="00CD570F" w:rsidP="00CD570F">
      <w:pPr>
        <w:rPr>
          <w:ins w:id="75" w:author="Sabater, Susana, Vodafone" w:date="2022-05-06T19:09:00Z"/>
          <w:lang w:eastAsia="zh-CN"/>
        </w:rPr>
      </w:pPr>
      <w:ins w:id="76" w:author="Sabater, Susana, Vodafone" w:date="2022-05-06T19:09:00Z">
        <w:r>
          <w:rPr>
            <w:lang w:eastAsia="zh-CN"/>
          </w:rPr>
          <w:t>This solution makes use of Connection Capabilities traffic descriptor to support the list of GSMA agreed categories, so that both standard and operator specific categories are dealt with in the same descriptor.</w:t>
        </w:r>
      </w:ins>
    </w:p>
    <w:p w14:paraId="0ABB3573" w14:textId="77777777" w:rsidR="00CD570F" w:rsidRDefault="00CD570F" w:rsidP="00CD570F">
      <w:pPr>
        <w:rPr>
          <w:ins w:id="77" w:author="Sabater, Susana, Vodafone" w:date="2022-05-06T19:09:00Z"/>
          <w:lang w:eastAsia="zh-CN"/>
        </w:rPr>
      </w:pPr>
      <w:ins w:id="78" w:author="Sabater, Susana, Vodafone" w:date="2022-05-06T19:09:00Z">
        <w:r>
          <w:rPr>
            <w:lang w:eastAsia="zh-CN"/>
          </w:rPr>
          <w:t>Although encoding of the Connection Capabilities is a stage 3 decision, the following is an example how to code it:</w:t>
        </w:r>
      </w:ins>
    </w:p>
    <w:p w14:paraId="4AFE3978" w14:textId="77777777" w:rsidR="00CD570F" w:rsidRPr="00B756AD" w:rsidRDefault="00CD570F" w:rsidP="00CD570F">
      <w:pPr>
        <w:pStyle w:val="B1"/>
        <w:spacing w:after="0"/>
        <w:rPr>
          <w:ins w:id="79" w:author="Sabater, Susana, Vodafone" w:date="2022-05-06T19:09:00Z"/>
        </w:rPr>
      </w:pPr>
      <w:ins w:id="80" w:author="Sabater, Susana, Vodafone" w:date="2022-05-06T19:09:00Z">
        <w:r w:rsidRPr="00B756AD">
          <w:t>Bits</w:t>
        </w:r>
      </w:ins>
    </w:p>
    <w:p w14:paraId="15EF8F62" w14:textId="77777777" w:rsidR="00CD570F" w:rsidRPr="00B756AD" w:rsidRDefault="00CD570F" w:rsidP="00CD570F">
      <w:pPr>
        <w:pStyle w:val="B1"/>
        <w:spacing w:after="0"/>
        <w:rPr>
          <w:ins w:id="81" w:author="Sabater, Susana, Vodafone" w:date="2022-05-06T19:09:00Z"/>
        </w:rPr>
      </w:pPr>
      <w:ins w:id="82" w:author="Sabater, Susana, Vodafone" w:date="2022-05-06T19:09:00Z">
        <w:r w:rsidRPr="00B756AD">
          <w:t>8 7 6 5 4 3 2 1</w:t>
        </w:r>
      </w:ins>
    </w:p>
    <w:p w14:paraId="225C4D76" w14:textId="77777777" w:rsidR="00CD570F" w:rsidRPr="00B756AD" w:rsidRDefault="00CD570F" w:rsidP="00CD570F">
      <w:pPr>
        <w:pStyle w:val="B1"/>
        <w:spacing w:after="0"/>
        <w:rPr>
          <w:ins w:id="83" w:author="Sabater, Susana, Vodafone" w:date="2022-05-06T19:09:00Z"/>
        </w:rPr>
      </w:pPr>
      <w:ins w:id="84" w:author="Sabater, Susana, Vodafone" w:date="2022-05-06T19:09:00Z">
        <w:r w:rsidRPr="00B756AD">
          <w:t>0 0 0 0 0 0 0 1</w:t>
        </w:r>
        <w:r>
          <w:tab/>
          <w:t>IMS</w:t>
        </w:r>
      </w:ins>
    </w:p>
    <w:p w14:paraId="4A147DCF" w14:textId="77777777" w:rsidR="00CD570F" w:rsidRPr="00B756AD" w:rsidRDefault="00CD570F" w:rsidP="00CD570F">
      <w:pPr>
        <w:pStyle w:val="B1"/>
        <w:spacing w:after="0"/>
        <w:rPr>
          <w:ins w:id="85" w:author="Sabater, Susana, Vodafone" w:date="2022-05-06T19:09:00Z"/>
        </w:rPr>
      </w:pPr>
      <w:ins w:id="86" w:author="Sabater, Susana, Vodafone" w:date="2022-05-06T19:09:00Z">
        <w:r w:rsidRPr="00B756AD">
          <w:t>0 0 0 0 0 0 1 0</w:t>
        </w:r>
        <w:r w:rsidRPr="00B756AD">
          <w:tab/>
        </w:r>
        <w:r>
          <w:t>MMS</w:t>
        </w:r>
      </w:ins>
    </w:p>
    <w:p w14:paraId="0F2B5527" w14:textId="77777777" w:rsidR="00CD570F" w:rsidRPr="00B756AD" w:rsidRDefault="00CD570F" w:rsidP="00CD570F">
      <w:pPr>
        <w:pStyle w:val="B1"/>
        <w:spacing w:after="0"/>
        <w:rPr>
          <w:ins w:id="87" w:author="Sabater, Susana, Vodafone" w:date="2022-05-06T19:09:00Z"/>
        </w:rPr>
      </w:pPr>
      <w:ins w:id="88" w:author="Sabater, Susana, Vodafone" w:date="2022-05-06T19:09:00Z">
        <w:r w:rsidRPr="00B756AD">
          <w:t xml:space="preserve">0 0 0 0 0 </w:t>
        </w:r>
        <w:r>
          <w:t>0</w:t>
        </w:r>
        <w:r w:rsidRPr="00B756AD">
          <w:t xml:space="preserve"> </w:t>
        </w:r>
        <w:r>
          <w:t>1</w:t>
        </w:r>
        <w:r w:rsidRPr="00B756AD">
          <w:t xml:space="preserve"> </w:t>
        </w:r>
        <w:r>
          <w:t>1</w:t>
        </w:r>
        <w:r w:rsidRPr="00B756AD">
          <w:tab/>
        </w:r>
        <w:r>
          <w:t>SUPL</w:t>
        </w:r>
      </w:ins>
    </w:p>
    <w:p w14:paraId="0C6E82AD" w14:textId="77777777" w:rsidR="00CD570F" w:rsidRDefault="00CD570F" w:rsidP="00CD570F">
      <w:pPr>
        <w:pStyle w:val="B1"/>
        <w:spacing w:after="0"/>
        <w:rPr>
          <w:ins w:id="89" w:author="Sabater, Susana, Vodafone" w:date="2022-05-06T19:09:00Z"/>
        </w:rPr>
      </w:pPr>
      <w:ins w:id="90" w:author="Sabater, Susana, Vodafone" w:date="2022-05-06T19:09:00Z">
        <w:r w:rsidRPr="00B756AD">
          <w:t xml:space="preserve">0 0 0 0 </w:t>
        </w:r>
        <w:r>
          <w:t>0</w:t>
        </w:r>
        <w:r w:rsidRPr="00B756AD">
          <w:t xml:space="preserve"> </w:t>
        </w:r>
        <w:r>
          <w:t>1</w:t>
        </w:r>
        <w:r w:rsidRPr="00B756AD">
          <w:t xml:space="preserve"> 0 0</w:t>
        </w:r>
        <w:r>
          <w:tab/>
          <w:t>Internet</w:t>
        </w:r>
      </w:ins>
    </w:p>
    <w:p w14:paraId="0697E198" w14:textId="1C1B965A" w:rsidR="00CD570F" w:rsidRDefault="00CD570F" w:rsidP="00CD570F">
      <w:pPr>
        <w:pStyle w:val="B1"/>
        <w:spacing w:after="0"/>
        <w:rPr>
          <w:ins w:id="91" w:author="Sabater, Susana, Vodafone" w:date="2022-05-06T19:09:00Z"/>
        </w:rPr>
      </w:pPr>
      <w:ins w:id="92" w:author="Sabater, Susana, Vodafone" w:date="2022-05-06T19:09:00Z">
        <w:r>
          <w:t>0 0 0 0 0 1 0 1</w:t>
        </w:r>
        <w:r>
          <w:tab/>
          <w:t>IoT</w:t>
        </w:r>
      </w:ins>
      <w:ins w:id="93" w:author="Sabater, Susana, Vodafone" w:date="2022-05-06T20:05:00Z">
        <w:r w:rsidR="00662614">
          <w:t xml:space="preserve"> </w:t>
        </w:r>
      </w:ins>
      <w:ins w:id="94" w:author="Sabater, Susana, Vodafone" w:date="2022-05-06T20:06:00Z">
        <w:r w:rsidR="00662614">
          <w:t xml:space="preserve">and M2M </w:t>
        </w:r>
      </w:ins>
      <w:ins w:id="95" w:author="Sabater, Susana, Vodafone" w:date="2022-05-06T20:05:00Z">
        <w:r w:rsidR="00662614">
          <w:t>traffic</w:t>
        </w:r>
      </w:ins>
    </w:p>
    <w:p w14:paraId="0BB64748" w14:textId="28D9EA6C" w:rsidR="00CD570F" w:rsidRDefault="00CD570F" w:rsidP="00CD570F">
      <w:pPr>
        <w:pStyle w:val="B1"/>
        <w:spacing w:after="0"/>
        <w:rPr>
          <w:ins w:id="96" w:author="Sabater, Susana, Vodafone" w:date="2022-05-06T19:09:00Z"/>
        </w:rPr>
      </w:pPr>
      <w:ins w:id="97" w:author="Sabater, Susana, Vodafone" w:date="2022-05-06T19:09:00Z">
        <w:r>
          <w:t>0 0 0 0 0 1 1 0</w:t>
        </w:r>
        <w:r>
          <w:tab/>
          <w:t>On demand downlink streaming</w:t>
        </w:r>
      </w:ins>
      <w:ins w:id="98" w:author="Sabater, Susana, Vodafone" w:date="2022-05-06T20:05:00Z">
        <w:r w:rsidR="00662614">
          <w:t xml:space="preserve"> </w:t>
        </w:r>
      </w:ins>
    </w:p>
    <w:p w14:paraId="6AD95E6F" w14:textId="77777777" w:rsidR="00CD570F" w:rsidRDefault="00CD570F" w:rsidP="00CD570F">
      <w:pPr>
        <w:pStyle w:val="B1"/>
        <w:spacing w:after="0"/>
        <w:rPr>
          <w:ins w:id="99" w:author="Sabater, Susana, Vodafone" w:date="2022-05-06T19:09:00Z"/>
        </w:rPr>
      </w:pPr>
      <w:ins w:id="100" w:author="Sabater, Susana, Vodafone" w:date="2022-05-06T19:09:00Z">
        <w:r>
          <w:t>0 0 0 0 0 1 1 1</w:t>
        </w:r>
        <w:r>
          <w:tab/>
          <w:t>On demand uplink streaming</w:t>
        </w:r>
      </w:ins>
    </w:p>
    <w:p w14:paraId="3008BAE4" w14:textId="77777777" w:rsidR="00CD570F" w:rsidRDefault="00CD570F" w:rsidP="00CD570F">
      <w:pPr>
        <w:pStyle w:val="B1"/>
        <w:spacing w:after="0"/>
        <w:rPr>
          <w:ins w:id="101" w:author="Sabater, Susana, Vodafone" w:date="2022-05-06T19:09:00Z"/>
        </w:rPr>
      </w:pPr>
      <w:ins w:id="102" w:author="Sabater, Susana, Vodafone" w:date="2022-05-06T19:09:00Z">
        <w:r>
          <w:t>0 0 0 0 1 0 0 0</w:t>
        </w:r>
        <w:r>
          <w:tab/>
          <w:t>Vehicular communications</w:t>
        </w:r>
      </w:ins>
    </w:p>
    <w:p w14:paraId="59F68C53" w14:textId="77777777" w:rsidR="00CD570F" w:rsidRDefault="00CD570F" w:rsidP="00CD570F">
      <w:pPr>
        <w:pStyle w:val="B1"/>
        <w:spacing w:after="0"/>
        <w:rPr>
          <w:ins w:id="103" w:author="Sabater, Susana, Vodafone" w:date="2022-05-06T19:09:00Z"/>
        </w:rPr>
      </w:pPr>
      <w:ins w:id="104" w:author="Sabater, Susana, Vodafone" w:date="2022-05-06T19:09:00Z">
        <w:r>
          <w:t>0 0 0 0 1 0 0 1</w:t>
        </w:r>
        <w:r>
          <w:tab/>
          <w:t>Real time interactive traffic</w:t>
        </w:r>
      </w:ins>
    </w:p>
    <w:p w14:paraId="627241A3" w14:textId="77777777" w:rsidR="00CD570F" w:rsidRDefault="00CD570F" w:rsidP="00CD570F">
      <w:pPr>
        <w:pStyle w:val="B1"/>
        <w:spacing w:after="0"/>
        <w:rPr>
          <w:ins w:id="105" w:author="Sabater, Susana, Vodafone" w:date="2022-05-06T19:09:00Z"/>
        </w:rPr>
      </w:pPr>
      <w:ins w:id="106" w:author="Sabater, Susana, Vodafone" w:date="2022-05-06T19:09:00Z">
        <w:r>
          <w:lastRenderedPageBreak/>
          <w:t>0 0 0 0 1 0 1 0</w:t>
        </w:r>
        <w:r>
          <w:tab/>
          <w:t>Unified communications traffic</w:t>
        </w:r>
      </w:ins>
    </w:p>
    <w:p w14:paraId="544D0339" w14:textId="77777777" w:rsidR="00CD570F" w:rsidRDefault="00CD570F" w:rsidP="00CD570F">
      <w:pPr>
        <w:pStyle w:val="B1"/>
        <w:spacing w:after="0"/>
        <w:rPr>
          <w:ins w:id="107" w:author="Sabater, Susana, Vodafone" w:date="2022-05-06T19:09:00Z"/>
        </w:rPr>
      </w:pPr>
      <w:ins w:id="108" w:author="Sabater, Susana, Vodafone" w:date="2022-05-06T19:09:00Z">
        <w:r>
          <w:t>0 0 0 0 1 0 1 1</w:t>
        </w:r>
        <w:r>
          <w:tab/>
          <w:t>Background traffic</w:t>
        </w:r>
      </w:ins>
    </w:p>
    <w:p w14:paraId="298188F6" w14:textId="77777777" w:rsidR="00CD570F" w:rsidRDefault="00CD570F" w:rsidP="00CD570F">
      <w:pPr>
        <w:pStyle w:val="B1"/>
        <w:spacing w:after="0"/>
        <w:rPr>
          <w:ins w:id="109" w:author="Sabater, Susana, Vodafone" w:date="2022-05-06T19:09:00Z"/>
        </w:rPr>
      </w:pPr>
      <w:ins w:id="110" w:author="Sabater, Susana, Vodafone" w:date="2022-05-06T19:09:00Z">
        <w:r>
          <w:t>0 0 0 0 1 1 0 0</w:t>
        </w:r>
        <w:r>
          <w:tab/>
          <w:t>Location-based traffic</w:t>
        </w:r>
      </w:ins>
    </w:p>
    <w:p w14:paraId="69700461" w14:textId="77777777" w:rsidR="00CD570F" w:rsidRDefault="00CD570F" w:rsidP="00CD570F">
      <w:pPr>
        <w:pStyle w:val="B1"/>
        <w:spacing w:after="0"/>
        <w:rPr>
          <w:ins w:id="111" w:author="Sabater, Susana, Vodafone" w:date="2022-05-06T19:09:00Z"/>
        </w:rPr>
      </w:pPr>
      <w:ins w:id="112" w:author="Sabater, Susana, Vodafone" w:date="2022-05-06T19:09:00Z">
        <w:r>
          <w:t>0 0 0 0 1 1 0 1</w:t>
        </w:r>
        <w:r>
          <w:tab/>
          <w:t>Critical communications</w:t>
        </w:r>
      </w:ins>
    </w:p>
    <w:p w14:paraId="0964F43A" w14:textId="77777777" w:rsidR="00CD570F" w:rsidRDefault="00CD570F" w:rsidP="00CD570F">
      <w:pPr>
        <w:pStyle w:val="B1"/>
        <w:spacing w:after="0"/>
        <w:rPr>
          <w:ins w:id="113" w:author="Sabater, Susana, Vodafone" w:date="2022-05-06T19:09:00Z"/>
        </w:rPr>
      </w:pPr>
      <w:ins w:id="114" w:author="Sabater, Susana, Vodafone" w:date="2022-05-06T19:09:00Z">
        <w:r>
          <w:t>0 0 0 0 1 1 1 0</w:t>
        </w:r>
      </w:ins>
    </w:p>
    <w:p w14:paraId="00FA19A2" w14:textId="77777777" w:rsidR="00CD570F" w:rsidRDefault="00CD570F" w:rsidP="00CD570F">
      <w:pPr>
        <w:pStyle w:val="B1"/>
        <w:spacing w:after="0"/>
        <w:rPr>
          <w:ins w:id="115" w:author="Sabater, Susana, Vodafone" w:date="2022-05-06T19:09:00Z"/>
        </w:rPr>
      </w:pPr>
      <w:ins w:id="116" w:author="Sabater, Susana, Vodafone" w:date="2022-05-06T19:09:00Z">
        <w:r>
          <w:t>To</w:t>
        </w:r>
        <w:r>
          <w:tab/>
        </w:r>
        <w:r>
          <w:tab/>
        </w:r>
        <w:r>
          <w:tab/>
          <w:t>Available for further standard capabilities</w:t>
        </w:r>
      </w:ins>
    </w:p>
    <w:p w14:paraId="15B6170C" w14:textId="77777777" w:rsidR="00CD570F" w:rsidRDefault="00CD570F" w:rsidP="00CD570F">
      <w:pPr>
        <w:pStyle w:val="B1"/>
        <w:spacing w:after="0"/>
        <w:rPr>
          <w:ins w:id="117" w:author="Sabater, Susana, Vodafone" w:date="2022-05-06T19:09:00Z"/>
        </w:rPr>
      </w:pPr>
      <w:ins w:id="118" w:author="Sabater, Susana, Vodafone" w:date="2022-05-06T19:09:00Z">
        <w:r>
          <w:t>0 0 0 1 1 1 1 1</w:t>
        </w:r>
      </w:ins>
    </w:p>
    <w:p w14:paraId="059EEDDF" w14:textId="77777777" w:rsidR="00CD570F" w:rsidRDefault="00CD570F" w:rsidP="00CD570F">
      <w:pPr>
        <w:pStyle w:val="B1"/>
        <w:spacing w:after="0"/>
        <w:rPr>
          <w:ins w:id="119" w:author="Sabater, Susana, Vodafone" w:date="2022-05-06T19:09:00Z"/>
        </w:rPr>
      </w:pPr>
      <w:ins w:id="120" w:author="Sabater, Susana, Vodafone" w:date="2022-05-06T19:09:00Z">
        <w:r>
          <w:t>0 0 1 0 0 0 0 0</w:t>
        </w:r>
      </w:ins>
    </w:p>
    <w:p w14:paraId="3D184011" w14:textId="77777777" w:rsidR="00CD570F" w:rsidRPr="00B756AD" w:rsidRDefault="00CD570F" w:rsidP="00CD570F">
      <w:pPr>
        <w:pStyle w:val="B1"/>
        <w:spacing w:after="0"/>
        <w:rPr>
          <w:ins w:id="121" w:author="Sabater, Susana, Vodafone" w:date="2022-05-06T19:09:00Z"/>
        </w:rPr>
      </w:pPr>
      <w:ins w:id="122" w:author="Sabater, Susana, Vodafone" w:date="2022-05-06T19:09:00Z">
        <w:r>
          <w:t>T</w:t>
        </w:r>
        <w:r w:rsidRPr="00B756AD">
          <w:t>o</w:t>
        </w:r>
        <w:r>
          <w:tab/>
        </w:r>
        <w:r>
          <w:tab/>
        </w:r>
        <w:r>
          <w:tab/>
        </w:r>
        <w:r w:rsidRPr="00423BA9">
          <w:t xml:space="preserve">Operator specific connection </w:t>
        </w:r>
        <w:r>
          <w:t>capabilities</w:t>
        </w:r>
      </w:ins>
    </w:p>
    <w:p w14:paraId="665EA946" w14:textId="77777777" w:rsidR="00CD570F" w:rsidRPr="00B756AD" w:rsidRDefault="00CD570F" w:rsidP="00CD570F">
      <w:pPr>
        <w:pStyle w:val="B1"/>
        <w:spacing w:after="0"/>
        <w:rPr>
          <w:ins w:id="123" w:author="Sabater, Susana, Vodafone" w:date="2022-05-06T19:09:00Z"/>
        </w:rPr>
      </w:pPr>
      <w:ins w:id="124" w:author="Sabater, Susana, Vodafone" w:date="2022-05-06T19:09:00Z">
        <w:r w:rsidRPr="00B756AD">
          <w:t xml:space="preserve">0 </w:t>
        </w:r>
        <w:r>
          <w:t>0</w:t>
        </w:r>
        <w:r w:rsidRPr="00B756AD">
          <w:t xml:space="preserve"> 1 1 1 1 1 1</w:t>
        </w:r>
        <w:r w:rsidRPr="00B756AD">
          <w:tab/>
        </w:r>
        <w:r>
          <w:t xml:space="preserve"> </w:t>
        </w:r>
      </w:ins>
    </w:p>
    <w:p w14:paraId="5890C389" w14:textId="77777777" w:rsidR="00CD570F" w:rsidRPr="00B756AD" w:rsidRDefault="00CD570F" w:rsidP="00CD570F">
      <w:pPr>
        <w:pStyle w:val="B1"/>
        <w:spacing w:after="0"/>
        <w:rPr>
          <w:ins w:id="125" w:author="Sabater, Susana, Vodafone" w:date="2022-05-06T19:09:00Z"/>
        </w:rPr>
      </w:pPr>
      <w:ins w:id="126" w:author="Sabater, Susana, Vodafone" w:date="2022-05-06T19:09:00Z">
        <w:r w:rsidRPr="00B756AD">
          <w:t>1 0 0 0 0 0 0 0</w:t>
        </w:r>
      </w:ins>
    </w:p>
    <w:p w14:paraId="44AA4832" w14:textId="77777777" w:rsidR="00CD570F" w:rsidRPr="00B756AD" w:rsidRDefault="00CD570F" w:rsidP="00CD570F">
      <w:pPr>
        <w:pStyle w:val="B1"/>
        <w:spacing w:after="0"/>
        <w:rPr>
          <w:ins w:id="127" w:author="Sabater, Susana, Vodafone" w:date="2022-05-06T19:09:00Z"/>
        </w:rPr>
      </w:pPr>
      <w:ins w:id="128" w:author="Sabater, Susana, Vodafone" w:date="2022-05-06T19:09:00Z">
        <w:r w:rsidRPr="00B756AD">
          <w:t>To</w:t>
        </w:r>
        <w:r>
          <w:tab/>
        </w:r>
        <w:r>
          <w:tab/>
        </w:r>
        <w:r>
          <w:tab/>
          <w:t>Spare values</w:t>
        </w:r>
      </w:ins>
    </w:p>
    <w:p w14:paraId="53A06F71" w14:textId="77777777" w:rsidR="00CD570F" w:rsidRPr="00B756AD" w:rsidRDefault="00CD570F" w:rsidP="00CD570F">
      <w:pPr>
        <w:pStyle w:val="B1"/>
        <w:spacing w:after="0"/>
        <w:rPr>
          <w:ins w:id="129" w:author="Sabater, Susana, Vodafone" w:date="2022-05-06T19:09:00Z"/>
        </w:rPr>
      </w:pPr>
      <w:ins w:id="130" w:author="Sabater, Susana, Vodafone" w:date="2022-05-06T19:09:00Z">
        <w:r w:rsidRPr="00B756AD">
          <w:t>1 1 1 1 1 1 1 1</w:t>
        </w:r>
        <w:r w:rsidRPr="00B756AD">
          <w:tab/>
        </w:r>
      </w:ins>
    </w:p>
    <w:p w14:paraId="4CE0349E" w14:textId="77777777" w:rsidR="00CD570F" w:rsidRDefault="00CD570F" w:rsidP="00CD570F">
      <w:pPr>
        <w:pStyle w:val="TAL"/>
        <w:rPr>
          <w:ins w:id="131" w:author="Sabater, Susana, Vodafone" w:date="2022-05-06T19:09:00Z"/>
        </w:rPr>
      </w:pPr>
    </w:p>
    <w:p w14:paraId="504F60D2" w14:textId="77777777" w:rsidR="00CD570F" w:rsidRDefault="00CD570F" w:rsidP="00CD570F">
      <w:pPr>
        <w:pStyle w:val="TAL"/>
        <w:rPr>
          <w:ins w:id="132" w:author="Sabater, Susana, Vodafone" w:date="2022-05-06T19:09:00Z"/>
        </w:rPr>
      </w:pPr>
    </w:p>
    <w:p w14:paraId="104246D0" w14:textId="781C682D" w:rsidR="00CD570F" w:rsidRDefault="00CD570F" w:rsidP="00CD570F">
      <w:pPr>
        <w:rPr>
          <w:ins w:id="133" w:author="Sabater, Susana, Vodafone" w:date="2022-05-06T19:09:00Z"/>
        </w:rPr>
      </w:pPr>
      <w:ins w:id="134" w:author="Sabater, Susana, Vodafone" w:date="2022-05-06T19:09:00Z">
        <w:r>
          <w:t>An application can indicate it belonging to a specific category in its request, which the U</w:t>
        </w:r>
      </w:ins>
      <w:ins w:id="135" w:author="Sabater, Susana, Vodafone" w:date="2022-05-06T20:04:00Z">
        <w:r w:rsidR="00662614">
          <w:t xml:space="preserve">RSP </w:t>
        </w:r>
      </w:ins>
      <w:ins w:id="136" w:author="Sabater, Susana, Vodafone" w:date="2022-05-06T19:09:00Z">
        <w:r>
          <w:t xml:space="preserve">layer then match with the Connection Capability Traffic Descriptor of the URSP rule.  </w:t>
        </w:r>
      </w:ins>
    </w:p>
    <w:p w14:paraId="59A349F7" w14:textId="77777777" w:rsidR="00CD570F" w:rsidRDefault="00CD570F" w:rsidP="00CD570F">
      <w:pPr>
        <w:rPr>
          <w:ins w:id="137" w:author="Sabater, Susana, Vodafone" w:date="2022-05-06T19:09:00Z"/>
        </w:rPr>
      </w:pPr>
      <w:ins w:id="138" w:author="Sabater, Susana, Vodafone" w:date="2022-05-06T19:09:00Z">
        <w:r>
          <w:t>A single application may indicate different categories in different requests,</w:t>
        </w:r>
        <w:r w:rsidRPr="00ED7B07">
          <w:t xml:space="preserve"> </w:t>
        </w:r>
        <w:r>
          <w:t xml:space="preserve">for example, an application may indicate real time interactive traffic for a gaming session while it may indicate an operator specific capability for a different session. </w:t>
        </w:r>
      </w:ins>
    </w:p>
    <w:p w14:paraId="68596F9B" w14:textId="56043557" w:rsidR="00CD570F" w:rsidRDefault="00CD570F" w:rsidP="00CD570F">
      <w:pPr>
        <w:rPr>
          <w:ins w:id="139" w:author="Sabater, Susana, Vodafone" w:date="2022-05-06T19:09:00Z"/>
        </w:rPr>
      </w:pPr>
      <w:ins w:id="140" w:author="Sabater, Susana, Vodafone" w:date="2022-05-06T19:09:00Z">
        <w:r>
          <w:t xml:space="preserve">Any </w:t>
        </w:r>
      </w:ins>
      <w:ins w:id="141" w:author="Antoine Mouquet (Orange)" w:date="2022-05-16T17:42:00Z">
        <w:r w:rsidR="00E2505B">
          <w:t>URSP rule</w:t>
        </w:r>
      </w:ins>
      <w:ins w:id="142" w:author="Antoine Mouquet (Orange)" w:date="2022-05-16T17:43:00Z">
        <w:r w:rsidR="00E2505B">
          <w:t xml:space="preserve"> can contain</w:t>
        </w:r>
      </w:ins>
      <w:ins w:id="143" w:author="Antoine Mouquet (Orange)" w:date="2022-05-16T17:44:00Z">
        <w:r w:rsidR="00E2505B">
          <w:t xml:space="preserve"> a Connection Capabilities TD </w:t>
        </w:r>
      </w:ins>
      <w:ins w:id="144" w:author="Sabater, Susana, Vodafone" w:date="2022-05-06T19:09:00Z">
        <w:del w:id="145" w:author="Antoine Mouquet (Orange)" w:date="2022-05-16T17:42:00Z">
          <w:r w:rsidDel="00E2505B">
            <w:delText>application</w:delText>
          </w:r>
        </w:del>
        <w:del w:id="146" w:author="Antoine Mouquet (Orange)" w:date="2022-05-16T17:44:00Z">
          <w:r w:rsidDel="00E2505B">
            <w:delText xml:space="preserve"> can indicate a </w:delText>
          </w:r>
        </w:del>
        <w:del w:id="147" w:author="Antoine Mouquet (Orange)" w:date="2022-05-16T17:43:00Z">
          <w:r w:rsidDel="00E2505B">
            <w:delText xml:space="preserve">traffic category </w:delText>
          </w:r>
        </w:del>
        <w:r>
          <w:t xml:space="preserve">(to be matched with the </w:t>
        </w:r>
      </w:ins>
      <w:ins w:id="148" w:author="Antoine Mouquet (Orange)" w:date="2022-05-16T17:43:00Z">
        <w:r w:rsidR="00E2505B">
          <w:t>traffic category</w:t>
        </w:r>
      </w:ins>
      <w:ins w:id="149" w:author="Sabater, Susana, Vodafone" w:date="2022-05-06T19:09:00Z">
        <w:del w:id="150" w:author="Antoine Mouquet (Orange)" w:date="2022-05-16T17:43:00Z">
          <w:r w:rsidDel="00E2505B">
            <w:delText>Connection Capabilities TD</w:delText>
          </w:r>
        </w:del>
        <w:r>
          <w:t xml:space="preserve">) together with any other descriptor; </w:t>
        </w:r>
        <w:del w:id="151" w:author="Antoine Mouquet (Orange)" w:date="2022-05-16T17:44:00Z">
          <w:r w:rsidDel="00924F3F">
            <w:delText>i.e</w:delText>
          </w:r>
        </w:del>
      </w:ins>
      <w:ins w:id="152" w:author="Antoine Mouquet (Orange)" w:date="2022-05-16T17:44:00Z">
        <w:r w:rsidR="00924F3F">
          <w:t>e.g</w:t>
        </w:r>
      </w:ins>
      <w:ins w:id="153" w:author="Sabater, Susana, Vodafone" w:date="2022-05-06T19:09:00Z">
        <w:r>
          <w:t xml:space="preserve">. it may </w:t>
        </w:r>
        <w:del w:id="154" w:author="Antoine Mouquet (Orange)" w:date="2022-05-16T17:45:00Z">
          <w:r w:rsidDel="00924F3F">
            <w:delText xml:space="preserve">provide its </w:delText>
          </w:r>
        </w:del>
      </w:ins>
      <w:ins w:id="155" w:author="Antoine Mouquet (Orange)" w:date="2022-05-16T17:45:00Z">
        <w:r w:rsidR="00924F3F">
          <w:t xml:space="preserve">include an </w:t>
        </w:r>
      </w:ins>
      <w:ins w:id="156" w:author="Sabater, Susana, Vodafone" w:date="2022-05-06T19:09:00Z">
        <w:r>
          <w:t>AppID in addition to the category, or a DNN and a category, or any other descriptor together with the category</w:t>
        </w:r>
        <w:del w:id="157" w:author="Antoine Mouquet (Orange)" w:date="2022-05-16T17:45:00Z">
          <w:r w:rsidDel="00924F3F">
            <w:delText xml:space="preserve"> it belongs to</w:delText>
          </w:r>
        </w:del>
        <w:r>
          <w:t xml:space="preserve">. The UE shall then need to match </w:t>
        </w:r>
      </w:ins>
      <w:ins w:id="158" w:author="Antoine Mouquet (Orange)" w:date="2022-05-16T17:46:00Z">
        <w:r w:rsidR="00144F2B">
          <w:t>all the Traffic Descriptors of the URSP rule</w:t>
        </w:r>
      </w:ins>
      <w:ins w:id="159" w:author="Sabater, Susana, Vodafone" w:date="2022-05-06T19:09:00Z">
        <w:del w:id="160" w:author="Antoine Mouquet (Orange)" w:date="2022-05-16T17:46:00Z">
          <w:r w:rsidDel="00144F2B">
            <w:delText xml:space="preserve">the indication from the </w:delText>
          </w:r>
        </w:del>
      </w:ins>
      <w:ins w:id="161" w:author="Sabater, Susana, Vodafone" w:date="2022-05-06T20:08:00Z">
        <w:del w:id="162" w:author="Antoine Mouquet (Orange)" w:date="2022-05-16T17:46:00Z">
          <w:r w:rsidR="00662614" w:rsidDel="00144F2B">
            <w:delText>a</w:delText>
          </w:r>
        </w:del>
      </w:ins>
      <w:ins w:id="163" w:author="Sabater, Susana, Vodafone" w:date="2022-05-06T19:09:00Z">
        <w:del w:id="164" w:author="Antoine Mouquet (Orange)" w:date="2022-05-16T17:46:00Z">
          <w:r w:rsidDel="00144F2B">
            <w:delText>pplication with the URSP rule with a Traffic Descriptor listing the two components</w:delText>
          </w:r>
        </w:del>
        <w:r>
          <w:t>.</w:t>
        </w:r>
      </w:ins>
    </w:p>
    <w:p w14:paraId="467FA979" w14:textId="77777777" w:rsidR="00CD570F" w:rsidRDefault="00CD570F" w:rsidP="00CD570F">
      <w:pPr>
        <w:rPr>
          <w:ins w:id="165" w:author="Huawei6" w:date="2022-05-17T11:35:00Z"/>
        </w:rPr>
      </w:pPr>
      <w:ins w:id="166" w:author="Sabater, Susana, Vodafone" w:date="2022-05-06T19:09:00Z">
        <w:r>
          <w:t>A given traffic category can be simultaneously used by multiple applications.</w:t>
        </w:r>
      </w:ins>
    </w:p>
    <w:p w14:paraId="60748B89" w14:textId="2F2478DD" w:rsidR="00540EC7" w:rsidRDefault="00540EC7" w:rsidP="00CD570F">
      <w:pPr>
        <w:rPr>
          <w:ins w:id="167" w:author="Sabater, Susana, Vodafone" w:date="2022-05-06T19:11:00Z"/>
        </w:rPr>
      </w:pPr>
      <w:ins w:id="168" w:author="Huawei6" w:date="2022-05-17T11:35:00Z">
        <w:r>
          <w:t>NOTE:</w:t>
        </w:r>
      </w:ins>
      <w:ins w:id="169" w:author="Huawei6" w:date="2022-05-17T11:36:00Z">
        <w:r>
          <w:t xml:space="preserve"> in this solution, it is assumed the number of t</w:t>
        </w:r>
      </w:ins>
      <w:ins w:id="170" w:author="Huawei6" w:date="2022-05-17T11:37:00Z">
        <w:r>
          <w:t>raffic categories is less than 250.</w:t>
        </w:r>
      </w:ins>
      <w:bookmarkStart w:id="171" w:name="_GoBack"/>
      <w:bookmarkEnd w:id="171"/>
      <w:ins w:id="172" w:author="Huawei6" w:date="2022-05-17T11:35:00Z">
        <w:r>
          <w:t xml:space="preserve"> </w:t>
        </w:r>
      </w:ins>
    </w:p>
    <w:p w14:paraId="4A1B7635" w14:textId="0B047EC3" w:rsidR="00CD570F" w:rsidRPr="000F08F8" w:rsidRDefault="00CD570F" w:rsidP="00CD570F">
      <w:pPr>
        <w:pStyle w:val="3"/>
        <w:rPr>
          <w:ins w:id="173" w:author="Sabater, Susana, Vodafone" w:date="2022-05-06T19:09:00Z"/>
        </w:rPr>
      </w:pPr>
      <w:ins w:id="174" w:author="Sabater, Susana, Vodafone" w:date="2022-05-06T19:09:00Z">
        <w:r w:rsidRPr="000F08F8">
          <w:t>6.X.2</w:t>
        </w:r>
        <w:r w:rsidRPr="000F08F8">
          <w:tab/>
          <w:t>Procedures</w:t>
        </w:r>
      </w:ins>
    </w:p>
    <w:p w14:paraId="1A92B47C" w14:textId="77777777" w:rsidR="00CD570F" w:rsidRDefault="00CD570F" w:rsidP="00CD570F">
      <w:pPr>
        <w:rPr>
          <w:ins w:id="175" w:author="Sabater, Susana, Vodafone" w:date="2022-05-06T19:09:00Z"/>
          <w:lang w:eastAsia="zh-CN"/>
        </w:rPr>
      </w:pPr>
      <w:ins w:id="176" w:author="Sabater, Susana, Vodafone" w:date="2022-05-06T19:09:00Z">
        <w:r>
          <w:rPr>
            <w:lang w:eastAsia="zh-CN"/>
          </w:rPr>
          <w:t xml:space="preserve">When an application attempts to initiate a session, it may indicate it belongs to a specific traffic category. The traffic category requested by an application may be either a traffic category as agreed by GSMA or a value that is specified by the MNO. </w:t>
        </w:r>
      </w:ins>
    </w:p>
    <w:p w14:paraId="0922BBBD" w14:textId="376149D6" w:rsidR="00CD570F" w:rsidRDefault="00CD570F" w:rsidP="00CD570F">
      <w:pPr>
        <w:rPr>
          <w:ins w:id="177" w:author="Sabater, Susana, Vodafone" w:date="2022-05-06T19:09:00Z"/>
          <w:lang w:eastAsia="zh-CN"/>
        </w:rPr>
      </w:pPr>
      <w:ins w:id="178" w:author="Sabater, Susana, Vodafone" w:date="2022-05-06T19:09:00Z">
        <w:r>
          <w:rPr>
            <w:lang w:eastAsia="zh-CN"/>
          </w:rPr>
          <w:t xml:space="preserve">The </w:t>
        </w:r>
      </w:ins>
      <w:ins w:id="179" w:author="Antoine Mouquet (Orange)" w:date="2022-05-16T17:23:00Z">
        <w:r w:rsidR="0012570B">
          <w:rPr>
            <w:lang w:eastAsia="zh-CN"/>
          </w:rPr>
          <w:t xml:space="preserve">URSP layer then uses the </w:t>
        </w:r>
      </w:ins>
      <w:ins w:id="180" w:author="Sabater, Susana, Vodafone" w:date="2022-05-06T19:09:00Z">
        <w:r>
          <w:rPr>
            <w:lang w:eastAsia="zh-CN"/>
          </w:rPr>
          <w:t xml:space="preserve">application indication of a traffic category, either as the only indication, or accompanied by other </w:t>
        </w:r>
        <w:del w:id="181" w:author="Antoine Mouquet (Orange)" w:date="2022-05-16T17:24:00Z">
          <w:r w:rsidDel="0012570B">
            <w:rPr>
              <w:lang w:eastAsia="zh-CN"/>
            </w:rPr>
            <w:delText>description</w:delText>
          </w:r>
        </w:del>
      </w:ins>
      <w:ins w:id="182" w:author="Antoine Mouquet (Orange)" w:date="2022-05-16T17:24:00Z">
        <w:r w:rsidR="0012570B">
          <w:rPr>
            <w:lang w:eastAsia="zh-CN"/>
          </w:rPr>
          <w:t>information</w:t>
        </w:r>
      </w:ins>
      <w:ins w:id="183" w:author="Sabater, Susana, Vodafone" w:date="2022-05-06T19:09:00Z">
        <w:r>
          <w:rPr>
            <w:lang w:eastAsia="zh-CN"/>
          </w:rPr>
          <w:t xml:space="preserve"> like AppID, DNN, etc, </w:t>
        </w:r>
      </w:ins>
      <w:ins w:id="184" w:author="Antoine Mouquet (Orange)" w:date="2022-05-16T17:24:00Z">
        <w:r w:rsidR="0012570B">
          <w:rPr>
            <w:lang w:eastAsia="zh-CN"/>
          </w:rPr>
          <w:t>depending on the URSP rules</w:t>
        </w:r>
      </w:ins>
      <w:ins w:id="185" w:author="Sabater, Susana, Vodafone" w:date="2022-05-06T19:09:00Z">
        <w:del w:id="186" w:author="Antoine Mouquet (Orange)" w:date="2022-05-16T17:24:00Z">
          <w:r w:rsidDel="0012570B">
            <w:rPr>
              <w:lang w:eastAsia="zh-CN"/>
            </w:rPr>
            <w:delText>is then pushed to the URSP layer transparently</w:delText>
          </w:r>
        </w:del>
        <w:r>
          <w:rPr>
            <w:lang w:eastAsia="zh-CN"/>
          </w:rPr>
          <w:t xml:space="preserve">. </w:t>
        </w:r>
      </w:ins>
    </w:p>
    <w:p w14:paraId="1488E81A" w14:textId="29AD963B" w:rsidR="00CD570F" w:rsidRDefault="00CD570F" w:rsidP="00CD570F">
      <w:pPr>
        <w:pStyle w:val="NO"/>
        <w:rPr>
          <w:ins w:id="187" w:author="Sabater, Susana, Vodafone" w:date="2022-05-06T19:09:00Z"/>
          <w:lang w:eastAsia="zh-CN"/>
        </w:rPr>
      </w:pPr>
      <w:ins w:id="188" w:author="Sabater, Susana, Vodafone" w:date="2022-05-06T19:09:00Z">
        <w:r>
          <w:rPr>
            <w:lang w:eastAsia="zh-CN"/>
          </w:rPr>
          <w:t xml:space="preserve">NOTE: The use of traffic categories does not preclude that </w:t>
        </w:r>
        <w:del w:id="189" w:author="Antoine Mouquet (Orange)" w:date="2022-05-16T17:25:00Z">
          <w:r w:rsidDel="000059FC">
            <w:rPr>
              <w:lang w:eastAsia="zh-CN"/>
            </w:rPr>
            <w:delText xml:space="preserve">any given application makes use of </w:delText>
          </w:r>
        </w:del>
        <w:r>
          <w:rPr>
            <w:lang w:eastAsia="zh-CN"/>
          </w:rPr>
          <w:t xml:space="preserve">other </w:t>
        </w:r>
      </w:ins>
      <w:ins w:id="190" w:author="Antoine Mouquet (Orange)" w:date="2022-05-16T17:26:00Z">
        <w:r w:rsidR="000059FC">
          <w:rPr>
            <w:lang w:eastAsia="zh-CN"/>
          </w:rPr>
          <w:t xml:space="preserve">traffic </w:t>
        </w:r>
      </w:ins>
      <w:ins w:id="191" w:author="Sabater, Susana, Vodafone" w:date="2022-05-06T19:09:00Z">
        <w:r>
          <w:rPr>
            <w:lang w:eastAsia="zh-CN"/>
          </w:rPr>
          <w:t xml:space="preserve">descriptors </w:t>
        </w:r>
      </w:ins>
      <w:ins w:id="192" w:author="Antoine Mouquet (Orange)" w:date="2022-05-16T17:26:00Z">
        <w:r w:rsidR="000059FC">
          <w:rPr>
            <w:lang w:eastAsia="zh-CN"/>
          </w:rPr>
          <w:t xml:space="preserve">be used </w:t>
        </w:r>
      </w:ins>
      <w:ins w:id="193" w:author="Sabater, Susana, Vodafone" w:date="2022-05-06T19:09:00Z">
        <w:r>
          <w:rPr>
            <w:lang w:eastAsia="zh-CN"/>
          </w:rPr>
          <w:t>alone</w:t>
        </w:r>
      </w:ins>
      <w:ins w:id="194" w:author="Antoine Mouquet (Orange)" w:date="2022-05-16T17:26:00Z">
        <w:r w:rsidR="000059FC">
          <w:rPr>
            <w:lang w:eastAsia="zh-CN"/>
          </w:rPr>
          <w:t xml:space="preserve"> be used to define and match URSP rules.</w:t>
        </w:r>
      </w:ins>
      <w:ins w:id="195" w:author="Sabater, Susana, Vodafone" w:date="2022-05-06T19:09:00Z">
        <w:del w:id="196" w:author="Antoine Mouquet (Orange)" w:date="2022-05-16T17:26:00Z">
          <w:r w:rsidDel="000059FC">
            <w:rPr>
              <w:lang w:eastAsia="zh-CN"/>
            </w:rPr>
            <w:delText xml:space="preserve">, i.e. any application can make use of an AppID, </w:delText>
          </w:r>
        </w:del>
      </w:ins>
      <w:ins w:id="197" w:author="Sabater, Susana, Vodafone" w:date="2022-05-06T20:11:00Z">
        <w:del w:id="198" w:author="Antoine Mouquet (Orange)" w:date="2022-05-16T17:26:00Z">
          <w:r w:rsidR="00662614" w:rsidDel="000059FC">
            <w:rPr>
              <w:lang w:eastAsia="zh-CN"/>
            </w:rPr>
            <w:delText xml:space="preserve">or </w:delText>
          </w:r>
        </w:del>
      </w:ins>
      <w:ins w:id="199" w:author="Sabater, Susana, Vodafone" w:date="2022-05-06T19:09:00Z">
        <w:del w:id="200" w:author="Antoine Mouquet (Orange)" w:date="2022-05-16T17:26:00Z">
          <w:r w:rsidDel="000059FC">
            <w:rPr>
              <w:lang w:eastAsia="zh-CN"/>
            </w:rPr>
            <w:delText xml:space="preserve">DNN, </w:delText>
          </w:r>
        </w:del>
      </w:ins>
      <w:ins w:id="201" w:author="Sabater, Susana, Vodafone" w:date="2022-05-06T20:11:00Z">
        <w:del w:id="202" w:author="Antoine Mouquet (Orange)" w:date="2022-05-16T17:26:00Z">
          <w:r w:rsidR="00662614" w:rsidDel="000059FC">
            <w:rPr>
              <w:lang w:eastAsia="zh-CN"/>
            </w:rPr>
            <w:delText xml:space="preserve">or </w:delText>
          </w:r>
        </w:del>
      </w:ins>
      <w:ins w:id="203" w:author="Sabater, Susana, Vodafone" w:date="2022-05-06T19:09:00Z">
        <w:del w:id="204" w:author="Antoine Mouquet (Orange)" w:date="2022-05-16T17:26:00Z">
          <w:r w:rsidDel="000059FC">
            <w:rPr>
              <w:lang w:eastAsia="zh-CN"/>
            </w:rPr>
            <w:delText>IP3 tuples, etc</w:delText>
          </w:r>
        </w:del>
        <w:r>
          <w:rPr>
            <w:lang w:eastAsia="zh-CN"/>
          </w:rPr>
          <w:t xml:space="preserve"> </w:t>
        </w:r>
      </w:ins>
    </w:p>
    <w:p w14:paraId="196775C9" w14:textId="7F2BF749" w:rsidR="00166674" w:rsidRDefault="00166674" w:rsidP="00CD570F">
      <w:pPr>
        <w:rPr>
          <w:ins w:id="205" w:author="Sabater, Susana, Vodafone" w:date="2022-05-06T19:46:00Z"/>
        </w:rPr>
      </w:pPr>
      <w:ins w:id="206" w:author="Sabater, Susana, Vodafone" w:date="2022-05-06T19:46:00Z">
        <w:r>
          <w:t xml:space="preserve">The </w:t>
        </w:r>
      </w:ins>
      <w:ins w:id="207" w:author="Sabater, Susana, Vodafone" w:date="2022-05-06T19:47:00Z">
        <w:r>
          <w:t>URSP layer</w:t>
        </w:r>
      </w:ins>
      <w:ins w:id="208" w:author="Sabater, Susana, Vodafone" w:date="2022-05-06T19:46:00Z">
        <w:r>
          <w:t xml:space="preserve"> shall then </w:t>
        </w:r>
      </w:ins>
      <w:ins w:id="209" w:author="Sabater, Susana, Vodafone" w:date="2022-05-06T19:47:00Z">
        <w:r>
          <w:t>scan the URSP rules configured by the MNO to find the matching rule containing th</w:t>
        </w:r>
      </w:ins>
      <w:ins w:id="210" w:author="Sabater, Susana, Vodafone" w:date="2022-05-06T19:48:00Z">
        <w:r>
          <w:t xml:space="preserve">e connection capabilities traffic descriptor matching the traffic category indicated by the application layer. If the </w:t>
        </w:r>
      </w:ins>
      <w:ins w:id="211" w:author="Antoine Mouquet (Orange)" w:date="2022-05-16T17:34:00Z">
        <w:r w:rsidR="00F30374">
          <w:t xml:space="preserve">URSP rules contain </w:t>
        </w:r>
      </w:ins>
      <w:ins w:id="212" w:author="Antoine Mouquet (Orange)" w:date="2022-05-16T17:36:00Z">
        <w:r w:rsidR="00F30374">
          <w:t xml:space="preserve">a Connection Capability Traffic Descriptor </w:t>
        </w:r>
      </w:ins>
      <w:ins w:id="213" w:author="Sabater, Susana, Vodafone" w:date="2022-05-06T19:48:00Z">
        <w:del w:id="214" w:author="Antoine Mouquet (Orange)" w:date="2022-05-16T17:36:00Z">
          <w:r w:rsidDel="00F30374">
            <w:delText>appli</w:delText>
          </w:r>
        </w:del>
      </w:ins>
      <w:ins w:id="215" w:author="Sabater, Susana, Vodafone" w:date="2022-05-06T19:49:00Z">
        <w:del w:id="216" w:author="Antoine Mouquet (Orange)" w:date="2022-05-16T17:36:00Z">
          <w:r w:rsidDel="00F30374">
            <w:delText xml:space="preserve">cation has indicated the traffic category it belongs to </w:delText>
          </w:r>
        </w:del>
        <w:r>
          <w:t xml:space="preserve">together with another descriptor, the URSP layer shall then need to find the </w:t>
        </w:r>
      </w:ins>
      <w:ins w:id="217" w:author="Sabater, Susana, Vodafone" w:date="2022-05-06T19:50:00Z">
        <w:r>
          <w:t>matching rule containing a traffic descriptor listing the same components.</w:t>
        </w:r>
      </w:ins>
    </w:p>
    <w:p w14:paraId="633CE7E3" w14:textId="2A678C24" w:rsidR="00CD570F" w:rsidRDefault="00CD570F" w:rsidP="00CD570F">
      <w:pPr>
        <w:rPr>
          <w:ins w:id="218" w:author="Sabater, Susana, Vodafone" w:date="2022-05-06T19:09:00Z"/>
          <w:lang w:eastAsia="zh-CN"/>
        </w:rPr>
      </w:pPr>
      <w:ins w:id="219" w:author="Sabater, Susana, Vodafone" w:date="2022-05-06T19:09:00Z">
        <w:del w:id="220" w:author="Antoine Mouquet (Orange)" w:date="2022-05-16T17:41:00Z">
          <w:r w:rsidDel="00FC77D8">
            <w:rPr>
              <w:lang w:eastAsia="zh-CN"/>
            </w:rPr>
            <w:delText xml:space="preserve">Traffic categories shall be transparent to the OS layer to allow MNOs to define </w:delText>
          </w:r>
        </w:del>
      </w:ins>
      <w:ins w:id="221" w:author="Antoine Mouquet (Orange)" w:date="2022-05-16T17:41:00Z">
        <w:r w:rsidR="00FC77D8">
          <w:rPr>
            <w:lang w:eastAsia="zh-CN"/>
          </w:rPr>
          <w:t xml:space="preserve">The UE shall support both standardized and </w:t>
        </w:r>
      </w:ins>
      <w:ins w:id="222" w:author="Sabater, Susana, Vodafone" w:date="2022-05-06T19:09:00Z">
        <w:r>
          <w:rPr>
            <w:lang w:eastAsia="zh-CN"/>
          </w:rPr>
          <w:t>operator-specific traffic categories</w:t>
        </w:r>
        <w:del w:id="223" w:author="Antoine Mouquet (Orange)" w:date="2022-05-16T17:41:00Z">
          <w:r w:rsidDel="00FC77D8">
            <w:rPr>
              <w:lang w:eastAsia="zh-CN"/>
            </w:rPr>
            <w:delText xml:space="preserve"> and still enable the application to request for such traffic categories</w:delText>
          </w:r>
        </w:del>
        <w:r>
          <w:rPr>
            <w:lang w:eastAsia="zh-CN"/>
          </w:rPr>
          <w:t>.</w:t>
        </w:r>
      </w:ins>
    </w:p>
    <w:p w14:paraId="3298E361" w14:textId="77777777" w:rsidR="00CD570F" w:rsidRDefault="00CD570F" w:rsidP="00CD570F">
      <w:pPr>
        <w:pStyle w:val="3"/>
        <w:rPr>
          <w:ins w:id="224" w:author="Sabater, Susana, Vodafone" w:date="2022-05-06T19:09:00Z"/>
          <w:lang w:eastAsia="zh-CN"/>
        </w:rPr>
      </w:pPr>
      <w:ins w:id="225" w:author="Sabater, Susana, Vodafone" w:date="2022-05-06T19:09:00Z">
        <w:r w:rsidRPr="000F08F8">
          <w:rPr>
            <w:lang w:eastAsia="zh-CN"/>
          </w:rPr>
          <w:t>6.X.3</w:t>
        </w:r>
        <w:r w:rsidRPr="000F08F8">
          <w:rPr>
            <w:lang w:eastAsia="zh-CN"/>
          </w:rPr>
          <w:tab/>
        </w:r>
        <w:r w:rsidRPr="000F08F8">
          <w:t xml:space="preserve">Impacts on </w:t>
        </w:r>
        <w:r w:rsidRPr="000F08F8">
          <w:rPr>
            <w:lang w:eastAsia="zh-CN"/>
          </w:rPr>
          <w:t>services,</w:t>
        </w:r>
        <w:r w:rsidRPr="000F08F8">
          <w:t xml:space="preserve"> entities and interfaces</w:t>
        </w:r>
      </w:ins>
    </w:p>
    <w:p w14:paraId="2E57DA01" w14:textId="77777777" w:rsidR="00CD570F" w:rsidRDefault="00CD570F" w:rsidP="00CD570F">
      <w:pPr>
        <w:rPr>
          <w:ins w:id="226" w:author="Sabater, Susana, Vodafone" w:date="2022-05-06T19:09:00Z"/>
          <w:rFonts w:eastAsia="Malgun Gothic"/>
        </w:rPr>
      </w:pPr>
      <w:ins w:id="227" w:author="Sabater, Susana, Vodafone" w:date="2022-05-06T19:09:00Z">
        <w:r>
          <w:t>The solution has the following impacts:</w:t>
        </w:r>
      </w:ins>
    </w:p>
    <w:p w14:paraId="7B532310" w14:textId="77777777" w:rsidR="00CD570F" w:rsidRDefault="00CD570F" w:rsidP="00CD570F">
      <w:pPr>
        <w:rPr>
          <w:ins w:id="228" w:author="Sabater, Susana, Vodafone" w:date="2022-05-06T19:09:00Z"/>
        </w:rPr>
      </w:pPr>
      <w:ins w:id="229" w:author="Sabater, Susana, Vodafone" w:date="2022-05-06T19:09:00Z">
        <w:r>
          <w:t>PCF:</w:t>
        </w:r>
      </w:ins>
    </w:p>
    <w:p w14:paraId="3F7520B0" w14:textId="77777777" w:rsidR="00CD570F" w:rsidRDefault="00CD570F" w:rsidP="00CD570F">
      <w:pPr>
        <w:pStyle w:val="B1"/>
        <w:rPr>
          <w:ins w:id="230" w:author="Sabater, Susana, Vodafone" w:date="2022-05-06T19:09:00Z"/>
        </w:rPr>
      </w:pPr>
      <w:ins w:id="231" w:author="Sabater, Susana, Vodafone" w:date="2022-05-06T19:09:00Z">
        <w:r>
          <w:t>-</w:t>
        </w:r>
        <w:r>
          <w:tab/>
          <w:t>PCF shall support the new values for the Connection Capabilities traffic descriptor in the URSP rules.</w:t>
        </w:r>
      </w:ins>
    </w:p>
    <w:p w14:paraId="0B73CDCB" w14:textId="77777777" w:rsidR="00CD570F" w:rsidRDefault="00CD570F" w:rsidP="00CD570F">
      <w:pPr>
        <w:rPr>
          <w:ins w:id="232" w:author="Sabater, Susana, Vodafone" w:date="2022-05-06T19:09:00Z"/>
        </w:rPr>
      </w:pPr>
      <w:ins w:id="233" w:author="Sabater, Susana, Vodafone" w:date="2022-05-06T19:09:00Z">
        <w:r>
          <w:t>UE:</w:t>
        </w:r>
      </w:ins>
    </w:p>
    <w:p w14:paraId="7345F7E2" w14:textId="58713B80" w:rsidR="00AB50E9" w:rsidRDefault="00CD570F" w:rsidP="00CD570F">
      <w:pPr>
        <w:pStyle w:val="B1"/>
      </w:pPr>
      <w:ins w:id="234" w:author="Sabater, Susana, Vodafone" w:date="2022-05-06T19:09:00Z">
        <w:r>
          <w:lastRenderedPageBreak/>
          <w:t>-</w:t>
        </w:r>
        <w:r>
          <w:tab/>
          <w:t>UE shall support indications of traffic category from the application and match it with the Connection Capabilities component in the Traffic Descriptor provided as part of the URSP rule.</w:t>
        </w:r>
      </w:ins>
      <w:bookmarkEnd w:id="12"/>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FF198" w14:textId="77777777" w:rsidR="0053214D" w:rsidRDefault="0053214D">
      <w:r>
        <w:separator/>
      </w:r>
    </w:p>
    <w:p w14:paraId="649443B6" w14:textId="77777777" w:rsidR="0053214D" w:rsidRDefault="0053214D"/>
  </w:endnote>
  <w:endnote w:type="continuationSeparator" w:id="0">
    <w:p w14:paraId="59DC540D" w14:textId="77777777" w:rsidR="0053214D" w:rsidRDefault="0053214D">
      <w:r>
        <w:continuationSeparator/>
      </w:r>
    </w:p>
    <w:p w14:paraId="7491647D" w14:textId="77777777" w:rsidR="0053214D" w:rsidRDefault="00532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75 Bold">
    <w:altName w:val="Arial"/>
    <w:charset w:val="00"/>
    <w:family w:val="swiss"/>
    <w:pitch w:val="variable"/>
    <w:sig w:usb0="00000001" w:usb1="5000205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1FA70DC0" w:rsidR="00554E12" w:rsidRDefault="00381B0D">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14:anchorId="4AAB16C1" wp14:editId="1259F209">
              <wp:simplePos x="0" y="0"/>
              <wp:positionH relativeFrom="page">
                <wp:posOffset>0</wp:posOffset>
              </wp:positionH>
              <wp:positionV relativeFrom="page">
                <wp:posOffset>10273030</wp:posOffset>
              </wp:positionV>
              <wp:extent cx="7560310" cy="228600"/>
              <wp:effectExtent l="0" t="0" r="0" b="0"/>
              <wp:wrapNone/>
              <wp:docPr id="1" name="MSIPCM33504fe0b4d91d061bd48988" descr="{&quot;HashCode&quot;:-30920356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B16C1" id="_x0000_t202" coordsize="21600,21600" o:spt="202" path="m,l,21600r21600,l21600,xe">
              <v:stroke joinstyle="miter"/>
              <v:path gradientshapeok="t" o:connecttype="rect"/>
            </v:shapetype>
            <v:shape id="MSIPCM33504fe0b4d91d061bd4898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" o:allowincell="f" filled="f" stroked="f">
              <v:textbox inset=",0,,0">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C06FB" w14:textId="77777777" w:rsidR="0053214D" w:rsidRDefault="0053214D">
      <w:r>
        <w:separator/>
      </w:r>
    </w:p>
    <w:p w14:paraId="4E64A014" w14:textId="77777777" w:rsidR="0053214D" w:rsidRDefault="0053214D"/>
  </w:footnote>
  <w:footnote w:type="continuationSeparator" w:id="0">
    <w:p w14:paraId="00023FCE" w14:textId="77777777" w:rsidR="0053214D" w:rsidRDefault="0053214D">
      <w:r>
        <w:continuationSeparator/>
      </w:r>
    </w:p>
    <w:p w14:paraId="71567755" w14:textId="77777777" w:rsidR="0053214D" w:rsidRDefault="005321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0EC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C94C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308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07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008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FE8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64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A85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243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10FF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621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DC3525"/>
    <w:multiLevelType w:val="hybridMultilevel"/>
    <w:tmpl w:val="3614E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28" w:hanging="360"/>
      </w:pPr>
      <w:rPr>
        <w:rFonts w:ascii="Courier New" w:hAnsi="Courier New" w:cs="Courier New" w:hint="default"/>
      </w:rPr>
    </w:lvl>
    <w:lvl w:ilvl="2" w:tplc="08090005" w:tentative="1">
      <w:start w:val="1"/>
      <w:numFmt w:val="bullet"/>
      <w:lvlText w:val=""/>
      <w:lvlJc w:val="left"/>
      <w:pPr>
        <w:ind w:left="-108" w:hanging="360"/>
      </w:pPr>
      <w:rPr>
        <w:rFonts w:ascii="Wingdings" w:hAnsi="Wingdings" w:hint="default"/>
      </w:rPr>
    </w:lvl>
    <w:lvl w:ilvl="3" w:tplc="08090001" w:tentative="1">
      <w:start w:val="1"/>
      <w:numFmt w:val="bullet"/>
      <w:lvlText w:val=""/>
      <w:lvlJc w:val="left"/>
      <w:pPr>
        <w:ind w:left="612" w:hanging="360"/>
      </w:pPr>
      <w:rPr>
        <w:rFonts w:ascii="Symbol" w:hAnsi="Symbol" w:hint="default"/>
      </w:rPr>
    </w:lvl>
    <w:lvl w:ilvl="4" w:tplc="08090003" w:tentative="1">
      <w:start w:val="1"/>
      <w:numFmt w:val="bullet"/>
      <w:lvlText w:val="o"/>
      <w:lvlJc w:val="left"/>
      <w:pPr>
        <w:ind w:left="1332" w:hanging="360"/>
      </w:pPr>
      <w:rPr>
        <w:rFonts w:ascii="Courier New" w:hAnsi="Courier New" w:cs="Courier New" w:hint="default"/>
      </w:rPr>
    </w:lvl>
    <w:lvl w:ilvl="5" w:tplc="08090005" w:tentative="1">
      <w:start w:val="1"/>
      <w:numFmt w:val="bullet"/>
      <w:lvlText w:val=""/>
      <w:lvlJc w:val="left"/>
      <w:pPr>
        <w:ind w:left="2052" w:hanging="360"/>
      </w:pPr>
      <w:rPr>
        <w:rFonts w:ascii="Wingdings" w:hAnsi="Wingdings" w:hint="default"/>
      </w:rPr>
    </w:lvl>
    <w:lvl w:ilvl="6" w:tplc="08090001" w:tentative="1">
      <w:start w:val="1"/>
      <w:numFmt w:val="bullet"/>
      <w:lvlText w:val=""/>
      <w:lvlJc w:val="left"/>
      <w:pPr>
        <w:ind w:left="2772" w:hanging="360"/>
      </w:pPr>
      <w:rPr>
        <w:rFonts w:ascii="Symbol" w:hAnsi="Symbol" w:hint="default"/>
      </w:rPr>
    </w:lvl>
    <w:lvl w:ilvl="7" w:tplc="08090003" w:tentative="1">
      <w:start w:val="1"/>
      <w:numFmt w:val="bullet"/>
      <w:lvlText w:val="o"/>
      <w:lvlJc w:val="left"/>
      <w:pPr>
        <w:ind w:left="3492" w:hanging="360"/>
      </w:pPr>
      <w:rPr>
        <w:rFonts w:ascii="Courier New" w:hAnsi="Courier New" w:cs="Courier New" w:hint="default"/>
      </w:rPr>
    </w:lvl>
    <w:lvl w:ilvl="8" w:tplc="08090005" w:tentative="1">
      <w:start w:val="1"/>
      <w:numFmt w:val="bullet"/>
      <w:lvlText w:val=""/>
      <w:lvlJc w:val="left"/>
      <w:pPr>
        <w:ind w:left="4212"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41"/>
  </w:num>
  <w:num w:numId="4">
    <w:abstractNumId w:val="41"/>
  </w:num>
  <w:num w:numId="5">
    <w:abstractNumId w:val="35"/>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 w:numId="48">
    <w:abstractNumId w:val="40"/>
  </w:num>
  <w:num w:numId="49">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Sabater, Susana, Vodafone">
    <w15:presenceInfo w15:providerId="AD" w15:userId="S::susana.sabater@vodafone.com::a8cd84b2-bf57-4883-8bdd-babd26633c86"/>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A11"/>
    <w:rsid w:val="00003C14"/>
    <w:rsid w:val="000045C0"/>
    <w:rsid w:val="000059F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260"/>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576"/>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0B"/>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B2D"/>
    <w:rsid w:val="00142FEC"/>
    <w:rsid w:val="0014466E"/>
    <w:rsid w:val="0014483E"/>
    <w:rsid w:val="00144F2B"/>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674"/>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913"/>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F1F"/>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6F1C"/>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F7E"/>
    <w:rsid w:val="00274899"/>
    <w:rsid w:val="0027566B"/>
    <w:rsid w:val="00275D55"/>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17B14"/>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10B"/>
    <w:rsid w:val="00375202"/>
    <w:rsid w:val="003761C5"/>
    <w:rsid w:val="003769D6"/>
    <w:rsid w:val="003776A9"/>
    <w:rsid w:val="003812F0"/>
    <w:rsid w:val="00381B0D"/>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B761F"/>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2D2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0CC"/>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4D"/>
    <w:rsid w:val="005321BB"/>
    <w:rsid w:val="005338E0"/>
    <w:rsid w:val="00535A8D"/>
    <w:rsid w:val="00540EC7"/>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E6D"/>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A84"/>
    <w:rsid w:val="00645E9D"/>
    <w:rsid w:val="00646A75"/>
    <w:rsid w:val="0064777E"/>
    <w:rsid w:val="00647BAE"/>
    <w:rsid w:val="006509F2"/>
    <w:rsid w:val="006512E2"/>
    <w:rsid w:val="00651879"/>
    <w:rsid w:val="0065194B"/>
    <w:rsid w:val="00651ACB"/>
    <w:rsid w:val="00651D9B"/>
    <w:rsid w:val="0065375C"/>
    <w:rsid w:val="006543E2"/>
    <w:rsid w:val="0065464D"/>
    <w:rsid w:val="00655835"/>
    <w:rsid w:val="00657B29"/>
    <w:rsid w:val="00661FF3"/>
    <w:rsid w:val="00662007"/>
    <w:rsid w:val="00662614"/>
    <w:rsid w:val="00662994"/>
    <w:rsid w:val="006633DF"/>
    <w:rsid w:val="00667154"/>
    <w:rsid w:val="00667260"/>
    <w:rsid w:val="00670D73"/>
    <w:rsid w:val="00670FA9"/>
    <w:rsid w:val="00671901"/>
    <w:rsid w:val="00671D3F"/>
    <w:rsid w:val="006732D9"/>
    <w:rsid w:val="00674DBB"/>
    <w:rsid w:val="00675512"/>
    <w:rsid w:val="0067616B"/>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5CA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5677"/>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A0D"/>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4F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6D6"/>
    <w:rsid w:val="00981E63"/>
    <w:rsid w:val="00982746"/>
    <w:rsid w:val="0098304C"/>
    <w:rsid w:val="009838D6"/>
    <w:rsid w:val="00983B8D"/>
    <w:rsid w:val="00983E0E"/>
    <w:rsid w:val="00986E3E"/>
    <w:rsid w:val="00987498"/>
    <w:rsid w:val="00987966"/>
    <w:rsid w:val="00987C9B"/>
    <w:rsid w:val="00990027"/>
    <w:rsid w:val="0099293C"/>
    <w:rsid w:val="00992C81"/>
    <w:rsid w:val="009932D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8A9"/>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A9"/>
    <w:rsid w:val="00B0620A"/>
    <w:rsid w:val="00B06DA9"/>
    <w:rsid w:val="00B11619"/>
    <w:rsid w:val="00B1269E"/>
    <w:rsid w:val="00B1358F"/>
    <w:rsid w:val="00B13836"/>
    <w:rsid w:val="00B13AAB"/>
    <w:rsid w:val="00B13D30"/>
    <w:rsid w:val="00B146F7"/>
    <w:rsid w:val="00B14A74"/>
    <w:rsid w:val="00B15FDA"/>
    <w:rsid w:val="00B16A55"/>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3B2"/>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70F"/>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5B"/>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5964"/>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374"/>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4810"/>
    <w:rsid w:val="00FB51B2"/>
    <w:rsid w:val="00FC1F37"/>
    <w:rsid w:val="00FC2EC7"/>
    <w:rsid w:val="00FC3CFE"/>
    <w:rsid w:val="00FC3DD6"/>
    <w:rsid w:val="00FC49D6"/>
    <w:rsid w:val="00FC4E4C"/>
    <w:rsid w:val="00FC5372"/>
    <w:rsid w:val="00FC58B7"/>
    <w:rsid w:val="00FC6C83"/>
    <w:rsid w:val="00FC77D8"/>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2.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3.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6.xml><?xml version="1.0" encoding="utf-8"?>
<ds:datastoreItem xmlns:ds="http://schemas.openxmlformats.org/officeDocument/2006/customXml" ds:itemID="{F99A293F-6702-4EB7-9288-D0C484654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5613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Huawei6</cp:lastModifiedBy>
  <cp:revision>2</cp:revision>
  <cp:lastPrinted>2014-09-10T09:04:00Z</cp:lastPrinted>
  <dcterms:created xsi:type="dcterms:W3CDTF">2022-05-17T03:37:00Z</dcterms:created>
  <dcterms:modified xsi:type="dcterms:W3CDTF">2022-05-17T03:37:00Z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y fmtid="{D5CDD505-2E9C-101B-9397-08002B2CF9AE}" pid="4" name="MSIP_Label_e6c818a6-e1a0-4a6e-a969-20d857c5dc62_Enabled">
    <vt:lpwstr>true</vt:lpwstr>
  </property>
  <property fmtid="{D5CDD505-2E9C-101B-9397-08002B2CF9AE}" pid="5" name="MSIP_Label_e6c818a6-e1a0-4a6e-a969-20d857c5dc62_SetDate">
    <vt:lpwstr>2022-05-16T15:48:03Z</vt:lpwstr>
  </property>
  <property fmtid="{D5CDD505-2E9C-101B-9397-08002B2CF9AE}" pid="6" name="MSIP_Label_e6c818a6-e1a0-4a6e-a969-20d857c5dc62_Method">
    <vt:lpwstr>Standard</vt:lpwstr>
  </property>
  <property fmtid="{D5CDD505-2E9C-101B-9397-08002B2CF9AE}" pid="7" name="MSIP_Label_e6c818a6-e1a0-4a6e-a969-20d857c5dc62_Name">
    <vt:lpwstr>Orange_restricted_internal.2</vt:lpwstr>
  </property>
  <property fmtid="{D5CDD505-2E9C-101B-9397-08002B2CF9AE}" pid="8" name="MSIP_Label_e6c818a6-e1a0-4a6e-a969-20d857c5dc62_SiteId">
    <vt:lpwstr>90c7a20a-f34b-40bf-bc48-b9253b6f5d20</vt:lpwstr>
  </property>
  <property fmtid="{D5CDD505-2E9C-101B-9397-08002B2CF9AE}" pid="9" name="MSIP_Label_e6c818a6-e1a0-4a6e-a969-20d857c5dc62_ActionId">
    <vt:lpwstr>6ad9e483-55ed-43be-a799-fad77582212d</vt:lpwstr>
  </property>
  <property fmtid="{D5CDD505-2E9C-101B-9397-08002B2CF9AE}" pid="10" name="MSIP_Label_e6c818a6-e1a0-4a6e-a969-20d857c5dc62_ContentBits">
    <vt:lpwstr>2</vt:lpwstr>
  </property>
</Properties>
</file>