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F620E" w14:textId="77777777" w:rsidR="00CA1F7F" w:rsidRDefault="00CA1F7F" w:rsidP="00CA1F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R5s240575</w:t>
      </w:r>
      <w:r>
        <w:rPr>
          <w:b/>
          <w:i/>
          <w:noProof/>
          <w:sz w:val="28"/>
        </w:rPr>
        <w:fldChar w:fldCharType="end"/>
      </w:r>
    </w:p>
    <w:p w14:paraId="3031AC65" w14:textId="77777777" w:rsidR="00CA1F7F" w:rsidRDefault="00CA1F7F" w:rsidP="00CA1F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F7F" w14:paraId="7322C5E7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F7B86" w14:textId="77777777" w:rsidR="00CA1F7F" w:rsidRDefault="00CA1F7F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1F7F" w14:paraId="17CF1E30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F236F" w14:textId="77777777" w:rsidR="00CA1F7F" w:rsidRDefault="00CA1F7F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1F7F" w14:paraId="619BE977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5C823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52FBB0E8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55852B9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A4A8B" w14:textId="77777777" w:rsidR="00CA1F7F" w:rsidRPr="00410371" w:rsidRDefault="00CA1F7F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BA66FA" w14:textId="77777777" w:rsidR="00CA1F7F" w:rsidRDefault="00CA1F7F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0D4C4D" w14:textId="77777777" w:rsidR="00CA1F7F" w:rsidRPr="00410371" w:rsidRDefault="00CA1F7F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350ABF" w14:textId="77777777" w:rsidR="00CA1F7F" w:rsidRDefault="00CA1F7F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EA4D5A" w14:textId="77777777" w:rsidR="00CA1F7F" w:rsidRPr="00410371" w:rsidRDefault="00CA1F7F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A65B3A" w14:textId="77777777" w:rsidR="00CA1F7F" w:rsidRDefault="00CA1F7F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67845" w14:textId="77777777" w:rsidR="00CA1F7F" w:rsidRPr="00410371" w:rsidRDefault="00CA1F7F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40AB63" w14:textId="77777777" w:rsidR="00CA1F7F" w:rsidRDefault="00CA1F7F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A1F7F" w14:paraId="572AF83E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E9A1C" w14:textId="77777777" w:rsidR="00CA1F7F" w:rsidRDefault="00CA1F7F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A1F7F" w14:paraId="6C2D5AA5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234B9" w14:textId="77777777" w:rsidR="00CA1F7F" w:rsidRPr="00F25D98" w:rsidRDefault="00CA1F7F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1F7F" w14:paraId="22201CD0" w14:textId="77777777" w:rsidTr="00213506">
        <w:tc>
          <w:tcPr>
            <w:tcW w:w="9641" w:type="dxa"/>
            <w:gridSpan w:val="9"/>
          </w:tcPr>
          <w:p w14:paraId="22FB6A0C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E11DB" w14:textId="77777777" w:rsidR="00CA1F7F" w:rsidRDefault="00CA1F7F" w:rsidP="00CA1F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F7F" w14:paraId="7080F37F" w14:textId="77777777" w:rsidTr="00213506">
        <w:tc>
          <w:tcPr>
            <w:tcW w:w="2835" w:type="dxa"/>
          </w:tcPr>
          <w:p w14:paraId="61FFE489" w14:textId="77777777" w:rsidR="00CA1F7F" w:rsidRDefault="00CA1F7F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EF3DC7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21C53F" w14:textId="77777777" w:rsidR="00CA1F7F" w:rsidRDefault="00CA1F7F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98E670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D4DC0" w14:textId="77777777" w:rsidR="00CA1F7F" w:rsidRDefault="00CA1F7F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C8A47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1A33B" w14:textId="77777777" w:rsidR="00CA1F7F" w:rsidRDefault="00CA1F7F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9FD550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57D2" w14:textId="77777777" w:rsidR="00CA1F7F" w:rsidRDefault="00CA1F7F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0A31AB" w14:textId="77777777" w:rsidR="00CA1F7F" w:rsidRDefault="00CA1F7F" w:rsidP="00CA1F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F7F" w14:paraId="58802659" w14:textId="77777777" w:rsidTr="00213506">
        <w:tc>
          <w:tcPr>
            <w:tcW w:w="9640" w:type="dxa"/>
            <w:gridSpan w:val="11"/>
          </w:tcPr>
          <w:p w14:paraId="08204192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4BBEA4F7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4C19E5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A3FCE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f_TC_8_1_1_4_x_NR5GC_TestBody</w:t>
            </w:r>
            <w:r>
              <w:fldChar w:fldCharType="end"/>
            </w:r>
          </w:p>
        </w:tc>
      </w:tr>
      <w:tr w:rsidR="00CA1F7F" w14:paraId="3F13473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BCB7D7B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9CB25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3C6D996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19F33A3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CD253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A1F7F" w14:paraId="6FC01E2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3A23FA2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00D6F" w14:textId="340AD295" w:rsidR="00CA1F7F" w:rsidRDefault="009039FF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A1F7F">
              <w:fldChar w:fldCharType="begin"/>
            </w:r>
            <w:r w:rsidR="00CA1F7F">
              <w:instrText xml:space="preserve"> DOCPROPERTY  SourceIfTsg  \* MERGEFORMAT </w:instrText>
            </w:r>
            <w:r w:rsidR="00CA1F7F">
              <w:fldChar w:fldCharType="separate"/>
            </w:r>
            <w:r w:rsidR="00CA1F7F">
              <w:fldChar w:fldCharType="end"/>
            </w:r>
          </w:p>
        </w:tc>
      </w:tr>
      <w:tr w:rsidR="00CA1F7F" w14:paraId="0393C70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851E5A2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3507E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19971B0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747BF98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E18CF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5AC14C" w14:textId="77777777" w:rsidR="00CA1F7F" w:rsidRDefault="00CA1F7F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66370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1AFEE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2024-09-19</w:t>
            </w:r>
            <w:r>
              <w:rPr>
                <w:noProof/>
              </w:rPr>
              <w:fldChar w:fldCharType="end"/>
            </w:r>
          </w:p>
        </w:tc>
      </w:tr>
      <w:tr w:rsidR="00CA1F7F" w14:paraId="6F91667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4F5702D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D5FDD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B3823E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86002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8249E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360F1A35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159FE1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A345E5" w14:textId="77777777" w:rsidR="00CA1F7F" w:rsidRDefault="00CA1F7F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BD1CCA" w14:textId="77777777" w:rsidR="00CA1F7F" w:rsidRDefault="00CA1F7F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62682" w14:textId="77777777" w:rsidR="00CA1F7F" w:rsidRDefault="00CA1F7F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01AC1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A1F7F" w14:paraId="2E96C82E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6D30A7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07FDE" w14:textId="77777777" w:rsidR="00CA1F7F" w:rsidRDefault="00CA1F7F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60B3D" w14:textId="77777777" w:rsidR="00CA1F7F" w:rsidRDefault="00CA1F7F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A07B7" w14:textId="77777777" w:rsidR="00CA1F7F" w:rsidRPr="007C2097" w:rsidRDefault="00CA1F7F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1F7F" w14:paraId="5EDF2976" w14:textId="77777777" w:rsidTr="00213506">
        <w:tc>
          <w:tcPr>
            <w:tcW w:w="1843" w:type="dxa"/>
          </w:tcPr>
          <w:p w14:paraId="698A583D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7F998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0EE35A32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468DC7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B0869" w14:textId="77777777" w:rsidR="00CA1F7F" w:rsidRPr="00102355" w:rsidRDefault="00CA1F7F" w:rsidP="00CA1F7F">
            <w:pPr>
              <w:pStyle w:val="CRCoverPage"/>
              <w:spacing w:after="0"/>
              <w:ind w:left="100"/>
            </w:pPr>
            <w:r w:rsidRPr="00102355">
              <w:t>In the current implementation of the function f_TC_8_1_1_4_x_NR5GC_TestBody,</w:t>
            </w:r>
          </w:p>
          <w:p w14:paraId="1F2E803C" w14:textId="77777777" w:rsidR="00CA1F7F" w:rsidRPr="00102355" w:rsidRDefault="00CA1F7F" w:rsidP="00CA1F7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FA3A57" w14:textId="77777777" w:rsidR="00CA1F7F" w:rsidRPr="00102355" w:rsidRDefault="00CA1F7F" w:rsidP="00CA1F7F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At step 3 , when sending RRCResume message , mac bearer routing is not considered </w:t>
            </w:r>
          </w:p>
          <w:p w14:paraId="7B9CEC73" w14:textId="77777777" w:rsidR="00CA1F7F" w:rsidRPr="00102355" w:rsidRDefault="00CA1F7F" w:rsidP="00CA1F7F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4E27F79B" w14:textId="77777777" w:rsidR="00CA1F7F" w:rsidRPr="00102355" w:rsidRDefault="00CA1F7F" w:rsidP="00CA1F7F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At step 4 , when receiving RRCResumeComplete , mac bearer routing is not considered </w:t>
            </w:r>
          </w:p>
          <w:p w14:paraId="6E52CAA6" w14:textId="77777777" w:rsidR="00CA1F7F" w:rsidRPr="00102355" w:rsidRDefault="00CA1F7F" w:rsidP="00CA1F7F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79353E3C" w14:textId="77777777" w:rsidR="00CA1F7F" w:rsidRPr="00102355" w:rsidRDefault="00CA1F7F" w:rsidP="00CA1F7F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>After receiving the resume complete , Reconfigure SS to DCI_1_1 needs to be done with the CNF expected so that , the configuration is for sure applied before sending the IP Data on Step 5</w:t>
            </w:r>
          </w:p>
          <w:p w14:paraId="0AA16E6C" w14:textId="77777777" w:rsidR="00CA1F7F" w:rsidRPr="00102355" w:rsidRDefault="00CA1F7F" w:rsidP="00CA1F7F">
            <w:pPr>
              <w:pStyle w:val="CRCoverPage"/>
              <w:spacing w:after="0"/>
              <w:rPr>
                <w:rFonts w:ascii="Times New Roman" w:hAnsi="Times New Roman" w:cs="Arial"/>
                <w:noProof/>
              </w:rPr>
            </w:pPr>
          </w:p>
          <w:p w14:paraId="57B9D313" w14:textId="6E15EAFD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rPr>
                <w:rFonts w:cs="Arial"/>
                <w:noProof/>
              </w:rPr>
              <w:t>For the above points, we need to import some of the modules in the file RRC_Resume_CA_NR5GC.ttcn</w:t>
            </w:r>
          </w:p>
        </w:tc>
      </w:tr>
      <w:tr w:rsidR="00CA1F7F" w14:paraId="321E4D8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7DEEB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C466" w14:textId="77777777" w:rsidR="00CA1F7F" w:rsidRDefault="00CA1F7F" w:rsidP="00CA1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4323ACB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11107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4F03B" w14:textId="77777777" w:rsidR="00CA1F7F" w:rsidRPr="00102355" w:rsidRDefault="00CA1F7F" w:rsidP="00CA1F7F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102355">
              <w:t>Mac Bearer Routing is added while sending RRCResume Message</w:t>
            </w:r>
          </w:p>
          <w:p w14:paraId="3EE0FF3F" w14:textId="77777777" w:rsidR="00CA1F7F" w:rsidRPr="00102355" w:rsidRDefault="00CA1F7F" w:rsidP="00CA1F7F">
            <w:pPr>
              <w:pStyle w:val="CRCoverPage"/>
              <w:spacing w:after="0"/>
              <w:ind w:left="505"/>
              <w:rPr>
                <w:rFonts w:cs="Arial"/>
                <w:lang w:eastAsia="en-GB"/>
              </w:rPr>
            </w:pPr>
          </w:p>
          <w:p w14:paraId="58ACD85F" w14:textId="77777777" w:rsidR="00CA1F7F" w:rsidRPr="00102355" w:rsidRDefault="00CA1F7F" w:rsidP="00CA1F7F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102355">
              <w:t>Mac Bearer Routing is added while receiving RRCResumeComplete message</w:t>
            </w:r>
          </w:p>
          <w:p w14:paraId="79F58F19" w14:textId="77777777" w:rsidR="00CA1F7F" w:rsidRPr="00102355" w:rsidRDefault="00CA1F7F" w:rsidP="00CA1F7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C7FA313" w14:textId="77777777" w:rsidR="00CA1F7F" w:rsidRPr="00102355" w:rsidRDefault="00CA1F7F" w:rsidP="00CA1F7F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102355">
              <w:rPr>
                <w:rFonts w:cs="Arial"/>
                <w:lang w:eastAsia="en-GB"/>
              </w:rPr>
              <w:t xml:space="preserve">Reconfigured SS to DCI_1_1 is done with CNF </w:t>
            </w:r>
            <w:proofErr w:type="gramStart"/>
            <w:r w:rsidRPr="00102355">
              <w:rPr>
                <w:rFonts w:cs="Arial"/>
                <w:lang w:eastAsia="en-GB"/>
              </w:rPr>
              <w:t>Expected ,</w:t>
            </w:r>
            <w:proofErr w:type="gramEnd"/>
            <w:r w:rsidRPr="00102355">
              <w:rPr>
                <w:rFonts w:cs="Arial"/>
                <w:lang w:eastAsia="en-GB"/>
              </w:rPr>
              <w:t xml:space="preserve"> so that TTCN can send IP packet once the DCI_1_1 reconfiguration is completed </w:t>
            </w:r>
          </w:p>
          <w:p w14:paraId="279FE672" w14:textId="77777777" w:rsidR="00CA1F7F" w:rsidRPr="00102355" w:rsidRDefault="00CA1F7F" w:rsidP="00CA1F7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B472358" w14:textId="3C587563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rPr>
                <w:rFonts w:cs="Arial"/>
                <w:lang w:eastAsia="en-GB"/>
              </w:rPr>
              <w:t xml:space="preserve">Extra Modules are imported in the file </w:t>
            </w:r>
            <w:r w:rsidRPr="00102355">
              <w:rPr>
                <w:rFonts w:cs="Arial"/>
                <w:noProof/>
              </w:rPr>
              <w:t>RRC_Resume_CA_NR5GC.ttcn which are required for the above changes</w:t>
            </w:r>
          </w:p>
        </w:tc>
      </w:tr>
      <w:tr w:rsidR="00CA1F7F" w14:paraId="3F3AC14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3988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9E7B4" w14:textId="77777777" w:rsidR="00CA1F7F" w:rsidRDefault="00CA1F7F" w:rsidP="00CA1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0CCAE312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689CD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16DB8" w14:textId="289C25DE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t>Conformant UE will fail the test case</w:t>
            </w:r>
          </w:p>
        </w:tc>
      </w:tr>
      <w:tr w:rsidR="00CA1F7F" w14:paraId="22195258" w14:textId="77777777" w:rsidTr="00213506">
        <w:tc>
          <w:tcPr>
            <w:tcW w:w="2694" w:type="dxa"/>
            <w:gridSpan w:val="2"/>
          </w:tcPr>
          <w:p w14:paraId="5E75D7FE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EC1CCA" w14:textId="77777777" w:rsidR="00CA1F7F" w:rsidRDefault="00CA1F7F" w:rsidP="00CA1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28BCFEFA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8AF18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1FD3D" w14:textId="09657365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8.1.1.4.4.NR5GC, 8.1.1.4.5.NR5GC and 8.1.1.4.6.NR5GC</w:t>
            </w:r>
          </w:p>
        </w:tc>
      </w:tr>
      <w:tr w:rsidR="00CA1F7F" w14:paraId="2900698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935C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828C1" w14:textId="77777777" w:rsidR="00CA1F7F" w:rsidRDefault="00CA1F7F" w:rsidP="00CA1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122F60D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2BCC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5FD16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B15E0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306E5" w14:textId="77777777" w:rsidR="00CA1F7F" w:rsidRDefault="00CA1F7F" w:rsidP="00CA1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C54D6" w14:textId="77777777" w:rsidR="00CA1F7F" w:rsidRDefault="00CA1F7F" w:rsidP="00CA1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7F" w14:paraId="68D5894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23247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FAD66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C1991" w14:textId="0B4B8200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D9EBA" w14:textId="77777777" w:rsidR="00CA1F7F" w:rsidRDefault="00CA1F7F" w:rsidP="00CA1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F113F" w14:textId="565D782F" w:rsidR="00CA1F7F" w:rsidRDefault="00CA1F7F" w:rsidP="00CA1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7F" w14:paraId="10ABE87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F8E0E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98A34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79B93" w14:textId="6AC6DFD6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1018" w14:textId="77777777" w:rsidR="00CA1F7F" w:rsidRDefault="00CA1F7F" w:rsidP="00CA1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E6F2C" w14:textId="5AD8842E" w:rsidR="00CA1F7F" w:rsidRDefault="00CA1F7F" w:rsidP="00CA1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7F" w14:paraId="651F3D5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2E6D7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EA15E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17622" w14:textId="6A860A8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DA7CD" w14:textId="77777777" w:rsidR="00CA1F7F" w:rsidRDefault="00CA1F7F" w:rsidP="00CA1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B5F2D" w14:textId="3F53C223" w:rsidR="00CA1F7F" w:rsidRDefault="00CA1F7F" w:rsidP="00CA1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7F" w14:paraId="13CB8A0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19735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2D393" w14:textId="77777777" w:rsidR="00CA1F7F" w:rsidRDefault="00CA1F7F" w:rsidP="00CA1F7F">
            <w:pPr>
              <w:pStyle w:val="CRCoverPage"/>
              <w:spacing w:after="0"/>
              <w:rPr>
                <w:noProof/>
              </w:rPr>
            </w:pPr>
          </w:p>
        </w:tc>
      </w:tr>
      <w:tr w:rsidR="00CA1F7F" w14:paraId="3DD8D9AE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B8118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438EE" w14:textId="77777777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1F7F" w:rsidRPr="008863B9" w14:paraId="71FEB670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3C32D" w14:textId="77777777" w:rsidR="00CA1F7F" w:rsidRPr="008863B9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035C74" w14:textId="77777777" w:rsidR="00CA1F7F" w:rsidRPr="008863B9" w:rsidRDefault="00CA1F7F" w:rsidP="00CA1F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1F7F" w14:paraId="37CEF282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9E0E5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594EC" w14:textId="77777777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3A37BA" w14:textId="77777777" w:rsidR="00CA1F7F" w:rsidRDefault="00CA1F7F" w:rsidP="00CA1F7F">
      <w:pPr>
        <w:pStyle w:val="CRCoverPage"/>
        <w:spacing w:after="0"/>
        <w:rPr>
          <w:noProof/>
          <w:sz w:val="8"/>
          <w:szCs w:val="8"/>
        </w:rPr>
      </w:pPr>
    </w:p>
    <w:p w14:paraId="50DA14F0" w14:textId="77777777" w:rsidR="00CA1F7F" w:rsidRDefault="00CA1F7F" w:rsidP="00CA1F7F">
      <w:pPr>
        <w:rPr>
          <w:noProof/>
        </w:rPr>
      </w:pPr>
    </w:p>
    <w:p w14:paraId="03657D8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665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6A89FFA" w14:textId="3CB71B67" w:rsidR="00CA1F7F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A1F7F" w:rsidRPr="0001678D">
        <w:rPr>
          <w:rFonts w:ascii="Arial" w:hAnsi="Arial" w:cs="Arial"/>
          <w:iCs/>
        </w:rPr>
        <w:t>Table of Contents</w:t>
      </w:r>
      <w:r w:rsidR="00CA1F7F">
        <w:tab/>
      </w:r>
      <w:r w:rsidR="00CA1F7F">
        <w:fldChar w:fldCharType="begin"/>
      </w:r>
      <w:r w:rsidR="00CA1F7F">
        <w:instrText xml:space="preserve"> PAGEREF _Toc177665236 \h </w:instrText>
      </w:r>
      <w:r w:rsidR="00CA1F7F">
        <w:fldChar w:fldCharType="separate"/>
      </w:r>
      <w:r w:rsidR="00CA1F7F">
        <w:t>3</w:t>
      </w:r>
      <w:r w:rsidR="00CA1F7F">
        <w:fldChar w:fldCharType="end"/>
      </w:r>
    </w:p>
    <w:p w14:paraId="1E0E226C" w14:textId="498A2422" w:rsidR="00CA1F7F" w:rsidRDefault="00CA1F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1678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1678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_Toc177665237 \h </w:instrText>
      </w:r>
      <w:r>
        <w:fldChar w:fldCharType="separate"/>
      </w:r>
      <w:r>
        <w:t>3</w:t>
      </w:r>
      <w:r>
        <w:fldChar w:fldCharType="end"/>
      </w:r>
    </w:p>
    <w:p w14:paraId="1F4B5297" w14:textId="7BFD907D" w:rsidR="00CA1F7F" w:rsidRDefault="00CA1F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1678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167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_Toc177665238 \h </w:instrText>
      </w:r>
      <w:r>
        <w:fldChar w:fldCharType="separate"/>
      </w:r>
      <w:r>
        <w:t>3</w:t>
      </w:r>
      <w:r>
        <w:fldChar w:fldCharType="end"/>
      </w:r>
    </w:p>
    <w:p w14:paraId="27AC3E07" w14:textId="4ACF71AC" w:rsidR="00CA1F7F" w:rsidRDefault="00CA1F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1678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1678D">
        <w:rPr>
          <w:rFonts w:cs="Arial"/>
          <w:b/>
          <w:bCs/>
          <w:color w:val="000000"/>
          <w:lang w:val="en-US" w:eastAsia="en-GB"/>
        </w:rPr>
        <w:t>Change to the Function f_TC_8_1_1_4_x_NR5GC_TestBody</w:t>
      </w:r>
      <w:r>
        <w:tab/>
      </w:r>
      <w:r>
        <w:fldChar w:fldCharType="begin"/>
      </w:r>
      <w:r>
        <w:instrText xml:space="preserve"> PAGEREF _Toc177665239 \h </w:instrText>
      </w:r>
      <w:r>
        <w:fldChar w:fldCharType="separate"/>
      </w:r>
      <w:r>
        <w:t>3</w:t>
      </w:r>
      <w:r>
        <w:fldChar w:fldCharType="end"/>
      </w:r>
    </w:p>
    <w:p w14:paraId="25C3F96E" w14:textId="15D45DD9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7665237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665238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7F416826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6652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102355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02355" w:rsidRPr="00102355">
        <w:rPr>
          <w:rFonts w:cs="Arial"/>
          <w:b/>
          <w:bCs/>
          <w:color w:val="000000"/>
          <w:lang w:val="en-US" w:eastAsia="en-GB"/>
        </w:rPr>
        <w:t>f_TC_8_1_1_4_x_NR5GC_TestBody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3125F3EA" w:rsidR="004A40D5" w:rsidRDefault="00102355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5D801F91" w:rsidR="004A40D5" w:rsidRPr="00102355" w:rsidRDefault="00102355" w:rsidP="00824210">
            <w:pPr>
              <w:pStyle w:val="CRCoverPage"/>
              <w:spacing w:after="0"/>
              <w:ind w:left="100"/>
            </w:pPr>
            <w:r w:rsidRPr="00102355">
              <w:t>f_TC_8_1_1_4_x_NR5GC_TestBody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916" w14:textId="77777777" w:rsidR="00AC51DA" w:rsidRPr="00102355" w:rsidRDefault="00AC51DA" w:rsidP="00AC51DA">
            <w:pPr>
              <w:pStyle w:val="CRCoverPage"/>
              <w:spacing w:after="0"/>
              <w:ind w:left="100"/>
            </w:pPr>
            <w:r w:rsidRPr="00102355">
              <w:t>In the current implementation of the function f_TC_8_1_1_4_x_NR5GC_TestBody,</w:t>
            </w:r>
          </w:p>
          <w:p w14:paraId="2ABE69AB" w14:textId="77777777" w:rsidR="00AC51DA" w:rsidRPr="00102355" w:rsidRDefault="00AC51DA" w:rsidP="00AC51D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5E89584" w14:textId="77777777" w:rsidR="00AC51DA" w:rsidRPr="00102355" w:rsidRDefault="00AC51DA" w:rsidP="00AC51D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At step 3 , when sending RRCResume message , mac bearer routing is not considered </w:t>
            </w:r>
          </w:p>
          <w:p w14:paraId="26BCE556" w14:textId="77777777" w:rsidR="00AC51DA" w:rsidRPr="00102355" w:rsidRDefault="00AC51DA" w:rsidP="00AC51D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37B6DBCD" w14:textId="77777777" w:rsidR="00AC51DA" w:rsidRPr="00102355" w:rsidRDefault="00AC51DA" w:rsidP="00AC51D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At step 4 , when receiving RRCResumeComplete , mac bearer routing is not considered </w:t>
            </w:r>
          </w:p>
          <w:p w14:paraId="7D1B0CDA" w14:textId="77777777" w:rsidR="00AC51DA" w:rsidRPr="00102355" w:rsidRDefault="00AC51DA" w:rsidP="00AC51D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11C90F0B" w14:textId="77777777" w:rsidR="00AC51DA" w:rsidRPr="00102355" w:rsidRDefault="00AC51DA" w:rsidP="00AC51D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lastRenderedPageBreak/>
              <w:t>After receiving the resume complete , Reconfigure SS to DCI_1_1 needs to be done with the CNF expected so that , the configuration is for sure applied before sending the IP Data on Step 5</w:t>
            </w:r>
          </w:p>
          <w:p w14:paraId="6952D89C" w14:textId="77777777" w:rsidR="00AC51DA" w:rsidRPr="00102355" w:rsidRDefault="00AC51DA" w:rsidP="00AC51DA">
            <w:pPr>
              <w:pStyle w:val="CRCoverPage"/>
              <w:spacing w:after="0"/>
              <w:rPr>
                <w:rFonts w:ascii="Times New Roman" w:hAnsi="Times New Roman" w:cs="Arial"/>
                <w:noProof/>
              </w:rPr>
            </w:pPr>
          </w:p>
          <w:p w14:paraId="1D642384" w14:textId="2A4CBAAE" w:rsidR="00650AC6" w:rsidRPr="00102355" w:rsidRDefault="00AC51DA" w:rsidP="00AC51DA">
            <w:pPr>
              <w:pStyle w:val="CRCoverPage"/>
              <w:spacing w:after="0"/>
              <w:ind w:left="100"/>
            </w:pPr>
            <w:r w:rsidRPr="00102355">
              <w:rPr>
                <w:rFonts w:cs="Arial"/>
                <w:noProof/>
              </w:rPr>
              <w:t>For the above points, we need to import some of the modules in the file RRC_Resume_CA_NR5GC.ttcn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8B8" w14:textId="77777777" w:rsidR="0034202E" w:rsidRPr="00102355" w:rsidRDefault="0034202E" w:rsidP="0034202E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102355">
              <w:t>Mac Bearer Routing is added while sending RRCResume Message</w:t>
            </w:r>
          </w:p>
          <w:p w14:paraId="0395AC69" w14:textId="77777777" w:rsidR="0034202E" w:rsidRPr="00102355" w:rsidRDefault="0034202E" w:rsidP="0034202E">
            <w:pPr>
              <w:pStyle w:val="CRCoverPage"/>
              <w:spacing w:after="0"/>
              <w:ind w:left="505"/>
              <w:rPr>
                <w:rFonts w:cs="Arial"/>
                <w:lang w:eastAsia="en-GB"/>
              </w:rPr>
            </w:pPr>
          </w:p>
          <w:p w14:paraId="2003E926" w14:textId="77777777" w:rsidR="0034202E" w:rsidRPr="00102355" w:rsidRDefault="0034202E" w:rsidP="0034202E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102355">
              <w:t>Mac Bearer Routing is added while receiving RRCResumeComplete message</w:t>
            </w:r>
          </w:p>
          <w:p w14:paraId="511428B3" w14:textId="77777777" w:rsidR="0034202E" w:rsidRPr="00102355" w:rsidRDefault="0034202E" w:rsidP="0034202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D6A4953" w14:textId="77777777" w:rsidR="0034202E" w:rsidRPr="00102355" w:rsidRDefault="0034202E" w:rsidP="0034202E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102355">
              <w:rPr>
                <w:rFonts w:cs="Arial"/>
                <w:lang w:eastAsia="en-GB"/>
              </w:rPr>
              <w:t xml:space="preserve">Reconfigured SS to DCI_1_1 is done with CNF </w:t>
            </w:r>
            <w:proofErr w:type="gramStart"/>
            <w:r w:rsidRPr="00102355">
              <w:rPr>
                <w:rFonts w:cs="Arial"/>
                <w:lang w:eastAsia="en-GB"/>
              </w:rPr>
              <w:t>Expected ,</w:t>
            </w:r>
            <w:proofErr w:type="gramEnd"/>
            <w:r w:rsidRPr="00102355">
              <w:rPr>
                <w:rFonts w:cs="Arial"/>
                <w:lang w:eastAsia="en-GB"/>
              </w:rPr>
              <w:t xml:space="preserve"> so that TTCN can send IP packet once the DCI_1_1 reconfiguration is completed </w:t>
            </w:r>
          </w:p>
          <w:p w14:paraId="418BB704" w14:textId="77777777" w:rsidR="0034202E" w:rsidRPr="00102355" w:rsidRDefault="0034202E" w:rsidP="0034202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D4E9FE3" w14:textId="27F8E155" w:rsidR="00803546" w:rsidRPr="00102355" w:rsidRDefault="0034202E" w:rsidP="0034202E">
            <w:pPr>
              <w:pStyle w:val="CRCoverPage"/>
              <w:spacing w:after="0"/>
              <w:ind w:left="100"/>
            </w:pPr>
            <w:r w:rsidRPr="00102355">
              <w:rPr>
                <w:rFonts w:cs="Arial"/>
                <w:lang w:eastAsia="en-GB"/>
              </w:rPr>
              <w:t xml:space="preserve">Extra Modules are imported in the file </w:t>
            </w:r>
            <w:r w:rsidRPr="00102355">
              <w:rPr>
                <w:rFonts w:cs="Arial"/>
                <w:noProof/>
              </w:rPr>
              <w:t>RRC_Resume_CA_NR5GC.ttcn which are required for the above changes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10F39E92" w:rsidR="004A40D5" w:rsidRPr="00102355" w:rsidRDefault="0034202E" w:rsidP="00824210">
            <w:pPr>
              <w:pStyle w:val="CRCoverPage"/>
              <w:spacing w:after="0"/>
              <w:ind w:left="100"/>
            </w:pPr>
            <w:r w:rsidRPr="00102355">
              <w:t>RRC_Resume_CA_NR5GC.ttcn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A46A" w14:textId="77777777" w:rsidR="001C537D" w:rsidRPr="001C537D" w:rsidRDefault="00705DF2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C537D" w:rsidRPr="001C537D">
              <w:rPr>
                <w:rFonts w:ascii="Courier New" w:hAnsi="Courier New" w:cs="Courier New"/>
                <w:color w:val="000000"/>
                <w:lang w:eastAsia="de-DE"/>
              </w:rPr>
              <w:t>function f_TC_8_1_1_4_x_NR5GC_</w:t>
            </w:r>
            <w:proofErr w:type="gramStart"/>
            <w:r w:rsidR="001C537D" w:rsidRPr="001C537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1C537D" w:rsidRPr="001C537D">
              <w:rPr>
                <w:rFonts w:ascii="Courier New" w:hAnsi="Courier New" w:cs="Courier New"/>
                <w:color w:val="000000"/>
                <w:lang w:eastAsia="de-DE"/>
              </w:rPr>
              <w:t>NR_CellId_Type     p_PCell,</w:t>
            </w:r>
          </w:p>
          <w:p w14:paraId="4B575D02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NR_CellId_Type     p_SCell) runs on NR5GC_PTC</w:t>
            </w:r>
          </w:p>
          <w:p w14:paraId="71980225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973F4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SCGConfigCA :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= f_NR_GetSCGConfig_SCellAdd(p_SCell, tsc_NR_SCellIndex_1, -, -, -, -, activated);</w:t>
            </w:r>
          </w:p>
          <w:p w14:paraId="186347C2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33C4A389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</w:t>
            </w:r>
          </w:p>
          <w:p w14:paraId="19C2923E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</w:t>
            </w:r>
          </w:p>
          <w:p w14:paraId="5871155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4C62A8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variables</w:t>
            </w:r>
          </w:p>
          <w:p w14:paraId="5E717569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R5s240525 sic@</w:t>
            </w:r>
          </w:p>
          <w:p w14:paraId="41B227B1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CellGroupConfig :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= f_NR_GetSCGConfigResume(p_PCell);                              // condition RESUME</w:t>
            </w:r>
          </w:p>
          <w:p w14:paraId="6AA99660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CellGroupConfig.sCellToAddModList  :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= v_SCGConfigCA.sCellToAddModList;            // condition SCell_Add</w:t>
            </w:r>
          </w:p>
          <w:p w14:paraId="06FAE25B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CA6BBD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2D9411B8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24789471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p_PCell, RRC_INACTIVE);</w:t>
            </w:r>
          </w:p>
          <w:p w14:paraId="40E3694D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4B75ED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3CF805D3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RRCResumeRequest message.</w:t>
            </w:r>
          </w:p>
          <w:p w14:paraId="12044BE4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f_NR_RRC_ResumeRequest_Def(p_PCell);</w:t>
            </w:r>
          </w:p>
          <w:p w14:paraId="49E0344E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43834E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with CA</w:t>
            </w:r>
          </w:p>
          <w:p w14:paraId="6E11218C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= f_NR_GetNextSendOccasion_DL(p_PCell);</w:t>
            </w:r>
          </w:p>
          <w:p w14:paraId="2240EC60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f_SubFrameTiming_AddMilliSeconds(v_TimingInfo, 5);</w:t>
            </w:r>
          </w:p>
          <w:p w14:paraId="2FB8E3BC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 (p_PCell, {p_SCell}, tsc_PCellIndex_0, cs_TimingInfo_NR(v_TimingInfo2), f_NR_CellInfo_GetRNTI(p_PCell));</w:t>
            </w:r>
          </w:p>
          <w:p w14:paraId="63057A5D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ConfigSCell(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p_SCell,v_CellGroupConfig, cs_TimingInfo_NR(v_TimingInfo2));</w:t>
            </w:r>
          </w:p>
          <w:p w14:paraId="64341E2B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76566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5CDD6DC8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</w:t>
            </w:r>
          </w:p>
          <w:p w14:paraId="35C96C9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p_PCell, cs_TimingInfo_NR(v_TimingInfo), -, v_CellGroupConfig);</w:t>
            </w:r>
          </w:p>
          <w:p w14:paraId="0B58D6D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37EAF2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E3D401E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RRCResumeComplete message?</w:t>
            </w:r>
          </w:p>
          <w:p w14:paraId="0ED1C8EB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p_PCell, cr_38508_RRCResumeComplete); //@sic R5s240461 sic@</w:t>
            </w:r>
          </w:p>
          <w:p w14:paraId="2115A954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570DB9B4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9A2574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689B9EAB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DRB1 and SCell?</w:t>
            </w:r>
          </w:p>
          <w:p w14:paraId="3522E38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CA(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p_PCell, p_SCell, "Step 5", false );  //@sic R5s240525 sic@</w:t>
            </w:r>
          </w:p>
          <w:p w14:paraId="1680ABD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4CDDC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5-6" siclog@</w:t>
            </w:r>
          </w:p>
          <w:p w14:paraId="5CE4D523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R5-244450 sic@</w:t>
            </w:r>
          </w:p>
          <w:p w14:paraId="51D1823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14:paraId="6D7E7F41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RRCReconfigurationComplete message?</w:t>
            </w:r>
          </w:p>
          <w:p w14:paraId="28E4CEA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p_PCell, p_SCell);</w:t>
            </w:r>
          </w:p>
          <w:p w14:paraId="6CD9E2F8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7DE5244C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67913F" w14:textId="5AAE8081" w:rsidR="002F79CF" w:rsidRPr="00850B74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9A5F" w14:textId="77777777" w:rsidR="007D1AA3" w:rsidRPr="00196BCB" w:rsidRDefault="007D1AA3" w:rsidP="007D1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NR_ASP_Templates_SRB all; //WA#WI=1289070</w:t>
            </w:r>
          </w:p>
          <w:p w14:paraId="1BBC0030" w14:textId="7A0F8F41" w:rsidR="007D1AA3" w:rsidRPr="00196BCB" w:rsidRDefault="007D1AA3" w:rsidP="007D1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NR_ASP_Templates_CommonPart all; //WA#WI=1289070</w:t>
            </w:r>
          </w:p>
          <w:p w14:paraId="4769CBC0" w14:textId="54362B78" w:rsidR="007D1AA3" w:rsidRDefault="007D1AA3" w:rsidP="007D1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NR_DCI_Configuration all; //WA#WI=1289070</w:t>
            </w:r>
            <w:r w:rsidR="00705DF2"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B83393B" w14:textId="77777777" w:rsidR="007D1AA3" w:rsidRDefault="007D1AA3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194F46" w14:textId="40BA70B9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function f_TC_8_1_1_4_x_NR5GC_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NR_CellId_Type     p_PCell,</w:t>
            </w:r>
          </w:p>
          <w:p w14:paraId="4002F61D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NR_CellId_Type     p_SCell) runs on NR5GC_PTC</w:t>
            </w:r>
          </w:p>
          <w:p w14:paraId="4CA88D87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94A4975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SCGConfigCA :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= f_NR_GetSCGConfig_SCellAdd(p_SCell, tsc_NR_SCellIndex_1, -, -, -, -, activated);</w:t>
            </w:r>
          </w:p>
          <w:p w14:paraId="31F11068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CellGroupConfig v_CellGroupConfig;</w:t>
            </w:r>
          </w:p>
          <w:p w14:paraId="080F25D9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</w:t>
            </w:r>
          </w:p>
          <w:p w14:paraId="482BB4E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</w:t>
            </w:r>
          </w:p>
          <w:p w14:paraId="4FC89953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NR_PhysicalParameters_Type v_NR_</w:t>
            </w:r>
            <w:proofErr w:type="gram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 :</w:t>
            </w:r>
            <w:proofErr w:type="gram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f_NR_CellInfo_GetPhysicalParameters(p_PCell); //WA#WI=1289070</w:t>
            </w:r>
          </w:p>
          <w:p w14:paraId="5DAEEBF4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9ED193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variables</w:t>
            </w:r>
          </w:p>
          <w:p w14:paraId="59DAB763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R5s240525 sic@</w:t>
            </w:r>
          </w:p>
          <w:p w14:paraId="36BA39A4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CellGroupConfig :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= f_NR_GetSCGConfigResume(p_PCell);                              // condition RESUME</w:t>
            </w:r>
          </w:p>
          <w:p w14:paraId="214218E7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CellGroupConfig.sCellToAddModList  :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= v_SCGConfigCA.sCellToAddModList;            // condition SCell_Add</w:t>
            </w:r>
          </w:p>
          <w:p w14:paraId="7FC224F7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1109C5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66B0B616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24465CEF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p_PCell, RRC_INACTIVE);</w:t>
            </w:r>
          </w:p>
          <w:p w14:paraId="3A6808B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23A17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25F6EAB0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RRCResumeRequest message.</w:t>
            </w:r>
          </w:p>
          <w:p w14:paraId="0C963736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f_NR_RRC_ResumeRequest_Def(p_PCell);</w:t>
            </w:r>
          </w:p>
          <w:p w14:paraId="79D0BAD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9D2BC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with CA</w:t>
            </w:r>
          </w:p>
          <w:p w14:paraId="43A5C21E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= f_NR_GetNextSendOccasion_DL(p_PCell);</w:t>
            </w:r>
          </w:p>
          <w:p w14:paraId="4914DBA7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f_SubFrameTiming_AddMilliSeconds(v_TimingInfo, 5);</w:t>
            </w:r>
          </w:p>
          <w:p w14:paraId="403B7EF1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 (p_PCell, {p_SCell}, tsc_PCellIndex_0, cs_TimingInfo_NR(v_TimingInfo2), f_NR_CellInfo_GetRNTI(p_PCell));</w:t>
            </w:r>
          </w:p>
          <w:p w14:paraId="4581C54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ConfigSCell(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p_SCell,v_CellGroupConfig, cs_TimingInfo_NR(v_TimingInfo2));</w:t>
            </w:r>
          </w:p>
          <w:p w14:paraId="1E79496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0282E9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3164F3D8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</w:t>
            </w:r>
          </w:p>
          <w:p w14:paraId="08EB7F16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f_NR_SendRRCResume_</w:t>
            </w:r>
            <w:proofErr w:type="gram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Def(</w:t>
            </w:r>
            <w:proofErr w:type="gram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p_PCell, cs_TimingInfo_NR(v_TimingInfo), -, v_CellGroupConfig,-,-,-,crs_MacBearerRouting(p_PCell)); //WA#WI=1289070</w:t>
            </w:r>
          </w:p>
          <w:p w14:paraId="4D772BC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D6973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16747F8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RRCResumeComplete message?</w:t>
            </w:r>
          </w:p>
          <w:p w14:paraId="0E4D812A" w14:textId="77777777" w:rsidR="00200C75" w:rsidRPr="007D1AA3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//f_NR_RRCResumeComplete_</w:t>
            </w:r>
            <w:proofErr w:type="gram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Def(</w:t>
            </w:r>
            <w:proofErr w:type="gram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p_PCell, cr_38508_RRCResumeComplete); //@sic R5s240461 sic@</w:t>
            </w:r>
          </w:p>
          <w:p w14:paraId="4E60EC4B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SRB.receive(car_NR_SRB1_RrcPdu_</w:t>
            </w:r>
            <w:proofErr w:type="gram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IND(</w:t>
            </w:r>
            <w:proofErr w:type="gram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p_PCell, cr_38508_RRCResumeComplete,-,crs_MacBearerRouting(p_PCell))); //WA#WI=1289070</w:t>
            </w:r>
          </w:p>
          <w:p w14:paraId="7755D06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3228495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91A33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//f_NR_SS_ReconfigSStoUSS_DCI1_1(nr_Cell1); //WA#WI=1289070</w:t>
            </w:r>
          </w:p>
          <w:p w14:paraId="44300379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CommonCellConfig(</w:t>
            </w:r>
            <w:proofErr w:type="gram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p_PCell, cas_NR_SearchSpaceDlDciAssignment_REQ(p_PCell, cs_TimingInfo_Now, f_NR_SearchSpaceDlDciAssignment_USS(v_NR_PhysicalParameters))); //WA#WI=1289070</w:t>
            </w:r>
          </w:p>
          <w:p w14:paraId="01020829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FFC025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5" siclog@</w:t>
            </w:r>
          </w:p>
          <w:p w14:paraId="7F7B2E9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DRB1 and SCell?</w:t>
            </w:r>
          </w:p>
          <w:p w14:paraId="33B6884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CA(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p_PCell, p_SCell, "Step 5", false );  //@sic R5s240525 sic@</w:t>
            </w:r>
          </w:p>
          <w:p w14:paraId="7C96112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1C384B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5-6" siclog@</w:t>
            </w:r>
          </w:p>
          <w:p w14:paraId="69A8614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R5-244450 sic@</w:t>
            </w:r>
          </w:p>
          <w:p w14:paraId="7BA98875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14:paraId="31E4E744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RRCReconfigurationComplete message?</w:t>
            </w:r>
          </w:p>
          <w:p w14:paraId="3588F1C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p_PCell, p_SCell);</w:t>
            </w:r>
          </w:p>
          <w:p w14:paraId="61B0EDA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5B99477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DFEAA0" w14:textId="2257F52E" w:rsidR="002F79CF" w:rsidRPr="00F212AA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53CD2" w14:textId="77777777"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4955" w14:textId="77777777"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26C2B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27DD0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2669C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D271B"/>
    <w:multiLevelType w:val="hybridMultilevel"/>
    <w:tmpl w:val="ABAC717C"/>
    <w:lvl w:ilvl="0" w:tplc="94CE4CC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7278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300192">
    <w:abstractNumId w:val="20"/>
  </w:num>
  <w:num w:numId="3" w16cid:durableId="398990366">
    <w:abstractNumId w:val="8"/>
  </w:num>
  <w:num w:numId="4" w16cid:durableId="2012029176">
    <w:abstractNumId w:val="37"/>
  </w:num>
  <w:num w:numId="5" w16cid:durableId="1232958724">
    <w:abstractNumId w:val="30"/>
  </w:num>
  <w:num w:numId="6" w16cid:durableId="1457600782">
    <w:abstractNumId w:val="34"/>
  </w:num>
  <w:num w:numId="7" w16cid:durableId="607348609">
    <w:abstractNumId w:val="11"/>
  </w:num>
  <w:num w:numId="8" w16cid:durableId="60834481">
    <w:abstractNumId w:val="35"/>
  </w:num>
  <w:num w:numId="9" w16cid:durableId="1010716138">
    <w:abstractNumId w:val="19"/>
  </w:num>
  <w:num w:numId="10" w16cid:durableId="1637100035">
    <w:abstractNumId w:val="25"/>
  </w:num>
  <w:num w:numId="11" w16cid:durableId="349336584">
    <w:abstractNumId w:val="0"/>
  </w:num>
  <w:num w:numId="12" w16cid:durableId="90470123">
    <w:abstractNumId w:val="10"/>
  </w:num>
  <w:num w:numId="13" w16cid:durableId="1580561603">
    <w:abstractNumId w:val="40"/>
  </w:num>
  <w:num w:numId="14" w16cid:durableId="514153510">
    <w:abstractNumId w:val="5"/>
  </w:num>
  <w:num w:numId="15" w16cid:durableId="164131297">
    <w:abstractNumId w:val="28"/>
  </w:num>
  <w:num w:numId="16" w16cid:durableId="351803812">
    <w:abstractNumId w:val="24"/>
  </w:num>
  <w:num w:numId="17" w16cid:durableId="730230841">
    <w:abstractNumId w:val="27"/>
  </w:num>
  <w:num w:numId="18" w16cid:durableId="2050257121">
    <w:abstractNumId w:val="15"/>
  </w:num>
  <w:num w:numId="19" w16cid:durableId="1333265769">
    <w:abstractNumId w:val="36"/>
  </w:num>
  <w:num w:numId="20" w16cid:durableId="217787882">
    <w:abstractNumId w:val="32"/>
  </w:num>
  <w:num w:numId="21" w16cid:durableId="118380165">
    <w:abstractNumId w:val="39"/>
  </w:num>
  <w:num w:numId="22" w16cid:durableId="161119502">
    <w:abstractNumId w:val="29"/>
  </w:num>
  <w:num w:numId="23" w16cid:durableId="97142568">
    <w:abstractNumId w:val="16"/>
  </w:num>
  <w:num w:numId="24" w16cid:durableId="174223974">
    <w:abstractNumId w:val="21"/>
  </w:num>
  <w:num w:numId="25" w16cid:durableId="277220783">
    <w:abstractNumId w:val="6"/>
  </w:num>
  <w:num w:numId="26" w16cid:durableId="1896895039">
    <w:abstractNumId w:val="13"/>
  </w:num>
  <w:num w:numId="27" w16cid:durableId="877208423">
    <w:abstractNumId w:val="18"/>
  </w:num>
  <w:num w:numId="28" w16cid:durableId="1990014198">
    <w:abstractNumId w:val="1"/>
  </w:num>
  <w:num w:numId="29" w16cid:durableId="25908987">
    <w:abstractNumId w:val="2"/>
  </w:num>
  <w:num w:numId="30" w16cid:durableId="298148712">
    <w:abstractNumId w:val="17"/>
  </w:num>
  <w:num w:numId="31" w16cid:durableId="44839283">
    <w:abstractNumId w:val="33"/>
  </w:num>
  <w:num w:numId="32" w16cid:durableId="137693754">
    <w:abstractNumId w:val="4"/>
  </w:num>
  <w:num w:numId="33" w16cid:durableId="2060744669">
    <w:abstractNumId w:val="9"/>
  </w:num>
  <w:num w:numId="34" w16cid:durableId="1104037736">
    <w:abstractNumId w:val="7"/>
  </w:num>
  <w:num w:numId="35" w16cid:durableId="595141444">
    <w:abstractNumId w:val="3"/>
  </w:num>
  <w:num w:numId="36" w16cid:durableId="1321344994">
    <w:abstractNumId w:val="31"/>
  </w:num>
  <w:num w:numId="37" w16cid:durableId="1945110085">
    <w:abstractNumId w:val="12"/>
  </w:num>
  <w:num w:numId="38" w16cid:durableId="661082569">
    <w:abstractNumId w:val="23"/>
  </w:num>
  <w:num w:numId="39" w16cid:durableId="2098863137">
    <w:abstractNumId w:val="14"/>
  </w:num>
  <w:num w:numId="40" w16cid:durableId="1351763677">
    <w:abstractNumId w:val="38"/>
  </w:num>
  <w:num w:numId="41" w16cid:durableId="1658341236">
    <w:abstractNumId w:val="22"/>
  </w:num>
  <w:num w:numId="42" w16cid:durableId="190313064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355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BC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37D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75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A0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02E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4C6E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C99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C79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40C0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AA3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F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1DA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B40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1F7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8DD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H4VU7HTV54JD-1231737843-1381</_dlc_DocId>
    <_dlc_DocIdUrl xmlns="05fef6b6-48ff-4793-a586-dff4857ec2fd">
      <Url>https://sharepoint.rsint.net/teams/MRT_Dev/_layouts/15/DocIdRedir.aspx?ID=H4VU7HTV54JD-1231737843-1381</Url>
      <Description>H4VU7HTV54JD-1231737843-1381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04D7B0-C326-463F-B522-59DF45DFBA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05fef6b6-48ff-4793-a586-dff4857ec2fd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1583</Words>
  <Characters>9028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2024-09-19T18:07:00Z</dcterms:created>
  <dcterms:modified xsi:type="dcterms:W3CDTF">2024-09-19T18:10:00Z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20e86c20-4ecb-4cdc-bd24-28ed60e1dd72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