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9A08B5">
        <w:rPr>
          <w:rFonts w:eastAsiaTheme="minorEastAsia" w:hint="eastAsia"/>
          <w:sz w:val="22"/>
          <w:szCs w:val="22"/>
          <w:lang w:val="de-DE" w:eastAsia="zh-CN"/>
        </w:rPr>
        <w:t>7bis</w:t>
      </w:r>
      <w:r w:rsidR="003564A3">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sz w:val="22"/>
          <w:szCs w:val="22"/>
          <w:lang w:val="de-DE" w:eastAsia="zh-CN"/>
        </w:rPr>
        <w:t>R2-</w:t>
      </w:r>
      <w:r w:rsidR="001A68CE" w:rsidRPr="001A68CE">
        <w:rPr>
          <w:rFonts w:eastAsiaTheme="minorEastAsia"/>
          <w:sz w:val="22"/>
          <w:szCs w:val="22"/>
          <w:lang w:val="de-DE" w:eastAsia="zh-CN"/>
        </w:rPr>
        <w:t>2408181</w:t>
      </w:r>
    </w:p>
    <w:p w:rsidR="000042E4" w:rsidRPr="00952EAB" w:rsidRDefault="000E679E" w:rsidP="00952EAB">
      <w:pPr>
        <w:pStyle w:val="a5"/>
        <w:jc w:val="both"/>
        <w:rPr>
          <w:sz w:val="22"/>
          <w:szCs w:val="22"/>
          <w:lang w:val="de-DE"/>
        </w:rPr>
      </w:pPr>
      <w:r>
        <w:rPr>
          <w:sz w:val="22"/>
          <w:szCs w:val="22"/>
          <w:lang w:val="de-DE"/>
        </w:rPr>
        <w:t>Hefei, China</w:t>
      </w:r>
      <w:r w:rsidR="00EC1E84" w:rsidRPr="00EC1E84">
        <w:rPr>
          <w:sz w:val="22"/>
          <w:szCs w:val="22"/>
          <w:lang w:val="de-DE"/>
        </w:rPr>
        <w:t>, Oct 14</w:t>
      </w:r>
      <w:r w:rsidR="00EC1E84" w:rsidRPr="00EC1E84">
        <w:rPr>
          <w:sz w:val="22"/>
          <w:szCs w:val="22"/>
          <w:vertAlign w:val="superscript"/>
          <w:lang w:val="de-DE"/>
        </w:rPr>
        <w:t>th</w:t>
      </w:r>
      <w:r w:rsidR="00EC1E84" w:rsidRPr="00EC1E84">
        <w:rPr>
          <w:sz w:val="22"/>
          <w:szCs w:val="22"/>
          <w:lang w:val="de-DE"/>
        </w:rPr>
        <w:t xml:space="preserve"> – Oct 18</w:t>
      </w:r>
      <w:r w:rsidR="00EC1E84" w:rsidRPr="00EC1E84">
        <w:rPr>
          <w:sz w:val="22"/>
          <w:szCs w:val="22"/>
          <w:vertAlign w:val="superscript"/>
          <w:lang w:val="de-DE"/>
        </w:rPr>
        <w:t>th</w:t>
      </w:r>
      <w:r w:rsidR="00EC1E84" w:rsidRPr="00EC1E84">
        <w:rPr>
          <w:sz w:val="22"/>
          <w:szCs w:val="22"/>
          <w:lang w:val="de-DE"/>
        </w:rPr>
        <w: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A68CE" w:rsidRPr="001A68CE">
        <w:rPr>
          <w:rFonts w:eastAsiaTheme="minorEastAsia" w:cs="Arial"/>
          <w:sz w:val="22"/>
          <w:szCs w:val="22"/>
          <w:lang w:eastAsia="zh-CN"/>
        </w:rPr>
        <w:t>Discussion on MAC CE impact for PL offset updates</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1A68CE" w:rsidRPr="001A68CE">
        <w:rPr>
          <w:rFonts w:eastAsiaTheme="minorEastAsia" w:cs="Arial"/>
          <w:sz w:val="22"/>
          <w:szCs w:val="22"/>
          <w:lang w:eastAsia="zh-CN"/>
        </w:rPr>
        <w:t>8.12.2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367BE8" w:rsidRDefault="00367BE8" w:rsidP="00367BE8">
      <w:pPr>
        <w:pStyle w:val="a1"/>
        <w:rPr>
          <w:rFonts w:eastAsiaTheme="minorEastAsia"/>
          <w:lang w:eastAsia="zh-CN"/>
        </w:rPr>
      </w:pPr>
      <w:bookmarkStart w:id="3" w:name="OLE_LINK1"/>
      <w:r>
        <w:rPr>
          <w:rFonts w:eastAsiaTheme="minorEastAsia" w:hint="eastAsia"/>
          <w:lang w:eastAsia="zh-CN"/>
        </w:rPr>
        <w:t xml:space="preserve">In RAN1#118 meeting, RAN1 discussed the issue of </w:t>
      </w:r>
      <w:r w:rsidR="00961D2C">
        <w:rPr>
          <w:rFonts w:eastAsiaTheme="minorEastAsia" w:hint="eastAsia"/>
          <w:lang w:eastAsia="zh-CN"/>
        </w:rPr>
        <w:t xml:space="preserve">PL offset configuration and update, and </w:t>
      </w:r>
      <w:r>
        <w:rPr>
          <w:rFonts w:eastAsiaTheme="minorEastAsia" w:hint="eastAsia"/>
          <w:lang w:eastAsia="zh-CN"/>
        </w:rPr>
        <w:t xml:space="preserve">sent the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_Ref177634483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961D2C">
        <w:rPr>
          <w:rFonts w:eastAsiaTheme="minorEastAsia" w:hint="eastAsia"/>
          <w:lang w:eastAsia="zh-CN"/>
        </w:rPr>
        <w:t xml:space="preserve"> to RAN2</w:t>
      </w:r>
      <w:r>
        <w:rPr>
          <w:rFonts w:eastAsiaTheme="minorEastAsia" w:hint="eastAsia"/>
          <w:lang w:eastAsia="zh-CN"/>
        </w:rPr>
        <w:t xml:space="preserve"> as follows:</w:t>
      </w:r>
    </w:p>
    <w:tbl>
      <w:tblPr>
        <w:tblStyle w:val="a8"/>
        <w:tblW w:w="0" w:type="auto"/>
        <w:tblLook w:val="04A0" w:firstRow="1" w:lastRow="0" w:firstColumn="1" w:lastColumn="0" w:noHBand="0" w:noVBand="1"/>
      </w:tblPr>
      <w:tblGrid>
        <w:gridCol w:w="9286"/>
      </w:tblGrid>
      <w:tr w:rsidR="00367BE8" w:rsidTr="00AF2264">
        <w:tc>
          <w:tcPr>
            <w:tcW w:w="9286" w:type="dxa"/>
          </w:tcPr>
          <w:p w:rsidR="00031336" w:rsidRPr="00EE1FDB" w:rsidRDefault="00031336" w:rsidP="00031336">
            <w:pPr>
              <w:rPr>
                <w:rFonts w:ascii="Times" w:eastAsia="等线" w:hAnsi="Times"/>
                <w:b/>
                <w:bCs/>
                <w:sz w:val="22"/>
                <w:lang w:eastAsia="zh-CN"/>
              </w:rPr>
            </w:pPr>
            <w:r w:rsidRPr="00EE1FDB">
              <w:rPr>
                <w:rFonts w:ascii="Times" w:eastAsia="等线" w:hAnsi="Times"/>
                <w:b/>
                <w:bCs/>
                <w:sz w:val="22"/>
                <w:highlight w:val="green"/>
                <w:lang w:eastAsia="zh-CN"/>
              </w:rPr>
              <w:t>Agreement</w:t>
            </w:r>
          </w:p>
          <w:p w:rsidR="00031336" w:rsidRPr="00EE1FDB" w:rsidRDefault="00031336" w:rsidP="00031336">
            <w:pPr>
              <w:rPr>
                <w:rFonts w:ascii="Times" w:eastAsia="等线" w:hAnsi="Times" w:cs="Batang"/>
                <w:sz w:val="22"/>
                <w:szCs w:val="18"/>
              </w:rPr>
            </w:pPr>
            <w:r w:rsidRPr="00EE1FDB">
              <w:rPr>
                <w:rFonts w:ascii="Times" w:eastAsia="等线" w:hAnsi="Times" w:cs="Batang"/>
                <w:sz w:val="22"/>
                <w:szCs w:val="18"/>
              </w:rPr>
              <w:t>For the association between PL offset and joint/UL TCI state, support the following</w:t>
            </w:r>
          </w:p>
          <w:p w:rsidR="00031336" w:rsidRPr="00EE1FDB" w:rsidRDefault="00031336" w:rsidP="00031336">
            <w:pPr>
              <w:numPr>
                <w:ilvl w:val="0"/>
                <w:numId w:val="16"/>
              </w:numPr>
              <w:rPr>
                <w:rFonts w:ascii="Times" w:eastAsia="等线" w:hAnsi="Times"/>
                <w:sz w:val="22"/>
                <w:szCs w:val="18"/>
              </w:rPr>
            </w:pPr>
            <w:r w:rsidRPr="00EE1FDB">
              <w:rPr>
                <w:rFonts w:ascii="Times" w:eastAsia="等线" w:hAnsi="Times"/>
                <w:sz w:val="22"/>
                <w:szCs w:val="18"/>
              </w:rPr>
              <w:t>Alt1b: One PL offset value is configured in a joint or UL TCI state by RRC</w:t>
            </w:r>
            <w:r w:rsidRPr="00EE1FDB">
              <w:rPr>
                <w:rFonts w:ascii="Times" w:eastAsia="等线" w:hAnsi="Times" w:cs="Batang"/>
                <w:color w:val="FF0000"/>
                <w:sz w:val="22"/>
                <w:szCs w:val="18"/>
              </w:rPr>
              <w:t>, where different PL offset values can be configured to different joint or UL TCI states</w:t>
            </w:r>
            <w:r w:rsidRPr="00EE1FDB">
              <w:rPr>
                <w:rFonts w:ascii="Times" w:eastAsia="等线" w:hAnsi="Times"/>
                <w:sz w:val="22"/>
                <w:szCs w:val="18"/>
              </w:rPr>
              <w:t xml:space="preserve">. A MAC CE can update </w:t>
            </w:r>
            <w:r w:rsidRPr="00EE1FDB">
              <w:rPr>
                <w:rFonts w:ascii="Times" w:eastAsia="等线" w:hAnsi="Times"/>
                <w:sz w:val="22"/>
                <w:szCs w:val="18"/>
                <w:lang w:eastAsia="zh-CN"/>
              </w:rPr>
              <w:t>the</w:t>
            </w:r>
            <w:r w:rsidRPr="00EE1FDB">
              <w:rPr>
                <w:rFonts w:ascii="Times" w:eastAsia="等线" w:hAnsi="Times"/>
                <w:sz w:val="22"/>
                <w:szCs w:val="18"/>
              </w:rPr>
              <w:t xml:space="preserve"> PL offset value(s) for joint or UL TCI state(s).</w:t>
            </w:r>
          </w:p>
          <w:p w:rsidR="00367BE8" w:rsidRPr="00031336" w:rsidRDefault="00031336" w:rsidP="00031336">
            <w:pPr>
              <w:spacing w:line="240" w:lineRule="exact"/>
              <w:rPr>
                <w:rFonts w:eastAsiaTheme="minorEastAsia"/>
                <w:b/>
                <w:bCs/>
                <w:sz w:val="22"/>
                <w:highlight w:val="cyan"/>
                <w:lang w:eastAsia="zh-CN"/>
              </w:rPr>
            </w:pPr>
            <w:r w:rsidRPr="00EE1FDB">
              <w:rPr>
                <w:rFonts w:eastAsia="PMingLiU"/>
                <w:b/>
                <w:bCs/>
                <w:sz w:val="22"/>
                <w:highlight w:val="cyan"/>
              </w:rPr>
              <w:t>“MAC-CE impact: MAC-CE updates the PL offset value(s) configured in one or more joint TCI states or UL TCI states”</w:t>
            </w:r>
          </w:p>
        </w:tc>
      </w:tr>
    </w:tbl>
    <w:p w:rsidR="00FB72BF" w:rsidRPr="00C06E38" w:rsidRDefault="009B1723" w:rsidP="00B96C69">
      <w:pPr>
        <w:pStyle w:val="Comments"/>
        <w:spacing w:beforeLines="100" w:before="240" w:afterLines="100" w:after="240"/>
        <w:jc w:val="both"/>
        <w:rPr>
          <w:rFonts w:ascii="Times New Roman" w:eastAsiaTheme="minorEastAsia" w:hAnsi="Times New Roman"/>
          <w:i w:val="0"/>
          <w:noProof w:val="0"/>
          <w:sz w:val="20"/>
          <w:szCs w:val="20"/>
          <w:lang w:eastAsia="zh-CN"/>
        </w:rPr>
      </w:pPr>
      <w:r w:rsidRPr="00C06E38">
        <w:rPr>
          <w:rFonts w:ascii="Times New Roman" w:eastAsiaTheme="minorEastAsia" w:hAnsi="Times New Roman" w:hint="eastAsia"/>
          <w:i w:val="0"/>
          <w:noProof w:val="0"/>
          <w:sz w:val="20"/>
          <w:szCs w:val="20"/>
          <w:lang w:eastAsia="zh-CN"/>
        </w:rPr>
        <w:t>In this contribution, we will</w:t>
      </w:r>
      <w:r w:rsidR="00171A5B" w:rsidRPr="00C06E38">
        <w:rPr>
          <w:rFonts w:ascii="Times New Roman" w:eastAsiaTheme="minorEastAsia" w:hAnsi="Times New Roman" w:hint="eastAsia"/>
          <w:i w:val="0"/>
          <w:noProof w:val="0"/>
          <w:sz w:val="20"/>
          <w:szCs w:val="20"/>
          <w:lang w:eastAsia="zh-CN"/>
        </w:rPr>
        <w:t xml:space="preserve"> </w:t>
      </w:r>
      <w:r w:rsidR="00630007" w:rsidRPr="00C06E38">
        <w:rPr>
          <w:rFonts w:ascii="Times New Roman" w:eastAsiaTheme="minorEastAsia" w:hAnsi="Times New Roman"/>
          <w:i w:val="0"/>
          <w:noProof w:val="0"/>
          <w:sz w:val="20"/>
          <w:szCs w:val="20"/>
          <w:lang w:eastAsia="zh-CN"/>
        </w:rPr>
        <w:t>analyze</w:t>
      </w:r>
      <w:r w:rsidR="009B24D8" w:rsidRPr="00C06E38">
        <w:rPr>
          <w:rFonts w:ascii="Times New Roman" w:eastAsiaTheme="minorEastAsia" w:hAnsi="Times New Roman" w:hint="eastAsia"/>
          <w:i w:val="0"/>
          <w:noProof w:val="0"/>
          <w:sz w:val="20"/>
          <w:szCs w:val="20"/>
          <w:lang w:eastAsia="zh-CN"/>
        </w:rPr>
        <w:t xml:space="preserve"> </w:t>
      </w:r>
      <w:r w:rsidR="002A00DA" w:rsidRPr="00C06E38">
        <w:rPr>
          <w:rFonts w:ascii="Times New Roman" w:eastAsiaTheme="minorEastAsia" w:hAnsi="Times New Roman" w:hint="eastAsia"/>
          <w:i w:val="0"/>
          <w:noProof w:val="0"/>
          <w:sz w:val="20"/>
          <w:szCs w:val="20"/>
          <w:lang w:eastAsia="zh-CN"/>
        </w:rPr>
        <w:t xml:space="preserve">the </w:t>
      </w:r>
      <w:r w:rsidR="00961D2C" w:rsidRPr="00C06E38">
        <w:rPr>
          <w:rFonts w:ascii="Times New Roman" w:eastAsiaTheme="minorEastAsia" w:hAnsi="Times New Roman"/>
          <w:i w:val="0"/>
          <w:noProof w:val="0"/>
          <w:sz w:val="20"/>
          <w:szCs w:val="20"/>
          <w:lang w:eastAsia="zh-CN"/>
        </w:rPr>
        <w:t>MAC CE impact for PL offset updates</w:t>
      </w:r>
      <w:r w:rsidR="009B24D8" w:rsidRPr="00C06E38">
        <w:rPr>
          <w:rFonts w:ascii="Times New Roman" w:eastAsiaTheme="minorEastAsia" w:hAnsi="Times New Roman" w:hint="eastAsia"/>
          <w:i w:val="0"/>
          <w:noProof w:val="0"/>
          <w:sz w:val="20"/>
          <w:szCs w:val="20"/>
          <w:lang w:eastAsia="zh-CN"/>
        </w:rPr>
        <w:t>.</w:t>
      </w:r>
    </w:p>
    <w:p w:rsidR="009C18C2" w:rsidRDefault="001D61A7" w:rsidP="00290CFF">
      <w:pPr>
        <w:pStyle w:val="1"/>
        <w:numPr>
          <w:ilvl w:val="0"/>
          <w:numId w:val="0"/>
        </w:numPr>
        <w:ind w:left="420" w:hanging="420"/>
      </w:pPr>
      <w:r>
        <w:rPr>
          <w:rFonts w:hint="eastAsia"/>
        </w:rPr>
        <w:t>2. Discussion</w:t>
      </w:r>
    </w:p>
    <w:p w:rsidR="00690494" w:rsidRPr="00630007" w:rsidRDefault="00690494" w:rsidP="00690494">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When to update the PL offset</w:t>
      </w:r>
    </w:p>
    <w:p w:rsidR="00DD0FD6" w:rsidRDefault="004F7157"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Based on RAN1 agreement</w:t>
      </w:r>
      <w:r w:rsidR="00690494" w:rsidRPr="00BE461A">
        <w:rPr>
          <w:rFonts w:ascii="Times New Roman" w:eastAsiaTheme="minorEastAsia" w:hAnsi="Times New Roman" w:hint="eastAsia"/>
          <w:i w:val="0"/>
          <w:noProof w:val="0"/>
          <w:sz w:val="20"/>
          <w:szCs w:val="20"/>
          <w:lang w:eastAsia="zh-CN"/>
        </w:rPr>
        <w:t xml:space="preserve">, </w:t>
      </w:r>
      <w:r w:rsidR="00690494">
        <w:rPr>
          <w:rFonts w:ascii="Times New Roman" w:eastAsiaTheme="minorEastAsia" w:hAnsi="Times New Roman" w:hint="eastAsia"/>
          <w:i w:val="0"/>
          <w:noProof w:val="0"/>
          <w:sz w:val="20"/>
          <w:szCs w:val="20"/>
          <w:lang w:eastAsia="zh-CN"/>
        </w:rPr>
        <w:t>PL offset</w:t>
      </w:r>
      <w:r>
        <w:rPr>
          <w:rFonts w:ascii="Times New Roman" w:eastAsiaTheme="minorEastAsia" w:hAnsi="Times New Roman" w:hint="eastAsia"/>
          <w:i w:val="0"/>
          <w:noProof w:val="0"/>
          <w:sz w:val="20"/>
          <w:szCs w:val="20"/>
          <w:lang w:eastAsia="zh-CN"/>
        </w:rPr>
        <w:t xml:space="preserve"> </w:t>
      </w:r>
      <w:r w:rsidR="00C95C1C">
        <w:rPr>
          <w:rFonts w:ascii="Times New Roman" w:eastAsiaTheme="minorEastAsia" w:hAnsi="Times New Roman" w:hint="eastAsia"/>
          <w:i w:val="0"/>
          <w:noProof w:val="0"/>
          <w:sz w:val="20"/>
          <w:szCs w:val="20"/>
          <w:lang w:eastAsia="zh-CN"/>
        </w:rPr>
        <w:t xml:space="preserve">associated with </w:t>
      </w:r>
      <w:r w:rsidR="00C95C1C" w:rsidRPr="00A510FB">
        <w:rPr>
          <w:rFonts w:ascii="Times New Roman" w:eastAsiaTheme="minorEastAsia" w:hAnsi="Times New Roman"/>
          <w:i w:val="0"/>
          <w:noProof w:val="0"/>
          <w:sz w:val="20"/>
          <w:szCs w:val="20"/>
          <w:lang w:eastAsia="zh-CN"/>
        </w:rPr>
        <w:t>joint or UL TCI state(s)</w:t>
      </w:r>
      <w:r w:rsidR="00C95C1C">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hint="eastAsia"/>
          <w:i w:val="0"/>
          <w:noProof w:val="0"/>
          <w:sz w:val="20"/>
          <w:szCs w:val="20"/>
          <w:lang w:eastAsia="zh-CN"/>
        </w:rPr>
        <w:t xml:space="preserve">can be </w:t>
      </w:r>
      <w:r w:rsidR="00A510FB">
        <w:rPr>
          <w:rFonts w:ascii="Times New Roman" w:eastAsiaTheme="minorEastAsia" w:hAnsi="Times New Roman" w:hint="eastAsia"/>
          <w:i w:val="0"/>
          <w:noProof w:val="0"/>
          <w:sz w:val="20"/>
          <w:szCs w:val="20"/>
          <w:lang w:eastAsia="zh-CN"/>
        </w:rPr>
        <w:t xml:space="preserve">configured by RRC </w:t>
      </w:r>
      <w:r w:rsidR="00690494">
        <w:rPr>
          <w:rFonts w:ascii="Times New Roman" w:eastAsiaTheme="minorEastAsia" w:hAnsi="Times New Roman" w:hint="eastAsia"/>
          <w:i w:val="0"/>
          <w:noProof w:val="0"/>
          <w:sz w:val="20"/>
          <w:szCs w:val="20"/>
          <w:lang w:eastAsia="zh-CN"/>
        </w:rPr>
        <w:t xml:space="preserve">and </w:t>
      </w:r>
      <w:r w:rsidR="00A510FB">
        <w:rPr>
          <w:rFonts w:ascii="Times New Roman" w:eastAsiaTheme="minorEastAsia" w:hAnsi="Times New Roman" w:hint="eastAsia"/>
          <w:i w:val="0"/>
          <w:noProof w:val="0"/>
          <w:sz w:val="20"/>
          <w:szCs w:val="20"/>
          <w:lang w:eastAsia="zh-CN"/>
        </w:rPr>
        <w:t xml:space="preserve">updated by MAC CE. In current MAC Spec, </w:t>
      </w:r>
      <w:r w:rsidR="00265622">
        <w:rPr>
          <w:rFonts w:ascii="Times New Roman" w:eastAsiaTheme="minorEastAsia" w:hAnsi="Times New Roman" w:hint="eastAsia"/>
          <w:i w:val="0"/>
          <w:noProof w:val="0"/>
          <w:sz w:val="20"/>
          <w:szCs w:val="20"/>
          <w:lang w:eastAsia="zh-CN"/>
        </w:rPr>
        <w:t>the MAC CE can a</w:t>
      </w:r>
      <w:r w:rsidR="00265622" w:rsidRPr="00265622">
        <w:rPr>
          <w:rFonts w:ascii="Times New Roman" w:eastAsiaTheme="minorEastAsia" w:hAnsi="Times New Roman"/>
          <w:i w:val="0"/>
          <w:noProof w:val="0"/>
          <w:sz w:val="20"/>
          <w:szCs w:val="20"/>
          <w:lang w:eastAsia="zh-CN"/>
        </w:rPr>
        <w:t>ctiv</w:t>
      </w:r>
      <w:r w:rsidR="00265622">
        <w:rPr>
          <w:rFonts w:ascii="Times New Roman" w:eastAsiaTheme="minorEastAsia" w:hAnsi="Times New Roman" w:hint="eastAsia"/>
          <w:i w:val="0"/>
          <w:noProof w:val="0"/>
          <w:sz w:val="20"/>
          <w:szCs w:val="20"/>
          <w:lang w:eastAsia="zh-CN"/>
        </w:rPr>
        <w:t xml:space="preserve">ate and </w:t>
      </w:r>
      <w:r w:rsidR="00265622">
        <w:rPr>
          <w:rFonts w:ascii="Times New Roman" w:eastAsiaTheme="minorEastAsia" w:hAnsi="Times New Roman"/>
          <w:i w:val="0"/>
          <w:noProof w:val="0"/>
          <w:sz w:val="20"/>
          <w:szCs w:val="20"/>
          <w:lang w:eastAsia="zh-CN"/>
        </w:rPr>
        <w:t>d</w:t>
      </w:r>
      <w:r w:rsidR="00265622" w:rsidRPr="00265622">
        <w:rPr>
          <w:rFonts w:ascii="Times New Roman" w:eastAsiaTheme="minorEastAsia" w:hAnsi="Times New Roman"/>
          <w:i w:val="0"/>
          <w:noProof w:val="0"/>
          <w:sz w:val="20"/>
          <w:szCs w:val="20"/>
          <w:lang w:eastAsia="zh-CN"/>
        </w:rPr>
        <w:t>eactiv</w:t>
      </w:r>
      <w:r w:rsidR="00265622">
        <w:rPr>
          <w:rFonts w:ascii="Times New Roman" w:eastAsiaTheme="minorEastAsia" w:hAnsi="Times New Roman"/>
          <w:i w:val="0"/>
          <w:noProof w:val="0"/>
          <w:sz w:val="20"/>
          <w:szCs w:val="20"/>
          <w:lang w:eastAsia="zh-CN"/>
        </w:rPr>
        <w:t>ate</w:t>
      </w:r>
      <w:r w:rsidR="00265622">
        <w:rPr>
          <w:rFonts w:ascii="Times New Roman" w:eastAsiaTheme="minorEastAsia" w:hAnsi="Times New Roman" w:hint="eastAsia"/>
          <w:i w:val="0"/>
          <w:noProof w:val="0"/>
          <w:sz w:val="20"/>
          <w:szCs w:val="20"/>
          <w:lang w:eastAsia="zh-CN"/>
        </w:rPr>
        <w:t xml:space="preserve"> the joint or separate TCI state(s). Thus, there are two options regarding when to update the PL offset.</w:t>
      </w:r>
    </w:p>
    <w:p w:rsidR="00265622" w:rsidRPr="008F24BE" w:rsidRDefault="00265622" w:rsidP="00EB1C56">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sidRPr="008F24BE">
        <w:rPr>
          <w:rFonts w:ascii="Times New Roman" w:eastAsiaTheme="minorEastAsia" w:hAnsi="Times New Roman" w:hint="eastAsia"/>
          <w:b/>
          <w:i w:val="0"/>
          <w:noProof w:val="0"/>
          <w:sz w:val="20"/>
          <w:szCs w:val="20"/>
          <w:lang w:eastAsia="zh-CN"/>
        </w:rPr>
        <w:t xml:space="preserve">Option1: </w:t>
      </w:r>
      <w:r w:rsidR="00165ACD" w:rsidRPr="008F24BE">
        <w:rPr>
          <w:rFonts w:ascii="Times New Roman" w:eastAsiaTheme="minorEastAsia" w:hAnsi="Times New Roman" w:hint="eastAsia"/>
          <w:b/>
          <w:i w:val="0"/>
          <w:noProof w:val="0"/>
          <w:sz w:val="20"/>
          <w:szCs w:val="20"/>
          <w:lang w:eastAsia="zh-CN"/>
        </w:rPr>
        <w:t xml:space="preserve">PL offset is updated together with the corresponding </w:t>
      </w:r>
      <w:r w:rsidR="00165ACD" w:rsidRPr="008F24BE">
        <w:rPr>
          <w:rFonts w:ascii="Times New Roman" w:eastAsiaTheme="minorEastAsia" w:hAnsi="Times New Roman"/>
          <w:b/>
          <w:i w:val="0"/>
          <w:noProof w:val="0"/>
          <w:sz w:val="20"/>
          <w:szCs w:val="20"/>
          <w:lang w:eastAsia="zh-CN"/>
        </w:rPr>
        <w:t xml:space="preserve">joint or </w:t>
      </w:r>
      <w:r w:rsidR="00EB1C56" w:rsidRPr="00EB1C56">
        <w:rPr>
          <w:rFonts w:ascii="Times New Roman" w:eastAsiaTheme="minorEastAsia" w:hAnsi="Times New Roman"/>
          <w:b/>
          <w:i w:val="0"/>
          <w:noProof w:val="0"/>
          <w:sz w:val="20"/>
          <w:szCs w:val="20"/>
          <w:lang w:eastAsia="zh-CN"/>
        </w:rPr>
        <w:t xml:space="preserve">separate </w:t>
      </w:r>
      <w:r w:rsidR="00165ACD" w:rsidRPr="008F24BE">
        <w:rPr>
          <w:rFonts w:ascii="Times New Roman" w:eastAsiaTheme="minorEastAsia" w:hAnsi="Times New Roman"/>
          <w:b/>
          <w:i w:val="0"/>
          <w:noProof w:val="0"/>
          <w:sz w:val="20"/>
          <w:szCs w:val="20"/>
          <w:lang w:eastAsia="zh-CN"/>
        </w:rPr>
        <w:t>TCI state(s)</w:t>
      </w:r>
      <w:r w:rsidR="00911915">
        <w:rPr>
          <w:rFonts w:ascii="Times New Roman" w:eastAsiaTheme="minorEastAsia" w:hAnsi="Times New Roman" w:hint="eastAsia"/>
          <w:b/>
          <w:i w:val="0"/>
          <w:noProof w:val="0"/>
          <w:sz w:val="20"/>
          <w:szCs w:val="20"/>
          <w:lang w:eastAsia="zh-CN"/>
        </w:rPr>
        <w:t xml:space="preserve"> activation </w:t>
      </w:r>
      <w:r w:rsidR="00122D20" w:rsidRPr="008F24BE">
        <w:rPr>
          <w:rFonts w:ascii="Times New Roman" w:eastAsiaTheme="minorEastAsia" w:hAnsi="Times New Roman" w:hint="eastAsia"/>
          <w:b/>
          <w:i w:val="0"/>
          <w:noProof w:val="0"/>
          <w:sz w:val="20"/>
          <w:szCs w:val="20"/>
          <w:lang w:eastAsia="zh-CN"/>
        </w:rPr>
        <w:t>MAC CE</w:t>
      </w:r>
    </w:p>
    <w:p w:rsidR="00122D20" w:rsidRPr="008F24BE" w:rsidRDefault="00122D20" w:rsidP="0086034E">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sidRPr="008F24BE">
        <w:rPr>
          <w:rFonts w:ascii="Times New Roman" w:eastAsiaTheme="minorEastAsia" w:hAnsi="Times New Roman" w:hint="eastAsia"/>
          <w:b/>
          <w:i w:val="0"/>
          <w:noProof w:val="0"/>
          <w:sz w:val="20"/>
          <w:szCs w:val="20"/>
          <w:lang w:eastAsia="zh-CN"/>
        </w:rPr>
        <w:t xml:space="preserve">Option2: PL offset update MAC CE is separate with the </w:t>
      </w:r>
      <w:r w:rsidRPr="008F24BE">
        <w:rPr>
          <w:rFonts w:ascii="Times New Roman" w:eastAsiaTheme="minorEastAsia" w:hAnsi="Times New Roman"/>
          <w:b/>
          <w:i w:val="0"/>
          <w:noProof w:val="0"/>
          <w:sz w:val="20"/>
          <w:szCs w:val="20"/>
          <w:lang w:eastAsia="zh-CN"/>
        </w:rPr>
        <w:t xml:space="preserve">joint or </w:t>
      </w:r>
      <w:r w:rsidR="0086034E" w:rsidRPr="0086034E">
        <w:rPr>
          <w:rFonts w:ascii="Times New Roman" w:eastAsiaTheme="minorEastAsia" w:hAnsi="Times New Roman"/>
          <w:b/>
          <w:i w:val="0"/>
          <w:noProof w:val="0"/>
          <w:sz w:val="20"/>
          <w:szCs w:val="20"/>
          <w:lang w:eastAsia="zh-CN"/>
        </w:rPr>
        <w:t xml:space="preserve">separate </w:t>
      </w:r>
      <w:r w:rsidRPr="008F24BE">
        <w:rPr>
          <w:rFonts w:ascii="Times New Roman" w:eastAsiaTheme="minorEastAsia" w:hAnsi="Times New Roman"/>
          <w:b/>
          <w:i w:val="0"/>
          <w:noProof w:val="0"/>
          <w:sz w:val="20"/>
          <w:szCs w:val="20"/>
          <w:lang w:eastAsia="zh-CN"/>
        </w:rPr>
        <w:t>TCI state(s)</w:t>
      </w:r>
      <w:r w:rsidR="00911915">
        <w:rPr>
          <w:rFonts w:ascii="Times New Roman" w:eastAsiaTheme="minorEastAsia" w:hAnsi="Times New Roman" w:hint="eastAsia"/>
          <w:b/>
          <w:i w:val="0"/>
          <w:noProof w:val="0"/>
          <w:sz w:val="20"/>
          <w:szCs w:val="20"/>
          <w:lang w:eastAsia="zh-CN"/>
        </w:rPr>
        <w:t xml:space="preserve"> activation </w:t>
      </w:r>
      <w:r w:rsidRPr="008F24BE">
        <w:rPr>
          <w:rFonts w:ascii="Times New Roman" w:eastAsiaTheme="minorEastAsia" w:hAnsi="Times New Roman" w:hint="eastAsia"/>
          <w:b/>
          <w:i w:val="0"/>
          <w:noProof w:val="0"/>
          <w:sz w:val="20"/>
          <w:szCs w:val="20"/>
          <w:lang w:eastAsia="zh-CN"/>
        </w:rPr>
        <w:t>MAC CE</w:t>
      </w:r>
    </w:p>
    <w:p w:rsidR="008F24BE" w:rsidRDefault="00D33EB4"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According to RAN1 discussion, PL offset is updated due to, e.g., UE movement</w:t>
      </w:r>
      <w:r w:rsidR="003B3EDA">
        <w:rPr>
          <w:rFonts w:ascii="Times New Roman" w:eastAsiaTheme="minorEastAsia" w:hAnsi="Times New Roman" w:hint="eastAsia"/>
          <w:i w:val="0"/>
          <w:noProof w:val="0"/>
          <w:sz w:val="20"/>
          <w:szCs w:val="20"/>
          <w:lang w:eastAsia="zh-CN"/>
        </w:rPr>
        <w:t xml:space="preserve">, in the scenario of </w:t>
      </w:r>
      <w:r w:rsidR="003B3EDA" w:rsidRPr="003B3EDA">
        <w:rPr>
          <w:rFonts w:ascii="Times New Roman" w:eastAsiaTheme="minorEastAsia" w:hAnsi="Times New Roman"/>
          <w:i w:val="0"/>
          <w:noProof w:val="0"/>
          <w:sz w:val="20"/>
          <w:szCs w:val="20"/>
          <w:lang w:eastAsia="zh-CN"/>
        </w:rPr>
        <w:t xml:space="preserve">asymmetric DL </w:t>
      </w:r>
      <w:proofErr w:type="spellStart"/>
      <w:r w:rsidR="003B3EDA" w:rsidRPr="003B3EDA">
        <w:rPr>
          <w:rFonts w:ascii="Times New Roman" w:eastAsiaTheme="minorEastAsia" w:hAnsi="Times New Roman"/>
          <w:i w:val="0"/>
          <w:noProof w:val="0"/>
          <w:sz w:val="20"/>
          <w:szCs w:val="20"/>
          <w:lang w:eastAsia="zh-CN"/>
        </w:rPr>
        <w:t>sTRP</w:t>
      </w:r>
      <w:proofErr w:type="spellEnd"/>
      <w:r w:rsidR="003B3EDA" w:rsidRPr="003B3EDA">
        <w:rPr>
          <w:rFonts w:ascii="Times New Roman" w:eastAsiaTheme="minorEastAsia" w:hAnsi="Times New Roman"/>
          <w:i w:val="0"/>
          <w:noProof w:val="0"/>
          <w:sz w:val="20"/>
          <w:szCs w:val="20"/>
          <w:lang w:eastAsia="zh-CN"/>
        </w:rPr>
        <w:t xml:space="preserve">/UL </w:t>
      </w:r>
      <w:proofErr w:type="spellStart"/>
      <w:r w:rsidR="003B3EDA" w:rsidRPr="003B3EDA">
        <w:rPr>
          <w:rFonts w:ascii="Times New Roman" w:eastAsiaTheme="minorEastAsia" w:hAnsi="Times New Roman"/>
          <w:i w:val="0"/>
          <w:noProof w:val="0"/>
          <w:sz w:val="20"/>
          <w:szCs w:val="20"/>
          <w:lang w:eastAsia="zh-CN"/>
        </w:rPr>
        <w:t>mTRP</w:t>
      </w:r>
      <w:proofErr w:type="spellEnd"/>
      <w:r w:rsidR="003B3EDA" w:rsidRPr="003B3EDA">
        <w:rPr>
          <w:rFonts w:ascii="Times New Roman" w:eastAsiaTheme="minorEastAsia" w:hAnsi="Times New Roman"/>
          <w:i w:val="0"/>
          <w:noProof w:val="0"/>
          <w:sz w:val="20"/>
          <w:szCs w:val="20"/>
          <w:lang w:eastAsia="zh-CN"/>
        </w:rPr>
        <w:t xml:space="preserve"> deployment</w:t>
      </w:r>
      <w:r>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i w:val="0"/>
          <w:noProof w:val="0"/>
          <w:sz w:val="20"/>
          <w:szCs w:val="20"/>
          <w:lang w:eastAsia="zh-CN"/>
        </w:rPr>
        <w:t>D</w:t>
      </w:r>
      <w:r>
        <w:rPr>
          <w:rFonts w:ascii="Times New Roman" w:eastAsiaTheme="minorEastAsia" w:hAnsi="Times New Roman" w:hint="eastAsia"/>
          <w:i w:val="0"/>
          <w:noProof w:val="0"/>
          <w:sz w:val="20"/>
          <w:szCs w:val="20"/>
          <w:lang w:eastAsia="zh-CN"/>
        </w:rPr>
        <w:t>ifferent UE location</w:t>
      </w:r>
      <w:r w:rsidR="00E7179D">
        <w:rPr>
          <w:rFonts w:ascii="Times New Roman" w:eastAsiaTheme="minorEastAsia" w:hAnsi="Times New Roman" w:hint="eastAsia"/>
          <w:i w:val="0"/>
          <w:noProof w:val="0"/>
          <w:sz w:val="20"/>
          <w:szCs w:val="20"/>
          <w:lang w:eastAsia="zh-CN"/>
        </w:rPr>
        <w:t>s</w:t>
      </w:r>
      <w:r>
        <w:rPr>
          <w:rFonts w:ascii="Times New Roman" w:eastAsiaTheme="minorEastAsia" w:hAnsi="Times New Roman" w:hint="eastAsia"/>
          <w:i w:val="0"/>
          <w:noProof w:val="0"/>
          <w:sz w:val="20"/>
          <w:szCs w:val="20"/>
          <w:lang w:eastAsia="zh-CN"/>
        </w:rPr>
        <w:t xml:space="preserve"> may cause different PL offset between </w:t>
      </w:r>
      <w:r w:rsidRPr="00D33EB4">
        <w:rPr>
          <w:rFonts w:ascii="Times New Roman" w:eastAsiaTheme="minorEastAsia" w:hAnsi="Times New Roman"/>
          <w:i w:val="0"/>
          <w:noProof w:val="0"/>
          <w:sz w:val="20"/>
          <w:szCs w:val="20"/>
          <w:lang w:eastAsia="zh-CN"/>
        </w:rPr>
        <w:t xml:space="preserve">DL PL and UL </w:t>
      </w:r>
      <w:r>
        <w:rPr>
          <w:rFonts w:ascii="Times New Roman" w:eastAsiaTheme="minorEastAsia" w:hAnsi="Times New Roman" w:hint="eastAsia"/>
          <w:i w:val="0"/>
          <w:noProof w:val="0"/>
          <w:sz w:val="20"/>
          <w:szCs w:val="20"/>
          <w:lang w:eastAsia="zh-CN"/>
        </w:rPr>
        <w:t>PL</w:t>
      </w:r>
      <w:r w:rsidR="00911915">
        <w:rPr>
          <w:rFonts w:ascii="Times New Roman" w:eastAsiaTheme="minorEastAsia" w:hAnsi="Times New Roman" w:hint="eastAsia"/>
          <w:i w:val="0"/>
          <w:noProof w:val="0"/>
          <w:sz w:val="20"/>
          <w:szCs w:val="20"/>
          <w:lang w:eastAsia="zh-CN"/>
        </w:rPr>
        <w:t xml:space="preserve">. Thus, the PL offset </w:t>
      </w:r>
      <w:r w:rsidR="00E7179D">
        <w:rPr>
          <w:rFonts w:ascii="Times New Roman" w:eastAsiaTheme="minorEastAsia" w:hAnsi="Times New Roman" w:hint="eastAsia"/>
          <w:i w:val="0"/>
          <w:noProof w:val="0"/>
          <w:sz w:val="20"/>
          <w:szCs w:val="20"/>
          <w:lang w:eastAsia="zh-CN"/>
        </w:rPr>
        <w:t>may</w:t>
      </w:r>
      <w:r w:rsidR="00911915">
        <w:rPr>
          <w:rFonts w:ascii="Times New Roman" w:eastAsiaTheme="minorEastAsia" w:hAnsi="Times New Roman" w:hint="eastAsia"/>
          <w:i w:val="0"/>
          <w:noProof w:val="0"/>
          <w:sz w:val="20"/>
          <w:szCs w:val="20"/>
          <w:lang w:eastAsia="zh-CN"/>
        </w:rPr>
        <w:t xml:space="preserve"> be updated after activating the corresponding joint or </w:t>
      </w:r>
      <w:r w:rsidR="008F623D">
        <w:rPr>
          <w:rFonts w:ascii="Times New Roman" w:eastAsiaTheme="minorEastAsia" w:hAnsi="Times New Roman" w:hint="eastAsia"/>
          <w:i w:val="0"/>
          <w:noProof w:val="0"/>
          <w:sz w:val="20"/>
          <w:szCs w:val="20"/>
          <w:lang w:eastAsia="zh-CN"/>
        </w:rPr>
        <w:t>UL</w:t>
      </w:r>
      <w:r w:rsidR="00911915">
        <w:rPr>
          <w:rFonts w:ascii="Times New Roman" w:eastAsiaTheme="minorEastAsia" w:hAnsi="Times New Roman" w:hint="eastAsia"/>
          <w:i w:val="0"/>
          <w:noProof w:val="0"/>
          <w:sz w:val="20"/>
          <w:szCs w:val="20"/>
          <w:lang w:eastAsia="zh-CN"/>
        </w:rPr>
        <w:t xml:space="preserve"> TCI state(s).</w:t>
      </w:r>
      <w:r w:rsidR="003B3EDA">
        <w:rPr>
          <w:rFonts w:ascii="Times New Roman" w:eastAsiaTheme="minorEastAsia" w:hAnsi="Times New Roman" w:hint="eastAsia"/>
          <w:i w:val="0"/>
          <w:noProof w:val="0"/>
          <w:sz w:val="20"/>
          <w:szCs w:val="20"/>
          <w:lang w:eastAsia="zh-CN"/>
        </w:rPr>
        <w:t xml:space="preserve"> </w:t>
      </w:r>
      <w:r w:rsidR="00323E96">
        <w:rPr>
          <w:rFonts w:ascii="Times New Roman" w:eastAsiaTheme="minorEastAsia" w:hAnsi="Times New Roman" w:hint="eastAsia"/>
          <w:i w:val="0"/>
          <w:noProof w:val="0"/>
          <w:sz w:val="20"/>
          <w:szCs w:val="20"/>
          <w:lang w:eastAsia="zh-CN"/>
        </w:rPr>
        <w:t>And it</w:t>
      </w:r>
      <w:r w:rsidR="00323E96">
        <w:rPr>
          <w:rFonts w:ascii="Times New Roman" w:eastAsiaTheme="minorEastAsia" w:hAnsi="Times New Roman"/>
          <w:i w:val="0"/>
          <w:noProof w:val="0"/>
          <w:sz w:val="20"/>
          <w:szCs w:val="20"/>
          <w:lang w:eastAsia="zh-CN"/>
        </w:rPr>
        <w:t>’</w:t>
      </w:r>
      <w:r w:rsidR="00323E96">
        <w:rPr>
          <w:rFonts w:ascii="Times New Roman" w:eastAsiaTheme="minorEastAsia" w:hAnsi="Times New Roman" w:hint="eastAsia"/>
          <w:i w:val="0"/>
          <w:noProof w:val="0"/>
          <w:sz w:val="20"/>
          <w:szCs w:val="20"/>
          <w:lang w:eastAsia="zh-CN"/>
        </w:rPr>
        <w:t>s meaningless</w:t>
      </w:r>
      <w:r w:rsidR="004C6258">
        <w:rPr>
          <w:rFonts w:ascii="Times New Roman" w:eastAsiaTheme="minorEastAsia" w:hAnsi="Times New Roman" w:hint="eastAsia"/>
          <w:i w:val="0"/>
          <w:noProof w:val="0"/>
          <w:sz w:val="20"/>
          <w:szCs w:val="20"/>
          <w:lang w:eastAsia="zh-CN"/>
        </w:rPr>
        <w:t xml:space="preserve"> that PL offset is updated when there is no any activated </w:t>
      </w:r>
      <w:r w:rsidR="004C6258" w:rsidRPr="004C6258">
        <w:rPr>
          <w:rFonts w:ascii="Times New Roman" w:eastAsiaTheme="minorEastAsia" w:hAnsi="Times New Roman"/>
          <w:i w:val="0"/>
          <w:noProof w:val="0"/>
          <w:sz w:val="20"/>
          <w:szCs w:val="20"/>
          <w:lang w:eastAsia="zh-CN"/>
        </w:rPr>
        <w:t>joint or UL TCI state(s)</w:t>
      </w:r>
      <w:r w:rsidR="004C6258">
        <w:rPr>
          <w:rFonts w:ascii="Times New Roman" w:eastAsiaTheme="minorEastAsia" w:hAnsi="Times New Roman" w:hint="eastAsia"/>
          <w:i w:val="0"/>
          <w:noProof w:val="0"/>
          <w:sz w:val="20"/>
          <w:szCs w:val="20"/>
          <w:lang w:eastAsia="zh-CN"/>
        </w:rPr>
        <w:t xml:space="preserve"> for the UE.</w:t>
      </w:r>
      <w:r w:rsidR="00323E96">
        <w:rPr>
          <w:rFonts w:ascii="Times New Roman" w:eastAsiaTheme="minorEastAsia" w:hAnsi="Times New Roman" w:hint="eastAsia"/>
          <w:i w:val="0"/>
          <w:noProof w:val="0"/>
          <w:sz w:val="20"/>
          <w:szCs w:val="20"/>
          <w:lang w:eastAsia="zh-CN"/>
        </w:rPr>
        <w:t xml:space="preserve"> </w:t>
      </w:r>
      <w:r w:rsidR="004C6258">
        <w:rPr>
          <w:rFonts w:ascii="Times New Roman" w:eastAsiaTheme="minorEastAsia" w:hAnsi="Times New Roman" w:hint="eastAsia"/>
          <w:i w:val="0"/>
          <w:noProof w:val="0"/>
          <w:sz w:val="20"/>
          <w:szCs w:val="20"/>
          <w:lang w:eastAsia="zh-CN"/>
        </w:rPr>
        <w:t xml:space="preserve">Thus, </w:t>
      </w:r>
      <w:r w:rsidR="003B3EDA">
        <w:rPr>
          <w:rFonts w:ascii="Times New Roman" w:eastAsiaTheme="minorEastAsia" w:hAnsi="Times New Roman" w:hint="eastAsia"/>
          <w:i w:val="0"/>
          <w:noProof w:val="0"/>
          <w:sz w:val="20"/>
          <w:szCs w:val="20"/>
          <w:lang w:eastAsia="zh-CN"/>
        </w:rPr>
        <w:t xml:space="preserve">Option 2 is more flexible than Option1. </w:t>
      </w:r>
      <w:r w:rsidR="004C6258">
        <w:rPr>
          <w:rFonts w:ascii="Times New Roman" w:eastAsiaTheme="minorEastAsia" w:hAnsi="Times New Roman" w:hint="eastAsia"/>
          <w:i w:val="0"/>
          <w:noProof w:val="0"/>
          <w:sz w:val="20"/>
          <w:szCs w:val="20"/>
          <w:lang w:eastAsia="zh-CN"/>
        </w:rPr>
        <w:t>W</w:t>
      </w:r>
      <w:r w:rsidR="00323E96">
        <w:rPr>
          <w:rFonts w:ascii="Times New Roman" w:eastAsiaTheme="minorEastAsia" w:hAnsi="Times New Roman" w:hint="eastAsia"/>
          <w:i w:val="0"/>
          <w:noProof w:val="0"/>
          <w:sz w:val="20"/>
          <w:szCs w:val="20"/>
          <w:lang w:eastAsia="zh-CN"/>
        </w:rPr>
        <w:t>e have following proposals.</w:t>
      </w:r>
    </w:p>
    <w:p w:rsidR="004C6258" w:rsidRDefault="004C6258" w:rsidP="004C625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38184E">
        <w:rPr>
          <w:rFonts w:eastAsiaTheme="minorEastAsia" w:hint="eastAsia"/>
          <w:b/>
          <w:szCs w:val="20"/>
          <w:lang w:eastAsia="zh-CN"/>
        </w:rPr>
        <w:t>1</w:t>
      </w:r>
      <w:r w:rsidRPr="00AB1249">
        <w:rPr>
          <w:rFonts w:eastAsiaTheme="minorEastAsia" w:hint="eastAsia"/>
          <w:b/>
          <w:szCs w:val="20"/>
          <w:lang w:eastAsia="zh-CN"/>
        </w:rPr>
        <w:t xml:space="preserve">: </w:t>
      </w:r>
      <w:r w:rsidR="00D44BFB">
        <w:rPr>
          <w:rFonts w:eastAsiaTheme="minorEastAsia" w:hint="eastAsia"/>
          <w:b/>
          <w:szCs w:val="20"/>
          <w:lang w:eastAsia="zh-CN"/>
        </w:rPr>
        <w:t xml:space="preserve">For </w:t>
      </w:r>
      <w:r w:rsidR="00EB1C56" w:rsidRPr="00EB1C56">
        <w:rPr>
          <w:rFonts w:eastAsiaTheme="minorEastAsia"/>
          <w:b/>
          <w:szCs w:val="20"/>
          <w:lang w:eastAsia="zh-CN"/>
        </w:rPr>
        <w:t>PL offset update</w:t>
      </w:r>
      <w:r w:rsidR="00D44BFB">
        <w:rPr>
          <w:rFonts w:eastAsiaTheme="minorEastAsia" w:hint="eastAsia"/>
          <w:b/>
          <w:szCs w:val="20"/>
          <w:lang w:eastAsia="zh-CN"/>
        </w:rPr>
        <w:t>s,</w:t>
      </w:r>
      <w:r w:rsidR="00EB1C56" w:rsidRPr="00EB1C56">
        <w:rPr>
          <w:rFonts w:eastAsiaTheme="minorEastAsia"/>
          <w:b/>
          <w:szCs w:val="20"/>
          <w:lang w:eastAsia="zh-CN"/>
        </w:rPr>
        <w:t xml:space="preserve"> </w:t>
      </w:r>
      <w:r w:rsidR="00EB1C56">
        <w:rPr>
          <w:rFonts w:eastAsiaTheme="minorEastAsia" w:hint="eastAsia"/>
          <w:b/>
          <w:szCs w:val="20"/>
          <w:lang w:eastAsia="zh-CN"/>
        </w:rPr>
        <w:t xml:space="preserve">a new MAC CE is designed </w:t>
      </w:r>
      <w:r w:rsidR="00EB1C56" w:rsidRPr="00EB1C56">
        <w:rPr>
          <w:rFonts w:eastAsiaTheme="minorEastAsia"/>
          <w:b/>
          <w:szCs w:val="20"/>
          <w:lang w:eastAsia="zh-CN"/>
        </w:rPr>
        <w:t>separate</w:t>
      </w:r>
      <w:r w:rsidR="00EB1C56">
        <w:rPr>
          <w:rFonts w:eastAsiaTheme="minorEastAsia" w:hint="eastAsia"/>
          <w:b/>
          <w:szCs w:val="20"/>
          <w:lang w:eastAsia="zh-CN"/>
        </w:rPr>
        <w:t>ly</w:t>
      </w:r>
      <w:r w:rsidR="00EB1C56" w:rsidRPr="00EB1C56">
        <w:rPr>
          <w:rFonts w:eastAsiaTheme="minorEastAsia"/>
          <w:b/>
          <w:szCs w:val="20"/>
          <w:lang w:eastAsia="zh-CN"/>
        </w:rPr>
        <w:t xml:space="preserve"> with the joint or separate TCI state(s) activation MAC CE</w:t>
      </w:r>
      <w:r w:rsidR="00EB1C56">
        <w:rPr>
          <w:rFonts w:eastAsiaTheme="minorEastAsia" w:hint="eastAsia"/>
          <w:b/>
          <w:szCs w:val="20"/>
          <w:lang w:eastAsia="zh-CN"/>
        </w:rPr>
        <w:t>(s).</w:t>
      </w:r>
    </w:p>
    <w:p w:rsidR="00EB1C56" w:rsidRDefault="00EB1C56" w:rsidP="00EB1C56">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38184E">
        <w:rPr>
          <w:rFonts w:eastAsiaTheme="minorEastAsia" w:hint="eastAsia"/>
          <w:b/>
          <w:szCs w:val="20"/>
          <w:lang w:eastAsia="zh-CN"/>
        </w:rPr>
        <w:t>2</w:t>
      </w:r>
      <w:r w:rsidRPr="00AB1249">
        <w:rPr>
          <w:rFonts w:eastAsiaTheme="minorEastAsia" w:hint="eastAsia"/>
          <w:b/>
          <w:szCs w:val="20"/>
          <w:lang w:eastAsia="zh-CN"/>
        </w:rPr>
        <w:t xml:space="preserve">: </w:t>
      </w:r>
      <w:r w:rsidRPr="00EB1C56">
        <w:rPr>
          <w:rFonts w:eastAsiaTheme="minorEastAsia"/>
          <w:b/>
          <w:szCs w:val="20"/>
          <w:lang w:eastAsia="zh-CN"/>
        </w:rPr>
        <w:t xml:space="preserve">PL offset </w:t>
      </w:r>
      <w:r w:rsidR="008F623D">
        <w:rPr>
          <w:rFonts w:eastAsiaTheme="minorEastAsia" w:hint="eastAsia"/>
          <w:b/>
          <w:szCs w:val="20"/>
          <w:lang w:eastAsia="zh-CN"/>
        </w:rPr>
        <w:t xml:space="preserve">is </w:t>
      </w:r>
      <w:r w:rsidRPr="00EB1C56">
        <w:rPr>
          <w:rFonts w:eastAsiaTheme="minorEastAsia"/>
          <w:b/>
          <w:szCs w:val="20"/>
          <w:lang w:eastAsia="zh-CN"/>
        </w:rPr>
        <w:t>update</w:t>
      </w:r>
      <w:r w:rsidR="008F623D">
        <w:rPr>
          <w:rFonts w:eastAsiaTheme="minorEastAsia" w:hint="eastAsia"/>
          <w:b/>
          <w:szCs w:val="20"/>
          <w:lang w:eastAsia="zh-CN"/>
        </w:rPr>
        <w:t>d</w:t>
      </w:r>
      <w:r w:rsidRPr="00EB1C56">
        <w:rPr>
          <w:rFonts w:eastAsiaTheme="minorEastAsia"/>
          <w:b/>
          <w:szCs w:val="20"/>
          <w:lang w:eastAsia="zh-CN"/>
        </w:rPr>
        <w:t xml:space="preserve"> </w:t>
      </w:r>
      <w:r w:rsidR="008F623D">
        <w:rPr>
          <w:rFonts w:eastAsiaTheme="minorEastAsia" w:hint="eastAsia"/>
          <w:b/>
          <w:szCs w:val="20"/>
          <w:lang w:eastAsia="zh-CN"/>
        </w:rPr>
        <w:t xml:space="preserve">after the </w:t>
      </w:r>
      <w:r w:rsidR="008F623D" w:rsidRPr="008F623D">
        <w:rPr>
          <w:rFonts w:eastAsiaTheme="minorEastAsia"/>
          <w:b/>
          <w:szCs w:val="20"/>
          <w:lang w:eastAsia="zh-CN"/>
        </w:rPr>
        <w:t>corresponding joint or UL TCI state(s)</w:t>
      </w:r>
      <w:r w:rsidR="008F623D">
        <w:rPr>
          <w:rFonts w:eastAsiaTheme="minorEastAsia" w:hint="eastAsia"/>
          <w:b/>
          <w:szCs w:val="20"/>
          <w:lang w:eastAsia="zh-CN"/>
        </w:rPr>
        <w:t xml:space="preserve"> activation.</w:t>
      </w:r>
    </w:p>
    <w:p w:rsidR="00EB1C56" w:rsidRDefault="00EB1C56" w:rsidP="004C6258">
      <w:pPr>
        <w:spacing w:beforeLines="50" w:before="120" w:afterLines="50" w:after="120"/>
        <w:jc w:val="both"/>
        <w:rPr>
          <w:rFonts w:eastAsiaTheme="minorEastAsia" w:hint="eastAsia"/>
          <w:b/>
          <w:szCs w:val="20"/>
          <w:lang w:eastAsia="zh-CN"/>
        </w:rPr>
      </w:pPr>
    </w:p>
    <w:p w:rsidR="0038184E" w:rsidRPr="00630007" w:rsidRDefault="0038184E" w:rsidP="0038184E">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sidRPr="000442F8">
        <w:rPr>
          <w:rFonts w:ascii="Times New Roman" w:eastAsiaTheme="minorEastAsia" w:hAnsi="Times New Roman"/>
          <w:b/>
          <w:i w:val="0"/>
          <w:noProof w:val="0"/>
          <w:sz w:val="22"/>
          <w:szCs w:val="20"/>
          <w:u w:val="single"/>
          <w:lang w:eastAsia="zh-CN"/>
        </w:rPr>
        <w:t>Value range</w:t>
      </w:r>
      <w:r>
        <w:rPr>
          <w:rFonts w:ascii="Times New Roman" w:eastAsiaTheme="minorEastAsia" w:hAnsi="Times New Roman" w:hint="eastAsia"/>
          <w:b/>
          <w:i w:val="0"/>
          <w:noProof w:val="0"/>
          <w:sz w:val="22"/>
          <w:szCs w:val="20"/>
          <w:u w:val="single"/>
          <w:lang w:eastAsia="zh-CN"/>
        </w:rPr>
        <w:t xml:space="preserve"> of PL offset</w:t>
      </w:r>
    </w:p>
    <w:p w:rsidR="0038184E" w:rsidRPr="00BE461A" w:rsidRDefault="0038184E"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sidRPr="00BE461A">
        <w:rPr>
          <w:rFonts w:ascii="Times New Roman" w:eastAsiaTheme="minorEastAsia" w:hAnsi="Times New Roman" w:hint="eastAsia"/>
          <w:i w:val="0"/>
          <w:noProof w:val="0"/>
          <w:sz w:val="20"/>
          <w:szCs w:val="20"/>
          <w:lang w:eastAsia="zh-CN"/>
        </w:rPr>
        <w:t>In RAN</w:t>
      </w:r>
      <w:r>
        <w:rPr>
          <w:rFonts w:ascii="Times New Roman" w:eastAsiaTheme="minorEastAsia" w:hAnsi="Times New Roman" w:hint="eastAsia"/>
          <w:i w:val="0"/>
          <w:noProof w:val="0"/>
          <w:sz w:val="20"/>
          <w:szCs w:val="20"/>
          <w:lang w:eastAsia="zh-CN"/>
        </w:rPr>
        <w:t>1</w:t>
      </w:r>
      <w:r w:rsidRPr="00BE461A">
        <w:rPr>
          <w:rFonts w:ascii="Times New Roman" w:eastAsiaTheme="minorEastAsia" w:hAnsi="Times New Roman" w:hint="eastAsia"/>
          <w:i w:val="0"/>
          <w:noProof w:val="0"/>
          <w:sz w:val="20"/>
          <w:szCs w:val="20"/>
          <w:lang w:eastAsia="zh-CN"/>
        </w:rPr>
        <w:t>#1</w:t>
      </w:r>
      <w:r>
        <w:rPr>
          <w:rFonts w:ascii="Times New Roman" w:eastAsiaTheme="minorEastAsia" w:hAnsi="Times New Roman" w:hint="eastAsia"/>
          <w:i w:val="0"/>
          <w:noProof w:val="0"/>
          <w:sz w:val="20"/>
          <w:szCs w:val="20"/>
          <w:lang w:eastAsia="zh-CN"/>
        </w:rPr>
        <w:t>18</w:t>
      </w:r>
      <w:r w:rsidRPr="00BE461A">
        <w:rPr>
          <w:rFonts w:ascii="Times New Roman" w:eastAsiaTheme="minorEastAsia" w:hAnsi="Times New Roman" w:hint="eastAsia"/>
          <w:i w:val="0"/>
          <w:noProof w:val="0"/>
          <w:sz w:val="20"/>
          <w:szCs w:val="20"/>
          <w:lang w:eastAsia="zh-CN"/>
        </w:rPr>
        <w:t xml:space="preserve"> meeting, RAN</w:t>
      </w:r>
      <w:r>
        <w:rPr>
          <w:rFonts w:ascii="Times New Roman" w:eastAsiaTheme="minorEastAsia" w:hAnsi="Times New Roman" w:hint="eastAsia"/>
          <w:i w:val="0"/>
          <w:noProof w:val="0"/>
          <w:sz w:val="20"/>
          <w:szCs w:val="20"/>
          <w:lang w:eastAsia="zh-CN"/>
        </w:rPr>
        <w:t>1 discuss the value range of PL offset and made the following agreement</w:t>
      </w:r>
      <w:r w:rsidRPr="00BE461A">
        <w:rPr>
          <w:rFonts w:ascii="Times New Roman" w:eastAsiaTheme="minorEastAsia" w:hAnsi="Times New Roman" w:hint="eastAsia"/>
          <w:i w:val="0"/>
          <w:noProof w:val="0"/>
          <w:sz w:val="20"/>
          <w:szCs w:val="20"/>
          <w:lang w:eastAsia="zh-CN"/>
        </w:rPr>
        <w:t>.</w:t>
      </w:r>
    </w:p>
    <w:tbl>
      <w:tblPr>
        <w:tblStyle w:val="a8"/>
        <w:tblW w:w="0" w:type="auto"/>
        <w:tblLayout w:type="fixed"/>
        <w:tblLook w:val="04A0" w:firstRow="1" w:lastRow="0" w:firstColumn="1" w:lastColumn="0" w:noHBand="0" w:noVBand="1"/>
      </w:tblPr>
      <w:tblGrid>
        <w:gridCol w:w="9180"/>
      </w:tblGrid>
      <w:tr w:rsidR="0038184E" w:rsidTr="00557159">
        <w:tc>
          <w:tcPr>
            <w:tcW w:w="9180" w:type="dxa"/>
          </w:tcPr>
          <w:p w:rsidR="0038184E" w:rsidRDefault="0038184E" w:rsidP="00557159">
            <w:pPr>
              <w:rPr>
                <w:b/>
                <w:bCs/>
                <w:highlight w:val="green"/>
                <w:lang w:eastAsia="x-none"/>
              </w:rPr>
            </w:pPr>
            <w:r>
              <w:rPr>
                <w:b/>
                <w:bCs/>
                <w:highlight w:val="green"/>
                <w:lang w:eastAsia="x-none"/>
              </w:rPr>
              <w:t>Agreement</w:t>
            </w:r>
          </w:p>
          <w:p w:rsidR="0038184E" w:rsidRDefault="0038184E" w:rsidP="00557159">
            <w:pPr>
              <w:rPr>
                <w:lang w:eastAsia="zh-CN"/>
              </w:rPr>
            </w:pPr>
            <w:r>
              <w:lastRenderedPageBreak/>
              <w:t xml:space="preserve">For the asymmetric DL </w:t>
            </w:r>
            <w:proofErr w:type="spellStart"/>
            <w:r>
              <w:t>sTRP</w:t>
            </w:r>
            <w:proofErr w:type="spellEnd"/>
            <w:r>
              <w:t xml:space="preserve">/UL </w:t>
            </w:r>
            <w:proofErr w:type="spellStart"/>
            <w:r>
              <w:t>mTRP</w:t>
            </w:r>
            <w:proofErr w:type="spellEnd"/>
            <w:r>
              <w:t xml:space="preserve"> scenarios, the value range of PL offset includes at least [-10, 60] dB </w:t>
            </w:r>
          </w:p>
          <w:p w:rsidR="0038184E" w:rsidRDefault="0038184E" w:rsidP="0038184E">
            <w:pPr>
              <w:numPr>
                <w:ilvl w:val="0"/>
                <w:numId w:val="18"/>
              </w:numPr>
              <w:jc w:val="both"/>
              <w:rPr>
                <w:lang w:val="en-CA"/>
              </w:rPr>
            </w:pPr>
            <w:r>
              <w:rPr>
                <w:lang w:val="en-CA"/>
              </w:rPr>
              <w:t>FFS: Extending the range to lower than -10dB</w:t>
            </w:r>
          </w:p>
          <w:p w:rsidR="0038184E" w:rsidRPr="002055B4" w:rsidRDefault="0038184E" w:rsidP="0038184E">
            <w:pPr>
              <w:numPr>
                <w:ilvl w:val="0"/>
                <w:numId w:val="18"/>
              </w:numPr>
              <w:jc w:val="both"/>
              <w:rPr>
                <w:lang w:val="en-CA"/>
              </w:rPr>
            </w:pPr>
            <w:r>
              <w:t>Step size is 4dB</w:t>
            </w:r>
          </w:p>
        </w:tc>
      </w:tr>
    </w:tbl>
    <w:p w:rsidR="0038184E" w:rsidRPr="002055B4" w:rsidRDefault="0038184E"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lastRenderedPageBreak/>
        <w:t>The value range of PL offset includes [-10, 60</w:t>
      </w:r>
      <w:proofErr w:type="gramStart"/>
      <w:r>
        <w:rPr>
          <w:rFonts w:ascii="Times New Roman" w:eastAsiaTheme="minorEastAsia" w:hAnsi="Times New Roman" w:hint="eastAsia"/>
          <w:i w:val="0"/>
          <w:noProof w:val="0"/>
          <w:sz w:val="20"/>
          <w:szCs w:val="20"/>
          <w:lang w:eastAsia="zh-CN"/>
        </w:rPr>
        <w:t>]dB</w:t>
      </w:r>
      <w:proofErr w:type="gramEnd"/>
      <w:r>
        <w:rPr>
          <w:rFonts w:ascii="Times New Roman" w:eastAsiaTheme="minorEastAsia" w:hAnsi="Times New Roman" w:hint="eastAsia"/>
          <w:i w:val="0"/>
          <w:noProof w:val="0"/>
          <w:sz w:val="20"/>
          <w:szCs w:val="20"/>
          <w:lang w:eastAsia="zh-CN"/>
        </w:rPr>
        <w:t xml:space="preserve"> and Step size is 4dB. </w:t>
      </w:r>
      <w:proofErr w:type="gramStart"/>
      <w:r>
        <w:rPr>
          <w:rFonts w:ascii="Times New Roman" w:eastAsiaTheme="minorEastAsia" w:hAnsi="Times New Roman" w:hint="eastAsia"/>
          <w:i w:val="0"/>
          <w:noProof w:val="0"/>
          <w:sz w:val="20"/>
          <w:szCs w:val="20"/>
          <w:lang w:eastAsia="zh-CN"/>
        </w:rPr>
        <w:t xml:space="preserve">Whether or not to extend the range to lower than -10dB is still under </w:t>
      </w:r>
      <w:r>
        <w:rPr>
          <w:rFonts w:ascii="Times New Roman" w:eastAsiaTheme="minorEastAsia" w:hAnsi="Times New Roman"/>
          <w:i w:val="0"/>
          <w:noProof w:val="0"/>
          <w:sz w:val="20"/>
          <w:szCs w:val="20"/>
          <w:lang w:eastAsia="zh-CN"/>
        </w:rPr>
        <w:t>discuss</w:t>
      </w:r>
      <w:r>
        <w:rPr>
          <w:rFonts w:ascii="Times New Roman" w:eastAsiaTheme="minorEastAsia" w:hAnsi="Times New Roman" w:hint="eastAsia"/>
          <w:i w:val="0"/>
          <w:noProof w:val="0"/>
          <w:sz w:val="20"/>
          <w:szCs w:val="20"/>
          <w:lang w:eastAsia="zh-CN"/>
        </w:rPr>
        <w:t>ing by RAN1.</w:t>
      </w:r>
      <w:proofErr w:type="gramEnd"/>
      <w:r>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i w:val="0"/>
          <w:noProof w:val="0"/>
          <w:sz w:val="20"/>
          <w:szCs w:val="20"/>
          <w:lang w:eastAsia="zh-CN"/>
        </w:rPr>
        <w:t>B</w:t>
      </w:r>
      <w:r>
        <w:rPr>
          <w:rFonts w:ascii="Times New Roman" w:eastAsiaTheme="minorEastAsia" w:hAnsi="Times New Roman" w:hint="eastAsia"/>
          <w:i w:val="0"/>
          <w:noProof w:val="0"/>
          <w:sz w:val="20"/>
          <w:szCs w:val="20"/>
          <w:lang w:eastAsia="zh-CN"/>
        </w:rPr>
        <w:t xml:space="preserve">ased on the current RAN1 </w:t>
      </w:r>
      <w:r>
        <w:rPr>
          <w:rFonts w:ascii="Times New Roman" w:eastAsiaTheme="minorEastAsia" w:hAnsi="Times New Roman"/>
          <w:i w:val="0"/>
          <w:noProof w:val="0"/>
          <w:sz w:val="20"/>
          <w:szCs w:val="20"/>
          <w:lang w:eastAsia="zh-CN"/>
        </w:rPr>
        <w:t>agreement</w:t>
      </w:r>
      <w:r>
        <w:rPr>
          <w:rFonts w:ascii="Times New Roman" w:eastAsiaTheme="minorEastAsia" w:hAnsi="Times New Roman" w:hint="eastAsia"/>
          <w:i w:val="0"/>
          <w:noProof w:val="0"/>
          <w:sz w:val="20"/>
          <w:szCs w:val="20"/>
          <w:lang w:eastAsia="zh-CN"/>
        </w:rPr>
        <w:t xml:space="preserve">, 5bits in MAC CE is enough to </w:t>
      </w:r>
      <w:r>
        <w:rPr>
          <w:rFonts w:ascii="Times New Roman" w:eastAsiaTheme="minorEastAsia" w:hAnsi="Times New Roman"/>
          <w:i w:val="0"/>
          <w:noProof w:val="0"/>
          <w:sz w:val="20"/>
          <w:szCs w:val="20"/>
          <w:lang w:eastAsia="zh-CN"/>
        </w:rPr>
        <w:t>represent</w:t>
      </w:r>
      <w:r>
        <w:rPr>
          <w:rFonts w:ascii="Times New Roman" w:eastAsiaTheme="minorEastAsia" w:hAnsi="Times New Roman" w:hint="eastAsia"/>
          <w:i w:val="0"/>
          <w:noProof w:val="0"/>
          <w:sz w:val="20"/>
          <w:szCs w:val="20"/>
          <w:lang w:eastAsia="zh-CN"/>
        </w:rPr>
        <w:t xml:space="preserve"> the value range of PL offset, even though RAN1 agree to extend the range to lower than -10dB.</w:t>
      </w:r>
    </w:p>
    <w:p w:rsidR="0038184E" w:rsidRDefault="0038184E" w:rsidP="0038184E">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3</w:t>
      </w:r>
      <w:r w:rsidRPr="00AB1249">
        <w:rPr>
          <w:rFonts w:eastAsiaTheme="minorEastAsia" w:hint="eastAsia"/>
          <w:b/>
          <w:szCs w:val="20"/>
          <w:lang w:eastAsia="zh-CN"/>
        </w:rPr>
        <w:t xml:space="preserve">: </w:t>
      </w:r>
      <w:r>
        <w:rPr>
          <w:rFonts w:eastAsiaTheme="minorEastAsia" w:hint="eastAsia"/>
          <w:b/>
          <w:szCs w:val="20"/>
          <w:lang w:eastAsia="zh-CN"/>
        </w:rPr>
        <w:t xml:space="preserve">The length of PL offset field is 5bits in the </w:t>
      </w:r>
      <w:r w:rsidR="00D62A26">
        <w:rPr>
          <w:rFonts w:eastAsiaTheme="minorEastAsia" w:hint="eastAsia"/>
          <w:b/>
          <w:szCs w:val="20"/>
          <w:lang w:eastAsia="zh-CN"/>
        </w:rPr>
        <w:t xml:space="preserve">new </w:t>
      </w:r>
      <w:r>
        <w:rPr>
          <w:rFonts w:eastAsiaTheme="minorEastAsia" w:hint="eastAsia"/>
          <w:b/>
          <w:szCs w:val="20"/>
          <w:lang w:eastAsia="zh-CN"/>
        </w:rPr>
        <w:t>MAC CE.</w:t>
      </w:r>
    </w:p>
    <w:p w:rsidR="0038184E" w:rsidRDefault="0038184E" w:rsidP="0038184E">
      <w:pPr>
        <w:spacing w:beforeLines="50" w:before="120" w:afterLines="50" w:after="120"/>
        <w:jc w:val="both"/>
        <w:rPr>
          <w:rFonts w:eastAsiaTheme="minorEastAsia"/>
          <w:b/>
          <w:szCs w:val="20"/>
          <w:lang w:eastAsia="zh-CN"/>
        </w:rPr>
      </w:pPr>
    </w:p>
    <w:p w:rsidR="008F623D" w:rsidRPr="00630007" w:rsidRDefault="005325B3" w:rsidP="008F623D">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The</w:t>
      </w:r>
      <w:r w:rsidR="008F623D">
        <w:rPr>
          <w:rFonts w:ascii="Times New Roman" w:eastAsiaTheme="minorEastAsia" w:hAnsi="Times New Roman" w:hint="eastAsia"/>
          <w:b/>
          <w:i w:val="0"/>
          <w:noProof w:val="0"/>
          <w:sz w:val="22"/>
          <w:szCs w:val="20"/>
          <w:u w:val="single"/>
          <w:lang w:eastAsia="zh-CN"/>
        </w:rPr>
        <w:t xml:space="preserve"> number of updated PL offset in </w:t>
      </w:r>
      <w:r w:rsidR="00D44BFB">
        <w:rPr>
          <w:rFonts w:ascii="Times New Roman" w:eastAsiaTheme="minorEastAsia" w:hAnsi="Times New Roman" w:hint="eastAsia"/>
          <w:b/>
          <w:i w:val="0"/>
          <w:noProof w:val="0"/>
          <w:sz w:val="22"/>
          <w:szCs w:val="20"/>
          <w:u w:val="single"/>
          <w:lang w:eastAsia="zh-CN"/>
        </w:rPr>
        <w:t xml:space="preserve">the new </w:t>
      </w:r>
      <w:r w:rsidR="008F623D">
        <w:rPr>
          <w:rFonts w:ascii="Times New Roman" w:eastAsiaTheme="minorEastAsia" w:hAnsi="Times New Roman" w:hint="eastAsia"/>
          <w:b/>
          <w:i w:val="0"/>
          <w:noProof w:val="0"/>
          <w:sz w:val="22"/>
          <w:szCs w:val="20"/>
          <w:u w:val="single"/>
          <w:lang w:eastAsia="zh-CN"/>
        </w:rPr>
        <w:t>MAC CE</w:t>
      </w:r>
    </w:p>
    <w:p w:rsidR="004C6258" w:rsidRPr="00DD0FD6" w:rsidRDefault="00D25432" w:rsidP="008F623D">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RAN1 made following agreements related with PL offset in RAN1#116 and RAN1#116bis.</w:t>
      </w:r>
    </w:p>
    <w:tbl>
      <w:tblPr>
        <w:tblStyle w:val="a8"/>
        <w:tblW w:w="0" w:type="auto"/>
        <w:tblLayout w:type="fixed"/>
        <w:tblLook w:val="04A0" w:firstRow="1" w:lastRow="0" w:firstColumn="1" w:lastColumn="0" w:noHBand="0" w:noVBand="1"/>
      </w:tblPr>
      <w:tblGrid>
        <w:gridCol w:w="9180"/>
      </w:tblGrid>
      <w:tr w:rsidR="00F01ED8" w:rsidTr="001716DE">
        <w:tc>
          <w:tcPr>
            <w:tcW w:w="9180" w:type="dxa"/>
          </w:tcPr>
          <w:p w:rsidR="001367FE" w:rsidRPr="00F77BEF" w:rsidRDefault="001367FE" w:rsidP="001367FE">
            <w:pPr>
              <w:pStyle w:val="0Maintext"/>
              <w:rPr>
                <w:rFonts w:eastAsia="等线"/>
                <w:highlight w:val="green"/>
                <w:lang w:val="en-US" w:eastAsia="zh-CN"/>
              </w:rPr>
            </w:pPr>
            <w:r>
              <w:rPr>
                <w:rFonts w:eastAsia="等线"/>
                <w:b/>
                <w:bCs/>
                <w:highlight w:val="green"/>
                <w:lang w:val="en-US" w:eastAsia="zh-CN"/>
              </w:rPr>
              <w:t>Agreement</w:t>
            </w:r>
          </w:p>
          <w:p w:rsidR="001367FE" w:rsidRPr="00363117" w:rsidRDefault="001367FE" w:rsidP="001367FE">
            <w:pPr>
              <w:pStyle w:val="0Maintext"/>
            </w:pPr>
            <w:r w:rsidRPr="00363117">
              <w:t xml:space="preserve">For the asymmetric DL </w:t>
            </w:r>
            <w:proofErr w:type="spellStart"/>
            <w:r w:rsidRPr="00363117">
              <w:t>sTRP</w:t>
            </w:r>
            <w:proofErr w:type="spellEnd"/>
            <w:r w:rsidRPr="00363117">
              <w:t xml:space="preserve">/UL </w:t>
            </w:r>
            <w:proofErr w:type="spellStart"/>
            <w:r w:rsidRPr="00363117">
              <w:t>mTRP</w:t>
            </w:r>
            <w:proofErr w:type="spellEnd"/>
            <w:r w:rsidRPr="00363117">
              <w:t xml:space="preserve"> deployment scenarios, support to associate a UL TCI state with a PL offset:</w:t>
            </w:r>
          </w:p>
          <w:p w:rsidR="001367FE" w:rsidRPr="00363117" w:rsidRDefault="001367FE" w:rsidP="001367FE">
            <w:pPr>
              <w:pStyle w:val="0Maintext"/>
              <w:numPr>
                <w:ilvl w:val="0"/>
                <w:numId w:val="19"/>
              </w:numPr>
            </w:pPr>
            <w:r w:rsidRPr="00363117">
              <w:t xml:space="preserve">When a UL TCI state associated with a PL offset is applied for the PUSCH/PUCCH/SRS transmission, the UE shall calculate the </w:t>
            </w:r>
            <w:proofErr w:type="spellStart"/>
            <w:proofErr w:type="gramStart"/>
            <w:r w:rsidRPr="00363117">
              <w:t>Tx</w:t>
            </w:r>
            <w:proofErr w:type="spellEnd"/>
            <w:proofErr w:type="gramEnd"/>
            <w:r w:rsidRPr="00363117">
              <w:t xml:space="preserve"> power of the PUSCH/PUCCH/SRS based on the DL PL RS and PL offset associated with this UL TCI state.</w:t>
            </w:r>
          </w:p>
          <w:p w:rsidR="001367FE" w:rsidRPr="00363117" w:rsidRDefault="001367FE" w:rsidP="001367FE">
            <w:pPr>
              <w:pStyle w:val="0Maintext"/>
              <w:numPr>
                <w:ilvl w:val="1"/>
                <w:numId w:val="19"/>
              </w:numPr>
            </w:pPr>
            <w:r w:rsidRPr="00363117">
              <w:t>Reuse the legacy uplink power control formulation by replacing legacy PL with UL PL which is derived from the DL PL RS and the PL offset.</w:t>
            </w:r>
          </w:p>
          <w:p w:rsidR="001367FE" w:rsidRPr="00363117" w:rsidRDefault="001367FE" w:rsidP="001367FE">
            <w:pPr>
              <w:pStyle w:val="0Maintext"/>
              <w:numPr>
                <w:ilvl w:val="1"/>
                <w:numId w:val="19"/>
              </w:numPr>
            </w:pPr>
            <w:r w:rsidRPr="00363117">
              <w:t>FFS: The UE can update UL PL in a way that new UL PL = current UL PL + an update delta indicated by the NW.</w:t>
            </w:r>
          </w:p>
          <w:p w:rsidR="001367FE" w:rsidRPr="00363117" w:rsidRDefault="001367FE" w:rsidP="001367FE">
            <w:pPr>
              <w:pStyle w:val="0Maintext"/>
              <w:numPr>
                <w:ilvl w:val="0"/>
                <w:numId w:val="19"/>
              </w:numPr>
              <w:rPr>
                <w:rFonts w:eastAsia="等线"/>
                <w:lang w:eastAsia="zh-CN"/>
              </w:rPr>
            </w:pPr>
            <w:r w:rsidRPr="00363117">
              <w:rPr>
                <w:rFonts w:eastAsia="等线"/>
                <w:lang w:eastAsia="zh-CN"/>
              </w:rPr>
              <w:t>Note: it does not intend to increase the number of maintained PLs per cell.</w:t>
            </w:r>
          </w:p>
          <w:p w:rsidR="001367FE" w:rsidRPr="00DC353F" w:rsidRDefault="001367FE" w:rsidP="001367FE">
            <w:pPr>
              <w:pStyle w:val="0Maintext"/>
              <w:numPr>
                <w:ilvl w:val="0"/>
                <w:numId w:val="19"/>
              </w:numPr>
              <w:rPr>
                <w:rFonts w:eastAsia="等线"/>
                <w:lang w:eastAsia="zh-CN"/>
              </w:rPr>
            </w:pPr>
            <w:r w:rsidRPr="00DC353F">
              <w:t xml:space="preserve">FFS: </w:t>
            </w:r>
            <w:r w:rsidRPr="00DC353F">
              <w:rPr>
                <w:rFonts w:eastAsia="等线"/>
                <w:lang w:val="en-CA" w:eastAsia="zh-CN"/>
              </w:rPr>
              <w:t xml:space="preserve">whether to support associating </w:t>
            </w:r>
            <w:r w:rsidRPr="00DC353F">
              <w:rPr>
                <w:rFonts w:eastAsia="等线"/>
                <w:lang w:eastAsia="zh-CN"/>
              </w:rPr>
              <w:t xml:space="preserve">joint TCI state (if supported) with a </w:t>
            </w:r>
            <w:r w:rsidRPr="00DC353F">
              <w:rPr>
                <w:rFonts w:eastAsia="等线"/>
                <w:lang w:val="en-CA" w:eastAsia="zh-CN"/>
              </w:rPr>
              <w:t>PL offset.</w:t>
            </w:r>
          </w:p>
          <w:p w:rsidR="001367FE" w:rsidRPr="00363117" w:rsidRDefault="001367FE" w:rsidP="001367FE">
            <w:pPr>
              <w:ind w:left="360"/>
              <w:rPr>
                <w:rFonts w:eastAsia="等线"/>
                <w:szCs w:val="20"/>
              </w:rPr>
            </w:pPr>
            <w:r w:rsidRPr="00363117">
              <w:rPr>
                <w:rFonts w:eastAsia="等线"/>
                <w:szCs w:val="20"/>
              </w:rPr>
              <w:t>Further study whether/how to apply a PL offset on PDCCH-order PRACH transmission too.</w:t>
            </w:r>
          </w:p>
          <w:p w:rsidR="001367FE" w:rsidRPr="00363117" w:rsidRDefault="001367FE" w:rsidP="001367FE">
            <w:pPr>
              <w:pStyle w:val="af0"/>
              <w:numPr>
                <w:ilvl w:val="0"/>
                <w:numId w:val="19"/>
              </w:numPr>
              <w:overflowPunct/>
              <w:autoSpaceDE/>
              <w:autoSpaceDN/>
              <w:adjustRightInd/>
              <w:spacing w:after="0"/>
              <w:contextualSpacing w:val="0"/>
              <w:jc w:val="both"/>
              <w:textAlignment w:val="auto"/>
              <w:rPr>
                <w:rFonts w:eastAsia="等线"/>
                <w:lang w:eastAsia="zh-CN"/>
              </w:rPr>
            </w:pPr>
            <w:r w:rsidRPr="00363117">
              <w:rPr>
                <w:rFonts w:eastAsia="等线"/>
                <w:lang w:eastAsia="zh-CN"/>
              </w:rPr>
              <w:t xml:space="preserve">FFS: how to determine the </w:t>
            </w:r>
            <w:proofErr w:type="spellStart"/>
            <w:r w:rsidRPr="00363117">
              <w:rPr>
                <w:rFonts w:eastAsia="等线"/>
                <w:lang w:eastAsia="zh-CN"/>
              </w:rPr>
              <w:t>Tx</w:t>
            </w:r>
            <w:proofErr w:type="spellEnd"/>
            <w:r w:rsidRPr="00363117">
              <w:rPr>
                <w:rFonts w:eastAsia="等线"/>
                <w:lang w:eastAsia="zh-CN"/>
              </w:rPr>
              <w:t xml:space="preserve"> beam of PRACH towards UL TRP </w:t>
            </w:r>
          </w:p>
          <w:p w:rsidR="001367FE" w:rsidRPr="00363117" w:rsidRDefault="001367FE" w:rsidP="001367FE">
            <w:pPr>
              <w:pStyle w:val="af0"/>
              <w:numPr>
                <w:ilvl w:val="0"/>
                <w:numId w:val="19"/>
              </w:numPr>
              <w:overflowPunct/>
              <w:autoSpaceDE/>
              <w:autoSpaceDN/>
              <w:adjustRightInd/>
              <w:spacing w:after="0"/>
              <w:contextualSpacing w:val="0"/>
              <w:jc w:val="both"/>
              <w:textAlignment w:val="auto"/>
              <w:rPr>
                <w:rFonts w:eastAsia="等线"/>
                <w:lang w:eastAsia="zh-CN"/>
              </w:rPr>
            </w:pPr>
            <w:r w:rsidRPr="00363117">
              <w:rPr>
                <w:rFonts w:eastAsia="等线"/>
                <w:lang w:eastAsia="zh-CN"/>
              </w:rPr>
              <w:t>Note: this does not imply to support 2 TA for single-DCI based system.</w:t>
            </w:r>
          </w:p>
          <w:p w:rsidR="00F01ED8" w:rsidRDefault="00F01ED8" w:rsidP="00DC353F">
            <w:pPr>
              <w:jc w:val="both"/>
              <w:rPr>
                <w:rFonts w:eastAsiaTheme="minorEastAsia"/>
                <w:lang w:val="en-CA" w:eastAsia="zh-CN"/>
              </w:rPr>
            </w:pPr>
          </w:p>
          <w:p w:rsidR="00DC353F" w:rsidRPr="003D20FC" w:rsidRDefault="00DC353F" w:rsidP="00DC353F">
            <w:pPr>
              <w:rPr>
                <w:rFonts w:eastAsia="等线" w:cs="Arial"/>
                <w:b/>
                <w:bCs/>
                <w:szCs w:val="20"/>
                <w:highlight w:val="green"/>
                <w:lang w:val="en-CA"/>
              </w:rPr>
            </w:pPr>
            <w:r>
              <w:rPr>
                <w:rFonts w:eastAsia="等线" w:cs="Arial"/>
                <w:b/>
                <w:bCs/>
                <w:szCs w:val="20"/>
                <w:highlight w:val="green"/>
                <w:lang w:val="en-CA"/>
              </w:rPr>
              <w:t>Agreement</w:t>
            </w:r>
          </w:p>
          <w:p w:rsidR="00DC353F" w:rsidRPr="003D20FC" w:rsidRDefault="00DC353F" w:rsidP="00DC353F">
            <w:pPr>
              <w:rPr>
                <w:szCs w:val="20"/>
              </w:rPr>
            </w:pPr>
            <w:r w:rsidRPr="003D20FC">
              <w:rPr>
                <w:szCs w:val="20"/>
              </w:rPr>
              <w:t>For FR1, a joint TCI state can be associated with a PL offset.</w:t>
            </w:r>
          </w:p>
          <w:p w:rsidR="00DC353F" w:rsidRPr="003D20FC" w:rsidRDefault="00DC353F" w:rsidP="00DC353F">
            <w:pPr>
              <w:numPr>
                <w:ilvl w:val="0"/>
                <w:numId w:val="20"/>
              </w:numPr>
              <w:rPr>
                <w:szCs w:val="20"/>
              </w:rPr>
            </w:pPr>
            <w:r w:rsidRPr="003D20FC">
              <w:rPr>
                <w:szCs w:val="20"/>
              </w:rPr>
              <w:t xml:space="preserve">When a joint TCI state associated with a PL offset is applied for the PUSCH/PUCCH/SRS transmission, the UE shall calculate the </w:t>
            </w:r>
            <w:proofErr w:type="spellStart"/>
            <w:proofErr w:type="gramStart"/>
            <w:r w:rsidRPr="003D20FC">
              <w:rPr>
                <w:szCs w:val="20"/>
              </w:rPr>
              <w:t>Tx</w:t>
            </w:r>
            <w:proofErr w:type="spellEnd"/>
            <w:proofErr w:type="gramEnd"/>
            <w:r w:rsidRPr="003D20FC">
              <w:rPr>
                <w:szCs w:val="20"/>
              </w:rPr>
              <w:t xml:space="preserve"> power of the PUSCH/PUCCH/SRS based on the DL PL RS and PL offset associated with this joint TCI state.</w:t>
            </w:r>
          </w:p>
          <w:p w:rsidR="00DC353F" w:rsidRPr="003D20FC" w:rsidRDefault="00DC353F" w:rsidP="00DC353F">
            <w:pPr>
              <w:numPr>
                <w:ilvl w:val="1"/>
                <w:numId w:val="20"/>
              </w:numPr>
              <w:rPr>
                <w:szCs w:val="20"/>
              </w:rPr>
            </w:pPr>
            <w:r w:rsidRPr="003D20FC">
              <w:rPr>
                <w:szCs w:val="20"/>
              </w:rPr>
              <w:t>Reuse the legacy uplink power control formulation by replacing legacy PL with a PL which is derived from the DL PL RS and the PL offset.</w:t>
            </w:r>
          </w:p>
          <w:p w:rsidR="00DC353F" w:rsidRPr="00DC353F" w:rsidRDefault="00DC353F" w:rsidP="00DC353F">
            <w:pPr>
              <w:numPr>
                <w:ilvl w:val="1"/>
                <w:numId w:val="20"/>
              </w:numPr>
              <w:rPr>
                <w:szCs w:val="20"/>
              </w:rPr>
            </w:pPr>
            <w:r w:rsidRPr="003D20FC">
              <w:rPr>
                <w:szCs w:val="20"/>
              </w:rPr>
              <w:t>FFS: The UE can update UL PL in a way that new UL PL = current UL PL + an update delta indicated by the NW.</w:t>
            </w:r>
          </w:p>
        </w:tc>
      </w:tr>
    </w:tbl>
    <w:p w:rsidR="00DD0FD6" w:rsidRDefault="00B10F3F"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According to the above RAN1 agreements, the PL offset is used f</w:t>
      </w:r>
      <w:r w:rsidRPr="00B10F3F">
        <w:rPr>
          <w:rFonts w:ascii="Times New Roman" w:eastAsiaTheme="minorEastAsia" w:hAnsi="Times New Roman"/>
          <w:i w:val="0"/>
          <w:noProof w:val="0"/>
          <w:sz w:val="20"/>
          <w:szCs w:val="20"/>
          <w:lang w:eastAsia="zh-CN"/>
        </w:rPr>
        <w:t xml:space="preserve">or the asymmetric DL </w:t>
      </w:r>
      <w:proofErr w:type="spellStart"/>
      <w:r w:rsidRPr="00B10F3F">
        <w:rPr>
          <w:rFonts w:ascii="Times New Roman" w:eastAsiaTheme="minorEastAsia" w:hAnsi="Times New Roman"/>
          <w:i w:val="0"/>
          <w:noProof w:val="0"/>
          <w:sz w:val="20"/>
          <w:szCs w:val="20"/>
          <w:lang w:eastAsia="zh-CN"/>
        </w:rPr>
        <w:t>sTRP</w:t>
      </w:r>
      <w:proofErr w:type="spellEnd"/>
      <w:r w:rsidRPr="00B10F3F">
        <w:rPr>
          <w:rFonts w:ascii="Times New Roman" w:eastAsiaTheme="minorEastAsia" w:hAnsi="Times New Roman"/>
          <w:i w:val="0"/>
          <w:noProof w:val="0"/>
          <w:sz w:val="20"/>
          <w:szCs w:val="20"/>
          <w:lang w:eastAsia="zh-CN"/>
        </w:rPr>
        <w:t xml:space="preserve">/UL </w:t>
      </w:r>
      <w:proofErr w:type="spellStart"/>
      <w:r w:rsidRPr="00B10F3F">
        <w:rPr>
          <w:rFonts w:ascii="Times New Roman" w:eastAsiaTheme="minorEastAsia" w:hAnsi="Times New Roman"/>
          <w:i w:val="0"/>
          <w:noProof w:val="0"/>
          <w:sz w:val="20"/>
          <w:szCs w:val="20"/>
          <w:lang w:eastAsia="zh-CN"/>
        </w:rPr>
        <w:t>mTRP</w:t>
      </w:r>
      <w:proofErr w:type="spellEnd"/>
      <w:r w:rsidRPr="00B10F3F">
        <w:rPr>
          <w:rFonts w:ascii="Times New Roman" w:eastAsiaTheme="minorEastAsia" w:hAnsi="Times New Roman"/>
          <w:i w:val="0"/>
          <w:noProof w:val="0"/>
          <w:sz w:val="20"/>
          <w:szCs w:val="20"/>
          <w:lang w:eastAsia="zh-CN"/>
        </w:rPr>
        <w:t xml:space="preserve"> deployment scenarios</w:t>
      </w:r>
      <w:r w:rsidR="003B548A">
        <w:rPr>
          <w:rFonts w:ascii="Times New Roman" w:eastAsiaTheme="minorEastAsia" w:hAnsi="Times New Roman" w:hint="eastAsia"/>
          <w:i w:val="0"/>
          <w:noProof w:val="0"/>
          <w:sz w:val="20"/>
          <w:szCs w:val="20"/>
          <w:lang w:eastAsia="zh-CN"/>
        </w:rPr>
        <w:t xml:space="preserve">. </w:t>
      </w:r>
      <w:r w:rsidR="003B548A" w:rsidRPr="003B548A">
        <w:rPr>
          <w:rFonts w:ascii="Times New Roman" w:eastAsiaTheme="minorEastAsia" w:hAnsi="Times New Roman"/>
          <w:i w:val="0"/>
          <w:noProof w:val="0"/>
          <w:sz w:val="20"/>
          <w:szCs w:val="20"/>
          <w:lang w:eastAsia="zh-CN"/>
        </w:rPr>
        <w:t xml:space="preserve">UE shall calculate the </w:t>
      </w:r>
      <w:proofErr w:type="spellStart"/>
      <w:r w:rsidR="003B548A" w:rsidRPr="003B548A">
        <w:rPr>
          <w:rFonts w:ascii="Times New Roman" w:eastAsiaTheme="minorEastAsia" w:hAnsi="Times New Roman"/>
          <w:i w:val="0"/>
          <w:noProof w:val="0"/>
          <w:sz w:val="20"/>
          <w:szCs w:val="20"/>
          <w:lang w:eastAsia="zh-CN"/>
        </w:rPr>
        <w:t>Tx</w:t>
      </w:r>
      <w:proofErr w:type="spellEnd"/>
      <w:r w:rsidR="003B548A" w:rsidRPr="003B548A">
        <w:rPr>
          <w:rFonts w:ascii="Times New Roman" w:eastAsiaTheme="minorEastAsia" w:hAnsi="Times New Roman"/>
          <w:i w:val="0"/>
          <w:noProof w:val="0"/>
          <w:sz w:val="20"/>
          <w:szCs w:val="20"/>
          <w:lang w:eastAsia="zh-CN"/>
        </w:rPr>
        <w:t xml:space="preserve"> power </w:t>
      </w:r>
      <w:r w:rsidR="0005287A">
        <w:rPr>
          <w:rFonts w:ascii="Times New Roman" w:eastAsiaTheme="minorEastAsia" w:hAnsi="Times New Roman" w:hint="eastAsia"/>
          <w:i w:val="0"/>
          <w:noProof w:val="0"/>
          <w:sz w:val="20"/>
          <w:szCs w:val="20"/>
          <w:lang w:eastAsia="zh-CN"/>
        </w:rPr>
        <w:t xml:space="preserve">of the UL TRP </w:t>
      </w:r>
      <w:r w:rsidR="003B548A" w:rsidRPr="003B548A">
        <w:rPr>
          <w:rFonts w:ascii="Times New Roman" w:eastAsiaTheme="minorEastAsia" w:hAnsi="Times New Roman"/>
          <w:i w:val="0"/>
          <w:noProof w:val="0"/>
          <w:sz w:val="20"/>
          <w:szCs w:val="20"/>
          <w:lang w:eastAsia="zh-CN"/>
        </w:rPr>
        <w:t>based on the DL PL RS</w:t>
      </w:r>
      <w:r w:rsidR="0005287A">
        <w:rPr>
          <w:rFonts w:ascii="Times New Roman" w:eastAsiaTheme="minorEastAsia" w:hAnsi="Times New Roman" w:hint="eastAsia"/>
          <w:i w:val="0"/>
          <w:noProof w:val="0"/>
          <w:sz w:val="20"/>
          <w:szCs w:val="20"/>
          <w:lang w:eastAsia="zh-CN"/>
        </w:rPr>
        <w:t xml:space="preserve"> sent by DL TRP</w:t>
      </w:r>
      <w:r w:rsidR="003B548A" w:rsidRPr="003B548A">
        <w:rPr>
          <w:rFonts w:ascii="Times New Roman" w:eastAsiaTheme="minorEastAsia" w:hAnsi="Times New Roman"/>
          <w:i w:val="0"/>
          <w:noProof w:val="0"/>
          <w:sz w:val="20"/>
          <w:szCs w:val="20"/>
          <w:lang w:eastAsia="zh-CN"/>
        </w:rPr>
        <w:t xml:space="preserve"> and PL offset associated with this </w:t>
      </w:r>
      <w:r w:rsidR="0005287A" w:rsidRPr="0005287A">
        <w:rPr>
          <w:rFonts w:ascii="Times New Roman" w:eastAsiaTheme="minorEastAsia" w:hAnsi="Times New Roman"/>
          <w:i w:val="0"/>
          <w:noProof w:val="0"/>
          <w:sz w:val="20"/>
          <w:szCs w:val="20"/>
          <w:lang w:eastAsia="zh-CN"/>
        </w:rPr>
        <w:t xml:space="preserve">joint TCI state </w:t>
      </w:r>
      <w:r w:rsidR="001F20E3">
        <w:rPr>
          <w:rFonts w:ascii="Times New Roman" w:eastAsiaTheme="minorEastAsia" w:hAnsi="Times New Roman" w:hint="eastAsia"/>
          <w:i w:val="0"/>
          <w:noProof w:val="0"/>
          <w:sz w:val="20"/>
          <w:szCs w:val="20"/>
          <w:lang w:eastAsia="zh-CN"/>
        </w:rPr>
        <w:t>or</w:t>
      </w:r>
      <w:r w:rsidR="0005287A">
        <w:rPr>
          <w:rFonts w:ascii="Times New Roman" w:eastAsiaTheme="minorEastAsia" w:hAnsi="Times New Roman" w:hint="eastAsia"/>
          <w:i w:val="0"/>
          <w:noProof w:val="0"/>
          <w:sz w:val="20"/>
          <w:szCs w:val="20"/>
          <w:lang w:eastAsia="zh-CN"/>
        </w:rPr>
        <w:t xml:space="preserve"> </w:t>
      </w:r>
      <w:r w:rsidR="003B548A" w:rsidRPr="003B548A">
        <w:rPr>
          <w:rFonts w:ascii="Times New Roman" w:eastAsiaTheme="minorEastAsia" w:hAnsi="Times New Roman"/>
          <w:i w:val="0"/>
          <w:noProof w:val="0"/>
          <w:sz w:val="20"/>
          <w:szCs w:val="20"/>
          <w:lang w:eastAsia="zh-CN"/>
        </w:rPr>
        <w:t>UL TCI state</w:t>
      </w:r>
      <w:r w:rsidR="0005287A">
        <w:rPr>
          <w:rFonts w:ascii="Times New Roman" w:eastAsiaTheme="minorEastAsia" w:hAnsi="Times New Roman" w:hint="eastAsia"/>
          <w:i w:val="0"/>
          <w:noProof w:val="0"/>
          <w:sz w:val="20"/>
          <w:szCs w:val="20"/>
          <w:lang w:eastAsia="zh-CN"/>
        </w:rPr>
        <w:t>.</w:t>
      </w:r>
      <w:r w:rsidR="00AD67A7">
        <w:rPr>
          <w:rFonts w:ascii="Times New Roman" w:eastAsiaTheme="minorEastAsia" w:hAnsi="Times New Roman" w:hint="eastAsia"/>
          <w:i w:val="0"/>
          <w:noProof w:val="0"/>
          <w:sz w:val="20"/>
          <w:szCs w:val="20"/>
          <w:lang w:eastAsia="zh-CN"/>
        </w:rPr>
        <w:t xml:space="preserve"> Thus, </w:t>
      </w:r>
      <w:r w:rsidR="006671D8">
        <w:rPr>
          <w:rFonts w:ascii="Times New Roman" w:eastAsiaTheme="minorEastAsia" w:hAnsi="Times New Roman" w:hint="eastAsia"/>
          <w:i w:val="0"/>
          <w:noProof w:val="0"/>
          <w:sz w:val="20"/>
          <w:szCs w:val="20"/>
          <w:lang w:eastAsia="zh-CN"/>
        </w:rPr>
        <w:t xml:space="preserve">for each TCI state </w:t>
      </w:r>
      <w:proofErr w:type="spellStart"/>
      <w:r w:rsidR="006671D8">
        <w:rPr>
          <w:rFonts w:ascii="Times New Roman" w:eastAsiaTheme="minorEastAsia" w:hAnsi="Times New Roman" w:hint="eastAsia"/>
          <w:i w:val="0"/>
          <w:noProof w:val="0"/>
          <w:sz w:val="20"/>
          <w:szCs w:val="20"/>
          <w:lang w:eastAsia="zh-CN"/>
        </w:rPr>
        <w:t>codepoint</w:t>
      </w:r>
      <w:proofErr w:type="spellEnd"/>
      <w:r w:rsidR="006671D8">
        <w:rPr>
          <w:rFonts w:ascii="Times New Roman" w:eastAsiaTheme="minorEastAsia" w:hAnsi="Times New Roman" w:hint="eastAsia"/>
          <w:i w:val="0"/>
          <w:noProof w:val="0"/>
          <w:sz w:val="20"/>
          <w:szCs w:val="20"/>
          <w:lang w:eastAsia="zh-CN"/>
        </w:rPr>
        <w:t xml:space="preserve">, there is one PL offset </w:t>
      </w:r>
      <w:r w:rsidR="006671D8" w:rsidRPr="003B548A">
        <w:rPr>
          <w:rFonts w:ascii="Times New Roman" w:eastAsiaTheme="minorEastAsia" w:hAnsi="Times New Roman"/>
          <w:i w:val="0"/>
          <w:noProof w:val="0"/>
          <w:sz w:val="20"/>
          <w:szCs w:val="20"/>
          <w:lang w:eastAsia="zh-CN"/>
        </w:rPr>
        <w:t xml:space="preserve">associated with </w:t>
      </w:r>
      <w:r w:rsidR="006671D8">
        <w:rPr>
          <w:rFonts w:ascii="Times New Roman" w:eastAsiaTheme="minorEastAsia" w:hAnsi="Times New Roman" w:hint="eastAsia"/>
          <w:i w:val="0"/>
          <w:noProof w:val="0"/>
          <w:sz w:val="20"/>
          <w:szCs w:val="20"/>
          <w:lang w:eastAsia="zh-CN"/>
        </w:rPr>
        <w:t>the first</w:t>
      </w:r>
      <w:r w:rsidR="001E2350">
        <w:rPr>
          <w:rFonts w:ascii="Times New Roman" w:eastAsiaTheme="minorEastAsia" w:hAnsi="Times New Roman" w:hint="eastAsia"/>
          <w:i w:val="0"/>
          <w:noProof w:val="0"/>
          <w:sz w:val="20"/>
          <w:szCs w:val="20"/>
          <w:lang w:eastAsia="zh-CN"/>
        </w:rPr>
        <w:t>/second</w:t>
      </w:r>
      <w:r w:rsidR="006671D8" w:rsidRPr="003B548A">
        <w:rPr>
          <w:rFonts w:ascii="Times New Roman" w:eastAsiaTheme="minorEastAsia" w:hAnsi="Times New Roman"/>
          <w:i w:val="0"/>
          <w:noProof w:val="0"/>
          <w:sz w:val="20"/>
          <w:szCs w:val="20"/>
          <w:lang w:eastAsia="zh-CN"/>
        </w:rPr>
        <w:t xml:space="preserve"> </w:t>
      </w:r>
      <w:r w:rsidR="006671D8" w:rsidRPr="0005287A">
        <w:rPr>
          <w:rFonts w:ascii="Times New Roman" w:eastAsiaTheme="minorEastAsia" w:hAnsi="Times New Roman"/>
          <w:i w:val="0"/>
          <w:noProof w:val="0"/>
          <w:sz w:val="20"/>
          <w:szCs w:val="20"/>
          <w:lang w:eastAsia="zh-CN"/>
        </w:rPr>
        <w:t xml:space="preserve">joint TCI state </w:t>
      </w:r>
      <w:r w:rsidR="006671D8">
        <w:rPr>
          <w:rFonts w:ascii="Times New Roman" w:eastAsiaTheme="minorEastAsia" w:hAnsi="Times New Roman" w:hint="eastAsia"/>
          <w:i w:val="0"/>
          <w:noProof w:val="0"/>
          <w:sz w:val="20"/>
          <w:szCs w:val="20"/>
          <w:lang w:eastAsia="zh-CN"/>
        </w:rPr>
        <w:t xml:space="preserve">or </w:t>
      </w:r>
      <w:r w:rsidR="006671D8" w:rsidRPr="003B548A">
        <w:rPr>
          <w:rFonts w:ascii="Times New Roman" w:eastAsiaTheme="minorEastAsia" w:hAnsi="Times New Roman"/>
          <w:i w:val="0"/>
          <w:noProof w:val="0"/>
          <w:sz w:val="20"/>
          <w:szCs w:val="20"/>
          <w:lang w:eastAsia="zh-CN"/>
        </w:rPr>
        <w:t>UL TCI state</w:t>
      </w:r>
      <w:r w:rsidR="006671D8">
        <w:rPr>
          <w:rFonts w:ascii="Times New Roman" w:eastAsiaTheme="minorEastAsia" w:hAnsi="Times New Roman" w:hint="eastAsia"/>
          <w:i w:val="0"/>
          <w:noProof w:val="0"/>
          <w:sz w:val="20"/>
          <w:szCs w:val="20"/>
          <w:lang w:eastAsia="zh-CN"/>
        </w:rPr>
        <w:t>.</w:t>
      </w:r>
      <w:r w:rsidR="00684830">
        <w:rPr>
          <w:rFonts w:ascii="Times New Roman" w:eastAsiaTheme="minorEastAsia" w:hAnsi="Times New Roman" w:hint="eastAsia"/>
          <w:i w:val="0"/>
          <w:noProof w:val="0"/>
          <w:sz w:val="20"/>
          <w:szCs w:val="20"/>
          <w:lang w:eastAsia="zh-CN"/>
        </w:rPr>
        <w:t xml:space="preserve"> The max number of </w:t>
      </w:r>
      <w:r w:rsidR="00684830" w:rsidRPr="00684830">
        <w:rPr>
          <w:rFonts w:ascii="Times New Roman" w:eastAsiaTheme="minorEastAsia" w:hAnsi="Times New Roman"/>
          <w:i w:val="0"/>
          <w:noProof w:val="0"/>
          <w:sz w:val="20"/>
          <w:szCs w:val="20"/>
          <w:lang w:eastAsia="zh-CN"/>
        </w:rPr>
        <w:t>updated PL offset</w:t>
      </w:r>
      <w:r w:rsidR="00820B84">
        <w:rPr>
          <w:rFonts w:ascii="Times New Roman" w:eastAsiaTheme="minorEastAsia" w:hAnsi="Times New Roman" w:hint="eastAsia"/>
          <w:i w:val="0"/>
          <w:noProof w:val="0"/>
          <w:sz w:val="20"/>
          <w:szCs w:val="20"/>
          <w:lang w:eastAsia="zh-CN"/>
        </w:rPr>
        <w:t>s</w:t>
      </w:r>
      <w:r w:rsidR="00684830">
        <w:rPr>
          <w:rFonts w:ascii="Times New Roman" w:eastAsiaTheme="minorEastAsia" w:hAnsi="Times New Roman" w:hint="eastAsia"/>
          <w:i w:val="0"/>
          <w:noProof w:val="0"/>
          <w:sz w:val="20"/>
          <w:szCs w:val="20"/>
          <w:lang w:eastAsia="zh-CN"/>
        </w:rPr>
        <w:t xml:space="preserve"> is 8, which is the same as the max number of activated TCI state </w:t>
      </w:r>
      <w:proofErr w:type="spellStart"/>
      <w:r w:rsidR="00684830">
        <w:rPr>
          <w:rFonts w:ascii="Times New Roman" w:eastAsiaTheme="minorEastAsia" w:hAnsi="Times New Roman" w:hint="eastAsia"/>
          <w:i w:val="0"/>
          <w:noProof w:val="0"/>
          <w:sz w:val="20"/>
          <w:szCs w:val="20"/>
          <w:lang w:eastAsia="zh-CN"/>
        </w:rPr>
        <w:t>codepoint</w:t>
      </w:r>
      <w:r w:rsidR="00820B84">
        <w:rPr>
          <w:rFonts w:ascii="Times New Roman" w:eastAsiaTheme="minorEastAsia" w:hAnsi="Times New Roman" w:hint="eastAsia"/>
          <w:i w:val="0"/>
          <w:noProof w:val="0"/>
          <w:sz w:val="20"/>
          <w:szCs w:val="20"/>
          <w:lang w:eastAsia="zh-CN"/>
        </w:rPr>
        <w:t>s</w:t>
      </w:r>
      <w:proofErr w:type="spellEnd"/>
      <w:r w:rsidR="00684830">
        <w:rPr>
          <w:rFonts w:ascii="Times New Roman" w:eastAsiaTheme="minorEastAsia" w:hAnsi="Times New Roman" w:hint="eastAsia"/>
          <w:i w:val="0"/>
          <w:noProof w:val="0"/>
          <w:sz w:val="20"/>
          <w:szCs w:val="20"/>
          <w:lang w:eastAsia="zh-CN"/>
        </w:rPr>
        <w:t>.</w:t>
      </w:r>
      <w:r w:rsidR="003014AF">
        <w:rPr>
          <w:rFonts w:ascii="Times New Roman" w:eastAsiaTheme="minorEastAsia" w:hAnsi="Times New Roman" w:hint="eastAsia"/>
          <w:i w:val="0"/>
          <w:noProof w:val="0"/>
          <w:sz w:val="20"/>
          <w:szCs w:val="20"/>
          <w:lang w:eastAsia="zh-CN"/>
        </w:rPr>
        <w:t xml:space="preserve"> PL offset is updated due to, e.g., UE movement. Thus, not all of the 8 PL offsets are </w:t>
      </w:r>
      <w:r w:rsidR="00911F35">
        <w:rPr>
          <w:rFonts w:ascii="Times New Roman" w:eastAsiaTheme="minorEastAsia" w:hAnsi="Times New Roman" w:hint="eastAsia"/>
          <w:i w:val="0"/>
          <w:noProof w:val="0"/>
          <w:sz w:val="20"/>
          <w:szCs w:val="20"/>
          <w:lang w:eastAsia="zh-CN"/>
        </w:rPr>
        <w:t xml:space="preserve">always </w:t>
      </w:r>
      <w:r w:rsidR="003014AF">
        <w:rPr>
          <w:rFonts w:ascii="Times New Roman" w:eastAsiaTheme="minorEastAsia" w:hAnsi="Times New Roman" w:hint="eastAsia"/>
          <w:i w:val="0"/>
          <w:noProof w:val="0"/>
          <w:sz w:val="20"/>
          <w:szCs w:val="20"/>
          <w:lang w:eastAsia="zh-CN"/>
        </w:rPr>
        <w:t xml:space="preserve">updated simultaneously. </w:t>
      </w:r>
      <w:r w:rsidR="00891432">
        <w:rPr>
          <w:rFonts w:ascii="Times New Roman" w:eastAsiaTheme="minorEastAsia" w:hAnsi="Times New Roman"/>
          <w:i w:val="0"/>
          <w:noProof w:val="0"/>
          <w:sz w:val="20"/>
          <w:szCs w:val="20"/>
          <w:lang w:eastAsia="zh-CN"/>
        </w:rPr>
        <w:t>T</w:t>
      </w:r>
      <w:r w:rsidR="00891432">
        <w:rPr>
          <w:rFonts w:ascii="Times New Roman" w:eastAsiaTheme="minorEastAsia" w:hAnsi="Times New Roman" w:hint="eastAsia"/>
          <w:i w:val="0"/>
          <w:noProof w:val="0"/>
          <w:sz w:val="20"/>
          <w:szCs w:val="20"/>
          <w:lang w:eastAsia="zh-CN"/>
        </w:rPr>
        <w:t>he number of updated PL offset</w:t>
      </w:r>
      <w:r w:rsidR="007901F0">
        <w:rPr>
          <w:rFonts w:ascii="Times New Roman" w:eastAsiaTheme="minorEastAsia" w:hAnsi="Times New Roman" w:hint="eastAsia"/>
          <w:i w:val="0"/>
          <w:noProof w:val="0"/>
          <w:sz w:val="20"/>
          <w:szCs w:val="20"/>
          <w:lang w:eastAsia="zh-CN"/>
        </w:rPr>
        <w:t>(</w:t>
      </w:r>
      <w:r w:rsidR="00820B84">
        <w:rPr>
          <w:rFonts w:ascii="Times New Roman" w:eastAsiaTheme="minorEastAsia" w:hAnsi="Times New Roman" w:hint="eastAsia"/>
          <w:i w:val="0"/>
          <w:noProof w:val="0"/>
          <w:sz w:val="20"/>
          <w:szCs w:val="20"/>
          <w:lang w:eastAsia="zh-CN"/>
        </w:rPr>
        <w:t>s</w:t>
      </w:r>
      <w:r w:rsidR="007901F0">
        <w:rPr>
          <w:rFonts w:ascii="Times New Roman" w:eastAsiaTheme="minorEastAsia" w:hAnsi="Times New Roman" w:hint="eastAsia"/>
          <w:i w:val="0"/>
          <w:noProof w:val="0"/>
          <w:sz w:val="20"/>
          <w:szCs w:val="20"/>
          <w:lang w:eastAsia="zh-CN"/>
        </w:rPr>
        <w:t>)</w:t>
      </w:r>
      <w:r w:rsidR="00891432">
        <w:rPr>
          <w:rFonts w:ascii="Times New Roman" w:eastAsiaTheme="minorEastAsia" w:hAnsi="Times New Roman" w:hint="eastAsia"/>
          <w:i w:val="0"/>
          <w:noProof w:val="0"/>
          <w:sz w:val="20"/>
          <w:szCs w:val="20"/>
          <w:lang w:eastAsia="zh-CN"/>
        </w:rPr>
        <w:t xml:space="preserve"> in the MAC CE is </w:t>
      </w:r>
      <w:r w:rsidR="004F1ED4">
        <w:rPr>
          <w:rFonts w:ascii="Times New Roman" w:eastAsiaTheme="minorEastAsia" w:hAnsi="Times New Roman" w:hint="eastAsia"/>
          <w:i w:val="0"/>
          <w:noProof w:val="0"/>
          <w:sz w:val="20"/>
          <w:szCs w:val="20"/>
          <w:lang w:eastAsia="zh-CN"/>
        </w:rPr>
        <w:t>depended on NW implementation and the max number is 8.</w:t>
      </w:r>
    </w:p>
    <w:p w:rsidR="005325B3" w:rsidRDefault="005325B3" w:rsidP="00684830">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4</w:t>
      </w:r>
      <w:r w:rsidRPr="00AB1249">
        <w:rPr>
          <w:rFonts w:eastAsiaTheme="minorEastAsia" w:hint="eastAsia"/>
          <w:b/>
          <w:szCs w:val="20"/>
          <w:lang w:eastAsia="zh-CN"/>
        </w:rPr>
        <w:t xml:space="preserve">: </w:t>
      </w:r>
      <w:r w:rsidRPr="00684830">
        <w:rPr>
          <w:rFonts w:eastAsiaTheme="minorEastAsia"/>
          <w:b/>
          <w:szCs w:val="20"/>
          <w:lang w:eastAsia="zh-CN"/>
        </w:rPr>
        <w:t>The number of updated PL offset</w:t>
      </w:r>
      <w:r w:rsidR="00FA75D4">
        <w:rPr>
          <w:rFonts w:eastAsiaTheme="minorEastAsia" w:hint="eastAsia"/>
          <w:b/>
          <w:szCs w:val="20"/>
          <w:lang w:eastAsia="zh-CN"/>
        </w:rPr>
        <w:t>s</w:t>
      </w:r>
      <w:r w:rsidRPr="00684830">
        <w:rPr>
          <w:rFonts w:eastAsiaTheme="minorEastAsia"/>
          <w:b/>
          <w:szCs w:val="20"/>
          <w:lang w:eastAsia="zh-CN"/>
        </w:rPr>
        <w:t xml:space="preserve"> </w:t>
      </w:r>
      <w:r>
        <w:rPr>
          <w:rFonts w:eastAsiaTheme="minorEastAsia" w:hint="eastAsia"/>
          <w:b/>
          <w:szCs w:val="20"/>
          <w:lang w:eastAsia="zh-CN"/>
        </w:rPr>
        <w:t xml:space="preserve">in the new MAC CE </w:t>
      </w:r>
      <w:r w:rsidRPr="00684830">
        <w:rPr>
          <w:rFonts w:eastAsiaTheme="minorEastAsia"/>
          <w:b/>
          <w:szCs w:val="20"/>
          <w:lang w:eastAsia="zh-CN"/>
        </w:rPr>
        <w:t>is</w:t>
      </w:r>
      <w:r>
        <w:rPr>
          <w:rFonts w:eastAsiaTheme="minorEastAsia" w:hint="eastAsia"/>
          <w:b/>
          <w:szCs w:val="20"/>
          <w:lang w:eastAsia="zh-CN"/>
        </w:rPr>
        <w:t xml:space="preserve"> </w:t>
      </w:r>
      <w:r w:rsidRPr="005325B3">
        <w:rPr>
          <w:rFonts w:eastAsiaTheme="minorEastAsia"/>
          <w:b/>
          <w:szCs w:val="20"/>
          <w:lang w:eastAsia="zh-CN"/>
        </w:rPr>
        <w:t>variable</w:t>
      </w:r>
      <w:r w:rsidR="003014AF">
        <w:rPr>
          <w:rFonts w:eastAsiaTheme="minorEastAsia" w:hint="eastAsia"/>
          <w:b/>
          <w:szCs w:val="20"/>
          <w:lang w:eastAsia="zh-CN"/>
        </w:rPr>
        <w:t>, which is depended on NW implementation.</w:t>
      </w:r>
    </w:p>
    <w:p w:rsidR="00684830" w:rsidRDefault="00684830" w:rsidP="00684830">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5325B3">
        <w:rPr>
          <w:rFonts w:eastAsiaTheme="minorEastAsia" w:hint="eastAsia"/>
          <w:b/>
          <w:szCs w:val="20"/>
          <w:lang w:eastAsia="zh-CN"/>
        </w:rPr>
        <w:t>5</w:t>
      </w:r>
      <w:r w:rsidRPr="00AB1249">
        <w:rPr>
          <w:rFonts w:eastAsiaTheme="minorEastAsia" w:hint="eastAsia"/>
          <w:b/>
          <w:szCs w:val="20"/>
          <w:lang w:eastAsia="zh-CN"/>
        </w:rPr>
        <w:t xml:space="preserve">: </w:t>
      </w:r>
      <w:r w:rsidRPr="00684830">
        <w:rPr>
          <w:rFonts w:eastAsiaTheme="minorEastAsia"/>
          <w:b/>
          <w:szCs w:val="20"/>
          <w:lang w:eastAsia="zh-CN"/>
        </w:rPr>
        <w:t>The max number of updated PL offset</w:t>
      </w:r>
      <w:r w:rsidR="00820B84">
        <w:rPr>
          <w:rFonts w:eastAsiaTheme="minorEastAsia" w:hint="eastAsia"/>
          <w:b/>
          <w:szCs w:val="20"/>
          <w:lang w:eastAsia="zh-CN"/>
        </w:rPr>
        <w:t>s</w:t>
      </w:r>
      <w:r w:rsidRPr="00684830">
        <w:rPr>
          <w:rFonts w:eastAsiaTheme="minorEastAsia"/>
          <w:b/>
          <w:szCs w:val="20"/>
          <w:lang w:eastAsia="zh-CN"/>
        </w:rPr>
        <w:t xml:space="preserve"> </w:t>
      </w:r>
      <w:r>
        <w:rPr>
          <w:rFonts w:eastAsiaTheme="minorEastAsia" w:hint="eastAsia"/>
          <w:b/>
          <w:szCs w:val="20"/>
          <w:lang w:eastAsia="zh-CN"/>
        </w:rPr>
        <w:t xml:space="preserve">in the new MAC CE </w:t>
      </w:r>
      <w:r w:rsidRPr="00684830">
        <w:rPr>
          <w:rFonts w:eastAsiaTheme="minorEastAsia"/>
          <w:b/>
          <w:szCs w:val="20"/>
          <w:lang w:eastAsia="zh-CN"/>
        </w:rPr>
        <w:t xml:space="preserve">is 8, which is the same as the max number of activated TCI state </w:t>
      </w:r>
      <w:proofErr w:type="spellStart"/>
      <w:r w:rsidRPr="00684830">
        <w:rPr>
          <w:rFonts w:eastAsiaTheme="minorEastAsia"/>
          <w:b/>
          <w:szCs w:val="20"/>
          <w:lang w:eastAsia="zh-CN"/>
        </w:rPr>
        <w:t>codepoint</w:t>
      </w:r>
      <w:r w:rsidR="00820B84">
        <w:rPr>
          <w:rFonts w:eastAsiaTheme="minorEastAsia" w:hint="eastAsia"/>
          <w:b/>
          <w:szCs w:val="20"/>
          <w:lang w:eastAsia="zh-CN"/>
        </w:rPr>
        <w:t>s</w:t>
      </w:r>
      <w:proofErr w:type="spellEnd"/>
      <w:r>
        <w:rPr>
          <w:rFonts w:eastAsiaTheme="minorEastAsia" w:hint="eastAsia"/>
          <w:b/>
          <w:szCs w:val="20"/>
          <w:lang w:eastAsia="zh-CN"/>
        </w:rPr>
        <w:t>.</w:t>
      </w:r>
    </w:p>
    <w:p w:rsidR="00D44BFB" w:rsidRDefault="00D44BFB" w:rsidP="00684830">
      <w:pPr>
        <w:spacing w:beforeLines="50" w:before="120" w:afterLines="50" w:after="120"/>
        <w:jc w:val="both"/>
        <w:rPr>
          <w:rFonts w:eastAsiaTheme="minorEastAsia" w:hint="eastAsia"/>
          <w:b/>
          <w:szCs w:val="20"/>
          <w:lang w:eastAsia="zh-CN"/>
        </w:rPr>
      </w:pPr>
    </w:p>
    <w:p w:rsidR="002A3FFC" w:rsidRDefault="002A3FFC" w:rsidP="00684830">
      <w:pPr>
        <w:spacing w:beforeLines="50" w:before="120" w:afterLines="50" w:after="120"/>
        <w:jc w:val="both"/>
        <w:rPr>
          <w:rFonts w:eastAsiaTheme="minorEastAsia"/>
          <w:b/>
          <w:szCs w:val="20"/>
          <w:lang w:eastAsia="zh-CN"/>
        </w:rPr>
      </w:pPr>
    </w:p>
    <w:p w:rsidR="00D44BFB" w:rsidRPr="00630007" w:rsidRDefault="00D44BF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lastRenderedPageBreak/>
        <w:t>How to indicate the updated PL offset in the new MAC CE</w:t>
      </w:r>
    </w:p>
    <w:p w:rsidR="00D44BFB" w:rsidRDefault="00EB6B78" w:rsidP="00D44BFB">
      <w:pPr>
        <w:spacing w:beforeLines="50" w:before="120" w:afterLines="50" w:after="120"/>
        <w:jc w:val="both"/>
        <w:rPr>
          <w:rFonts w:eastAsiaTheme="minorEastAsia"/>
          <w:szCs w:val="20"/>
          <w:lang w:eastAsia="zh-CN"/>
        </w:rPr>
      </w:pPr>
      <w:r>
        <w:rPr>
          <w:rFonts w:eastAsiaTheme="minorEastAsia" w:hint="eastAsia"/>
          <w:szCs w:val="20"/>
          <w:lang w:eastAsia="zh-CN"/>
        </w:rPr>
        <w:t xml:space="preserve">Based on the above discussion, the </w:t>
      </w:r>
      <w:r w:rsidRPr="00EB6B78">
        <w:rPr>
          <w:rFonts w:eastAsiaTheme="minorEastAsia"/>
          <w:szCs w:val="20"/>
          <w:lang w:eastAsia="zh-CN"/>
        </w:rPr>
        <w:t>PL offset is updated after the corresponding joint or UL TCI state(s) activation</w:t>
      </w:r>
      <w:r>
        <w:rPr>
          <w:rFonts w:eastAsiaTheme="minorEastAsia" w:hint="eastAsia"/>
          <w:szCs w:val="20"/>
          <w:lang w:eastAsia="zh-CN"/>
        </w:rPr>
        <w:t xml:space="preserve"> and t</w:t>
      </w:r>
      <w:r w:rsidRPr="00EB6B78">
        <w:rPr>
          <w:rFonts w:eastAsiaTheme="minorEastAsia"/>
          <w:szCs w:val="20"/>
          <w:lang w:eastAsia="zh-CN"/>
        </w:rPr>
        <w:t>he number of updated PL offset</w:t>
      </w:r>
      <w:r w:rsidR="00036296">
        <w:rPr>
          <w:rFonts w:eastAsiaTheme="minorEastAsia" w:hint="eastAsia"/>
          <w:szCs w:val="20"/>
          <w:lang w:eastAsia="zh-CN"/>
        </w:rPr>
        <w:t>s</w:t>
      </w:r>
      <w:r w:rsidRPr="00EB6B78">
        <w:rPr>
          <w:rFonts w:eastAsiaTheme="minorEastAsia"/>
          <w:szCs w:val="20"/>
          <w:lang w:eastAsia="zh-CN"/>
        </w:rPr>
        <w:t xml:space="preserve"> in the new MAC CE is variable</w:t>
      </w:r>
      <w:r>
        <w:rPr>
          <w:rFonts w:eastAsiaTheme="minorEastAsia" w:hint="eastAsia"/>
          <w:szCs w:val="20"/>
          <w:lang w:eastAsia="zh-CN"/>
        </w:rPr>
        <w:t>.</w:t>
      </w:r>
      <w:r w:rsidR="009D6685">
        <w:rPr>
          <w:rFonts w:eastAsiaTheme="minorEastAsia" w:hint="eastAsia"/>
          <w:szCs w:val="20"/>
          <w:lang w:eastAsia="zh-CN"/>
        </w:rPr>
        <w:t xml:space="preserve"> Thus, a bit map is </w:t>
      </w:r>
      <w:r w:rsidR="009D6685">
        <w:rPr>
          <w:rFonts w:eastAsiaTheme="minorEastAsia"/>
          <w:szCs w:val="20"/>
          <w:lang w:eastAsia="zh-CN"/>
        </w:rPr>
        <w:t>preferred</w:t>
      </w:r>
      <w:r w:rsidR="009D6685">
        <w:rPr>
          <w:rFonts w:eastAsiaTheme="minorEastAsia" w:hint="eastAsia"/>
          <w:szCs w:val="20"/>
          <w:lang w:eastAsia="zh-CN"/>
        </w:rPr>
        <w:t xml:space="preserve"> to indicate which PL offset is updated </w:t>
      </w:r>
      <w:r w:rsidR="00707014" w:rsidRPr="00363117">
        <w:t xml:space="preserve">associated </w:t>
      </w:r>
      <w:r w:rsidR="00707014">
        <w:rPr>
          <w:rFonts w:eastAsiaTheme="minorEastAsia" w:hint="eastAsia"/>
          <w:szCs w:val="20"/>
          <w:lang w:eastAsia="zh-CN"/>
        </w:rPr>
        <w:t xml:space="preserve">with </w:t>
      </w:r>
      <w:r w:rsidR="00707014" w:rsidRPr="00707014">
        <w:rPr>
          <w:rFonts w:eastAsiaTheme="minorEastAsia"/>
          <w:szCs w:val="20"/>
          <w:lang w:eastAsia="zh-CN"/>
        </w:rPr>
        <w:t>the corresponding</w:t>
      </w:r>
      <w:r w:rsidR="00DB7ED6" w:rsidRPr="00DB7ED6">
        <w:rPr>
          <w:rFonts w:eastAsiaTheme="minorEastAsia" w:hint="eastAsia"/>
          <w:noProof/>
          <w:lang w:eastAsia="zh-CN"/>
        </w:rPr>
        <w:t xml:space="preserve"> </w:t>
      </w:r>
      <w:r w:rsidR="00DB7ED6">
        <w:rPr>
          <w:rFonts w:eastAsiaTheme="minorEastAsia" w:hint="eastAsia"/>
          <w:noProof/>
          <w:lang w:eastAsia="zh-CN"/>
        </w:rPr>
        <w:t>codepoint of</w:t>
      </w:r>
      <w:r w:rsidR="00DB7ED6" w:rsidRPr="00DB7ED6">
        <w:rPr>
          <w:rFonts w:eastAsiaTheme="minorEastAsia"/>
          <w:noProof/>
          <w:lang w:eastAsia="zh-CN"/>
        </w:rPr>
        <w:t xml:space="preserve"> </w:t>
      </w:r>
      <w:r w:rsidR="00DB7ED6">
        <w:rPr>
          <w:rFonts w:eastAsiaTheme="minorEastAsia" w:hint="eastAsia"/>
          <w:noProof/>
          <w:lang w:eastAsia="zh-CN"/>
        </w:rPr>
        <w:t>the</w:t>
      </w:r>
      <w:r w:rsidR="00707014" w:rsidRPr="00707014">
        <w:rPr>
          <w:rFonts w:eastAsiaTheme="minorEastAsia"/>
          <w:szCs w:val="20"/>
          <w:lang w:eastAsia="zh-CN"/>
        </w:rPr>
        <w:t xml:space="preserve"> joint or UL TCI state(s)</w:t>
      </w:r>
      <w:r w:rsidR="00707014">
        <w:rPr>
          <w:rFonts w:eastAsiaTheme="minorEastAsia" w:hint="eastAsia"/>
          <w:szCs w:val="20"/>
          <w:lang w:eastAsia="zh-CN"/>
        </w:rPr>
        <w:t xml:space="preserve"> which is activated by the last </w:t>
      </w:r>
      <w:r w:rsidR="00707014" w:rsidRPr="00707014">
        <w:rPr>
          <w:rFonts w:eastAsiaTheme="minorEastAsia"/>
          <w:szCs w:val="20"/>
          <w:lang w:eastAsia="zh-CN"/>
        </w:rPr>
        <w:t>joint or separate T</w:t>
      </w:r>
      <w:r w:rsidR="000D7682">
        <w:rPr>
          <w:rFonts w:eastAsiaTheme="minorEastAsia"/>
          <w:szCs w:val="20"/>
          <w:lang w:eastAsia="zh-CN"/>
        </w:rPr>
        <w:t>CI state(s) activation MAC CE</w:t>
      </w:r>
      <w:r w:rsidR="00707014">
        <w:rPr>
          <w:rFonts w:eastAsiaTheme="minorEastAsia" w:hint="eastAsia"/>
          <w:szCs w:val="20"/>
          <w:lang w:eastAsia="zh-CN"/>
        </w:rPr>
        <w:t>.</w:t>
      </w:r>
      <w:r w:rsidR="00375432">
        <w:rPr>
          <w:rFonts w:eastAsiaTheme="minorEastAsia" w:hint="eastAsia"/>
          <w:szCs w:val="20"/>
          <w:lang w:eastAsia="zh-CN"/>
        </w:rPr>
        <w:t xml:space="preserve"> There is no need to include the TCI state ID, since it</w:t>
      </w:r>
      <w:r w:rsidR="00375432">
        <w:rPr>
          <w:rFonts w:eastAsiaTheme="minorEastAsia"/>
          <w:szCs w:val="20"/>
          <w:lang w:eastAsia="zh-CN"/>
        </w:rPr>
        <w:t>’</w:t>
      </w:r>
      <w:r w:rsidR="00375432">
        <w:rPr>
          <w:rFonts w:eastAsiaTheme="minorEastAsia" w:hint="eastAsia"/>
          <w:szCs w:val="20"/>
          <w:lang w:eastAsia="zh-CN"/>
        </w:rPr>
        <w:t xml:space="preserve">s already indicated in the last </w:t>
      </w:r>
      <w:r w:rsidR="00375432" w:rsidRPr="00707014">
        <w:rPr>
          <w:rFonts w:eastAsiaTheme="minorEastAsia"/>
          <w:szCs w:val="20"/>
          <w:lang w:eastAsia="zh-CN"/>
        </w:rPr>
        <w:t>joint or separate T</w:t>
      </w:r>
      <w:r w:rsidR="00375432">
        <w:rPr>
          <w:rFonts w:eastAsiaTheme="minorEastAsia"/>
          <w:szCs w:val="20"/>
          <w:lang w:eastAsia="zh-CN"/>
        </w:rPr>
        <w:t>CI state(s) activation MAC CE</w:t>
      </w:r>
      <w:r w:rsidR="00375432">
        <w:rPr>
          <w:rFonts w:eastAsiaTheme="minorEastAsia" w:hint="eastAsia"/>
          <w:szCs w:val="20"/>
          <w:lang w:eastAsia="zh-CN"/>
        </w:rPr>
        <w:t>.</w:t>
      </w:r>
      <w:r w:rsidR="00D8448B">
        <w:rPr>
          <w:rFonts w:eastAsiaTheme="minorEastAsia" w:hint="eastAsia"/>
          <w:szCs w:val="20"/>
          <w:lang w:eastAsia="zh-CN"/>
        </w:rPr>
        <w:t xml:space="preserve"> </w:t>
      </w:r>
      <w:r w:rsidR="009F218C">
        <w:rPr>
          <w:rFonts w:eastAsiaTheme="minorEastAsia" w:hint="eastAsia"/>
          <w:szCs w:val="20"/>
          <w:lang w:eastAsia="zh-CN"/>
        </w:rPr>
        <w:t>According to Proposal 5, t</w:t>
      </w:r>
      <w:r w:rsidR="00D8448B">
        <w:rPr>
          <w:rFonts w:eastAsiaTheme="minorEastAsia" w:hint="eastAsia"/>
          <w:szCs w:val="20"/>
          <w:lang w:eastAsia="zh-CN"/>
        </w:rPr>
        <w:t xml:space="preserve">he length of </w:t>
      </w:r>
      <w:r w:rsidR="00FF7DB9">
        <w:rPr>
          <w:rFonts w:eastAsiaTheme="minorEastAsia" w:hint="eastAsia"/>
          <w:szCs w:val="20"/>
          <w:lang w:eastAsia="zh-CN"/>
        </w:rPr>
        <w:t xml:space="preserve">the </w:t>
      </w:r>
      <w:r w:rsidR="00D8448B">
        <w:rPr>
          <w:rFonts w:eastAsiaTheme="minorEastAsia" w:hint="eastAsia"/>
          <w:szCs w:val="20"/>
          <w:lang w:eastAsia="zh-CN"/>
        </w:rPr>
        <w:t>bit map is 8</w:t>
      </w:r>
      <w:r w:rsidR="00576FCE">
        <w:rPr>
          <w:rFonts w:eastAsiaTheme="minorEastAsia" w:hint="eastAsia"/>
          <w:szCs w:val="20"/>
          <w:lang w:eastAsia="zh-CN"/>
        </w:rPr>
        <w:t xml:space="preserve"> bits</w:t>
      </w:r>
      <w:r w:rsidR="009F218C">
        <w:rPr>
          <w:rFonts w:eastAsiaTheme="minorEastAsia" w:hint="eastAsia"/>
          <w:szCs w:val="20"/>
          <w:lang w:eastAsia="zh-CN"/>
        </w:rPr>
        <w:t>.</w:t>
      </w:r>
    </w:p>
    <w:p w:rsidR="00D8448B" w:rsidRDefault="00D8448B" w:rsidP="00D8448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6</w:t>
      </w:r>
      <w:r w:rsidRPr="00AB1249">
        <w:rPr>
          <w:rFonts w:eastAsiaTheme="minorEastAsia" w:hint="eastAsia"/>
          <w:b/>
          <w:szCs w:val="20"/>
          <w:lang w:eastAsia="zh-CN"/>
        </w:rPr>
        <w:t xml:space="preserve">: </w:t>
      </w:r>
      <w:r>
        <w:rPr>
          <w:rFonts w:eastAsiaTheme="minorEastAsia" w:hint="eastAsia"/>
          <w:b/>
          <w:szCs w:val="20"/>
          <w:lang w:eastAsia="zh-CN"/>
        </w:rPr>
        <w:t>A</w:t>
      </w:r>
      <w:r w:rsidRPr="00D8448B">
        <w:rPr>
          <w:rFonts w:eastAsiaTheme="minorEastAsia"/>
          <w:b/>
          <w:szCs w:val="20"/>
          <w:lang w:eastAsia="zh-CN"/>
        </w:rPr>
        <w:t xml:space="preserve"> bit map </w:t>
      </w:r>
      <w:r>
        <w:rPr>
          <w:rFonts w:eastAsiaTheme="minorEastAsia" w:hint="eastAsia"/>
          <w:b/>
          <w:szCs w:val="20"/>
          <w:lang w:eastAsia="zh-CN"/>
        </w:rPr>
        <w:t xml:space="preserve">in the new MAC CE </w:t>
      </w:r>
      <w:r w:rsidRPr="00D8448B">
        <w:rPr>
          <w:rFonts w:eastAsiaTheme="minorEastAsia"/>
          <w:b/>
          <w:szCs w:val="20"/>
          <w:lang w:eastAsia="zh-CN"/>
        </w:rPr>
        <w:t xml:space="preserve">is </w:t>
      </w:r>
      <w:r>
        <w:rPr>
          <w:rFonts w:eastAsiaTheme="minorEastAsia" w:hint="eastAsia"/>
          <w:b/>
          <w:szCs w:val="20"/>
          <w:lang w:eastAsia="zh-CN"/>
        </w:rPr>
        <w:t>used</w:t>
      </w:r>
      <w:r w:rsidRPr="00D8448B">
        <w:rPr>
          <w:rFonts w:eastAsiaTheme="minorEastAsia"/>
          <w:b/>
          <w:szCs w:val="20"/>
          <w:lang w:eastAsia="zh-CN"/>
        </w:rPr>
        <w:t xml:space="preserve"> to indicate which PL offset is updated associated with the corresponding </w:t>
      </w:r>
      <w:proofErr w:type="spellStart"/>
      <w:r w:rsidR="00DB7ED6" w:rsidRPr="00DB7ED6">
        <w:rPr>
          <w:rFonts w:eastAsiaTheme="minorEastAsia"/>
          <w:b/>
          <w:szCs w:val="20"/>
          <w:lang w:eastAsia="zh-CN"/>
        </w:rPr>
        <w:t>codepoint</w:t>
      </w:r>
      <w:proofErr w:type="spellEnd"/>
      <w:r w:rsidR="00DB7ED6" w:rsidRPr="00DB7ED6">
        <w:rPr>
          <w:rFonts w:eastAsiaTheme="minorEastAsia"/>
          <w:b/>
          <w:szCs w:val="20"/>
          <w:lang w:eastAsia="zh-CN"/>
        </w:rPr>
        <w:t xml:space="preserve"> of the </w:t>
      </w:r>
      <w:r w:rsidRPr="00D8448B">
        <w:rPr>
          <w:rFonts w:eastAsiaTheme="minorEastAsia"/>
          <w:b/>
          <w:szCs w:val="20"/>
          <w:lang w:eastAsia="zh-CN"/>
        </w:rPr>
        <w:t>joint or UL TCI state(s) which is activated by the last joint or separate</w:t>
      </w:r>
      <w:r>
        <w:rPr>
          <w:rFonts w:eastAsiaTheme="minorEastAsia"/>
          <w:b/>
          <w:szCs w:val="20"/>
          <w:lang w:eastAsia="zh-CN"/>
        </w:rPr>
        <w:t xml:space="preserve"> TCI state(s) activation MAC CE</w:t>
      </w:r>
      <w:r>
        <w:rPr>
          <w:rFonts w:eastAsiaTheme="minorEastAsia" w:hint="eastAsia"/>
          <w:b/>
          <w:szCs w:val="20"/>
          <w:lang w:eastAsia="zh-CN"/>
        </w:rPr>
        <w:t>.</w:t>
      </w:r>
    </w:p>
    <w:p w:rsidR="00C86DEB" w:rsidRDefault="00C86DEB" w:rsidP="00D8448B">
      <w:pPr>
        <w:spacing w:beforeLines="50" w:before="120" w:afterLines="50" w:after="120"/>
        <w:jc w:val="both"/>
        <w:rPr>
          <w:rFonts w:eastAsiaTheme="minorEastAsia"/>
          <w:b/>
          <w:szCs w:val="20"/>
          <w:lang w:eastAsia="zh-CN"/>
        </w:rPr>
      </w:pPr>
      <w:r>
        <w:rPr>
          <w:rFonts w:eastAsiaTheme="minorEastAsia" w:hint="eastAsia"/>
          <w:b/>
          <w:szCs w:val="20"/>
          <w:lang w:eastAsia="zh-CN"/>
        </w:rPr>
        <w:t>Proposal 7: T</w:t>
      </w:r>
      <w:r w:rsidRPr="00C86DEB">
        <w:rPr>
          <w:rFonts w:eastAsiaTheme="minorEastAsia"/>
          <w:b/>
          <w:szCs w:val="20"/>
          <w:lang w:eastAsia="zh-CN"/>
        </w:rPr>
        <w:t xml:space="preserve">he length of </w:t>
      </w:r>
      <w:r w:rsidR="00FF7DB9">
        <w:rPr>
          <w:rFonts w:eastAsiaTheme="minorEastAsia" w:hint="eastAsia"/>
          <w:b/>
          <w:szCs w:val="20"/>
          <w:lang w:eastAsia="zh-CN"/>
        </w:rPr>
        <w:t xml:space="preserve">the </w:t>
      </w:r>
      <w:r w:rsidRPr="00C86DEB">
        <w:rPr>
          <w:rFonts w:eastAsiaTheme="minorEastAsia"/>
          <w:b/>
          <w:szCs w:val="20"/>
          <w:lang w:eastAsia="zh-CN"/>
        </w:rPr>
        <w:t>bit map is 8</w:t>
      </w:r>
      <w:r w:rsidR="00576FCE">
        <w:rPr>
          <w:rFonts w:eastAsiaTheme="minorEastAsia" w:hint="eastAsia"/>
          <w:b/>
          <w:szCs w:val="20"/>
          <w:lang w:eastAsia="zh-CN"/>
        </w:rPr>
        <w:t xml:space="preserve"> bits</w:t>
      </w:r>
      <w:r w:rsidRPr="00C86DEB">
        <w:rPr>
          <w:rFonts w:eastAsiaTheme="minorEastAsia"/>
          <w:b/>
          <w:szCs w:val="20"/>
          <w:lang w:eastAsia="zh-CN"/>
        </w:rPr>
        <w:t>.</w:t>
      </w:r>
    </w:p>
    <w:p w:rsidR="00D8448B" w:rsidRDefault="00D8448B" w:rsidP="00D8448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BF385D">
        <w:rPr>
          <w:rFonts w:eastAsiaTheme="minorEastAsia" w:hint="eastAsia"/>
          <w:b/>
          <w:szCs w:val="20"/>
          <w:lang w:eastAsia="zh-CN"/>
        </w:rPr>
        <w:t>8</w:t>
      </w:r>
      <w:r w:rsidRPr="00AB1249">
        <w:rPr>
          <w:rFonts w:eastAsiaTheme="minorEastAsia" w:hint="eastAsia"/>
          <w:b/>
          <w:szCs w:val="20"/>
          <w:lang w:eastAsia="zh-CN"/>
        </w:rPr>
        <w:t xml:space="preserve">: </w:t>
      </w:r>
      <w:r w:rsidR="00BF385D" w:rsidRPr="00BF385D">
        <w:rPr>
          <w:rFonts w:eastAsiaTheme="minorEastAsia"/>
          <w:b/>
          <w:szCs w:val="20"/>
          <w:lang w:eastAsia="zh-CN"/>
        </w:rPr>
        <w:t>There is no need to include the TCI state I</w:t>
      </w:r>
      <w:r w:rsidR="00BF385D">
        <w:rPr>
          <w:rFonts w:eastAsiaTheme="minorEastAsia" w:hint="eastAsia"/>
          <w:b/>
          <w:szCs w:val="20"/>
          <w:lang w:eastAsia="zh-CN"/>
        </w:rPr>
        <w:t>D in the new MAC CE</w:t>
      </w:r>
      <w:r>
        <w:rPr>
          <w:rFonts w:eastAsiaTheme="minorEastAsia" w:hint="eastAsia"/>
          <w:b/>
          <w:szCs w:val="20"/>
          <w:lang w:eastAsia="zh-CN"/>
        </w:rPr>
        <w:t>.</w:t>
      </w:r>
    </w:p>
    <w:p w:rsidR="008422E7" w:rsidRDefault="008422E7" w:rsidP="00D8448B">
      <w:pPr>
        <w:spacing w:beforeLines="50" w:before="120" w:afterLines="50" w:after="120"/>
        <w:jc w:val="both"/>
        <w:rPr>
          <w:rFonts w:eastAsiaTheme="minorEastAsia"/>
          <w:b/>
          <w:szCs w:val="20"/>
          <w:lang w:eastAsia="zh-CN"/>
        </w:rPr>
      </w:pPr>
    </w:p>
    <w:p w:rsidR="00D44BFB" w:rsidRPr="00630007" w:rsidRDefault="00D44BF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Other fields in the new MAC CE</w:t>
      </w:r>
    </w:p>
    <w:p w:rsidR="00D44BFB" w:rsidRDefault="00101ECB" w:rsidP="00D44BFB">
      <w:pPr>
        <w:spacing w:beforeLines="50" w:before="120" w:afterLines="50" w:after="120"/>
        <w:jc w:val="both"/>
        <w:rPr>
          <w:rFonts w:eastAsiaTheme="minorEastAsia"/>
          <w:noProof/>
          <w:lang w:eastAsia="zh-CN"/>
        </w:rPr>
      </w:pPr>
      <w:r>
        <w:rPr>
          <w:rFonts w:eastAsiaTheme="minorEastAsia"/>
          <w:szCs w:val="20"/>
          <w:lang w:eastAsia="zh-CN"/>
        </w:rPr>
        <w:t>Similar</w:t>
      </w:r>
      <w:r>
        <w:rPr>
          <w:rFonts w:eastAsiaTheme="minorEastAsia" w:hint="eastAsia"/>
          <w:szCs w:val="20"/>
          <w:lang w:eastAsia="zh-CN"/>
        </w:rPr>
        <w:t xml:space="preserve">ly with the </w:t>
      </w:r>
      <w:r w:rsidRPr="00707014">
        <w:rPr>
          <w:rFonts w:eastAsiaTheme="minorEastAsia"/>
          <w:szCs w:val="20"/>
          <w:lang w:eastAsia="zh-CN"/>
        </w:rPr>
        <w:t>joint or separate T</w:t>
      </w:r>
      <w:r>
        <w:rPr>
          <w:rFonts w:eastAsiaTheme="minorEastAsia"/>
          <w:szCs w:val="20"/>
          <w:lang w:eastAsia="zh-CN"/>
        </w:rPr>
        <w:t>CI state(s) activation</w:t>
      </w:r>
      <w:r w:rsidRPr="00101ECB">
        <w:rPr>
          <w:rFonts w:eastAsiaTheme="minorEastAsia"/>
          <w:szCs w:val="20"/>
          <w:lang w:val="en-GB" w:eastAsia="zh-CN"/>
        </w:rPr>
        <w:t>/</w:t>
      </w:r>
      <w:r>
        <w:rPr>
          <w:rFonts w:eastAsiaTheme="minorEastAsia" w:hint="eastAsia"/>
          <w:szCs w:val="20"/>
          <w:lang w:val="en-GB" w:eastAsia="zh-CN"/>
        </w:rPr>
        <w:t>d</w:t>
      </w:r>
      <w:r w:rsidRPr="00101ECB">
        <w:rPr>
          <w:rFonts w:eastAsiaTheme="minorEastAsia"/>
          <w:szCs w:val="20"/>
          <w:lang w:val="en-GB" w:eastAsia="zh-CN"/>
        </w:rPr>
        <w:t>eactivation</w:t>
      </w:r>
      <w:r>
        <w:rPr>
          <w:rFonts w:eastAsiaTheme="minorEastAsia"/>
          <w:szCs w:val="20"/>
          <w:lang w:eastAsia="zh-CN"/>
        </w:rPr>
        <w:t xml:space="preserve"> MAC CE</w:t>
      </w:r>
      <w:r>
        <w:rPr>
          <w:rFonts w:eastAsiaTheme="minorEastAsia" w:hint="eastAsia"/>
          <w:szCs w:val="20"/>
          <w:lang w:eastAsia="zh-CN"/>
        </w:rPr>
        <w:t xml:space="preserve">, the </w:t>
      </w:r>
      <w:r w:rsidRPr="00D37AC6">
        <w:rPr>
          <w:noProof/>
        </w:rPr>
        <w:t>Serving Cell ID</w:t>
      </w:r>
      <w:r>
        <w:rPr>
          <w:rFonts w:eastAsiaTheme="minorEastAsia" w:hint="eastAsia"/>
          <w:noProof/>
          <w:lang w:eastAsia="zh-CN"/>
        </w:rPr>
        <w:t xml:space="preserve"> is needed in the new MAC CE to </w:t>
      </w:r>
      <w:r>
        <w:rPr>
          <w:noProof/>
        </w:rPr>
        <w:t>indicate</w:t>
      </w:r>
      <w:r w:rsidRPr="00D37AC6">
        <w:rPr>
          <w:noProof/>
        </w:rPr>
        <w:t xml:space="preserve"> the identity of the Serving Cell for which the MAC CE applies. The length of the </w:t>
      </w:r>
      <w:r w:rsidR="00B26B71" w:rsidRPr="00D37AC6">
        <w:rPr>
          <w:noProof/>
        </w:rPr>
        <w:t>Serving Cell ID</w:t>
      </w:r>
      <w:r w:rsidR="00B26B71">
        <w:rPr>
          <w:rFonts w:eastAsiaTheme="minorEastAsia" w:hint="eastAsia"/>
          <w:noProof/>
          <w:lang w:eastAsia="zh-CN"/>
        </w:rPr>
        <w:t xml:space="preserve"> </w:t>
      </w:r>
      <w:r w:rsidRPr="00D37AC6">
        <w:rPr>
          <w:noProof/>
        </w:rPr>
        <w:t>field is 5 bits.</w:t>
      </w:r>
      <w:r w:rsidR="00B26B71">
        <w:rPr>
          <w:rFonts w:eastAsiaTheme="minorEastAsia" w:hint="eastAsia"/>
          <w:noProof/>
          <w:lang w:eastAsia="zh-CN"/>
        </w:rPr>
        <w:t xml:space="preserve"> Moreover, </w:t>
      </w:r>
      <w:r w:rsidR="00B26B71" w:rsidRPr="00D37AC6">
        <w:rPr>
          <w:noProof/>
        </w:rPr>
        <w:t>DL</w:t>
      </w:r>
      <w:r w:rsidR="00B26B71">
        <w:rPr>
          <w:rFonts w:eastAsiaTheme="minorEastAsia" w:hint="eastAsia"/>
          <w:noProof/>
          <w:lang w:eastAsia="zh-CN"/>
        </w:rPr>
        <w:t>/UL</w:t>
      </w:r>
      <w:r w:rsidR="00B26B71" w:rsidRPr="00D37AC6">
        <w:rPr>
          <w:noProof/>
        </w:rPr>
        <w:t xml:space="preserve"> BWP ID</w:t>
      </w:r>
      <w:r w:rsidR="00B26B71">
        <w:rPr>
          <w:rFonts w:eastAsiaTheme="minorEastAsia" w:hint="eastAsia"/>
          <w:noProof/>
          <w:lang w:eastAsia="zh-CN"/>
        </w:rPr>
        <w:t xml:space="preserve"> is also needed in the new MAC CE to</w:t>
      </w:r>
      <w:r w:rsidR="00B26B71">
        <w:rPr>
          <w:noProof/>
        </w:rPr>
        <w:t xml:space="preserve"> indicate</w:t>
      </w:r>
      <w:r w:rsidR="00B26B71" w:rsidRPr="00D37AC6">
        <w:rPr>
          <w:noProof/>
        </w:rPr>
        <w:t xml:space="preserve"> a DL</w:t>
      </w:r>
      <w:r w:rsidR="00B26B71">
        <w:rPr>
          <w:rFonts w:eastAsiaTheme="minorEastAsia" w:hint="eastAsia"/>
          <w:noProof/>
          <w:lang w:eastAsia="zh-CN"/>
        </w:rPr>
        <w:t>/UL</w:t>
      </w:r>
      <w:r w:rsidR="00B26B71" w:rsidRPr="00D37AC6">
        <w:rPr>
          <w:noProof/>
        </w:rPr>
        <w:t xml:space="preserve"> BWP for which the MAC CE applies </w:t>
      </w:r>
      <w:r w:rsidR="006573E8">
        <w:rPr>
          <w:rFonts w:eastAsiaTheme="minorEastAsia" w:hint="eastAsia"/>
          <w:noProof/>
          <w:lang w:eastAsia="zh-CN"/>
        </w:rPr>
        <w:t>as</w:t>
      </w:r>
      <w:r w:rsidR="00B26B71" w:rsidRPr="00D37AC6">
        <w:rPr>
          <w:noProof/>
        </w:rPr>
        <w:t xml:space="preserve"> the codepoint of the DCI </w:t>
      </w:r>
      <w:r w:rsidR="00B26B71" w:rsidRPr="00D37AC6">
        <w:rPr>
          <w:i/>
          <w:iCs/>
          <w:noProof/>
        </w:rPr>
        <w:t>bandwidth</w:t>
      </w:r>
      <w:r w:rsidR="00B26B71" w:rsidRPr="00D37AC6">
        <w:rPr>
          <w:i/>
          <w:noProof/>
        </w:rPr>
        <w:t xml:space="preserve"> </w:t>
      </w:r>
      <w:r w:rsidR="00B26B71" w:rsidRPr="00D37AC6">
        <w:rPr>
          <w:i/>
          <w:iCs/>
          <w:noProof/>
        </w:rPr>
        <w:t>part indicator</w:t>
      </w:r>
      <w:r w:rsidR="00B26B71" w:rsidRPr="00D37AC6">
        <w:rPr>
          <w:noProof/>
        </w:rPr>
        <w:t xml:space="preserve"> fie</w:t>
      </w:r>
      <w:r w:rsidR="006573E8">
        <w:rPr>
          <w:noProof/>
        </w:rPr>
        <w:t>ld as specified in TS 38.212.</w:t>
      </w:r>
      <w:r w:rsidR="006573E8">
        <w:rPr>
          <w:rFonts w:eastAsiaTheme="minorEastAsia" w:hint="eastAsia"/>
          <w:noProof/>
          <w:lang w:eastAsia="zh-CN"/>
        </w:rPr>
        <w:t xml:space="preserve"> DL BWP ID is referred to the </w:t>
      </w:r>
      <w:r w:rsidR="006573E8" w:rsidRPr="006573E8">
        <w:rPr>
          <w:rFonts w:eastAsiaTheme="minorEastAsia"/>
          <w:noProof/>
          <w:lang w:eastAsia="zh-CN"/>
        </w:rPr>
        <w:t>joint TCI state(s)</w:t>
      </w:r>
      <w:r w:rsidR="006573E8">
        <w:rPr>
          <w:rFonts w:eastAsiaTheme="minorEastAsia" w:hint="eastAsia"/>
          <w:noProof/>
          <w:lang w:eastAsia="zh-CN"/>
        </w:rPr>
        <w:t xml:space="preserve"> which PL offset </w:t>
      </w:r>
      <w:r w:rsidR="00D00AF4">
        <w:rPr>
          <w:rFonts w:eastAsiaTheme="minorEastAsia" w:hint="eastAsia"/>
          <w:szCs w:val="20"/>
          <w:lang w:eastAsia="zh-CN"/>
        </w:rPr>
        <w:t xml:space="preserve">associated </w:t>
      </w:r>
      <w:r w:rsidR="006573E8">
        <w:rPr>
          <w:rFonts w:eastAsiaTheme="minorEastAsia" w:hint="eastAsia"/>
          <w:noProof/>
          <w:lang w:eastAsia="zh-CN"/>
        </w:rPr>
        <w:t xml:space="preserve">with, while UL BWP ID is referred to the UL TCI state(s). However, </w:t>
      </w:r>
      <w:r w:rsidR="00D00AF4">
        <w:rPr>
          <w:rFonts w:eastAsiaTheme="minorEastAsia" w:hint="eastAsia"/>
          <w:szCs w:val="20"/>
          <w:lang w:eastAsia="zh-CN"/>
        </w:rPr>
        <w:t xml:space="preserve">the </w:t>
      </w:r>
      <w:r w:rsidR="00D00AF4" w:rsidRPr="00EB6B78">
        <w:rPr>
          <w:rFonts w:eastAsiaTheme="minorEastAsia"/>
          <w:szCs w:val="20"/>
          <w:lang w:eastAsia="zh-CN"/>
        </w:rPr>
        <w:t>PL offset is updated after the corresponding joint or UL TCI state(s) activation</w:t>
      </w:r>
      <w:r w:rsidR="00D00AF4">
        <w:rPr>
          <w:rFonts w:eastAsiaTheme="minorEastAsia" w:hint="eastAsia"/>
          <w:szCs w:val="20"/>
          <w:lang w:eastAsia="zh-CN"/>
        </w:rPr>
        <w:t xml:space="preserve">. </w:t>
      </w:r>
      <w:r w:rsidR="00076DA4">
        <w:rPr>
          <w:rFonts w:eastAsiaTheme="minorEastAsia"/>
          <w:szCs w:val="20"/>
          <w:lang w:eastAsia="zh-CN"/>
        </w:rPr>
        <w:t>A</w:t>
      </w:r>
      <w:r w:rsidR="00076DA4">
        <w:rPr>
          <w:rFonts w:eastAsiaTheme="minorEastAsia" w:hint="eastAsia"/>
          <w:szCs w:val="20"/>
          <w:lang w:eastAsia="zh-CN"/>
        </w:rPr>
        <w:t xml:space="preserve">nd a UE </w:t>
      </w:r>
      <w:r w:rsidR="00076DA4">
        <w:rPr>
          <w:rFonts w:eastAsiaTheme="minorEastAsia"/>
          <w:szCs w:val="20"/>
          <w:lang w:eastAsia="zh-CN"/>
        </w:rPr>
        <w:t>cannot</w:t>
      </w:r>
      <w:r w:rsidR="00076DA4">
        <w:rPr>
          <w:rFonts w:eastAsiaTheme="minorEastAsia" w:hint="eastAsia"/>
          <w:szCs w:val="20"/>
          <w:lang w:eastAsia="zh-CN"/>
        </w:rPr>
        <w:t xml:space="preserve"> be configured joint and separate TCI states </w:t>
      </w:r>
      <w:r w:rsidR="00076DA4">
        <w:rPr>
          <w:rFonts w:eastAsiaTheme="minorEastAsia"/>
          <w:szCs w:val="20"/>
          <w:lang w:eastAsia="zh-CN"/>
        </w:rPr>
        <w:t>simultaneously</w:t>
      </w:r>
      <w:r w:rsidR="00076DA4">
        <w:rPr>
          <w:rFonts w:eastAsiaTheme="minorEastAsia" w:hint="eastAsia"/>
          <w:szCs w:val="20"/>
          <w:lang w:eastAsia="zh-CN"/>
        </w:rPr>
        <w:t xml:space="preserve">. </w:t>
      </w:r>
      <w:r w:rsidR="00D00AF4">
        <w:rPr>
          <w:rFonts w:eastAsiaTheme="minorEastAsia" w:hint="eastAsia"/>
          <w:szCs w:val="20"/>
          <w:lang w:eastAsia="zh-CN"/>
        </w:rPr>
        <w:t>Thus, the UE know</w:t>
      </w:r>
      <w:r w:rsidR="00076DA4">
        <w:rPr>
          <w:rFonts w:eastAsiaTheme="minorEastAsia" w:hint="eastAsia"/>
          <w:szCs w:val="20"/>
          <w:lang w:eastAsia="zh-CN"/>
        </w:rPr>
        <w:t>s</w:t>
      </w:r>
      <w:r w:rsidR="00D00AF4">
        <w:rPr>
          <w:rFonts w:eastAsiaTheme="minorEastAsia" w:hint="eastAsia"/>
          <w:szCs w:val="20"/>
          <w:lang w:eastAsia="zh-CN"/>
        </w:rPr>
        <w:t xml:space="preserve"> what kind of TCI state(s), i.e., joint or </w:t>
      </w:r>
      <w:proofErr w:type="gramStart"/>
      <w:r w:rsidR="00D00AF4">
        <w:rPr>
          <w:rFonts w:eastAsiaTheme="minorEastAsia" w:hint="eastAsia"/>
          <w:szCs w:val="20"/>
          <w:lang w:eastAsia="zh-CN"/>
        </w:rPr>
        <w:t>UL,</w:t>
      </w:r>
      <w:proofErr w:type="gramEnd"/>
      <w:r w:rsidR="00D00AF4">
        <w:rPr>
          <w:rFonts w:eastAsiaTheme="minorEastAsia" w:hint="eastAsia"/>
          <w:szCs w:val="20"/>
          <w:lang w:eastAsia="zh-CN"/>
        </w:rPr>
        <w:t xml:space="preserve"> is associated </w:t>
      </w:r>
      <w:r w:rsidR="00B13361">
        <w:rPr>
          <w:rFonts w:eastAsiaTheme="minorEastAsia" w:hint="eastAsia"/>
          <w:szCs w:val="20"/>
          <w:lang w:eastAsia="zh-CN"/>
        </w:rPr>
        <w:t xml:space="preserve">with the PL offset in the new MAC CE. </w:t>
      </w:r>
      <w:r w:rsidR="00B13361">
        <w:rPr>
          <w:rFonts w:eastAsiaTheme="minorEastAsia"/>
          <w:szCs w:val="20"/>
          <w:lang w:eastAsia="zh-CN"/>
        </w:rPr>
        <w:t>O</w:t>
      </w:r>
      <w:r w:rsidR="00B13361">
        <w:rPr>
          <w:rFonts w:eastAsiaTheme="minorEastAsia" w:hint="eastAsia"/>
          <w:szCs w:val="20"/>
          <w:lang w:eastAsia="zh-CN"/>
        </w:rPr>
        <w:t xml:space="preserve">nly including one field of </w:t>
      </w:r>
      <w:r w:rsidR="00036296" w:rsidRPr="00036296">
        <w:rPr>
          <w:rFonts w:eastAsiaTheme="minorEastAsia"/>
          <w:szCs w:val="20"/>
          <w:lang w:eastAsia="zh-CN"/>
        </w:rPr>
        <w:t>DL/UL</w:t>
      </w:r>
      <w:r w:rsidR="00036296" w:rsidRPr="00036296">
        <w:rPr>
          <w:rFonts w:eastAsiaTheme="minorEastAsia" w:hint="eastAsia"/>
          <w:szCs w:val="20"/>
          <w:lang w:eastAsia="zh-CN"/>
        </w:rPr>
        <w:t xml:space="preserve"> </w:t>
      </w:r>
      <w:r w:rsidR="00B13361">
        <w:rPr>
          <w:rFonts w:eastAsiaTheme="minorEastAsia" w:hint="eastAsia"/>
          <w:szCs w:val="20"/>
          <w:lang w:eastAsia="zh-CN"/>
        </w:rPr>
        <w:t xml:space="preserve">BWP ID </w:t>
      </w:r>
      <w:r w:rsidR="001938F5">
        <w:rPr>
          <w:rFonts w:eastAsiaTheme="minorEastAsia" w:hint="eastAsia"/>
          <w:szCs w:val="20"/>
          <w:lang w:eastAsia="zh-CN"/>
        </w:rPr>
        <w:t xml:space="preserve">is enough in the new MAC CE. </w:t>
      </w:r>
      <w:r w:rsidR="00B26B71" w:rsidRPr="00D37AC6">
        <w:rPr>
          <w:noProof/>
        </w:rPr>
        <w:t>The lengt</w:t>
      </w:r>
      <w:r w:rsidR="006573E8">
        <w:rPr>
          <w:noProof/>
        </w:rPr>
        <w:t xml:space="preserve">h of the </w:t>
      </w:r>
      <w:r w:rsidR="00036296" w:rsidRPr="00036296">
        <w:rPr>
          <w:noProof/>
        </w:rPr>
        <w:t xml:space="preserve">DL/UL </w:t>
      </w:r>
      <w:r w:rsidR="006573E8">
        <w:rPr>
          <w:noProof/>
        </w:rPr>
        <w:t>BWP ID field is 2 bits</w:t>
      </w:r>
      <w:r w:rsidR="006573E8">
        <w:rPr>
          <w:rFonts w:eastAsiaTheme="minorEastAsia" w:hint="eastAsia"/>
          <w:noProof/>
          <w:lang w:eastAsia="zh-CN"/>
        </w:rPr>
        <w:t>.</w:t>
      </w:r>
    </w:p>
    <w:p w:rsidR="001938F5" w:rsidRDefault="001938F5" w:rsidP="001938F5">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9</w:t>
      </w:r>
      <w:r w:rsidRPr="00AB1249">
        <w:rPr>
          <w:rFonts w:eastAsiaTheme="minorEastAsia" w:hint="eastAsia"/>
          <w:b/>
          <w:szCs w:val="20"/>
          <w:lang w:eastAsia="zh-CN"/>
        </w:rPr>
        <w:t xml:space="preserve">: </w:t>
      </w:r>
      <w:r w:rsidR="00576FCE" w:rsidRPr="00576FCE">
        <w:rPr>
          <w:rFonts w:eastAsiaTheme="minorEastAsia"/>
          <w:b/>
          <w:szCs w:val="20"/>
          <w:lang w:eastAsia="zh-CN"/>
        </w:rPr>
        <w:t xml:space="preserve">Serving Cell ID is </w:t>
      </w:r>
      <w:r w:rsidR="00BA3FF7">
        <w:rPr>
          <w:rFonts w:eastAsiaTheme="minorEastAsia" w:hint="eastAsia"/>
          <w:b/>
          <w:szCs w:val="20"/>
          <w:lang w:eastAsia="zh-CN"/>
        </w:rPr>
        <w:t>included</w:t>
      </w:r>
      <w:r w:rsidR="00576FCE" w:rsidRPr="00576FCE">
        <w:rPr>
          <w:rFonts w:eastAsiaTheme="minorEastAsia"/>
          <w:b/>
          <w:szCs w:val="20"/>
          <w:lang w:eastAsia="zh-CN"/>
        </w:rPr>
        <w:t xml:space="preserve"> in the new MAC CE to indicate the identity of the Serving Cell for which the MAC CE applies.</w:t>
      </w:r>
      <w:r w:rsidR="00576FCE">
        <w:rPr>
          <w:rFonts w:eastAsiaTheme="minorEastAsia" w:hint="eastAsia"/>
          <w:b/>
          <w:szCs w:val="20"/>
          <w:lang w:eastAsia="zh-CN"/>
        </w:rPr>
        <w:t xml:space="preserve"> </w:t>
      </w:r>
      <w:r w:rsidR="00576FCE" w:rsidRPr="00576FCE">
        <w:rPr>
          <w:rFonts w:eastAsiaTheme="minorEastAsia"/>
          <w:b/>
          <w:szCs w:val="20"/>
          <w:lang w:eastAsia="zh-CN"/>
        </w:rPr>
        <w:t>The length of the Serving Cell ID field is 5 bits.</w:t>
      </w:r>
    </w:p>
    <w:p w:rsidR="001938F5" w:rsidRDefault="001938F5" w:rsidP="001938F5">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10: </w:t>
      </w:r>
      <w:r w:rsidR="00BA3FF7">
        <w:rPr>
          <w:rFonts w:eastAsiaTheme="minorEastAsia" w:hint="eastAsia"/>
          <w:b/>
          <w:szCs w:val="20"/>
          <w:lang w:eastAsia="zh-CN"/>
        </w:rPr>
        <w:t xml:space="preserve">One field of </w:t>
      </w:r>
      <w:r w:rsidR="00BA3FF7" w:rsidRPr="00BA3FF7">
        <w:rPr>
          <w:rFonts w:eastAsiaTheme="minorEastAsia"/>
          <w:b/>
          <w:szCs w:val="20"/>
          <w:lang w:eastAsia="zh-CN"/>
        </w:rPr>
        <w:t>DL</w:t>
      </w:r>
      <w:r w:rsidR="00BA3FF7">
        <w:rPr>
          <w:rFonts w:eastAsiaTheme="minorEastAsia" w:hint="eastAsia"/>
          <w:b/>
          <w:szCs w:val="20"/>
          <w:lang w:eastAsia="zh-CN"/>
        </w:rPr>
        <w:t>/UL</w:t>
      </w:r>
      <w:r w:rsidR="00BA3FF7" w:rsidRPr="00BA3FF7">
        <w:rPr>
          <w:rFonts w:eastAsiaTheme="minorEastAsia"/>
          <w:b/>
          <w:szCs w:val="20"/>
          <w:lang w:eastAsia="zh-CN"/>
        </w:rPr>
        <w:t xml:space="preserve"> BWP ID</w:t>
      </w:r>
      <w:r w:rsidR="00BA3FF7">
        <w:rPr>
          <w:rFonts w:eastAsiaTheme="minorEastAsia" w:hint="eastAsia"/>
          <w:b/>
          <w:szCs w:val="20"/>
          <w:lang w:eastAsia="zh-CN"/>
        </w:rPr>
        <w:t xml:space="preserve"> </w:t>
      </w:r>
      <w:r w:rsidR="00BA3FF7" w:rsidRPr="00576FCE">
        <w:rPr>
          <w:rFonts w:eastAsiaTheme="minorEastAsia"/>
          <w:b/>
          <w:szCs w:val="20"/>
          <w:lang w:eastAsia="zh-CN"/>
        </w:rPr>
        <w:t xml:space="preserve">is </w:t>
      </w:r>
      <w:r w:rsidR="00BA3FF7">
        <w:rPr>
          <w:rFonts w:eastAsiaTheme="minorEastAsia" w:hint="eastAsia"/>
          <w:b/>
          <w:szCs w:val="20"/>
          <w:lang w:eastAsia="zh-CN"/>
        </w:rPr>
        <w:t>included</w:t>
      </w:r>
      <w:r w:rsidR="00BA3FF7" w:rsidRPr="00576FCE">
        <w:rPr>
          <w:rFonts w:eastAsiaTheme="minorEastAsia"/>
          <w:b/>
          <w:szCs w:val="20"/>
          <w:lang w:eastAsia="zh-CN"/>
        </w:rPr>
        <w:t xml:space="preserve"> in the new MAC CE to indicate</w:t>
      </w:r>
      <w:r w:rsidR="00BA3FF7">
        <w:rPr>
          <w:rFonts w:eastAsiaTheme="minorEastAsia" w:hint="eastAsia"/>
          <w:b/>
          <w:szCs w:val="20"/>
          <w:lang w:eastAsia="zh-CN"/>
        </w:rPr>
        <w:t xml:space="preserve"> </w:t>
      </w:r>
      <w:r w:rsidR="00BA3FF7" w:rsidRPr="00BA3FF7">
        <w:rPr>
          <w:rFonts w:eastAsiaTheme="minorEastAsia"/>
          <w:b/>
          <w:szCs w:val="20"/>
          <w:lang w:eastAsia="zh-CN"/>
        </w:rPr>
        <w:t>a DL/UL BWP for which the MAC CE applies</w:t>
      </w:r>
      <w:r w:rsidRPr="00C86DEB">
        <w:rPr>
          <w:rFonts w:eastAsiaTheme="minorEastAsia"/>
          <w:b/>
          <w:szCs w:val="20"/>
          <w:lang w:eastAsia="zh-CN"/>
        </w:rPr>
        <w:t>.</w:t>
      </w:r>
      <w:r w:rsidR="00BA3FF7">
        <w:rPr>
          <w:rFonts w:eastAsiaTheme="minorEastAsia" w:hint="eastAsia"/>
          <w:b/>
          <w:szCs w:val="20"/>
          <w:lang w:eastAsia="zh-CN"/>
        </w:rPr>
        <w:t xml:space="preserve"> </w:t>
      </w:r>
      <w:r w:rsidR="00BA3FF7" w:rsidRPr="00BA3FF7">
        <w:rPr>
          <w:rFonts w:eastAsiaTheme="minorEastAsia"/>
          <w:b/>
          <w:szCs w:val="20"/>
          <w:lang w:eastAsia="zh-CN"/>
        </w:rPr>
        <w:t>The length of the DL</w:t>
      </w:r>
      <w:r w:rsidR="00BA3FF7">
        <w:rPr>
          <w:rFonts w:eastAsiaTheme="minorEastAsia" w:hint="eastAsia"/>
          <w:b/>
          <w:szCs w:val="20"/>
          <w:lang w:eastAsia="zh-CN"/>
        </w:rPr>
        <w:t>/UL</w:t>
      </w:r>
      <w:r w:rsidR="00BA3FF7" w:rsidRPr="00BA3FF7">
        <w:rPr>
          <w:rFonts w:eastAsiaTheme="minorEastAsia"/>
          <w:b/>
          <w:szCs w:val="20"/>
          <w:lang w:eastAsia="zh-CN"/>
        </w:rPr>
        <w:t xml:space="preserve"> BWP ID field is 2 bits.</w:t>
      </w:r>
    </w:p>
    <w:p w:rsidR="00AD7B2D" w:rsidRDefault="00AD7B2D" w:rsidP="001938F5">
      <w:pPr>
        <w:spacing w:beforeLines="50" w:before="120" w:afterLines="50" w:after="120"/>
        <w:jc w:val="both"/>
        <w:rPr>
          <w:rFonts w:eastAsiaTheme="minorEastAsia"/>
          <w:b/>
          <w:szCs w:val="20"/>
          <w:lang w:eastAsia="zh-CN"/>
        </w:rPr>
      </w:pPr>
    </w:p>
    <w:p w:rsidR="00260ADA" w:rsidRPr="00630007" w:rsidRDefault="00260ADA" w:rsidP="00260ADA">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 xml:space="preserve">The </w:t>
      </w:r>
      <w:r>
        <w:rPr>
          <w:rFonts w:ascii="Times New Roman" w:eastAsiaTheme="minorEastAsia" w:hAnsi="Times New Roman"/>
          <w:b/>
          <w:i w:val="0"/>
          <w:noProof w:val="0"/>
          <w:sz w:val="22"/>
          <w:szCs w:val="20"/>
          <w:u w:val="single"/>
          <w:lang w:eastAsia="zh-CN"/>
        </w:rPr>
        <w:t>detail</w:t>
      </w:r>
      <w:r>
        <w:rPr>
          <w:rFonts w:ascii="Times New Roman" w:eastAsiaTheme="minorEastAsia" w:hAnsi="Times New Roman" w:hint="eastAsia"/>
          <w:b/>
          <w:i w:val="0"/>
          <w:noProof w:val="0"/>
          <w:sz w:val="22"/>
          <w:szCs w:val="20"/>
          <w:u w:val="single"/>
          <w:lang w:eastAsia="zh-CN"/>
        </w:rPr>
        <w:t xml:space="preserve"> design of the new MAC CE</w:t>
      </w:r>
    </w:p>
    <w:p w:rsidR="00260ADA" w:rsidRPr="00DD0767" w:rsidRDefault="00260ADA" w:rsidP="00260ADA">
      <w:pPr>
        <w:spacing w:beforeLines="50" w:before="120" w:afterLines="50" w:after="120"/>
        <w:jc w:val="both"/>
        <w:rPr>
          <w:rFonts w:eastAsiaTheme="minorEastAsia"/>
          <w:szCs w:val="20"/>
          <w:lang w:eastAsia="zh-CN"/>
        </w:rPr>
      </w:pPr>
      <w:r>
        <w:rPr>
          <w:rFonts w:eastAsiaTheme="minorEastAsia" w:hint="eastAsia"/>
          <w:szCs w:val="20"/>
          <w:lang w:eastAsia="zh-CN"/>
        </w:rPr>
        <w:t xml:space="preserve">In </w:t>
      </w:r>
      <w:r w:rsidRPr="00260ADA">
        <w:rPr>
          <w:rFonts w:eastAsiaTheme="minorEastAsia"/>
          <w:szCs w:val="20"/>
          <w:lang w:eastAsia="zh-CN"/>
        </w:rPr>
        <w:t>Summary</w:t>
      </w:r>
      <w:r>
        <w:rPr>
          <w:rFonts w:eastAsiaTheme="minorEastAsia" w:hint="eastAsia"/>
          <w:szCs w:val="20"/>
          <w:lang w:eastAsia="zh-CN"/>
        </w:rPr>
        <w:t xml:space="preserve">, </w:t>
      </w:r>
      <w:r w:rsidR="00680602">
        <w:rPr>
          <w:rFonts w:eastAsiaTheme="minorEastAsia" w:hint="eastAsia"/>
          <w:szCs w:val="20"/>
          <w:lang w:eastAsia="zh-CN"/>
        </w:rPr>
        <w:t>according to the above analysis, we propose the new MAC CE for PL offset update</w:t>
      </w:r>
      <w:r w:rsidR="008A0ED3">
        <w:rPr>
          <w:rFonts w:eastAsiaTheme="minorEastAsia" w:hint="eastAsia"/>
          <w:szCs w:val="20"/>
          <w:lang w:eastAsia="zh-CN"/>
        </w:rPr>
        <w:t>s as Figure 1</w:t>
      </w:r>
      <w:r w:rsidR="00680602">
        <w:rPr>
          <w:rFonts w:eastAsiaTheme="minorEastAsia" w:hint="eastAsia"/>
          <w:szCs w:val="20"/>
          <w:lang w:eastAsia="zh-CN"/>
        </w:rPr>
        <w:t>.</w:t>
      </w:r>
      <w:r w:rsidR="00DB7ED6">
        <w:rPr>
          <w:rFonts w:eastAsiaTheme="minorEastAsia" w:hint="eastAsia"/>
          <w:szCs w:val="20"/>
          <w:lang w:eastAsia="zh-CN"/>
        </w:rPr>
        <w:t xml:space="preserve"> In Figure 1, Fi, </w:t>
      </w:r>
      <w:r w:rsidR="00DB7ED6" w:rsidRPr="00D37AC6">
        <w:rPr>
          <w:noProof/>
        </w:rPr>
        <w:t xml:space="preserve">where </w:t>
      </w:r>
      <w:r w:rsidR="00DB7ED6">
        <w:rPr>
          <w:rFonts w:eastAsiaTheme="minorEastAsia" w:hint="eastAsia"/>
          <w:noProof/>
          <w:lang w:eastAsia="zh-CN"/>
        </w:rPr>
        <w:t>i</w:t>
      </w:r>
      <w:r w:rsidR="00DB7ED6">
        <w:rPr>
          <w:noProof/>
        </w:rPr>
        <w:t xml:space="preserve">=1, </w:t>
      </w:r>
      <w:r w:rsidR="00DB7ED6">
        <w:rPr>
          <w:rFonts w:eastAsiaTheme="minorEastAsia" w:hint="eastAsia"/>
          <w:noProof/>
          <w:lang w:eastAsia="zh-CN"/>
        </w:rPr>
        <w:t>2,</w:t>
      </w:r>
      <w:r w:rsidR="00DB7ED6">
        <w:rPr>
          <w:rFonts w:eastAsiaTheme="minorEastAsia"/>
          <w:noProof/>
          <w:lang w:eastAsia="zh-CN"/>
        </w:rPr>
        <w:t>…</w:t>
      </w:r>
      <w:r w:rsidR="00DB7ED6">
        <w:rPr>
          <w:rFonts w:eastAsiaTheme="minorEastAsia" w:hint="eastAsia"/>
          <w:noProof/>
          <w:lang w:eastAsia="zh-CN"/>
        </w:rPr>
        <w:t xml:space="preserve">, 8, is the bit map </w:t>
      </w:r>
      <w:r w:rsidR="00DB7ED6" w:rsidRPr="00DB7ED6">
        <w:rPr>
          <w:rFonts w:eastAsiaTheme="minorEastAsia"/>
          <w:noProof/>
          <w:lang w:eastAsia="zh-CN"/>
        </w:rPr>
        <w:t>to indicate which PL offset is updated associated with the corresponding</w:t>
      </w:r>
      <w:r w:rsidR="00DB7ED6">
        <w:rPr>
          <w:rFonts w:eastAsiaTheme="minorEastAsia" w:hint="eastAsia"/>
          <w:noProof/>
          <w:lang w:eastAsia="zh-CN"/>
        </w:rPr>
        <w:t xml:space="preserve"> codepoint of</w:t>
      </w:r>
      <w:r w:rsidR="00DB7ED6" w:rsidRPr="00DB7ED6">
        <w:rPr>
          <w:rFonts w:eastAsiaTheme="minorEastAsia"/>
          <w:noProof/>
          <w:lang w:eastAsia="zh-CN"/>
        </w:rPr>
        <w:t xml:space="preserve"> </w:t>
      </w:r>
      <w:r w:rsidR="00DB7ED6">
        <w:rPr>
          <w:rFonts w:eastAsiaTheme="minorEastAsia" w:hint="eastAsia"/>
          <w:noProof/>
          <w:lang w:eastAsia="zh-CN"/>
        </w:rPr>
        <w:t xml:space="preserve">the </w:t>
      </w:r>
      <w:r w:rsidR="00DB7ED6" w:rsidRPr="00DB7ED6">
        <w:rPr>
          <w:rFonts w:eastAsiaTheme="minorEastAsia"/>
          <w:noProof/>
          <w:lang w:eastAsia="zh-CN"/>
        </w:rPr>
        <w:t>joint or UL TCI state(s) which is activated by the last joint or separate TCI state(s) activation MAC CE.</w:t>
      </w:r>
      <w:r w:rsidR="00DB7ED6">
        <w:rPr>
          <w:rFonts w:eastAsiaTheme="minorEastAsia" w:hint="eastAsia"/>
          <w:noProof/>
          <w:lang w:eastAsia="zh-CN"/>
        </w:rPr>
        <w:t xml:space="preserve"> </w:t>
      </w:r>
      <w:r w:rsidR="00DD0767" w:rsidRPr="00D37AC6">
        <w:rPr>
          <w:noProof/>
        </w:rPr>
        <w:t>If F</w:t>
      </w:r>
      <w:r w:rsidR="00DD0767" w:rsidRPr="00D37AC6">
        <w:rPr>
          <w:noProof/>
          <w:vertAlign w:val="subscript"/>
        </w:rPr>
        <w:t>i</w:t>
      </w:r>
      <w:r w:rsidR="00DD0767" w:rsidRPr="00D37AC6">
        <w:rPr>
          <w:noProof/>
        </w:rPr>
        <w:t xml:space="preserve"> field</w:t>
      </w:r>
      <w:r w:rsidR="00DD0767">
        <w:rPr>
          <w:noProof/>
        </w:rPr>
        <w:t xml:space="preserve"> is set to 1, it indicates the </w:t>
      </w:r>
      <w:r w:rsidR="00DD0767">
        <w:rPr>
          <w:rFonts w:eastAsiaTheme="minorEastAsia" w:hint="eastAsia"/>
          <w:noProof/>
          <w:lang w:eastAsia="zh-CN"/>
        </w:rPr>
        <w:t>i</w:t>
      </w:r>
      <w:r w:rsidR="00DD0767" w:rsidRPr="00D37AC6">
        <w:rPr>
          <w:noProof/>
        </w:rPr>
        <w:t xml:space="preserve">-th </w:t>
      </w:r>
      <w:r w:rsidR="00DD0767">
        <w:rPr>
          <w:rFonts w:eastAsiaTheme="minorEastAsia" w:hint="eastAsia"/>
          <w:noProof/>
          <w:lang w:eastAsia="zh-CN"/>
        </w:rPr>
        <w:t>PL offset</w:t>
      </w:r>
      <w:r w:rsidR="00DD0767" w:rsidRPr="00D37AC6">
        <w:rPr>
          <w:noProof/>
        </w:rPr>
        <w:t xml:space="preserve"> for codepoint i is present. If F</w:t>
      </w:r>
      <w:r w:rsidR="00DD0767" w:rsidRPr="00D37AC6">
        <w:rPr>
          <w:noProof/>
          <w:vertAlign w:val="subscript"/>
        </w:rPr>
        <w:t>i</w:t>
      </w:r>
      <w:r w:rsidR="00DD0767" w:rsidRPr="00D37AC6">
        <w:rPr>
          <w:noProof/>
        </w:rPr>
        <w:t xml:space="preserve"> field</w:t>
      </w:r>
      <w:r w:rsidR="00DD0767">
        <w:rPr>
          <w:noProof/>
        </w:rPr>
        <w:t xml:space="preserve"> is set to 0, it indicates the </w:t>
      </w:r>
      <w:r w:rsidR="00DD0767">
        <w:rPr>
          <w:rFonts w:eastAsiaTheme="minorEastAsia" w:hint="eastAsia"/>
          <w:noProof/>
          <w:lang w:eastAsia="zh-CN"/>
        </w:rPr>
        <w:t>i</w:t>
      </w:r>
      <w:r w:rsidR="00DD0767">
        <w:rPr>
          <w:noProof/>
        </w:rPr>
        <w:t xml:space="preserve">-th </w:t>
      </w:r>
      <w:r w:rsidR="00DD0767">
        <w:rPr>
          <w:rFonts w:eastAsiaTheme="minorEastAsia" w:hint="eastAsia"/>
          <w:noProof/>
          <w:lang w:eastAsia="zh-CN"/>
        </w:rPr>
        <w:t>PL offset</w:t>
      </w:r>
      <w:r w:rsidR="00DD0767" w:rsidRPr="00D37AC6">
        <w:rPr>
          <w:noProof/>
        </w:rPr>
        <w:t xml:space="preserve"> for</w:t>
      </w:r>
      <w:r w:rsidR="00DD0767">
        <w:rPr>
          <w:noProof/>
        </w:rPr>
        <w:t xml:space="preserve"> codepoint i is absent</w:t>
      </w:r>
      <w:r w:rsidR="00DD0767">
        <w:rPr>
          <w:rFonts w:eastAsiaTheme="minorEastAsia" w:hint="eastAsia"/>
          <w:noProof/>
          <w:lang w:eastAsia="zh-CN"/>
        </w:rPr>
        <w:t xml:space="preserve">. </w:t>
      </w:r>
      <w:r w:rsidR="00DD0767" w:rsidRPr="00D37AC6">
        <w:rPr>
          <w:noProof/>
        </w:rPr>
        <w:t xml:space="preserve">The maximum number of </w:t>
      </w:r>
      <w:r w:rsidR="00DD0767">
        <w:rPr>
          <w:rFonts w:eastAsiaTheme="minorEastAsia" w:hint="eastAsia"/>
          <w:noProof/>
          <w:lang w:eastAsia="zh-CN"/>
        </w:rPr>
        <w:t>updat</w:t>
      </w:r>
      <w:r w:rsidR="00DD0767" w:rsidRPr="00D37AC6">
        <w:rPr>
          <w:noProof/>
        </w:rPr>
        <w:t xml:space="preserve">ed </w:t>
      </w:r>
      <w:r w:rsidR="00DD0767">
        <w:rPr>
          <w:rFonts w:eastAsiaTheme="minorEastAsia" w:hint="eastAsia"/>
          <w:noProof/>
          <w:lang w:eastAsia="zh-CN"/>
        </w:rPr>
        <w:t>PL offset</w:t>
      </w:r>
      <w:r w:rsidR="00DD0767">
        <w:rPr>
          <w:noProof/>
        </w:rPr>
        <w:t xml:space="preserve"> is </w:t>
      </w:r>
      <w:r w:rsidR="00DD0767">
        <w:rPr>
          <w:rFonts w:eastAsiaTheme="minorEastAsia" w:hint="eastAsia"/>
          <w:noProof/>
          <w:lang w:eastAsia="zh-CN"/>
        </w:rPr>
        <w:t>8.</w:t>
      </w:r>
    </w:p>
    <w:p w:rsidR="00680602" w:rsidRDefault="003C512F" w:rsidP="008A0ED3">
      <w:pPr>
        <w:spacing w:beforeLines="50" w:before="120" w:afterLines="50" w:after="120"/>
        <w:jc w:val="center"/>
        <w:rPr>
          <w:rFonts w:eastAsiaTheme="minorEastAsia"/>
          <w:lang w:eastAsia="zh-CN"/>
        </w:rPr>
      </w:pPr>
      <w:r>
        <w:object w:dxaOrig="6390" w:dyaOrig="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4pt;height:210.35pt" o:ole="">
            <v:imagedata r:id="rId9" o:title=""/>
          </v:shape>
          <o:OLEObject Type="Embed" ProgID="Visio.Drawing.11" ShapeID="_x0000_i1025" DrawAspect="Content" ObjectID="_1789501875" r:id="rId10"/>
        </w:object>
      </w:r>
    </w:p>
    <w:p w:rsidR="008A0ED3" w:rsidRPr="008A0ED3" w:rsidRDefault="008A0ED3" w:rsidP="008A0ED3">
      <w:pPr>
        <w:spacing w:beforeLines="50" w:before="120" w:afterLines="50" w:after="120"/>
        <w:jc w:val="center"/>
        <w:rPr>
          <w:rFonts w:eastAsiaTheme="minorEastAsia"/>
          <w:b/>
          <w:szCs w:val="20"/>
          <w:lang w:eastAsia="zh-CN"/>
        </w:rPr>
      </w:pPr>
      <w:r>
        <w:rPr>
          <w:rFonts w:eastAsiaTheme="minorEastAsia" w:hint="eastAsia"/>
          <w:lang w:eastAsia="zh-CN"/>
        </w:rPr>
        <w:t xml:space="preserve">Figure 1: The new MAC CE for </w:t>
      </w:r>
      <w:r>
        <w:rPr>
          <w:rFonts w:eastAsiaTheme="minorEastAsia" w:hint="eastAsia"/>
          <w:szCs w:val="20"/>
          <w:lang w:eastAsia="zh-CN"/>
        </w:rPr>
        <w:t>PL offset updates</w:t>
      </w:r>
    </w:p>
    <w:p w:rsidR="00C17DEA" w:rsidRDefault="00C17DEA" w:rsidP="00C17DEA">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11: </w:t>
      </w:r>
      <w:r>
        <w:rPr>
          <w:rFonts w:eastAsiaTheme="minorEastAsia"/>
          <w:b/>
          <w:szCs w:val="20"/>
          <w:lang w:eastAsia="zh-CN"/>
        </w:rPr>
        <w:t>Adopt</w:t>
      </w:r>
      <w:r>
        <w:rPr>
          <w:rFonts w:eastAsiaTheme="minorEastAsia" w:hint="eastAsia"/>
          <w:b/>
          <w:szCs w:val="20"/>
          <w:lang w:eastAsia="zh-CN"/>
        </w:rPr>
        <w:t xml:space="preserve"> Figure 1 as the new MAC CE </w:t>
      </w:r>
      <w:r w:rsidRPr="00C17DEA">
        <w:rPr>
          <w:rFonts w:eastAsiaTheme="minorEastAsia"/>
          <w:b/>
          <w:szCs w:val="20"/>
          <w:lang w:eastAsia="zh-CN"/>
        </w:rPr>
        <w:t>for PL offset updates</w:t>
      </w:r>
      <w:r w:rsidRPr="00BA3FF7">
        <w:rPr>
          <w:rFonts w:eastAsiaTheme="minorEastAsia"/>
          <w:b/>
          <w:szCs w:val="20"/>
          <w:lang w:eastAsia="zh-CN"/>
        </w:rPr>
        <w:t>.</w:t>
      </w:r>
    </w:p>
    <w:p w:rsidR="0091341D" w:rsidRPr="00DD0FD6" w:rsidRDefault="0091341D"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p>
    <w:bookmarkEnd w:id="3"/>
    <w:p w:rsidR="00A81262" w:rsidRDefault="00D25981">
      <w:pPr>
        <w:pStyle w:val="1"/>
        <w:numPr>
          <w:ilvl w:val="0"/>
          <w:numId w:val="0"/>
        </w:numPr>
      </w:pPr>
      <w:r>
        <w:rPr>
          <w:rFonts w:hint="eastAsia"/>
        </w:rPr>
        <w:t xml:space="preserve">3. </w:t>
      </w:r>
      <w:r>
        <w:t>Conclusion</w:t>
      </w:r>
    </w:p>
    <w:p w:rsidR="00A23148"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w:t>
      </w:r>
      <w:r w:rsidR="00C06E38" w:rsidRPr="00C06E38">
        <w:rPr>
          <w:rFonts w:eastAsiaTheme="minorEastAsia" w:hint="eastAsia"/>
          <w:szCs w:val="20"/>
          <w:lang w:eastAsia="zh-CN"/>
        </w:rPr>
        <w:t xml:space="preserve">the </w:t>
      </w:r>
      <w:r w:rsidR="00C06E38" w:rsidRPr="00961D2C">
        <w:rPr>
          <w:rFonts w:eastAsiaTheme="minorEastAsia"/>
          <w:szCs w:val="20"/>
          <w:lang w:eastAsia="zh-CN"/>
        </w:rPr>
        <w:t>MAC CE impact for PL offset updates</w:t>
      </w:r>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w:t>
      </w:r>
      <w:r w:rsidR="004B707B">
        <w:rPr>
          <w:rFonts w:eastAsiaTheme="minorEastAsia" w:hint="eastAsia"/>
          <w:szCs w:val="20"/>
          <w:lang w:eastAsia="zh-CN"/>
        </w:rPr>
        <w:t xml:space="preserve"> paper is summarized as follows.</w:t>
      </w:r>
    </w:p>
    <w:p w:rsidR="004B707B" w:rsidRDefault="004B707B"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D62A26">
        <w:rPr>
          <w:rFonts w:eastAsiaTheme="minorEastAsia" w:hint="eastAsia"/>
          <w:b/>
          <w:szCs w:val="20"/>
          <w:lang w:eastAsia="zh-CN"/>
        </w:rPr>
        <w:t>1</w:t>
      </w:r>
      <w:r w:rsidRPr="00AB1249">
        <w:rPr>
          <w:rFonts w:eastAsiaTheme="minorEastAsia" w:hint="eastAsia"/>
          <w:b/>
          <w:szCs w:val="20"/>
          <w:lang w:eastAsia="zh-CN"/>
        </w:rPr>
        <w:t xml:space="preserve">: </w:t>
      </w:r>
      <w:r>
        <w:rPr>
          <w:rFonts w:eastAsiaTheme="minorEastAsia" w:hint="eastAsia"/>
          <w:b/>
          <w:szCs w:val="20"/>
          <w:lang w:eastAsia="zh-CN"/>
        </w:rPr>
        <w:t xml:space="preserve">For </w:t>
      </w:r>
      <w:r w:rsidRPr="00EB1C56">
        <w:rPr>
          <w:rFonts w:eastAsiaTheme="minorEastAsia"/>
          <w:b/>
          <w:szCs w:val="20"/>
          <w:lang w:eastAsia="zh-CN"/>
        </w:rPr>
        <w:t>PL offset update</w:t>
      </w:r>
      <w:r>
        <w:rPr>
          <w:rFonts w:eastAsiaTheme="minorEastAsia" w:hint="eastAsia"/>
          <w:b/>
          <w:szCs w:val="20"/>
          <w:lang w:eastAsia="zh-CN"/>
        </w:rPr>
        <w:t>s,</w:t>
      </w:r>
      <w:r w:rsidRPr="00EB1C56">
        <w:rPr>
          <w:rFonts w:eastAsiaTheme="minorEastAsia"/>
          <w:b/>
          <w:szCs w:val="20"/>
          <w:lang w:eastAsia="zh-CN"/>
        </w:rPr>
        <w:t xml:space="preserve"> </w:t>
      </w:r>
      <w:r>
        <w:rPr>
          <w:rFonts w:eastAsiaTheme="minorEastAsia" w:hint="eastAsia"/>
          <w:b/>
          <w:szCs w:val="20"/>
          <w:lang w:eastAsia="zh-CN"/>
        </w:rPr>
        <w:t xml:space="preserve">a new MAC CE is designed </w:t>
      </w:r>
      <w:r w:rsidRPr="00EB1C56">
        <w:rPr>
          <w:rFonts w:eastAsiaTheme="minorEastAsia"/>
          <w:b/>
          <w:szCs w:val="20"/>
          <w:lang w:eastAsia="zh-CN"/>
        </w:rPr>
        <w:t>separate</w:t>
      </w:r>
      <w:r>
        <w:rPr>
          <w:rFonts w:eastAsiaTheme="minorEastAsia" w:hint="eastAsia"/>
          <w:b/>
          <w:szCs w:val="20"/>
          <w:lang w:eastAsia="zh-CN"/>
        </w:rPr>
        <w:t>ly</w:t>
      </w:r>
      <w:r w:rsidRPr="00EB1C56">
        <w:rPr>
          <w:rFonts w:eastAsiaTheme="minorEastAsia"/>
          <w:b/>
          <w:szCs w:val="20"/>
          <w:lang w:eastAsia="zh-CN"/>
        </w:rPr>
        <w:t xml:space="preserve"> with the joint or separate TCI state(s) activation MAC CE</w:t>
      </w:r>
      <w:r>
        <w:rPr>
          <w:rFonts w:eastAsiaTheme="minorEastAsia" w:hint="eastAsia"/>
          <w:b/>
          <w:szCs w:val="20"/>
          <w:lang w:eastAsia="zh-CN"/>
        </w:rPr>
        <w:t>(s).</w:t>
      </w:r>
    </w:p>
    <w:p w:rsidR="004B707B" w:rsidRDefault="004B707B" w:rsidP="004B707B">
      <w:pPr>
        <w:spacing w:beforeLines="50" w:before="120" w:afterLines="50" w:after="120"/>
        <w:jc w:val="both"/>
        <w:rPr>
          <w:rFonts w:eastAsiaTheme="minorEastAsia" w:hint="eastAsia"/>
          <w:b/>
          <w:szCs w:val="20"/>
          <w:lang w:eastAsia="zh-CN"/>
        </w:rPr>
      </w:pPr>
      <w:r w:rsidRPr="00AB1249">
        <w:rPr>
          <w:rFonts w:eastAsiaTheme="minorEastAsia" w:hint="eastAsia"/>
          <w:b/>
          <w:szCs w:val="20"/>
          <w:lang w:eastAsia="zh-CN"/>
        </w:rPr>
        <w:t xml:space="preserve">Proposal </w:t>
      </w:r>
      <w:r w:rsidR="00D62A26">
        <w:rPr>
          <w:rFonts w:eastAsiaTheme="minorEastAsia" w:hint="eastAsia"/>
          <w:b/>
          <w:szCs w:val="20"/>
          <w:lang w:eastAsia="zh-CN"/>
        </w:rPr>
        <w:t>2</w:t>
      </w:r>
      <w:r w:rsidRPr="00AB1249">
        <w:rPr>
          <w:rFonts w:eastAsiaTheme="minorEastAsia" w:hint="eastAsia"/>
          <w:b/>
          <w:szCs w:val="20"/>
          <w:lang w:eastAsia="zh-CN"/>
        </w:rPr>
        <w:t xml:space="preserve">: </w:t>
      </w:r>
      <w:r w:rsidRPr="00EB1C56">
        <w:rPr>
          <w:rFonts w:eastAsiaTheme="minorEastAsia"/>
          <w:b/>
          <w:szCs w:val="20"/>
          <w:lang w:eastAsia="zh-CN"/>
        </w:rPr>
        <w:t xml:space="preserve">PL offset </w:t>
      </w:r>
      <w:r>
        <w:rPr>
          <w:rFonts w:eastAsiaTheme="minorEastAsia" w:hint="eastAsia"/>
          <w:b/>
          <w:szCs w:val="20"/>
          <w:lang w:eastAsia="zh-CN"/>
        </w:rPr>
        <w:t xml:space="preserve">is </w:t>
      </w:r>
      <w:r w:rsidRPr="00EB1C56">
        <w:rPr>
          <w:rFonts w:eastAsiaTheme="minorEastAsia"/>
          <w:b/>
          <w:szCs w:val="20"/>
          <w:lang w:eastAsia="zh-CN"/>
        </w:rPr>
        <w:t>update</w:t>
      </w:r>
      <w:r>
        <w:rPr>
          <w:rFonts w:eastAsiaTheme="minorEastAsia" w:hint="eastAsia"/>
          <w:b/>
          <w:szCs w:val="20"/>
          <w:lang w:eastAsia="zh-CN"/>
        </w:rPr>
        <w:t>d</w:t>
      </w:r>
      <w:r w:rsidRPr="00EB1C56">
        <w:rPr>
          <w:rFonts w:eastAsiaTheme="minorEastAsia"/>
          <w:b/>
          <w:szCs w:val="20"/>
          <w:lang w:eastAsia="zh-CN"/>
        </w:rPr>
        <w:t xml:space="preserve"> </w:t>
      </w:r>
      <w:r>
        <w:rPr>
          <w:rFonts w:eastAsiaTheme="minorEastAsia" w:hint="eastAsia"/>
          <w:b/>
          <w:szCs w:val="20"/>
          <w:lang w:eastAsia="zh-CN"/>
        </w:rPr>
        <w:t xml:space="preserve">after the </w:t>
      </w:r>
      <w:r w:rsidRPr="008F623D">
        <w:rPr>
          <w:rFonts w:eastAsiaTheme="minorEastAsia"/>
          <w:b/>
          <w:szCs w:val="20"/>
          <w:lang w:eastAsia="zh-CN"/>
        </w:rPr>
        <w:t>corresponding joint or UL TCI state(s)</w:t>
      </w:r>
      <w:r>
        <w:rPr>
          <w:rFonts w:eastAsiaTheme="minorEastAsia" w:hint="eastAsia"/>
          <w:b/>
          <w:szCs w:val="20"/>
          <w:lang w:eastAsia="zh-CN"/>
        </w:rPr>
        <w:t xml:space="preserve"> activation.</w:t>
      </w:r>
    </w:p>
    <w:p w:rsidR="00D62A26" w:rsidRDefault="00D62A26"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3</w:t>
      </w:r>
      <w:r w:rsidRPr="00AB1249">
        <w:rPr>
          <w:rFonts w:eastAsiaTheme="minorEastAsia" w:hint="eastAsia"/>
          <w:b/>
          <w:szCs w:val="20"/>
          <w:lang w:eastAsia="zh-CN"/>
        </w:rPr>
        <w:t xml:space="preserve">: </w:t>
      </w:r>
      <w:r>
        <w:rPr>
          <w:rFonts w:eastAsiaTheme="minorEastAsia" w:hint="eastAsia"/>
          <w:b/>
          <w:szCs w:val="20"/>
          <w:lang w:eastAsia="zh-CN"/>
        </w:rPr>
        <w:t>The length of PL offset field is 5bits in the new MAC CE.</w:t>
      </w:r>
    </w:p>
    <w:p w:rsidR="004B707B" w:rsidRDefault="004B707B"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4</w:t>
      </w:r>
      <w:r w:rsidRPr="00AB1249">
        <w:rPr>
          <w:rFonts w:eastAsiaTheme="minorEastAsia" w:hint="eastAsia"/>
          <w:b/>
          <w:szCs w:val="20"/>
          <w:lang w:eastAsia="zh-CN"/>
        </w:rPr>
        <w:t xml:space="preserve">: </w:t>
      </w:r>
      <w:r w:rsidRPr="00684830">
        <w:rPr>
          <w:rFonts w:eastAsiaTheme="minorEastAsia"/>
          <w:b/>
          <w:szCs w:val="20"/>
          <w:lang w:eastAsia="zh-CN"/>
        </w:rPr>
        <w:t>The number of updated PL offset</w:t>
      </w:r>
      <w:r w:rsidR="00F53DD4">
        <w:rPr>
          <w:rFonts w:eastAsiaTheme="minorEastAsia" w:hint="eastAsia"/>
          <w:b/>
          <w:szCs w:val="20"/>
          <w:lang w:eastAsia="zh-CN"/>
        </w:rPr>
        <w:t>s</w:t>
      </w:r>
      <w:r w:rsidRPr="00684830">
        <w:rPr>
          <w:rFonts w:eastAsiaTheme="minorEastAsia"/>
          <w:b/>
          <w:szCs w:val="20"/>
          <w:lang w:eastAsia="zh-CN"/>
        </w:rPr>
        <w:t xml:space="preserve"> </w:t>
      </w:r>
      <w:r>
        <w:rPr>
          <w:rFonts w:eastAsiaTheme="minorEastAsia" w:hint="eastAsia"/>
          <w:b/>
          <w:szCs w:val="20"/>
          <w:lang w:eastAsia="zh-CN"/>
        </w:rPr>
        <w:t xml:space="preserve">in the new MAC CE </w:t>
      </w:r>
      <w:r w:rsidRPr="00684830">
        <w:rPr>
          <w:rFonts w:eastAsiaTheme="minorEastAsia"/>
          <w:b/>
          <w:szCs w:val="20"/>
          <w:lang w:eastAsia="zh-CN"/>
        </w:rPr>
        <w:t>is</w:t>
      </w:r>
      <w:r>
        <w:rPr>
          <w:rFonts w:eastAsiaTheme="minorEastAsia" w:hint="eastAsia"/>
          <w:b/>
          <w:szCs w:val="20"/>
          <w:lang w:eastAsia="zh-CN"/>
        </w:rPr>
        <w:t xml:space="preserve"> </w:t>
      </w:r>
      <w:r w:rsidRPr="005325B3">
        <w:rPr>
          <w:rFonts w:eastAsiaTheme="minorEastAsia"/>
          <w:b/>
          <w:szCs w:val="20"/>
          <w:lang w:eastAsia="zh-CN"/>
        </w:rPr>
        <w:t>variable</w:t>
      </w:r>
      <w:r>
        <w:rPr>
          <w:rFonts w:eastAsiaTheme="minorEastAsia" w:hint="eastAsia"/>
          <w:b/>
          <w:szCs w:val="20"/>
          <w:lang w:eastAsia="zh-CN"/>
        </w:rPr>
        <w:t>, which is depended on NW implementation.</w:t>
      </w:r>
    </w:p>
    <w:p w:rsidR="004B707B" w:rsidRDefault="004B707B"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5</w:t>
      </w:r>
      <w:r w:rsidRPr="00AB1249">
        <w:rPr>
          <w:rFonts w:eastAsiaTheme="minorEastAsia" w:hint="eastAsia"/>
          <w:b/>
          <w:szCs w:val="20"/>
          <w:lang w:eastAsia="zh-CN"/>
        </w:rPr>
        <w:t xml:space="preserve">: </w:t>
      </w:r>
      <w:r w:rsidRPr="00684830">
        <w:rPr>
          <w:rFonts w:eastAsiaTheme="minorEastAsia"/>
          <w:b/>
          <w:szCs w:val="20"/>
          <w:lang w:eastAsia="zh-CN"/>
        </w:rPr>
        <w:t>The max number of updated PL offset</w:t>
      </w:r>
      <w:r w:rsidR="00F53DD4">
        <w:rPr>
          <w:rFonts w:eastAsiaTheme="minorEastAsia" w:hint="eastAsia"/>
          <w:b/>
          <w:szCs w:val="20"/>
          <w:lang w:eastAsia="zh-CN"/>
        </w:rPr>
        <w:t>s</w:t>
      </w:r>
      <w:r w:rsidRPr="00684830">
        <w:rPr>
          <w:rFonts w:eastAsiaTheme="minorEastAsia"/>
          <w:b/>
          <w:szCs w:val="20"/>
          <w:lang w:eastAsia="zh-CN"/>
        </w:rPr>
        <w:t xml:space="preserve"> </w:t>
      </w:r>
      <w:r>
        <w:rPr>
          <w:rFonts w:eastAsiaTheme="minorEastAsia" w:hint="eastAsia"/>
          <w:b/>
          <w:szCs w:val="20"/>
          <w:lang w:eastAsia="zh-CN"/>
        </w:rPr>
        <w:t xml:space="preserve">in the new MAC CE </w:t>
      </w:r>
      <w:r w:rsidRPr="00684830">
        <w:rPr>
          <w:rFonts w:eastAsiaTheme="minorEastAsia"/>
          <w:b/>
          <w:szCs w:val="20"/>
          <w:lang w:eastAsia="zh-CN"/>
        </w:rPr>
        <w:t xml:space="preserve">is 8, which is the same as the max number of activated TCI state </w:t>
      </w:r>
      <w:proofErr w:type="spellStart"/>
      <w:r w:rsidRPr="00684830">
        <w:rPr>
          <w:rFonts w:eastAsiaTheme="minorEastAsia"/>
          <w:b/>
          <w:szCs w:val="20"/>
          <w:lang w:eastAsia="zh-CN"/>
        </w:rPr>
        <w:t>codepoint</w:t>
      </w:r>
      <w:r w:rsidR="00F53DD4">
        <w:rPr>
          <w:rFonts w:eastAsiaTheme="minorEastAsia" w:hint="eastAsia"/>
          <w:b/>
          <w:szCs w:val="20"/>
          <w:lang w:eastAsia="zh-CN"/>
        </w:rPr>
        <w:t>s</w:t>
      </w:r>
      <w:proofErr w:type="spellEnd"/>
      <w:r>
        <w:rPr>
          <w:rFonts w:eastAsiaTheme="minorEastAsia" w:hint="eastAsia"/>
          <w:b/>
          <w:szCs w:val="20"/>
          <w:lang w:eastAsia="zh-CN"/>
        </w:rPr>
        <w:t>.</w:t>
      </w:r>
    </w:p>
    <w:p w:rsidR="004B707B" w:rsidRDefault="004B707B"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6</w:t>
      </w:r>
      <w:r w:rsidRPr="00AB1249">
        <w:rPr>
          <w:rFonts w:eastAsiaTheme="minorEastAsia" w:hint="eastAsia"/>
          <w:b/>
          <w:szCs w:val="20"/>
          <w:lang w:eastAsia="zh-CN"/>
        </w:rPr>
        <w:t xml:space="preserve">: </w:t>
      </w:r>
      <w:r>
        <w:rPr>
          <w:rFonts w:eastAsiaTheme="minorEastAsia" w:hint="eastAsia"/>
          <w:b/>
          <w:szCs w:val="20"/>
          <w:lang w:eastAsia="zh-CN"/>
        </w:rPr>
        <w:t>A</w:t>
      </w:r>
      <w:r w:rsidRPr="00D8448B">
        <w:rPr>
          <w:rFonts w:eastAsiaTheme="minorEastAsia"/>
          <w:b/>
          <w:szCs w:val="20"/>
          <w:lang w:eastAsia="zh-CN"/>
        </w:rPr>
        <w:t xml:space="preserve"> bit map </w:t>
      </w:r>
      <w:r>
        <w:rPr>
          <w:rFonts w:eastAsiaTheme="minorEastAsia" w:hint="eastAsia"/>
          <w:b/>
          <w:szCs w:val="20"/>
          <w:lang w:eastAsia="zh-CN"/>
        </w:rPr>
        <w:t xml:space="preserve">in the new MAC CE </w:t>
      </w:r>
      <w:r w:rsidRPr="00D8448B">
        <w:rPr>
          <w:rFonts w:eastAsiaTheme="minorEastAsia"/>
          <w:b/>
          <w:szCs w:val="20"/>
          <w:lang w:eastAsia="zh-CN"/>
        </w:rPr>
        <w:t xml:space="preserve">is </w:t>
      </w:r>
      <w:r>
        <w:rPr>
          <w:rFonts w:eastAsiaTheme="minorEastAsia" w:hint="eastAsia"/>
          <w:b/>
          <w:szCs w:val="20"/>
          <w:lang w:eastAsia="zh-CN"/>
        </w:rPr>
        <w:t>used</w:t>
      </w:r>
      <w:r w:rsidRPr="00D8448B">
        <w:rPr>
          <w:rFonts w:eastAsiaTheme="minorEastAsia"/>
          <w:b/>
          <w:szCs w:val="20"/>
          <w:lang w:eastAsia="zh-CN"/>
        </w:rPr>
        <w:t xml:space="preserve"> to indicate which PL offset is updated associated with the corresponding </w:t>
      </w:r>
      <w:proofErr w:type="spellStart"/>
      <w:r w:rsidRPr="00DB7ED6">
        <w:rPr>
          <w:rFonts w:eastAsiaTheme="minorEastAsia"/>
          <w:b/>
          <w:szCs w:val="20"/>
          <w:lang w:eastAsia="zh-CN"/>
        </w:rPr>
        <w:t>codepoint</w:t>
      </w:r>
      <w:proofErr w:type="spellEnd"/>
      <w:r w:rsidRPr="00DB7ED6">
        <w:rPr>
          <w:rFonts w:eastAsiaTheme="minorEastAsia"/>
          <w:b/>
          <w:szCs w:val="20"/>
          <w:lang w:eastAsia="zh-CN"/>
        </w:rPr>
        <w:t xml:space="preserve"> of the </w:t>
      </w:r>
      <w:r w:rsidRPr="00D8448B">
        <w:rPr>
          <w:rFonts w:eastAsiaTheme="minorEastAsia"/>
          <w:b/>
          <w:szCs w:val="20"/>
          <w:lang w:eastAsia="zh-CN"/>
        </w:rPr>
        <w:t>joint or UL TCI state(s) which is activated by the last joint or separate</w:t>
      </w:r>
      <w:r>
        <w:rPr>
          <w:rFonts w:eastAsiaTheme="minorEastAsia"/>
          <w:b/>
          <w:szCs w:val="20"/>
          <w:lang w:eastAsia="zh-CN"/>
        </w:rPr>
        <w:t xml:space="preserve"> TCI state(s) activation MAC CE</w:t>
      </w:r>
      <w:r>
        <w:rPr>
          <w:rFonts w:eastAsiaTheme="minorEastAsia" w:hint="eastAsia"/>
          <w:b/>
          <w:szCs w:val="20"/>
          <w:lang w:eastAsia="zh-CN"/>
        </w:rPr>
        <w:t>.</w:t>
      </w:r>
    </w:p>
    <w:p w:rsidR="004B707B" w:rsidRDefault="004B707B" w:rsidP="004B707B">
      <w:pPr>
        <w:spacing w:beforeLines="50" w:before="120" w:afterLines="50" w:after="120"/>
        <w:jc w:val="both"/>
        <w:rPr>
          <w:rFonts w:eastAsiaTheme="minorEastAsia"/>
          <w:b/>
          <w:szCs w:val="20"/>
          <w:lang w:eastAsia="zh-CN"/>
        </w:rPr>
      </w:pPr>
      <w:r>
        <w:rPr>
          <w:rFonts w:eastAsiaTheme="minorEastAsia" w:hint="eastAsia"/>
          <w:b/>
          <w:szCs w:val="20"/>
          <w:lang w:eastAsia="zh-CN"/>
        </w:rPr>
        <w:t>Proposal 7: T</w:t>
      </w:r>
      <w:r w:rsidRPr="00C86DEB">
        <w:rPr>
          <w:rFonts w:eastAsiaTheme="minorEastAsia"/>
          <w:b/>
          <w:szCs w:val="20"/>
          <w:lang w:eastAsia="zh-CN"/>
        </w:rPr>
        <w:t xml:space="preserve">he length of </w:t>
      </w:r>
      <w:r w:rsidR="00FF7DB9">
        <w:rPr>
          <w:rFonts w:eastAsiaTheme="minorEastAsia" w:hint="eastAsia"/>
          <w:b/>
          <w:szCs w:val="20"/>
          <w:lang w:eastAsia="zh-CN"/>
        </w:rPr>
        <w:t xml:space="preserve">the </w:t>
      </w:r>
      <w:bookmarkStart w:id="4" w:name="_GoBack"/>
      <w:bookmarkEnd w:id="4"/>
      <w:r w:rsidRPr="00C86DEB">
        <w:rPr>
          <w:rFonts w:eastAsiaTheme="minorEastAsia"/>
          <w:b/>
          <w:szCs w:val="20"/>
          <w:lang w:eastAsia="zh-CN"/>
        </w:rPr>
        <w:t>bit map is 8</w:t>
      </w:r>
      <w:r>
        <w:rPr>
          <w:rFonts w:eastAsiaTheme="minorEastAsia" w:hint="eastAsia"/>
          <w:b/>
          <w:szCs w:val="20"/>
          <w:lang w:eastAsia="zh-CN"/>
        </w:rPr>
        <w:t xml:space="preserve"> bits</w:t>
      </w:r>
      <w:r w:rsidRPr="00C86DEB">
        <w:rPr>
          <w:rFonts w:eastAsiaTheme="minorEastAsia"/>
          <w:b/>
          <w:szCs w:val="20"/>
          <w:lang w:eastAsia="zh-CN"/>
        </w:rPr>
        <w:t>.</w:t>
      </w:r>
    </w:p>
    <w:p w:rsidR="004B707B" w:rsidRDefault="004B707B"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8</w:t>
      </w:r>
      <w:r w:rsidRPr="00AB1249">
        <w:rPr>
          <w:rFonts w:eastAsiaTheme="minorEastAsia" w:hint="eastAsia"/>
          <w:b/>
          <w:szCs w:val="20"/>
          <w:lang w:eastAsia="zh-CN"/>
        </w:rPr>
        <w:t xml:space="preserve">: </w:t>
      </w:r>
      <w:r w:rsidRPr="00BF385D">
        <w:rPr>
          <w:rFonts w:eastAsiaTheme="minorEastAsia"/>
          <w:b/>
          <w:szCs w:val="20"/>
          <w:lang w:eastAsia="zh-CN"/>
        </w:rPr>
        <w:t>There is no need to include the TCI state I</w:t>
      </w:r>
      <w:r>
        <w:rPr>
          <w:rFonts w:eastAsiaTheme="minorEastAsia" w:hint="eastAsia"/>
          <w:b/>
          <w:szCs w:val="20"/>
          <w:lang w:eastAsia="zh-CN"/>
        </w:rPr>
        <w:t>D in the new MAC CE.</w:t>
      </w:r>
    </w:p>
    <w:p w:rsidR="004B707B" w:rsidRDefault="004B707B" w:rsidP="004B707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9</w:t>
      </w:r>
      <w:r w:rsidRPr="00AB1249">
        <w:rPr>
          <w:rFonts w:eastAsiaTheme="minorEastAsia" w:hint="eastAsia"/>
          <w:b/>
          <w:szCs w:val="20"/>
          <w:lang w:eastAsia="zh-CN"/>
        </w:rPr>
        <w:t xml:space="preserve">: </w:t>
      </w:r>
      <w:r w:rsidRPr="00576FCE">
        <w:rPr>
          <w:rFonts w:eastAsiaTheme="minorEastAsia"/>
          <w:b/>
          <w:szCs w:val="20"/>
          <w:lang w:eastAsia="zh-CN"/>
        </w:rPr>
        <w:t xml:space="preserve">Serving Cell ID is </w:t>
      </w:r>
      <w:r>
        <w:rPr>
          <w:rFonts w:eastAsiaTheme="minorEastAsia" w:hint="eastAsia"/>
          <w:b/>
          <w:szCs w:val="20"/>
          <w:lang w:eastAsia="zh-CN"/>
        </w:rPr>
        <w:t>included</w:t>
      </w:r>
      <w:r w:rsidRPr="00576FCE">
        <w:rPr>
          <w:rFonts w:eastAsiaTheme="minorEastAsia"/>
          <w:b/>
          <w:szCs w:val="20"/>
          <w:lang w:eastAsia="zh-CN"/>
        </w:rPr>
        <w:t xml:space="preserve"> in the new MAC CE to indicate the identity of the Serving Cell for which the MAC CE applies.</w:t>
      </w:r>
      <w:r>
        <w:rPr>
          <w:rFonts w:eastAsiaTheme="minorEastAsia" w:hint="eastAsia"/>
          <w:b/>
          <w:szCs w:val="20"/>
          <w:lang w:eastAsia="zh-CN"/>
        </w:rPr>
        <w:t xml:space="preserve"> </w:t>
      </w:r>
      <w:r w:rsidRPr="00576FCE">
        <w:rPr>
          <w:rFonts w:eastAsiaTheme="minorEastAsia"/>
          <w:b/>
          <w:szCs w:val="20"/>
          <w:lang w:eastAsia="zh-CN"/>
        </w:rPr>
        <w:t>The length of the Serving Cell ID field is 5 bits.</w:t>
      </w:r>
    </w:p>
    <w:p w:rsidR="004B707B" w:rsidRDefault="004B707B" w:rsidP="004B707B">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10: One field of </w:t>
      </w:r>
      <w:r w:rsidRPr="00BA3FF7">
        <w:rPr>
          <w:rFonts w:eastAsiaTheme="minorEastAsia"/>
          <w:b/>
          <w:szCs w:val="20"/>
          <w:lang w:eastAsia="zh-CN"/>
        </w:rPr>
        <w:t>DL</w:t>
      </w:r>
      <w:r>
        <w:rPr>
          <w:rFonts w:eastAsiaTheme="minorEastAsia" w:hint="eastAsia"/>
          <w:b/>
          <w:szCs w:val="20"/>
          <w:lang w:eastAsia="zh-CN"/>
        </w:rPr>
        <w:t>/UL</w:t>
      </w:r>
      <w:r w:rsidRPr="00BA3FF7">
        <w:rPr>
          <w:rFonts w:eastAsiaTheme="minorEastAsia"/>
          <w:b/>
          <w:szCs w:val="20"/>
          <w:lang w:eastAsia="zh-CN"/>
        </w:rPr>
        <w:t xml:space="preserve"> BWP ID</w:t>
      </w:r>
      <w:r>
        <w:rPr>
          <w:rFonts w:eastAsiaTheme="minorEastAsia" w:hint="eastAsia"/>
          <w:b/>
          <w:szCs w:val="20"/>
          <w:lang w:eastAsia="zh-CN"/>
        </w:rPr>
        <w:t xml:space="preserve"> </w:t>
      </w:r>
      <w:r w:rsidRPr="00576FCE">
        <w:rPr>
          <w:rFonts w:eastAsiaTheme="minorEastAsia"/>
          <w:b/>
          <w:szCs w:val="20"/>
          <w:lang w:eastAsia="zh-CN"/>
        </w:rPr>
        <w:t xml:space="preserve">is </w:t>
      </w:r>
      <w:r>
        <w:rPr>
          <w:rFonts w:eastAsiaTheme="minorEastAsia" w:hint="eastAsia"/>
          <w:b/>
          <w:szCs w:val="20"/>
          <w:lang w:eastAsia="zh-CN"/>
        </w:rPr>
        <w:t>included</w:t>
      </w:r>
      <w:r w:rsidRPr="00576FCE">
        <w:rPr>
          <w:rFonts w:eastAsiaTheme="minorEastAsia"/>
          <w:b/>
          <w:szCs w:val="20"/>
          <w:lang w:eastAsia="zh-CN"/>
        </w:rPr>
        <w:t xml:space="preserve"> in the new MAC CE to indicate</w:t>
      </w:r>
      <w:r>
        <w:rPr>
          <w:rFonts w:eastAsiaTheme="minorEastAsia" w:hint="eastAsia"/>
          <w:b/>
          <w:szCs w:val="20"/>
          <w:lang w:eastAsia="zh-CN"/>
        </w:rPr>
        <w:t xml:space="preserve"> </w:t>
      </w:r>
      <w:r w:rsidRPr="00BA3FF7">
        <w:rPr>
          <w:rFonts w:eastAsiaTheme="minorEastAsia"/>
          <w:b/>
          <w:szCs w:val="20"/>
          <w:lang w:eastAsia="zh-CN"/>
        </w:rPr>
        <w:t>a DL/UL BWP for which the MAC CE applies</w:t>
      </w:r>
      <w:r w:rsidRPr="00C86DEB">
        <w:rPr>
          <w:rFonts w:eastAsiaTheme="minorEastAsia"/>
          <w:b/>
          <w:szCs w:val="20"/>
          <w:lang w:eastAsia="zh-CN"/>
        </w:rPr>
        <w:t>.</w:t>
      </w:r>
      <w:r>
        <w:rPr>
          <w:rFonts w:eastAsiaTheme="minorEastAsia" w:hint="eastAsia"/>
          <w:b/>
          <w:szCs w:val="20"/>
          <w:lang w:eastAsia="zh-CN"/>
        </w:rPr>
        <w:t xml:space="preserve"> </w:t>
      </w:r>
      <w:r w:rsidRPr="00BA3FF7">
        <w:rPr>
          <w:rFonts w:eastAsiaTheme="minorEastAsia"/>
          <w:b/>
          <w:szCs w:val="20"/>
          <w:lang w:eastAsia="zh-CN"/>
        </w:rPr>
        <w:t>The length of the DL</w:t>
      </w:r>
      <w:r>
        <w:rPr>
          <w:rFonts w:eastAsiaTheme="minorEastAsia" w:hint="eastAsia"/>
          <w:b/>
          <w:szCs w:val="20"/>
          <w:lang w:eastAsia="zh-CN"/>
        </w:rPr>
        <w:t>/UL</w:t>
      </w:r>
      <w:r w:rsidRPr="00BA3FF7">
        <w:rPr>
          <w:rFonts w:eastAsiaTheme="minorEastAsia"/>
          <w:b/>
          <w:szCs w:val="20"/>
          <w:lang w:eastAsia="zh-CN"/>
        </w:rPr>
        <w:t xml:space="preserve"> BWP ID field is 2 bits.</w:t>
      </w:r>
    </w:p>
    <w:p w:rsidR="004B707B" w:rsidRDefault="004B707B" w:rsidP="004B707B">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11: </w:t>
      </w:r>
      <w:r>
        <w:rPr>
          <w:rFonts w:eastAsiaTheme="minorEastAsia"/>
          <w:b/>
          <w:szCs w:val="20"/>
          <w:lang w:eastAsia="zh-CN"/>
        </w:rPr>
        <w:t>Adopt</w:t>
      </w:r>
      <w:r>
        <w:rPr>
          <w:rFonts w:eastAsiaTheme="minorEastAsia" w:hint="eastAsia"/>
          <w:b/>
          <w:szCs w:val="20"/>
          <w:lang w:eastAsia="zh-CN"/>
        </w:rPr>
        <w:t xml:space="preserve"> Figure 1 as the new MAC CE </w:t>
      </w:r>
      <w:r w:rsidRPr="00C17DEA">
        <w:rPr>
          <w:rFonts w:eastAsiaTheme="minorEastAsia"/>
          <w:b/>
          <w:szCs w:val="20"/>
          <w:lang w:eastAsia="zh-CN"/>
        </w:rPr>
        <w:t>for PL offset updates</w:t>
      </w:r>
      <w:r w:rsidRPr="00BA3FF7">
        <w:rPr>
          <w:rFonts w:eastAsiaTheme="minorEastAsia"/>
          <w:b/>
          <w:szCs w:val="20"/>
          <w:lang w:eastAsia="zh-CN"/>
        </w:rPr>
        <w:t>.</w:t>
      </w:r>
    </w:p>
    <w:p w:rsidR="00C06E38" w:rsidRPr="00CC7172" w:rsidRDefault="00C06E38" w:rsidP="00AD2C85">
      <w:pPr>
        <w:spacing w:beforeLines="50" w:before="120" w:afterLines="50" w:after="120"/>
        <w:jc w:val="both"/>
        <w:rPr>
          <w:rFonts w:eastAsiaTheme="minorEastAsia"/>
          <w:szCs w:val="20"/>
          <w:lang w:eastAsia="zh-CN"/>
        </w:rPr>
      </w:pPr>
    </w:p>
    <w:p w:rsidR="00A81262" w:rsidRDefault="00D25981">
      <w:pPr>
        <w:pStyle w:val="1"/>
        <w:numPr>
          <w:ilvl w:val="0"/>
          <w:numId w:val="0"/>
        </w:numPr>
        <w:ind w:left="420" w:hanging="420"/>
      </w:pPr>
      <w:bookmarkStart w:id="5" w:name="OLE_LINK58"/>
      <w:bookmarkStart w:id="6" w:name="OLE_LINK59"/>
      <w:bookmarkStart w:id="7" w:name="OLE_LINK60"/>
      <w:bookmarkStart w:id="8" w:name="OLE_LINK47"/>
      <w:bookmarkStart w:id="9" w:name="OLE_LINK48"/>
      <w:r>
        <w:rPr>
          <w:rFonts w:hint="eastAsia"/>
        </w:rPr>
        <w:t xml:space="preserve">4. </w:t>
      </w:r>
      <w:r>
        <w:t>Reference</w:t>
      </w:r>
      <w:bookmarkEnd w:id="5"/>
      <w:bookmarkEnd w:id="6"/>
      <w:bookmarkEnd w:id="7"/>
      <w:bookmarkEnd w:id="8"/>
      <w:bookmarkEnd w:id="9"/>
    </w:p>
    <w:p w:rsidR="00743D94" w:rsidRPr="003C3AEA" w:rsidRDefault="003C3AEA" w:rsidP="003C3AEA">
      <w:pPr>
        <w:pStyle w:val="a1"/>
        <w:numPr>
          <w:ilvl w:val="0"/>
          <w:numId w:val="17"/>
        </w:numPr>
        <w:spacing w:beforeLines="50" w:before="120"/>
        <w:rPr>
          <w:rFonts w:eastAsiaTheme="minorEastAsia"/>
          <w:noProof/>
          <w:lang w:eastAsia="zh-CN"/>
        </w:rPr>
      </w:pPr>
      <w:bookmarkStart w:id="10" w:name="_Ref177634483"/>
      <w:r w:rsidRPr="003C3AEA">
        <w:rPr>
          <w:rFonts w:eastAsiaTheme="minorEastAsia"/>
          <w:noProof/>
          <w:lang w:eastAsia="zh-CN"/>
        </w:rPr>
        <w:t>R2-2407906</w:t>
      </w:r>
      <w:r>
        <w:rPr>
          <w:rFonts w:eastAsiaTheme="minorEastAsia" w:hint="eastAsia"/>
          <w:noProof/>
          <w:lang w:eastAsia="zh-CN"/>
        </w:rPr>
        <w:t xml:space="preserve">, </w:t>
      </w:r>
      <w:bookmarkEnd w:id="10"/>
      <w:r w:rsidRPr="003C3AEA">
        <w:rPr>
          <w:rFonts w:eastAsiaTheme="minorEastAsia"/>
          <w:noProof/>
          <w:lang w:eastAsia="zh-CN"/>
        </w:rPr>
        <w:t>LS to RAN2 on RRC and MAC CE impacts for Rel-19 NR MIMO Ph5 (R1-2407285; contact: Samsung)</w:t>
      </w:r>
    </w:p>
    <w:sectPr w:rsidR="00743D94" w:rsidRPr="003C3AEA" w:rsidSect="00A57560">
      <w:headerReference w:type="default" r:id="rId11"/>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76D" w:rsidRDefault="00C4676D">
      <w:r>
        <w:separator/>
      </w:r>
    </w:p>
  </w:endnote>
  <w:endnote w:type="continuationSeparator" w:id="0">
    <w:p w:rsidR="00C4676D" w:rsidRDefault="00C4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76D" w:rsidRDefault="00C4676D">
      <w:r>
        <w:separator/>
      </w:r>
    </w:p>
  </w:footnote>
  <w:footnote w:type="continuationSeparator" w:id="0">
    <w:p w:rsidR="00C4676D" w:rsidRDefault="00C4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863A3"/>
    <w:multiLevelType w:val="hybridMultilevel"/>
    <w:tmpl w:val="16982B28"/>
    <w:lvl w:ilvl="0" w:tplc="B1FC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2965A74"/>
    <w:multiLevelType w:val="hybridMultilevel"/>
    <w:tmpl w:val="9CF02216"/>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5B43B9"/>
    <w:multiLevelType w:val="hybridMultilevel"/>
    <w:tmpl w:val="8AA66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A15EAA"/>
    <w:multiLevelType w:val="hybridMultilevel"/>
    <w:tmpl w:val="D2A47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7"/>
  </w:num>
  <w:num w:numId="3">
    <w:abstractNumId w:val="16"/>
  </w:num>
  <w:num w:numId="4">
    <w:abstractNumId w:val="9"/>
  </w:num>
  <w:num w:numId="5">
    <w:abstractNumId w:val="3"/>
  </w:num>
  <w:num w:numId="6">
    <w:abstractNumId w:val="4"/>
  </w:num>
  <w:num w:numId="7">
    <w:abstractNumId w:val="11"/>
  </w:num>
  <w:num w:numId="8">
    <w:abstractNumId w:val="5"/>
  </w:num>
  <w:num w:numId="9">
    <w:abstractNumId w:val="10"/>
  </w:num>
  <w:num w:numId="10">
    <w:abstractNumId w:val="15"/>
  </w:num>
  <w:num w:numId="11">
    <w:abstractNumId w:val="8"/>
  </w:num>
  <w:num w:numId="12">
    <w:abstractNumId w:val="2"/>
  </w:num>
  <w:num w:numId="13">
    <w:abstractNumId w:val="1"/>
  </w:num>
  <w:num w:numId="14">
    <w:abstractNumId w:val="14"/>
  </w:num>
  <w:num w:numId="15">
    <w:abstractNumId w:val="18"/>
  </w:num>
  <w:num w:numId="16">
    <w:abstractNumId w:val="12"/>
  </w:num>
  <w:num w:numId="17">
    <w:abstractNumId w:val="0"/>
  </w:num>
  <w:num w:numId="18">
    <w:abstractNumId w:val="19"/>
  </w:num>
  <w:num w:numId="19">
    <w:abstractNumId w:val="13"/>
  </w:num>
  <w:num w:numId="20">
    <w:abstractNumId w:val="20"/>
  </w:num>
  <w:num w:numId="21">
    <w:abstractNumId w:val="7"/>
  </w:num>
  <w:num w:numId="2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336"/>
    <w:rsid w:val="000317CB"/>
    <w:rsid w:val="00031926"/>
    <w:rsid w:val="00032290"/>
    <w:rsid w:val="0003331D"/>
    <w:rsid w:val="00033547"/>
    <w:rsid w:val="00033D93"/>
    <w:rsid w:val="00034695"/>
    <w:rsid w:val="00034D31"/>
    <w:rsid w:val="000352CA"/>
    <w:rsid w:val="00035933"/>
    <w:rsid w:val="0003599D"/>
    <w:rsid w:val="00035D1D"/>
    <w:rsid w:val="00036296"/>
    <w:rsid w:val="000372DA"/>
    <w:rsid w:val="000377B9"/>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2F8"/>
    <w:rsid w:val="00044CA7"/>
    <w:rsid w:val="000453E9"/>
    <w:rsid w:val="00045847"/>
    <w:rsid w:val="00045A59"/>
    <w:rsid w:val="00045DC8"/>
    <w:rsid w:val="000460ED"/>
    <w:rsid w:val="00047108"/>
    <w:rsid w:val="00047BC3"/>
    <w:rsid w:val="00050841"/>
    <w:rsid w:val="00050936"/>
    <w:rsid w:val="000513D5"/>
    <w:rsid w:val="000518F2"/>
    <w:rsid w:val="0005287A"/>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50DC"/>
    <w:rsid w:val="0007518F"/>
    <w:rsid w:val="000753EB"/>
    <w:rsid w:val="000756B9"/>
    <w:rsid w:val="00075CAB"/>
    <w:rsid w:val="00075ED9"/>
    <w:rsid w:val="00076349"/>
    <w:rsid w:val="000766D1"/>
    <w:rsid w:val="00076DA4"/>
    <w:rsid w:val="0007742F"/>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5C81"/>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33D8"/>
    <w:rsid w:val="000A3484"/>
    <w:rsid w:val="000A392E"/>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D7682"/>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79E"/>
    <w:rsid w:val="000E6B09"/>
    <w:rsid w:val="000E7281"/>
    <w:rsid w:val="000E7646"/>
    <w:rsid w:val="000E7E7A"/>
    <w:rsid w:val="000F0440"/>
    <w:rsid w:val="000F05BC"/>
    <w:rsid w:val="000F0DEC"/>
    <w:rsid w:val="000F11DD"/>
    <w:rsid w:val="000F1B45"/>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ECB"/>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639C"/>
    <w:rsid w:val="001169DA"/>
    <w:rsid w:val="00116C11"/>
    <w:rsid w:val="001173E8"/>
    <w:rsid w:val="00117BE8"/>
    <w:rsid w:val="00120258"/>
    <w:rsid w:val="001207A2"/>
    <w:rsid w:val="00120E56"/>
    <w:rsid w:val="00120E99"/>
    <w:rsid w:val="0012113B"/>
    <w:rsid w:val="00121341"/>
    <w:rsid w:val="00121383"/>
    <w:rsid w:val="00122A44"/>
    <w:rsid w:val="00122CA7"/>
    <w:rsid w:val="00122D20"/>
    <w:rsid w:val="00122F23"/>
    <w:rsid w:val="00123791"/>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7FE"/>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ACD"/>
    <w:rsid w:val="00165C5F"/>
    <w:rsid w:val="00165CD4"/>
    <w:rsid w:val="00167B61"/>
    <w:rsid w:val="00170032"/>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30"/>
    <w:rsid w:val="00192452"/>
    <w:rsid w:val="0019267B"/>
    <w:rsid w:val="001932A8"/>
    <w:rsid w:val="001934E3"/>
    <w:rsid w:val="001934F2"/>
    <w:rsid w:val="001938F5"/>
    <w:rsid w:val="00194442"/>
    <w:rsid w:val="00195DD6"/>
    <w:rsid w:val="00196358"/>
    <w:rsid w:val="001965C2"/>
    <w:rsid w:val="001965E5"/>
    <w:rsid w:val="001967D6"/>
    <w:rsid w:val="00196BFC"/>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671A"/>
    <w:rsid w:val="001A68CE"/>
    <w:rsid w:val="001A72B6"/>
    <w:rsid w:val="001B0A4F"/>
    <w:rsid w:val="001B1A8A"/>
    <w:rsid w:val="001B1AE9"/>
    <w:rsid w:val="001B1C78"/>
    <w:rsid w:val="001B2B57"/>
    <w:rsid w:val="001B40DA"/>
    <w:rsid w:val="001B4674"/>
    <w:rsid w:val="001B5242"/>
    <w:rsid w:val="001B6B24"/>
    <w:rsid w:val="001B6D8D"/>
    <w:rsid w:val="001B7520"/>
    <w:rsid w:val="001B762A"/>
    <w:rsid w:val="001B7661"/>
    <w:rsid w:val="001B7768"/>
    <w:rsid w:val="001B77D5"/>
    <w:rsid w:val="001B7EBF"/>
    <w:rsid w:val="001C0651"/>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350"/>
    <w:rsid w:val="001E2555"/>
    <w:rsid w:val="001E27AB"/>
    <w:rsid w:val="001E2C22"/>
    <w:rsid w:val="001E4172"/>
    <w:rsid w:val="001E53C3"/>
    <w:rsid w:val="001E5AB5"/>
    <w:rsid w:val="001E6E0A"/>
    <w:rsid w:val="001E7636"/>
    <w:rsid w:val="001E7B46"/>
    <w:rsid w:val="001F0AE7"/>
    <w:rsid w:val="001F112F"/>
    <w:rsid w:val="001F1153"/>
    <w:rsid w:val="001F19F1"/>
    <w:rsid w:val="001F1C35"/>
    <w:rsid w:val="001F20E3"/>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0D20"/>
    <w:rsid w:val="00201995"/>
    <w:rsid w:val="00201F4E"/>
    <w:rsid w:val="00202515"/>
    <w:rsid w:val="00202FA7"/>
    <w:rsid w:val="002033E7"/>
    <w:rsid w:val="00204215"/>
    <w:rsid w:val="00204650"/>
    <w:rsid w:val="00204740"/>
    <w:rsid w:val="00204962"/>
    <w:rsid w:val="00205422"/>
    <w:rsid w:val="002055B4"/>
    <w:rsid w:val="0020741D"/>
    <w:rsid w:val="00207780"/>
    <w:rsid w:val="002100D6"/>
    <w:rsid w:val="002100E6"/>
    <w:rsid w:val="0021078B"/>
    <w:rsid w:val="00210A14"/>
    <w:rsid w:val="00210AB8"/>
    <w:rsid w:val="0021211E"/>
    <w:rsid w:val="0021249F"/>
    <w:rsid w:val="002124A1"/>
    <w:rsid w:val="00212A7D"/>
    <w:rsid w:val="002139F5"/>
    <w:rsid w:val="00213C5A"/>
    <w:rsid w:val="00213C82"/>
    <w:rsid w:val="00214084"/>
    <w:rsid w:val="00214734"/>
    <w:rsid w:val="002157E6"/>
    <w:rsid w:val="0021600E"/>
    <w:rsid w:val="0021613C"/>
    <w:rsid w:val="002170B0"/>
    <w:rsid w:val="002178AC"/>
    <w:rsid w:val="002200FA"/>
    <w:rsid w:val="002214B5"/>
    <w:rsid w:val="00221C52"/>
    <w:rsid w:val="00221F1A"/>
    <w:rsid w:val="0022247C"/>
    <w:rsid w:val="0022266B"/>
    <w:rsid w:val="00222737"/>
    <w:rsid w:val="002227C4"/>
    <w:rsid w:val="00222998"/>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320D"/>
    <w:rsid w:val="00233231"/>
    <w:rsid w:val="002342B1"/>
    <w:rsid w:val="002346A9"/>
    <w:rsid w:val="00234985"/>
    <w:rsid w:val="00234AAE"/>
    <w:rsid w:val="00234D39"/>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60ADA"/>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F9C"/>
    <w:rsid w:val="00265205"/>
    <w:rsid w:val="00265622"/>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0DA"/>
    <w:rsid w:val="002A0320"/>
    <w:rsid w:val="002A0AFC"/>
    <w:rsid w:val="002A0D20"/>
    <w:rsid w:val="002A1CD5"/>
    <w:rsid w:val="002A2584"/>
    <w:rsid w:val="002A2F51"/>
    <w:rsid w:val="002A3046"/>
    <w:rsid w:val="002A30A9"/>
    <w:rsid w:val="002A340B"/>
    <w:rsid w:val="002A393C"/>
    <w:rsid w:val="002A3AF4"/>
    <w:rsid w:val="002A3EAF"/>
    <w:rsid w:val="002A3FFC"/>
    <w:rsid w:val="002A40C2"/>
    <w:rsid w:val="002A4986"/>
    <w:rsid w:val="002A5BD7"/>
    <w:rsid w:val="002A665E"/>
    <w:rsid w:val="002A7590"/>
    <w:rsid w:val="002A784B"/>
    <w:rsid w:val="002A7AFC"/>
    <w:rsid w:val="002A7D20"/>
    <w:rsid w:val="002A7DDA"/>
    <w:rsid w:val="002A7DDC"/>
    <w:rsid w:val="002B0301"/>
    <w:rsid w:val="002B11AB"/>
    <w:rsid w:val="002B144E"/>
    <w:rsid w:val="002B16DC"/>
    <w:rsid w:val="002B2796"/>
    <w:rsid w:val="002B3465"/>
    <w:rsid w:val="002B3AE6"/>
    <w:rsid w:val="002B3B37"/>
    <w:rsid w:val="002B3F4B"/>
    <w:rsid w:val="002B420B"/>
    <w:rsid w:val="002B5550"/>
    <w:rsid w:val="002B5A99"/>
    <w:rsid w:val="002B5AB1"/>
    <w:rsid w:val="002B60A8"/>
    <w:rsid w:val="002B6270"/>
    <w:rsid w:val="002B6856"/>
    <w:rsid w:val="002C0161"/>
    <w:rsid w:val="002C0610"/>
    <w:rsid w:val="002C136C"/>
    <w:rsid w:val="002C248C"/>
    <w:rsid w:val="002C28E3"/>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929"/>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6CE"/>
    <w:rsid w:val="00300822"/>
    <w:rsid w:val="00300893"/>
    <w:rsid w:val="00300976"/>
    <w:rsid w:val="003013CB"/>
    <w:rsid w:val="003014AC"/>
    <w:rsid w:val="003014AF"/>
    <w:rsid w:val="003029D0"/>
    <w:rsid w:val="00302CC3"/>
    <w:rsid w:val="00302FB5"/>
    <w:rsid w:val="00303180"/>
    <w:rsid w:val="00303191"/>
    <w:rsid w:val="003031DF"/>
    <w:rsid w:val="003049E3"/>
    <w:rsid w:val="0030612E"/>
    <w:rsid w:val="003068E9"/>
    <w:rsid w:val="00306D46"/>
    <w:rsid w:val="003072D3"/>
    <w:rsid w:val="0030738E"/>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3E96"/>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9A6"/>
    <w:rsid w:val="0036456E"/>
    <w:rsid w:val="0036482E"/>
    <w:rsid w:val="00365F64"/>
    <w:rsid w:val="00366059"/>
    <w:rsid w:val="0036652E"/>
    <w:rsid w:val="00366E39"/>
    <w:rsid w:val="00366E8E"/>
    <w:rsid w:val="00367BE8"/>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52B4"/>
    <w:rsid w:val="00375432"/>
    <w:rsid w:val="003761FC"/>
    <w:rsid w:val="003768C9"/>
    <w:rsid w:val="00376FE0"/>
    <w:rsid w:val="003774A1"/>
    <w:rsid w:val="00377712"/>
    <w:rsid w:val="003802F8"/>
    <w:rsid w:val="003809B7"/>
    <w:rsid w:val="00380C49"/>
    <w:rsid w:val="00380DD8"/>
    <w:rsid w:val="0038125E"/>
    <w:rsid w:val="003814A7"/>
    <w:rsid w:val="0038184E"/>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DA"/>
    <w:rsid w:val="003B3EEA"/>
    <w:rsid w:val="003B498B"/>
    <w:rsid w:val="003B4B4F"/>
    <w:rsid w:val="003B548A"/>
    <w:rsid w:val="003B58ED"/>
    <w:rsid w:val="003B5BD0"/>
    <w:rsid w:val="003B5BDB"/>
    <w:rsid w:val="003B7893"/>
    <w:rsid w:val="003B7AD5"/>
    <w:rsid w:val="003C0808"/>
    <w:rsid w:val="003C1E1E"/>
    <w:rsid w:val="003C2100"/>
    <w:rsid w:val="003C3685"/>
    <w:rsid w:val="003C37B3"/>
    <w:rsid w:val="003C395E"/>
    <w:rsid w:val="003C3AEA"/>
    <w:rsid w:val="003C4AA2"/>
    <w:rsid w:val="003C512F"/>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11374"/>
    <w:rsid w:val="00411E41"/>
    <w:rsid w:val="004127C0"/>
    <w:rsid w:val="004128EC"/>
    <w:rsid w:val="00412BBD"/>
    <w:rsid w:val="004135AD"/>
    <w:rsid w:val="00413618"/>
    <w:rsid w:val="004137AB"/>
    <w:rsid w:val="00413ED8"/>
    <w:rsid w:val="0041455E"/>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D57"/>
    <w:rsid w:val="00437DD4"/>
    <w:rsid w:val="004403A9"/>
    <w:rsid w:val="00441570"/>
    <w:rsid w:val="00441CD7"/>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A22"/>
    <w:rsid w:val="00485AAD"/>
    <w:rsid w:val="00485D56"/>
    <w:rsid w:val="00485F6B"/>
    <w:rsid w:val="0048630B"/>
    <w:rsid w:val="004867D8"/>
    <w:rsid w:val="004876AB"/>
    <w:rsid w:val="004876EE"/>
    <w:rsid w:val="00490005"/>
    <w:rsid w:val="004903E4"/>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31F1"/>
    <w:rsid w:val="004A32C2"/>
    <w:rsid w:val="004A3371"/>
    <w:rsid w:val="004A346E"/>
    <w:rsid w:val="004A42AB"/>
    <w:rsid w:val="004A45BD"/>
    <w:rsid w:val="004A468D"/>
    <w:rsid w:val="004A46C4"/>
    <w:rsid w:val="004A4B4D"/>
    <w:rsid w:val="004A5594"/>
    <w:rsid w:val="004A55AD"/>
    <w:rsid w:val="004A5AA5"/>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07B"/>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258"/>
    <w:rsid w:val="004C6353"/>
    <w:rsid w:val="004C74FA"/>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2F"/>
    <w:rsid w:val="004E7FF7"/>
    <w:rsid w:val="004F0AF3"/>
    <w:rsid w:val="004F0BEB"/>
    <w:rsid w:val="004F0CD3"/>
    <w:rsid w:val="004F1115"/>
    <w:rsid w:val="004F1418"/>
    <w:rsid w:val="004F1ED4"/>
    <w:rsid w:val="004F29E3"/>
    <w:rsid w:val="004F39D5"/>
    <w:rsid w:val="004F42FA"/>
    <w:rsid w:val="004F45EF"/>
    <w:rsid w:val="004F4B7C"/>
    <w:rsid w:val="004F6783"/>
    <w:rsid w:val="004F7157"/>
    <w:rsid w:val="004F7459"/>
    <w:rsid w:val="004F763F"/>
    <w:rsid w:val="00500AF3"/>
    <w:rsid w:val="00500CAC"/>
    <w:rsid w:val="00500F0C"/>
    <w:rsid w:val="0050309A"/>
    <w:rsid w:val="00503789"/>
    <w:rsid w:val="0050392E"/>
    <w:rsid w:val="00504425"/>
    <w:rsid w:val="0050463E"/>
    <w:rsid w:val="0050582D"/>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E2"/>
    <w:rsid w:val="0051552A"/>
    <w:rsid w:val="00515B47"/>
    <w:rsid w:val="00515E4E"/>
    <w:rsid w:val="00515F8A"/>
    <w:rsid w:val="00515FEE"/>
    <w:rsid w:val="0051604C"/>
    <w:rsid w:val="00517280"/>
    <w:rsid w:val="00517525"/>
    <w:rsid w:val="00520056"/>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F5"/>
    <w:rsid w:val="005305B9"/>
    <w:rsid w:val="005306F2"/>
    <w:rsid w:val="00531532"/>
    <w:rsid w:val="00531614"/>
    <w:rsid w:val="005325B3"/>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635"/>
    <w:rsid w:val="00561119"/>
    <w:rsid w:val="00561D42"/>
    <w:rsid w:val="00561E45"/>
    <w:rsid w:val="00562B73"/>
    <w:rsid w:val="00563047"/>
    <w:rsid w:val="00564109"/>
    <w:rsid w:val="005648B4"/>
    <w:rsid w:val="00564C95"/>
    <w:rsid w:val="005655E0"/>
    <w:rsid w:val="00565D1B"/>
    <w:rsid w:val="00566475"/>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6FCE"/>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C58"/>
    <w:rsid w:val="005E7DFF"/>
    <w:rsid w:val="005E7F51"/>
    <w:rsid w:val="005F00AA"/>
    <w:rsid w:val="005F02C9"/>
    <w:rsid w:val="005F042C"/>
    <w:rsid w:val="005F12E9"/>
    <w:rsid w:val="005F1E25"/>
    <w:rsid w:val="005F25F0"/>
    <w:rsid w:val="005F3770"/>
    <w:rsid w:val="005F45BB"/>
    <w:rsid w:val="005F47A2"/>
    <w:rsid w:val="005F4B50"/>
    <w:rsid w:val="005F51BD"/>
    <w:rsid w:val="005F5DDE"/>
    <w:rsid w:val="005F6795"/>
    <w:rsid w:val="005F7670"/>
    <w:rsid w:val="005F7935"/>
    <w:rsid w:val="005F7C84"/>
    <w:rsid w:val="00600022"/>
    <w:rsid w:val="006001BE"/>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3DF4"/>
    <w:rsid w:val="00655A69"/>
    <w:rsid w:val="00655B5E"/>
    <w:rsid w:val="0065677C"/>
    <w:rsid w:val="00656908"/>
    <w:rsid w:val="00656C62"/>
    <w:rsid w:val="00656CA6"/>
    <w:rsid w:val="00656E46"/>
    <w:rsid w:val="006573E8"/>
    <w:rsid w:val="00657A2D"/>
    <w:rsid w:val="00657AAE"/>
    <w:rsid w:val="00657F1F"/>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1D8"/>
    <w:rsid w:val="00667979"/>
    <w:rsid w:val="00667B0B"/>
    <w:rsid w:val="006700B8"/>
    <w:rsid w:val="0067018B"/>
    <w:rsid w:val="00670F67"/>
    <w:rsid w:val="00671237"/>
    <w:rsid w:val="00672292"/>
    <w:rsid w:val="00672A70"/>
    <w:rsid w:val="00672C3A"/>
    <w:rsid w:val="00672C64"/>
    <w:rsid w:val="0067315D"/>
    <w:rsid w:val="006736FD"/>
    <w:rsid w:val="00674072"/>
    <w:rsid w:val="00674F48"/>
    <w:rsid w:val="006750BD"/>
    <w:rsid w:val="006756A5"/>
    <w:rsid w:val="00676109"/>
    <w:rsid w:val="00676ABC"/>
    <w:rsid w:val="00677174"/>
    <w:rsid w:val="00677E3B"/>
    <w:rsid w:val="00677FCF"/>
    <w:rsid w:val="00680259"/>
    <w:rsid w:val="00680444"/>
    <w:rsid w:val="00680602"/>
    <w:rsid w:val="0068236B"/>
    <w:rsid w:val="00682410"/>
    <w:rsid w:val="00684483"/>
    <w:rsid w:val="0068452F"/>
    <w:rsid w:val="00684830"/>
    <w:rsid w:val="006857D7"/>
    <w:rsid w:val="006864F1"/>
    <w:rsid w:val="00686544"/>
    <w:rsid w:val="006865A2"/>
    <w:rsid w:val="00686C8F"/>
    <w:rsid w:val="00687271"/>
    <w:rsid w:val="006872E1"/>
    <w:rsid w:val="00687EDF"/>
    <w:rsid w:val="00690494"/>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B02B5"/>
    <w:rsid w:val="006B06AF"/>
    <w:rsid w:val="006B11BE"/>
    <w:rsid w:val="006B1F38"/>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1CAE"/>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55C1"/>
    <w:rsid w:val="00707014"/>
    <w:rsid w:val="00707CE6"/>
    <w:rsid w:val="00710809"/>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1BF"/>
    <w:rsid w:val="00720285"/>
    <w:rsid w:val="00720AC3"/>
    <w:rsid w:val="00720C17"/>
    <w:rsid w:val="007211D6"/>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D5"/>
    <w:rsid w:val="00764271"/>
    <w:rsid w:val="00764747"/>
    <w:rsid w:val="00764A55"/>
    <w:rsid w:val="00764F67"/>
    <w:rsid w:val="00766040"/>
    <w:rsid w:val="007705F4"/>
    <w:rsid w:val="00770E1D"/>
    <w:rsid w:val="00770FB0"/>
    <w:rsid w:val="007711EF"/>
    <w:rsid w:val="007714FE"/>
    <w:rsid w:val="00772319"/>
    <w:rsid w:val="0077250D"/>
    <w:rsid w:val="00772E34"/>
    <w:rsid w:val="007732ED"/>
    <w:rsid w:val="007738C2"/>
    <w:rsid w:val="00773C5D"/>
    <w:rsid w:val="00773FE8"/>
    <w:rsid w:val="00774D1E"/>
    <w:rsid w:val="00775536"/>
    <w:rsid w:val="0077572C"/>
    <w:rsid w:val="00775A96"/>
    <w:rsid w:val="00776725"/>
    <w:rsid w:val="00776F0F"/>
    <w:rsid w:val="007775DA"/>
    <w:rsid w:val="00777BC4"/>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1F0"/>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C06D8"/>
    <w:rsid w:val="007C0936"/>
    <w:rsid w:val="007C0B35"/>
    <w:rsid w:val="007C0E27"/>
    <w:rsid w:val="007C14B9"/>
    <w:rsid w:val="007C1689"/>
    <w:rsid w:val="007C1B69"/>
    <w:rsid w:val="007C293D"/>
    <w:rsid w:val="007C2A1A"/>
    <w:rsid w:val="007C2C73"/>
    <w:rsid w:val="007C2F20"/>
    <w:rsid w:val="007C3DAB"/>
    <w:rsid w:val="007C402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5074"/>
    <w:rsid w:val="007E59B2"/>
    <w:rsid w:val="007E63BA"/>
    <w:rsid w:val="007E6714"/>
    <w:rsid w:val="007E6B02"/>
    <w:rsid w:val="007E6C9D"/>
    <w:rsid w:val="007E7927"/>
    <w:rsid w:val="007E7B20"/>
    <w:rsid w:val="007E7ED6"/>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DB9"/>
    <w:rsid w:val="007F3FDC"/>
    <w:rsid w:val="007F400F"/>
    <w:rsid w:val="007F42A3"/>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0B84"/>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2E7"/>
    <w:rsid w:val="00842414"/>
    <w:rsid w:val="00842F38"/>
    <w:rsid w:val="0084346A"/>
    <w:rsid w:val="00843B6D"/>
    <w:rsid w:val="00843DA0"/>
    <w:rsid w:val="00843E83"/>
    <w:rsid w:val="00843F68"/>
    <w:rsid w:val="00843F95"/>
    <w:rsid w:val="00844568"/>
    <w:rsid w:val="00844712"/>
    <w:rsid w:val="00844772"/>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7CAE"/>
    <w:rsid w:val="0086033E"/>
    <w:rsid w:val="0086034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77E"/>
    <w:rsid w:val="00877820"/>
    <w:rsid w:val="008778D7"/>
    <w:rsid w:val="00880367"/>
    <w:rsid w:val="008803CD"/>
    <w:rsid w:val="0088114D"/>
    <w:rsid w:val="00881A61"/>
    <w:rsid w:val="00882675"/>
    <w:rsid w:val="00883C51"/>
    <w:rsid w:val="0088441C"/>
    <w:rsid w:val="00884790"/>
    <w:rsid w:val="008847DC"/>
    <w:rsid w:val="00884F85"/>
    <w:rsid w:val="00885085"/>
    <w:rsid w:val="00885729"/>
    <w:rsid w:val="00886BA0"/>
    <w:rsid w:val="00890EA9"/>
    <w:rsid w:val="00891432"/>
    <w:rsid w:val="00891CF9"/>
    <w:rsid w:val="00891FF7"/>
    <w:rsid w:val="00892126"/>
    <w:rsid w:val="00892CF6"/>
    <w:rsid w:val="008936F9"/>
    <w:rsid w:val="00893ADC"/>
    <w:rsid w:val="008948AA"/>
    <w:rsid w:val="00894D5F"/>
    <w:rsid w:val="00895040"/>
    <w:rsid w:val="00895732"/>
    <w:rsid w:val="00896262"/>
    <w:rsid w:val="00897096"/>
    <w:rsid w:val="008A0618"/>
    <w:rsid w:val="008A0C96"/>
    <w:rsid w:val="008A0ED3"/>
    <w:rsid w:val="008A19C1"/>
    <w:rsid w:val="008A1B2B"/>
    <w:rsid w:val="008A1F18"/>
    <w:rsid w:val="008A1F91"/>
    <w:rsid w:val="008A3518"/>
    <w:rsid w:val="008A3A0F"/>
    <w:rsid w:val="008A4A9B"/>
    <w:rsid w:val="008A5628"/>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3AA"/>
    <w:rsid w:val="008D34D4"/>
    <w:rsid w:val="008D3948"/>
    <w:rsid w:val="008D4F7A"/>
    <w:rsid w:val="008D5209"/>
    <w:rsid w:val="008D52C3"/>
    <w:rsid w:val="008D53A8"/>
    <w:rsid w:val="008D56E4"/>
    <w:rsid w:val="008D5E5A"/>
    <w:rsid w:val="008D64CE"/>
    <w:rsid w:val="008D6892"/>
    <w:rsid w:val="008D75D5"/>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59C3"/>
    <w:rsid w:val="008E6FEE"/>
    <w:rsid w:val="008E70AD"/>
    <w:rsid w:val="008E7D0D"/>
    <w:rsid w:val="008E7FE2"/>
    <w:rsid w:val="008F09D2"/>
    <w:rsid w:val="008F154E"/>
    <w:rsid w:val="008F2004"/>
    <w:rsid w:val="008F24BE"/>
    <w:rsid w:val="008F25E8"/>
    <w:rsid w:val="008F2C34"/>
    <w:rsid w:val="008F2C36"/>
    <w:rsid w:val="008F3157"/>
    <w:rsid w:val="008F41BE"/>
    <w:rsid w:val="008F477B"/>
    <w:rsid w:val="008F4E0E"/>
    <w:rsid w:val="008F5017"/>
    <w:rsid w:val="008F5217"/>
    <w:rsid w:val="008F5572"/>
    <w:rsid w:val="008F5C6C"/>
    <w:rsid w:val="008F623D"/>
    <w:rsid w:val="008F6F0E"/>
    <w:rsid w:val="008F709D"/>
    <w:rsid w:val="008F7859"/>
    <w:rsid w:val="008F7AF5"/>
    <w:rsid w:val="008F7D87"/>
    <w:rsid w:val="0090006B"/>
    <w:rsid w:val="00900C95"/>
    <w:rsid w:val="0090167E"/>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1915"/>
    <w:rsid w:val="00911F35"/>
    <w:rsid w:val="0091341D"/>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FDB"/>
    <w:rsid w:val="00940228"/>
    <w:rsid w:val="00940584"/>
    <w:rsid w:val="009409BE"/>
    <w:rsid w:val="00940C5D"/>
    <w:rsid w:val="00941742"/>
    <w:rsid w:val="00942A29"/>
    <w:rsid w:val="00943BCB"/>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2C"/>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82C"/>
    <w:rsid w:val="009B2FC6"/>
    <w:rsid w:val="009B309D"/>
    <w:rsid w:val="009B3318"/>
    <w:rsid w:val="009B3471"/>
    <w:rsid w:val="009B3736"/>
    <w:rsid w:val="009B386E"/>
    <w:rsid w:val="009B41DD"/>
    <w:rsid w:val="009B511A"/>
    <w:rsid w:val="009B5680"/>
    <w:rsid w:val="009B5DC6"/>
    <w:rsid w:val="009B6682"/>
    <w:rsid w:val="009B6718"/>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685"/>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18C"/>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23B"/>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CF4"/>
    <w:rsid w:val="00A357FD"/>
    <w:rsid w:val="00A358C5"/>
    <w:rsid w:val="00A35D92"/>
    <w:rsid w:val="00A367B3"/>
    <w:rsid w:val="00A36C7D"/>
    <w:rsid w:val="00A36E25"/>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10E0"/>
    <w:rsid w:val="00A510FB"/>
    <w:rsid w:val="00A52DFF"/>
    <w:rsid w:val="00A53ED3"/>
    <w:rsid w:val="00A544FB"/>
    <w:rsid w:val="00A54A43"/>
    <w:rsid w:val="00A54A73"/>
    <w:rsid w:val="00A54BF8"/>
    <w:rsid w:val="00A54E37"/>
    <w:rsid w:val="00A56147"/>
    <w:rsid w:val="00A566BB"/>
    <w:rsid w:val="00A57560"/>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53ED"/>
    <w:rsid w:val="00A85A84"/>
    <w:rsid w:val="00A86188"/>
    <w:rsid w:val="00A865EB"/>
    <w:rsid w:val="00A86EBD"/>
    <w:rsid w:val="00A8746A"/>
    <w:rsid w:val="00A909E5"/>
    <w:rsid w:val="00A916AD"/>
    <w:rsid w:val="00A92421"/>
    <w:rsid w:val="00A9251E"/>
    <w:rsid w:val="00A929A0"/>
    <w:rsid w:val="00A93882"/>
    <w:rsid w:val="00A94708"/>
    <w:rsid w:val="00A94D49"/>
    <w:rsid w:val="00A959CC"/>
    <w:rsid w:val="00A95C04"/>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B0149"/>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7A7"/>
    <w:rsid w:val="00AD6859"/>
    <w:rsid w:val="00AD71B7"/>
    <w:rsid w:val="00AD72AE"/>
    <w:rsid w:val="00AD782F"/>
    <w:rsid w:val="00AD7A7D"/>
    <w:rsid w:val="00AD7B2D"/>
    <w:rsid w:val="00AD7D63"/>
    <w:rsid w:val="00AE03BB"/>
    <w:rsid w:val="00AE0645"/>
    <w:rsid w:val="00AE0761"/>
    <w:rsid w:val="00AE0A89"/>
    <w:rsid w:val="00AE0DD1"/>
    <w:rsid w:val="00AE1AD6"/>
    <w:rsid w:val="00AE20D9"/>
    <w:rsid w:val="00AE2242"/>
    <w:rsid w:val="00AE3892"/>
    <w:rsid w:val="00AE3A0D"/>
    <w:rsid w:val="00AE45C2"/>
    <w:rsid w:val="00AE4ED4"/>
    <w:rsid w:val="00AE55D0"/>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10F3F"/>
    <w:rsid w:val="00B11B7D"/>
    <w:rsid w:val="00B11C77"/>
    <w:rsid w:val="00B11F46"/>
    <w:rsid w:val="00B11F4E"/>
    <w:rsid w:val="00B1205A"/>
    <w:rsid w:val="00B128A1"/>
    <w:rsid w:val="00B12BEF"/>
    <w:rsid w:val="00B13016"/>
    <w:rsid w:val="00B130FF"/>
    <w:rsid w:val="00B13335"/>
    <w:rsid w:val="00B13361"/>
    <w:rsid w:val="00B134B7"/>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6B71"/>
    <w:rsid w:val="00B27087"/>
    <w:rsid w:val="00B27645"/>
    <w:rsid w:val="00B301D9"/>
    <w:rsid w:val="00B30B7E"/>
    <w:rsid w:val="00B311ED"/>
    <w:rsid w:val="00B31A33"/>
    <w:rsid w:val="00B31E98"/>
    <w:rsid w:val="00B31FA9"/>
    <w:rsid w:val="00B32288"/>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701F"/>
    <w:rsid w:val="00B57970"/>
    <w:rsid w:val="00B60F55"/>
    <w:rsid w:val="00B612F8"/>
    <w:rsid w:val="00B61367"/>
    <w:rsid w:val="00B6176E"/>
    <w:rsid w:val="00B61D7F"/>
    <w:rsid w:val="00B61F01"/>
    <w:rsid w:val="00B62526"/>
    <w:rsid w:val="00B628A2"/>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D23"/>
    <w:rsid w:val="00B80953"/>
    <w:rsid w:val="00B80F51"/>
    <w:rsid w:val="00B81893"/>
    <w:rsid w:val="00B82188"/>
    <w:rsid w:val="00B8258A"/>
    <w:rsid w:val="00B82EAB"/>
    <w:rsid w:val="00B83525"/>
    <w:rsid w:val="00B83AB1"/>
    <w:rsid w:val="00B84A55"/>
    <w:rsid w:val="00B84D8E"/>
    <w:rsid w:val="00B851AE"/>
    <w:rsid w:val="00B85E8F"/>
    <w:rsid w:val="00B8657F"/>
    <w:rsid w:val="00B869C7"/>
    <w:rsid w:val="00B86EEC"/>
    <w:rsid w:val="00B86FB5"/>
    <w:rsid w:val="00B90447"/>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3FF7"/>
    <w:rsid w:val="00BA4224"/>
    <w:rsid w:val="00BA42B6"/>
    <w:rsid w:val="00BA4F87"/>
    <w:rsid w:val="00BA4FB4"/>
    <w:rsid w:val="00BA5FF4"/>
    <w:rsid w:val="00BA62A5"/>
    <w:rsid w:val="00BA65EC"/>
    <w:rsid w:val="00BA6823"/>
    <w:rsid w:val="00BA6B28"/>
    <w:rsid w:val="00BB0100"/>
    <w:rsid w:val="00BB025A"/>
    <w:rsid w:val="00BB0C99"/>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9CF"/>
    <w:rsid w:val="00BD155E"/>
    <w:rsid w:val="00BD1C87"/>
    <w:rsid w:val="00BD2046"/>
    <w:rsid w:val="00BD2978"/>
    <w:rsid w:val="00BD329D"/>
    <w:rsid w:val="00BD3EB4"/>
    <w:rsid w:val="00BD42B8"/>
    <w:rsid w:val="00BD4DB9"/>
    <w:rsid w:val="00BD61F9"/>
    <w:rsid w:val="00BD6A20"/>
    <w:rsid w:val="00BD6C7C"/>
    <w:rsid w:val="00BD79B3"/>
    <w:rsid w:val="00BE002B"/>
    <w:rsid w:val="00BE04B9"/>
    <w:rsid w:val="00BE1535"/>
    <w:rsid w:val="00BE1833"/>
    <w:rsid w:val="00BE1AC3"/>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5D"/>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2FF5"/>
    <w:rsid w:val="00C03389"/>
    <w:rsid w:val="00C034BB"/>
    <w:rsid w:val="00C03CC4"/>
    <w:rsid w:val="00C04F26"/>
    <w:rsid w:val="00C05480"/>
    <w:rsid w:val="00C05699"/>
    <w:rsid w:val="00C0569E"/>
    <w:rsid w:val="00C061A0"/>
    <w:rsid w:val="00C06E38"/>
    <w:rsid w:val="00C07036"/>
    <w:rsid w:val="00C07268"/>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17DEA"/>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9D1"/>
    <w:rsid w:val="00C3303C"/>
    <w:rsid w:val="00C334A5"/>
    <w:rsid w:val="00C33818"/>
    <w:rsid w:val="00C33A8C"/>
    <w:rsid w:val="00C33ACF"/>
    <w:rsid w:val="00C33EE6"/>
    <w:rsid w:val="00C33F7D"/>
    <w:rsid w:val="00C34746"/>
    <w:rsid w:val="00C34AB4"/>
    <w:rsid w:val="00C34DC8"/>
    <w:rsid w:val="00C355FF"/>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4BEB"/>
    <w:rsid w:val="00C464C4"/>
    <w:rsid w:val="00C4676D"/>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2518"/>
    <w:rsid w:val="00C628A7"/>
    <w:rsid w:val="00C62EA5"/>
    <w:rsid w:val="00C63D8F"/>
    <w:rsid w:val="00C63E5E"/>
    <w:rsid w:val="00C64116"/>
    <w:rsid w:val="00C64CE3"/>
    <w:rsid w:val="00C65E64"/>
    <w:rsid w:val="00C66559"/>
    <w:rsid w:val="00C67441"/>
    <w:rsid w:val="00C67C61"/>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3EF3"/>
    <w:rsid w:val="00C8415D"/>
    <w:rsid w:val="00C85130"/>
    <w:rsid w:val="00C856E1"/>
    <w:rsid w:val="00C8665E"/>
    <w:rsid w:val="00C86757"/>
    <w:rsid w:val="00C86A07"/>
    <w:rsid w:val="00C86DE5"/>
    <w:rsid w:val="00C86DEB"/>
    <w:rsid w:val="00C872F5"/>
    <w:rsid w:val="00C873AF"/>
    <w:rsid w:val="00C873DA"/>
    <w:rsid w:val="00C87B60"/>
    <w:rsid w:val="00C87F93"/>
    <w:rsid w:val="00C90157"/>
    <w:rsid w:val="00C90404"/>
    <w:rsid w:val="00C90CB2"/>
    <w:rsid w:val="00C90D6C"/>
    <w:rsid w:val="00C91883"/>
    <w:rsid w:val="00C91C48"/>
    <w:rsid w:val="00C920C8"/>
    <w:rsid w:val="00C92B19"/>
    <w:rsid w:val="00C93623"/>
    <w:rsid w:val="00C93EDE"/>
    <w:rsid w:val="00C9409F"/>
    <w:rsid w:val="00C9414F"/>
    <w:rsid w:val="00C94186"/>
    <w:rsid w:val="00C9489E"/>
    <w:rsid w:val="00C95C1C"/>
    <w:rsid w:val="00C95C2C"/>
    <w:rsid w:val="00C95E79"/>
    <w:rsid w:val="00C9615A"/>
    <w:rsid w:val="00C96D3E"/>
    <w:rsid w:val="00C971E5"/>
    <w:rsid w:val="00CA01C8"/>
    <w:rsid w:val="00CA1717"/>
    <w:rsid w:val="00CA1DB6"/>
    <w:rsid w:val="00CA2262"/>
    <w:rsid w:val="00CA3B74"/>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C7"/>
    <w:rsid w:val="00CC7172"/>
    <w:rsid w:val="00CC7211"/>
    <w:rsid w:val="00CC7451"/>
    <w:rsid w:val="00CD03AC"/>
    <w:rsid w:val="00CD1307"/>
    <w:rsid w:val="00CD1A5D"/>
    <w:rsid w:val="00CD22F2"/>
    <w:rsid w:val="00CD26DB"/>
    <w:rsid w:val="00CD2DD3"/>
    <w:rsid w:val="00CD345D"/>
    <w:rsid w:val="00CD3658"/>
    <w:rsid w:val="00CD4176"/>
    <w:rsid w:val="00CD4199"/>
    <w:rsid w:val="00CD4E35"/>
    <w:rsid w:val="00CD4E66"/>
    <w:rsid w:val="00CD694F"/>
    <w:rsid w:val="00CD6E17"/>
    <w:rsid w:val="00CD79C3"/>
    <w:rsid w:val="00CD7F0D"/>
    <w:rsid w:val="00CE0303"/>
    <w:rsid w:val="00CE17AC"/>
    <w:rsid w:val="00CE27F5"/>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B16"/>
    <w:rsid w:val="00CF4258"/>
    <w:rsid w:val="00CF4B81"/>
    <w:rsid w:val="00CF528F"/>
    <w:rsid w:val="00CF5A73"/>
    <w:rsid w:val="00CF6994"/>
    <w:rsid w:val="00CF6B2A"/>
    <w:rsid w:val="00CF7094"/>
    <w:rsid w:val="00CF7492"/>
    <w:rsid w:val="00CF7672"/>
    <w:rsid w:val="00D00AF4"/>
    <w:rsid w:val="00D0193F"/>
    <w:rsid w:val="00D01C48"/>
    <w:rsid w:val="00D01EA9"/>
    <w:rsid w:val="00D01F85"/>
    <w:rsid w:val="00D030B8"/>
    <w:rsid w:val="00D03286"/>
    <w:rsid w:val="00D0395B"/>
    <w:rsid w:val="00D05284"/>
    <w:rsid w:val="00D05A3F"/>
    <w:rsid w:val="00D05C3D"/>
    <w:rsid w:val="00D06E3D"/>
    <w:rsid w:val="00D06F42"/>
    <w:rsid w:val="00D070F8"/>
    <w:rsid w:val="00D07727"/>
    <w:rsid w:val="00D112BD"/>
    <w:rsid w:val="00D1179E"/>
    <w:rsid w:val="00D117DC"/>
    <w:rsid w:val="00D11B07"/>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432"/>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3EB4"/>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F22"/>
    <w:rsid w:val="00D445F5"/>
    <w:rsid w:val="00D447FE"/>
    <w:rsid w:val="00D44BFB"/>
    <w:rsid w:val="00D45EFF"/>
    <w:rsid w:val="00D46489"/>
    <w:rsid w:val="00D47BF1"/>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A26"/>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1FBE"/>
    <w:rsid w:val="00D72048"/>
    <w:rsid w:val="00D7297A"/>
    <w:rsid w:val="00D72F24"/>
    <w:rsid w:val="00D7377F"/>
    <w:rsid w:val="00D74A5A"/>
    <w:rsid w:val="00D75633"/>
    <w:rsid w:val="00D75837"/>
    <w:rsid w:val="00D75DDB"/>
    <w:rsid w:val="00D75EFC"/>
    <w:rsid w:val="00D76161"/>
    <w:rsid w:val="00D7628A"/>
    <w:rsid w:val="00D763D7"/>
    <w:rsid w:val="00D76451"/>
    <w:rsid w:val="00D80794"/>
    <w:rsid w:val="00D80CCB"/>
    <w:rsid w:val="00D81102"/>
    <w:rsid w:val="00D816AA"/>
    <w:rsid w:val="00D81A2F"/>
    <w:rsid w:val="00D822D7"/>
    <w:rsid w:val="00D828B3"/>
    <w:rsid w:val="00D83DF2"/>
    <w:rsid w:val="00D83ED1"/>
    <w:rsid w:val="00D8448B"/>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A01C6"/>
    <w:rsid w:val="00DA067E"/>
    <w:rsid w:val="00DA15DC"/>
    <w:rsid w:val="00DA16CE"/>
    <w:rsid w:val="00DA1E26"/>
    <w:rsid w:val="00DA22D8"/>
    <w:rsid w:val="00DA23ED"/>
    <w:rsid w:val="00DA33FE"/>
    <w:rsid w:val="00DA362C"/>
    <w:rsid w:val="00DA3833"/>
    <w:rsid w:val="00DA3B9E"/>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B7ED6"/>
    <w:rsid w:val="00DC0559"/>
    <w:rsid w:val="00DC08AB"/>
    <w:rsid w:val="00DC0DE3"/>
    <w:rsid w:val="00DC160D"/>
    <w:rsid w:val="00DC16D2"/>
    <w:rsid w:val="00DC171A"/>
    <w:rsid w:val="00DC1C13"/>
    <w:rsid w:val="00DC1D6B"/>
    <w:rsid w:val="00DC1EA8"/>
    <w:rsid w:val="00DC32F5"/>
    <w:rsid w:val="00DC353F"/>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7"/>
    <w:rsid w:val="00DD076F"/>
    <w:rsid w:val="00DD0984"/>
    <w:rsid w:val="00DD0A4A"/>
    <w:rsid w:val="00DD0A6E"/>
    <w:rsid w:val="00DD0B42"/>
    <w:rsid w:val="00DD0E92"/>
    <w:rsid w:val="00DD0FD6"/>
    <w:rsid w:val="00DD1854"/>
    <w:rsid w:val="00DD1F58"/>
    <w:rsid w:val="00DD203F"/>
    <w:rsid w:val="00DD2768"/>
    <w:rsid w:val="00DD3411"/>
    <w:rsid w:val="00DD49C7"/>
    <w:rsid w:val="00DD4C65"/>
    <w:rsid w:val="00DD4CAC"/>
    <w:rsid w:val="00DD512E"/>
    <w:rsid w:val="00DD6224"/>
    <w:rsid w:val="00DD684A"/>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2F5E"/>
    <w:rsid w:val="00E03681"/>
    <w:rsid w:val="00E04441"/>
    <w:rsid w:val="00E04725"/>
    <w:rsid w:val="00E05458"/>
    <w:rsid w:val="00E05C06"/>
    <w:rsid w:val="00E05C6A"/>
    <w:rsid w:val="00E05CFB"/>
    <w:rsid w:val="00E064BD"/>
    <w:rsid w:val="00E065BC"/>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406B"/>
    <w:rsid w:val="00E1416A"/>
    <w:rsid w:val="00E14B8A"/>
    <w:rsid w:val="00E15E1C"/>
    <w:rsid w:val="00E16FCB"/>
    <w:rsid w:val="00E170A5"/>
    <w:rsid w:val="00E177E8"/>
    <w:rsid w:val="00E17D8A"/>
    <w:rsid w:val="00E20611"/>
    <w:rsid w:val="00E2092F"/>
    <w:rsid w:val="00E2252F"/>
    <w:rsid w:val="00E22C56"/>
    <w:rsid w:val="00E22E4B"/>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79D"/>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621"/>
    <w:rsid w:val="00EA6A02"/>
    <w:rsid w:val="00EA6D11"/>
    <w:rsid w:val="00EA6FDF"/>
    <w:rsid w:val="00EA727C"/>
    <w:rsid w:val="00EA77FA"/>
    <w:rsid w:val="00EA7919"/>
    <w:rsid w:val="00EA7A33"/>
    <w:rsid w:val="00EA7DF2"/>
    <w:rsid w:val="00EA7ED4"/>
    <w:rsid w:val="00EB0399"/>
    <w:rsid w:val="00EB0480"/>
    <w:rsid w:val="00EB053F"/>
    <w:rsid w:val="00EB1734"/>
    <w:rsid w:val="00EB1805"/>
    <w:rsid w:val="00EB1C56"/>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6B78"/>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A70"/>
    <w:rsid w:val="00EE1D2F"/>
    <w:rsid w:val="00EE1FBD"/>
    <w:rsid w:val="00EE2289"/>
    <w:rsid w:val="00EE283B"/>
    <w:rsid w:val="00EE3114"/>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1ED8"/>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044D"/>
    <w:rsid w:val="00F31BA4"/>
    <w:rsid w:val="00F323EF"/>
    <w:rsid w:val="00F33347"/>
    <w:rsid w:val="00F34523"/>
    <w:rsid w:val="00F34907"/>
    <w:rsid w:val="00F34919"/>
    <w:rsid w:val="00F34DD8"/>
    <w:rsid w:val="00F34F05"/>
    <w:rsid w:val="00F352BA"/>
    <w:rsid w:val="00F3584D"/>
    <w:rsid w:val="00F3584E"/>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DD4"/>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3460"/>
    <w:rsid w:val="00F6358B"/>
    <w:rsid w:val="00F63BAB"/>
    <w:rsid w:val="00F63D4A"/>
    <w:rsid w:val="00F64997"/>
    <w:rsid w:val="00F64BF7"/>
    <w:rsid w:val="00F64E21"/>
    <w:rsid w:val="00F65574"/>
    <w:rsid w:val="00F66D4F"/>
    <w:rsid w:val="00F67568"/>
    <w:rsid w:val="00F70569"/>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BCA"/>
    <w:rsid w:val="00F953C1"/>
    <w:rsid w:val="00F95C55"/>
    <w:rsid w:val="00F967D1"/>
    <w:rsid w:val="00F97A6E"/>
    <w:rsid w:val="00F97FCE"/>
    <w:rsid w:val="00FA14DB"/>
    <w:rsid w:val="00FA175A"/>
    <w:rsid w:val="00FA224C"/>
    <w:rsid w:val="00FA33A6"/>
    <w:rsid w:val="00FA4166"/>
    <w:rsid w:val="00FA449E"/>
    <w:rsid w:val="00FA4576"/>
    <w:rsid w:val="00FA4E31"/>
    <w:rsid w:val="00FA4F54"/>
    <w:rsid w:val="00FA520B"/>
    <w:rsid w:val="00FA5E96"/>
    <w:rsid w:val="00FA7205"/>
    <w:rsid w:val="00FA722B"/>
    <w:rsid w:val="00FA75D4"/>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7FD"/>
    <w:rsid w:val="00FD5B03"/>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D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B707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B707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79953314">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A852E-E22B-4A59-A81A-8EBE6D241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Pages>
  <Words>1546</Words>
  <Characters>8816</Characters>
  <Application>Microsoft Office Word</Application>
  <DocSecurity>0</DocSecurity>
  <Lines>73</Lines>
  <Paragraphs>20</Paragraphs>
  <ScaleCrop>false</ScaleCrop>
  <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102</cp:revision>
  <dcterms:created xsi:type="dcterms:W3CDTF">2024-09-29T05:57:00Z</dcterms:created>
  <dcterms:modified xsi:type="dcterms:W3CDTF">2024-10-03T15:05:00Z</dcterms:modified>
</cp:coreProperties>
</file>