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CD023" w14:textId="560FBF37" w:rsidR="003205F3" w:rsidRPr="003205F3" w:rsidRDefault="003205F3" w:rsidP="003205F3">
      <w:pPr>
        <w:pStyle w:val="Header"/>
        <w:rPr>
          <w:lang w:val="en-GB"/>
        </w:rPr>
      </w:pPr>
      <w:r w:rsidRPr="003205F3">
        <w:rPr>
          <w:lang w:val="en-GB"/>
        </w:rPr>
        <w:t>3GPP TSG-RAN WG2 Meeting #113 bis electronic</w:t>
      </w:r>
      <w:r w:rsidRPr="003205F3">
        <w:rPr>
          <w:lang w:val="en-GB"/>
        </w:rPr>
        <w:tab/>
      </w:r>
      <w:hyperlink r:id="rId8" w:history="1">
        <w:r w:rsidR="0027076E" w:rsidRPr="00E44D05">
          <w:rPr>
            <w:rStyle w:val="Hyperlink"/>
          </w:rPr>
          <w:t>R2-2104304</w:t>
        </w:r>
      </w:hyperlink>
    </w:p>
    <w:p w14:paraId="5049C2DB" w14:textId="77777777" w:rsidR="002D3222" w:rsidRPr="00AE3A2C" w:rsidRDefault="003205F3" w:rsidP="003205F3">
      <w:pPr>
        <w:pStyle w:val="Header"/>
        <w:rPr>
          <w:lang w:val="en-GB"/>
        </w:rPr>
      </w:pPr>
      <w:r w:rsidRPr="003205F3">
        <w:rPr>
          <w:lang w:val="en-GB"/>
        </w:rPr>
        <w:t>Online, April 12 – April 20, 2021</w:t>
      </w:r>
    </w:p>
    <w:p w14:paraId="38C51F67" w14:textId="77777777" w:rsidR="00B84D74" w:rsidRPr="00AE3A2C" w:rsidRDefault="00B84D74" w:rsidP="007756E1">
      <w:pPr>
        <w:pStyle w:val="Header"/>
        <w:rPr>
          <w:lang w:val="en-GB"/>
        </w:rPr>
      </w:pPr>
    </w:p>
    <w:p w14:paraId="0E86FB52" w14:textId="77777777" w:rsidR="00293B82" w:rsidRPr="00AE3A2C" w:rsidRDefault="00293B82" w:rsidP="00293B82">
      <w:pPr>
        <w:pStyle w:val="Header"/>
        <w:rPr>
          <w:lang w:val="en-GB"/>
        </w:rPr>
      </w:pPr>
      <w:bookmarkStart w:id="0" w:name="_Toc198546512"/>
      <w:r w:rsidRPr="00AE3A2C">
        <w:rPr>
          <w:lang w:val="en-GB"/>
        </w:rPr>
        <w:t xml:space="preserve">Source: </w:t>
      </w:r>
      <w:r w:rsidRPr="00AE3A2C">
        <w:rPr>
          <w:lang w:val="en-GB"/>
        </w:rPr>
        <w:tab/>
      </w:r>
      <w:r>
        <w:rPr>
          <w:lang w:val="en-GB"/>
        </w:rPr>
        <w:t>Session Chair (InterDigital)</w:t>
      </w:r>
    </w:p>
    <w:p w14:paraId="0A779673" w14:textId="6DA0B79F" w:rsidR="003205F3" w:rsidRDefault="00293B82" w:rsidP="00293B82">
      <w:pPr>
        <w:pStyle w:val="Header"/>
        <w:ind w:left="1710" w:hanging="1710"/>
        <w:rPr>
          <w:lang w:val="en-GB"/>
        </w:rPr>
      </w:pPr>
      <w:r w:rsidRPr="00AE3A2C">
        <w:rPr>
          <w:lang w:val="en-GB"/>
        </w:rPr>
        <w:t>Title:</w:t>
      </w:r>
      <w:r w:rsidRPr="00AE3A2C">
        <w:rPr>
          <w:lang w:val="en-GB"/>
        </w:rPr>
        <w:tab/>
      </w:r>
      <w:r w:rsidRPr="009B3130">
        <w:rPr>
          <w:lang w:val="en-GB"/>
        </w:rPr>
        <w:t xml:space="preserve">Report for Rel-17 Small data and URLLC/IIoT </w:t>
      </w:r>
    </w:p>
    <w:p w14:paraId="34B62B74" w14:textId="77777777" w:rsidR="00362BB1" w:rsidRPr="00B712E3" w:rsidRDefault="00362BB1" w:rsidP="00362BB1">
      <w:pPr>
        <w:pStyle w:val="Header"/>
        <w:pBdr>
          <w:bottom w:val="single" w:sz="6" w:space="1" w:color="auto"/>
        </w:pBdr>
        <w:ind w:left="1710" w:hanging="1710"/>
        <w:rPr>
          <w:lang w:val="en-GB"/>
        </w:rPr>
      </w:pPr>
    </w:p>
    <w:p w14:paraId="4BADCCAB" w14:textId="77777777" w:rsidR="00362BB1" w:rsidRDefault="00362BB1" w:rsidP="00362BB1"/>
    <w:p w14:paraId="6591998E" w14:textId="77777777" w:rsidR="00362BB1" w:rsidRDefault="00362BB1" w:rsidP="00362BB1">
      <w:pPr>
        <w:rPr>
          <w:b/>
          <w:bCs/>
          <w:color w:val="C00000"/>
          <w:sz w:val="22"/>
          <w:szCs w:val="28"/>
        </w:rPr>
      </w:pPr>
      <w:r>
        <w:rPr>
          <w:b/>
          <w:bCs/>
          <w:color w:val="C00000"/>
          <w:sz w:val="22"/>
          <w:szCs w:val="28"/>
        </w:rPr>
        <w:t>Email discussions:</w:t>
      </w:r>
    </w:p>
    <w:p w14:paraId="1DBCC9D5" w14:textId="12E69466" w:rsidR="00362BB1" w:rsidRDefault="00362BB1" w:rsidP="00362BB1">
      <w:pPr>
        <w:pStyle w:val="EmailDiscussion"/>
        <w:rPr>
          <w:rFonts w:eastAsia="Times New Roman"/>
          <w:szCs w:val="20"/>
        </w:rPr>
      </w:pPr>
      <w:r>
        <w:t>[AT113</w:t>
      </w:r>
      <w:r w:rsidR="00E76C11">
        <w:t>bis</w:t>
      </w:r>
      <w:r>
        <w:t>-e][500] Organizational Diana – URLLC/IIoT, Small data]</w:t>
      </w:r>
    </w:p>
    <w:p w14:paraId="6E97C3C6" w14:textId="77777777" w:rsidR="00362BB1" w:rsidRDefault="00362BB1" w:rsidP="00362BB1">
      <w:pPr>
        <w:pStyle w:val="EmailDiscussion2"/>
        <w:ind w:left="1619" w:firstLine="0"/>
      </w:pPr>
      <w:r>
        <w:t xml:space="preserve">Scope:  </w:t>
      </w:r>
    </w:p>
    <w:p w14:paraId="4F3E6323" w14:textId="77777777" w:rsidR="00362BB1" w:rsidRDefault="00362BB1" w:rsidP="00362BB1">
      <w:pPr>
        <w:pStyle w:val="EmailDiscussion2"/>
        <w:numPr>
          <w:ilvl w:val="2"/>
          <w:numId w:val="5"/>
        </w:numPr>
        <w:tabs>
          <w:tab w:val="clear" w:pos="2160"/>
        </w:tabs>
      </w:pPr>
      <w:r>
        <w:t xml:space="preserve">Share plans for the meetings and list of ongoing email discussions for the sessions related to URLLC/IIoT, Small data and NR-U, 2-step RACH, and power saving </w:t>
      </w:r>
    </w:p>
    <w:p w14:paraId="276E183F" w14:textId="77777777" w:rsidR="00362BB1" w:rsidRDefault="00362BB1" w:rsidP="00362BB1">
      <w:pPr>
        <w:pStyle w:val="EmailDiscussion2"/>
        <w:numPr>
          <w:ilvl w:val="2"/>
          <w:numId w:val="5"/>
        </w:numPr>
        <w:tabs>
          <w:tab w:val="clear" w:pos="2160"/>
        </w:tabs>
      </w:pPr>
      <w:r>
        <w:t xml:space="preserve">Share meetings notes and agreements for review and endorsement </w:t>
      </w:r>
    </w:p>
    <w:p w14:paraId="45A4FD42" w14:textId="77777777" w:rsidR="00362BB1" w:rsidRDefault="00362BB1" w:rsidP="00362BB1"/>
    <w:p w14:paraId="75B395C0" w14:textId="0AFDE0D1" w:rsidR="00362BB1" w:rsidRDefault="00362BB1" w:rsidP="00362BB1">
      <w:pPr>
        <w:pStyle w:val="EmailDiscussion"/>
      </w:pPr>
      <w:r>
        <w:t>[AT113</w:t>
      </w:r>
      <w:r w:rsidR="00E76C11">
        <w:t>bis</w:t>
      </w:r>
      <w:r>
        <w:t>-e][501][SDT] UP SDT open issues (LG)</w:t>
      </w:r>
    </w:p>
    <w:p w14:paraId="66FD4788" w14:textId="77777777" w:rsidR="00A75E0A" w:rsidRDefault="00A75E0A" w:rsidP="00A75E0A">
      <w:pPr>
        <w:pStyle w:val="EmailDiscussion2"/>
        <w:ind w:left="1619" w:firstLine="0"/>
      </w:pPr>
      <w:r>
        <w:t xml:space="preserve">Scope: </w:t>
      </w:r>
    </w:p>
    <w:p w14:paraId="1DAE2545" w14:textId="4D0203D0" w:rsidR="00A75E0A" w:rsidRDefault="00A75E0A" w:rsidP="00A75E0A">
      <w:pPr>
        <w:pStyle w:val="EmailDiscussion2"/>
        <w:numPr>
          <w:ilvl w:val="2"/>
          <w:numId w:val="15"/>
        </w:numPr>
        <w:ind w:left="1980"/>
      </w:pPr>
      <w:r>
        <w:t xml:space="preserve">Discuss open UP SDT open issues </w:t>
      </w:r>
      <w:r w:rsidR="00E76C11">
        <w:t>AI 8.6.2</w:t>
      </w:r>
    </w:p>
    <w:p w14:paraId="3CD87B05" w14:textId="77777777" w:rsidR="00A75E0A" w:rsidRDefault="00A75E0A" w:rsidP="00A75E0A">
      <w:pPr>
        <w:pStyle w:val="EmailDiscussion2"/>
      </w:pPr>
      <w:r>
        <w:tab/>
        <w:t xml:space="preserve">Intended outcome: </w:t>
      </w:r>
    </w:p>
    <w:p w14:paraId="57F43612" w14:textId="297ADB8B" w:rsidR="00A75E0A" w:rsidRDefault="00A75E0A" w:rsidP="00A75E0A">
      <w:pPr>
        <w:pStyle w:val="EmailDiscussion2"/>
        <w:numPr>
          <w:ilvl w:val="2"/>
          <w:numId w:val="15"/>
        </w:numPr>
        <w:ind w:left="1980"/>
      </w:pPr>
      <w:r>
        <w:t xml:space="preserve">Agreeable </w:t>
      </w:r>
      <w:r w:rsidR="00E76C11">
        <w:t xml:space="preserve">Proposals in </w:t>
      </w:r>
      <w:hyperlink r:id="rId9" w:history="1">
        <w:r w:rsidR="00E76C11" w:rsidRPr="00E44D05">
          <w:rPr>
            <w:rStyle w:val="Hyperlink"/>
          </w:rPr>
          <w:t>R2-2104395</w:t>
        </w:r>
      </w:hyperlink>
    </w:p>
    <w:p w14:paraId="4ECB46C6" w14:textId="77777777" w:rsidR="00A75E0A" w:rsidRDefault="00A75E0A" w:rsidP="00A75E0A">
      <w:pPr>
        <w:pStyle w:val="EmailDiscussion2"/>
      </w:pPr>
      <w:r>
        <w:tab/>
        <w:t xml:space="preserve">Deadline for providing comments:  </w:t>
      </w:r>
    </w:p>
    <w:p w14:paraId="0BF0CB24" w14:textId="77777777" w:rsidR="00662504" w:rsidRDefault="00662504" w:rsidP="00662504">
      <w:pPr>
        <w:pStyle w:val="EmailDiscussion2"/>
        <w:numPr>
          <w:ilvl w:val="2"/>
          <w:numId w:val="16"/>
        </w:numPr>
        <w:tabs>
          <w:tab w:val="clear" w:pos="1622"/>
        </w:tabs>
        <w:ind w:left="1980"/>
        <w:rPr>
          <w:rFonts w:eastAsia="Gulim"/>
          <w:szCs w:val="22"/>
          <w:lang w:eastAsia="ko-KR"/>
        </w:rPr>
      </w:pPr>
      <w:r>
        <w:rPr>
          <w:rFonts w:eastAsia="Gulim"/>
          <w:lang w:eastAsia="ko-KR"/>
        </w:rPr>
        <w:t>Companies inputs April 15</w:t>
      </w:r>
      <w:r>
        <w:rPr>
          <w:rFonts w:eastAsia="Gulim"/>
          <w:vertAlign w:val="superscript"/>
          <w:lang w:eastAsia="ko-KR"/>
        </w:rPr>
        <w:t>th</w:t>
      </w:r>
      <w:r>
        <w:rPr>
          <w:rFonts w:eastAsia="Gulim"/>
          <w:lang w:eastAsia="ko-KR"/>
        </w:rPr>
        <w:t xml:space="preserve"> </w:t>
      </w:r>
      <w:r>
        <w:rPr>
          <w:rFonts w:eastAsia="Gulim"/>
          <w:highlight w:val="yellow"/>
          <w:lang w:eastAsia="ko-KR"/>
        </w:rPr>
        <w:t>2300 UTC</w:t>
      </w:r>
      <w:r>
        <w:rPr>
          <w:rFonts w:eastAsia="Gulim"/>
          <w:vertAlign w:val="superscript"/>
          <w:lang w:eastAsia="ko-KR"/>
        </w:rPr>
        <w:t> </w:t>
      </w:r>
    </w:p>
    <w:p w14:paraId="2FADDE73" w14:textId="77777777" w:rsidR="00662504" w:rsidRDefault="00662504" w:rsidP="00662504">
      <w:pPr>
        <w:pStyle w:val="EmailDiscussion2"/>
        <w:numPr>
          <w:ilvl w:val="2"/>
          <w:numId w:val="16"/>
        </w:numPr>
        <w:tabs>
          <w:tab w:val="clear" w:pos="1622"/>
        </w:tabs>
        <w:ind w:left="1980"/>
        <w:rPr>
          <w:rFonts w:eastAsia="Gulim"/>
          <w:lang w:eastAsia="ko-KR"/>
        </w:rPr>
      </w:pPr>
      <w:r>
        <w:rPr>
          <w:rFonts w:eastAsia="Gulim"/>
          <w:lang w:eastAsia="ko-KR"/>
        </w:rPr>
        <w:t>Rapporteur Proposals – April 16</w:t>
      </w:r>
      <w:r>
        <w:rPr>
          <w:rFonts w:eastAsia="Gulim"/>
          <w:vertAlign w:val="superscript"/>
          <w:lang w:eastAsia="ko-KR"/>
        </w:rPr>
        <w:t>th</w:t>
      </w:r>
      <w:r>
        <w:rPr>
          <w:rFonts w:eastAsia="Gulim"/>
          <w:lang w:eastAsia="ko-KR"/>
        </w:rPr>
        <w:t> </w:t>
      </w:r>
      <w:r>
        <w:rPr>
          <w:rFonts w:eastAsia="Gulim"/>
          <w:highlight w:val="yellow"/>
          <w:lang w:eastAsia="ko-KR"/>
        </w:rPr>
        <w:t>0800 UTC</w:t>
      </w:r>
    </w:p>
    <w:p w14:paraId="3C3BA85C" w14:textId="7E5F9E95" w:rsidR="00662504" w:rsidRDefault="00662504" w:rsidP="00662504">
      <w:pPr>
        <w:pStyle w:val="EmailDiscussion2"/>
        <w:numPr>
          <w:ilvl w:val="2"/>
          <w:numId w:val="16"/>
        </w:numPr>
        <w:tabs>
          <w:tab w:val="clear" w:pos="1622"/>
        </w:tabs>
        <w:ind w:left="1980"/>
        <w:rPr>
          <w:rFonts w:eastAsia="Gulim"/>
          <w:lang w:eastAsia="ko-KR"/>
        </w:rPr>
      </w:pPr>
      <w:r>
        <w:rPr>
          <w:rFonts w:eastAsia="Gulim"/>
          <w:lang w:eastAsia="ko-KR"/>
        </w:rPr>
        <w:t>Comments on Proposals and final proposals – April 19</w:t>
      </w:r>
      <w:r>
        <w:rPr>
          <w:rFonts w:eastAsia="Gulim"/>
          <w:vertAlign w:val="superscript"/>
          <w:lang w:eastAsia="ko-KR"/>
        </w:rPr>
        <w:t>th</w:t>
      </w:r>
      <w:r>
        <w:rPr>
          <w:rFonts w:eastAsia="Gulim"/>
          <w:lang w:eastAsia="ko-KR"/>
        </w:rPr>
        <w:t xml:space="preserve"> </w:t>
      </w:r>
      <w:r>
        <w:rPr>
          <w:rFonts w:eastAsia="Gulim"/>
          <w:highlight w:val="yellow"/>
          <w:lang w:eastAsia="ko-KR"/>
        </w:rPr>
        <w:t>1200 UTC</w:t>
      </w:r>
    </w:p>
    <w:p w14:paraId="3553A62D" w14:textId="77777777" w:rsidR="006B0849" w:rsidRDefault="006B0849" w:rsidP="006B0849">
      <w:pPr>
        <w:pStyle w:val="EmailDiscussion2"/>
        <w:tabs>
          <w:tab w:val="clear" w:pos="1622"/>
        </w:tabs>
        <w:ind w:left="1620" w:firstLine="0"/>
        <w:rPr>
          <w:rFonts w:eastAsia="Gulim"/>
          <w:lang w:eastAsia="ko-KR"/>
        </w:rPr>
      </w:pPr>
    </w:p>
    <w:p w14:paraId="2D9C385D" w14:textId="1070AD74" w:rsidR="006B0849" w:rsidRDefault="006B0849" w:rsidP="006B0849">
      <w:pPr>
        <w:pStyle w:val="EmailDiscussion"/>
      </w:pPr>
      <w:r>
        <w:t>[AT113bis-e][502][SDT] Reply LS to RAN3  (Ericsson)</w:t>
      </w:r>
    </w:p>
    <w:p w14:paraId="5D2B21FF" w14:textId="7E658430" w:rsidR="006B0849" w:rsidRDefault="006B0849" w:rsidP="006B0849">
      <w:pPr>
        <w:pStyle w:val="EmailDiscussion2"/>
        <w:ind w:left="1619" w:firstLine="0"/>
      </w:pPr>
      <w:r>
        <w:t>Intended outcome</w:t>
      </w:r>
    </w:p>
    <w:p w14:paraId="5AC42826" w14:textId="1BAC84E8" w:rsidR="006B0849" w:rsidRDefault="006B0849" w:rsidP="006B0849">
      <w:pPr>
        <w:pStyle w:val="EmailDiscussion2"/>
        <w:numPr>
          <w:ilvl w:val="2"/>
          <w:numId w:val="15"/>
        </w:numPr>
        <w:ind w:left="1980"/>
      </w:pPr>
      <w:r>
        <w:t>Agreeable</w:t>
      </w:r>
      <w:r w:rsidR="005A0780">
        <w:t xml:space="preserve"> Reply</w:t>
      </w:r>
      <w:r>
        <w:t xml:space="preserve"> LS to RAN3 </w:t>
      </w:r>
    </w:p>
    <w:p w14:paraId="038CBF94" w14:textId="63BF783B" w:rsidR="006B0849" w:rsidRDefault="005A0780" w:rsidP="006B0849">
      <w:pPr>
        <w:pStyle w:val="EmailDiscussion2"/>
        <w:ind w:left="1620" w:firstLine="0"/>
      </w:pPr>
      <w:r>
        <w:t xml:space="preserve">Deadline for providing comments:  </w:t>
      </w:r>
    </w:p>
    <w:p w14:paraId="050BFB3C" w14:textId="5F94D3F5" w:rsidR="005A0780" w:rsidRDefault="005A0780" w:rsidP="005A0780">
      <w:pPr>
        <w:pStyle w:val="EmailDiscussion2"/>
        <w:numPr>
          <w:ilvl w:val="2"/>
          <w:numId w:val="16"/>
        </w:numPr>
        <w:tabs>
          <w:tab w:val="clear" w:pos="1622"/>
        </w:tabs>
        <w:ind w:left="1980"/>
        <w:rPr>
          <w:rFonts w:eastAsia="Gulim"/>
          <w:szCs w:val="22"/>
          <w:lang w:eastAsia="ko-KR"/>
        </w:rPr>
      </w:pPr>
      <w:r>
        <w:rPr>
          <w:rFonts w:eastAsia="Gulim"/>
          <w:lang w:eastAsia="ko-KR"/>
        </w:rPr>
        <w:t>Companies inputs April 1</w:t>
      </w:r>
      <w:r w:rsidR="00C43FA6">
        <w:rPr>
          <w:rFonts w:eastAsia="Gulim"/>
          <w:lang w:eastAsia="ko-KR"/>
        </w:rPr>
        <w:t>9</w:t>
      </w:r>
      <w:r>
        <w:rPr>
          <w:rFonts w:eastAsia="Gulim"/>
          <w:vertAlign w:val="superscript"/>
          <w:lang w:eastAsia="ko-KR"/>
        </w:rPr>
        <w:t>th</w:t>
      </w:r>
      <w:r>
        <w:rPr>
          <w:rFonts w:eastAsia="Gulim"/>
          <w:lang w:eastAsia="ko-KR"/>
        </w:rPr>
        <w:t xml:space="preserve"> </w:t>
      </w:r>
    </w:p>
    <w:p w14:paraId="37B1E512" w14:textId="76804EC5" w:rsidR="005A0780" w:rsidRDefault="00C43FA6" w:rsidP="005A0780">
      <w:pPr>
        <w:pStyle w:val="EmailDiscussion2"/>
        <w:numPr>
          <w:ilvl w:val="2"/>
          <w:numId w:val="16"/>
        </w:numPr>
        <w:tabs>
          <w:tab w:val="clear" w:pos="1622"/>
        </w:tabs>
        <w:ind w:left="1980"/>
        <w:rPr>
          <w:rFonts w:eastAsia="Gulim"/>
          <w:lang w:eastAsia="ko-KR"/>
        </w:rPr>
      </w:pPr>
      <w:r>
        <w:rPr>
          <w:rFonts w:eastAsia="Gulim"/>
          <w:lang w:eastAsia="ko-KR"/>
        </w:rPr>
        <w:t>Final LS</w:t>
      </w:r>
      <w:r w:rsidR="005A0780">
        <w:rPr>
          <w:rFonts w:eastAsia="Gulim"/>
          <w:lang w:eastAsia="ko-KR"/>
        </w:rPr>
        <w:t xml:space="preserve"> – April </w:t>
      </w:r>
      <w:r>
        <w:rPr>
          <w:rFonts w:eastAsia="Gulim"/>
          <w:lang w:eastAsia="ko-KR"/>
        </w:rPr>
        <w:t>20</w:t>
      </w:r>
      <w:r w:rsidR="005A0780">
        <w:rPr>
          <w:rFonts w:eastAsia="Gulim"/>
          <w:vertAlign w:val="superscript"/>
          <w:lang w:eastAsia="ko-KR"/>
        </w:rPr>
        <w:t>th</w:t>
      </w:r>
      <w:r w:rsidR="005A0780">
        <w:rPr>
          <w:rFonts w:eastAsia="Gulim"/>
          <w:lang w:eastAsia="ko-KR"/>
        </w:rPr>
        <w:t xml:space="preserve"> </w:t>
      </w:r>
    </w:p>
    <w:p w14:paraId="43745E8D" w14:textId="77777777" w:rsidR="005A0780" w:rsidRDefault="005A0780" w:rsidP="006B0849">
      <w:pPr>
        <w:pStyle w:val="EmailDiscussion2"/>
        <w:ind w:left="1620" w:firstLine="0"/>
      </w:pPr>
    </w:p>
    <w:p w14:paraId="1E69674E" w14:textId="092190CE" w:rsidR="006B0849" w:rsidRDefault="006B0849" w:rsidP="006B0849">
      <w:pPr>
        <w:pStyle w:val="EmailDiscussion"/>
      </w:pPr>
      <w:r>
        <w:t>[AT113bis-e][50</w:t>
      </w:r>
      <w:r w:rsidR="00C43FA6">
        <w:t>3</w:t>
      </w:r>
      <w:r>
        <w:t xml:space="preserve">][SDT] </w:t>
      </w:r>
      <w:r w:rsidR="00C43FA6">
        <w:t>LS to SA3</w:t>
      </w:r>
      <w:r>
        <w:t xml:space="preserve"> (</w:t>
      </w:r>
      <w:r w:rsidR="00C43FA6">
        <w:t>InterDigital</w:t>
      </w:r>
      <w:r>
        <w:t>)</w:t>
      </w:r>
    </w:p>
    <w:p w14:paraId="20335293" w14:textId="77777777" w:rsidR="00C43FA6" w:rsidRDefault="00C43FA6" w:rsidP="00C43FA6">
      <w:pPr>
        <w:pStyle w:val="EmailDiscussion2"/>
        <w:ind w:left="1619" w:firstLine="0"/>
      </w:pPr>
      <w:r>
        <w:t>Intended outcome</w:t>
      </w:r>
    </w:p>
    <w:p w14:paraId="6BF38F84" w14:textId="25BE79F4" w:rsidR="00C43FA6" w:rsidRDefault="00C43FA6" w:rsidP="00C43FA6">
      <w:pPr>
        <w:pStyle w:val="EmailDiscussion2"/>
        <w:numPr>
          <w:ilvl w:val="2"/>
          <w:numId w:val="15"/>
        </w:numPr>
        <w:ind w:left="1980"/>
      </w:pPr>
      <w:r>
        <w:t xml:space="preserve">Agreeable LS to SA3 </w:t>
      </w:r>
    </w:p>
    <w:p w14:paraId="79D5AB0B" w14:textId="77777777" w:rsidR="00C43FA6" w:rsidRDefault="00C43FA6" w:rsidP="00C43FA6">
      <w:pPr>
        <w:pStyle w:val="EmailDiscussion2"/>
        <w:ind w:left="1620" w:firstLine="0"/>
      </w:pPr>
      <w:r>
        <w:t xml:space="preserve">Deadline for providing comments:  </w:t>
      </w:r>
    </w:p>
    <w:p w14:paraId="150FBB03" w14:textId="77777777" w:rsidR="00C43FA6" w:rsidRDefault="00C43FA6" w:rsidP="00C43FA6">
      <w:pPr>
        <w:pStyle w:val="EmailDiscussion2"/>
        <w:numPr>
          <w:ilvl w:val="2"/>
          <w:numId w:val="16"/>
        </w:numPr>
        <w:tabs>
          <w:tab w:val="clear" w:pos="1622"/>
        </w:tabs>
        <w:ind w:left="1980"/>
        <w:rPr>
          <w:rFonts w:eastAsia="Gulim"/>
          <w:szCs w:val="22"/>
          <w:lang w:eastAsia="ko-KR"/>
        </w:rPr>
      </w:pPr>
      <w:r>
        <w:rPr>
          <w:rFonts w:eastAsia="Gulim"/>
          <w:lang w:eastAsia="ko-KR"/>
        </w:rPr>
        <w:t>Companies inputs April 19</w:t>
      </w:r>
      <w:r>
        <w:rPr>
          <w:rFonts w:eastAsia="Gulim"/>
          <w:vertAlign w:val="superscript"/>
          <w:lang w:eastAsia="ko-KR"/>
        </w:rPr>
        <w:t>th</w:t>
      </w:r>
      <w:r>
        <w:rPr>
          <w:rFonts w:eastAsia="Gulim"/>
          <w:lang w:eastAsia="ko-KR"/>
        </w:rPr>
        <w:t xml:space="preserve"> </w:t>
      </w:r>
    </w:p>
    <w:p w14:paraId="178618DD" w14:textId="19445910" w:rsidR="00C43FA6" w:rsidRDefault="00C43FA6" w:rsidP="00C43FA6">
      <w:pPr>
        <w:pStyle w:val="EmailDiscussion2"/>
        <w:numPr>
          <w:ilvl w:val="2"/>
          <w:numId w:val="16"/>
        </w:numPr>
        <w:tabs>
          <w:tab w:val="clear" w:pos="1622"/>
        </w:tabs>
        <w:ind w:left="1980"/>
        <w:rPr>
          <w:rFonts w:eastAsia="Gulim"/>
          <w:lang w:eastAsia="ko-KR"/>
        </w:rPr>
      </w:pPr>
      <w:r>
        <w:rPr>
          <w:rFonts w:eastAsia="Gulim"/>
          <w:lang w:eastAsia="ko-KR"/>
        </w:rPr>
        <w:t>Final LS – April 20</w:t>
      </w:r>
      <w:r>
        <w:rPr>
          <w:rFonts w:eastAsia="Gulim"/>
          <w:vertAlign w:val="superscript"/>
          <w:lang w:eastAsia="ko-KR"/>
        </w:rPr>
        <w:t>th</w:t>
      </w:r>
      <w:r>
        <w:rPr>
          <w:rFonts w:eastAsia="Gulim"/>
          <w:lang w:eastAsia="ko-KR"/>
        </w:rPr>
        <w:t xml:space="preserve"> </w:t>
      </w:r>
    </w:p>
    <w:p w14:paraId="6E198224" w14:textId="77777777" w:rsidR="00C43FA6" w:rsidRDefault="00C43FA6" w:rsidP="00C43FA6">
      <w:pPr>
        <w:pStyle w:val="EmailDiscussion2"/>
        <w:tabs>
          <w:tab w:val="clear" w:pos="1622"/>
        </w:tabs>
        <w:ind w:left="1620" w:firstLine="0"/>
        <w:rPr>
          <w:rFonts w:eastAsia="Gulim"/>
          <w:lang w:eastAsia="ko-KR"/>
        </w:rPr>
      </w:pPr>
    </w:p>
    <w:p w14:paraId="10CF29A9" w14:textId="45A343E9" w:rsidR="00C43FA6" w:rsidRDefault="00C43FA6" w:rsidP="00C43FA6">
      <w:pPr>
        <w:pStyle w:val="EmailDiscussion"/>
      </w:pPr>
      <w:r>
        <w:t>[AT113bis-e][504][SDT] LS to CT1 (Intel)</w:t>
      </w:r>
    </w:p>
    <w:p w14:paraId="767DFF80" w14:textId="77777777" w:rsidR="00C43FA6" w:rsidRDefault="00C43FA6" w:rsidP="00C43FA6">
      <w:pPr>
        <w:pStyle w:val="EmailDiscussion2"/>
        <w:ind w:left="1619" w:firstLine="0"/>
      </w:pPr>
      <w:r>
        <w:t>Intended outcome</w:t>
      </w:r>
    </w:p>
    <w:p w14:paraId="5ABFB9CD" w14:textId="704F8343" w:rsidR="00C43FA6" w:rsidRDefault="00C43FA6" w:rsidP="00C43FA6">
      <w:pPr>
        <w:pStyle w:val="EmailDiscussion2"/>
        <w:numPr>
          <w:ilvl w:val="2"/>
          <w:numId w:val="15"/>
        </w:numPr>
        <w:ind w:left="1980"/>
      </w:pPr>
      <w:r>
        <w:t>Agreeable LS to CT1</w:t>
      </w:r>
    </w:p>
    <w:p w14:paraId="0847C152" w14:textId="77777777" w:rsidR="00C43FA6" w:rsidRDefault="00C43FA6" w:rsidP="00C43FA6">
      <w:pPr>
        <w:pStyle w:val="EmailDiscussion2"/>
        <w:ind w:left="1620" w:firstLine="0"/>
      </w:pPr>
      <w:r>
        <w:t xml:space="preserve">Deadline for providing comments:  </w:t>
      </w:r>
    </w:p>
    <w:p w14:paraId="43D02415" w14:textId="77777777" w:rsidR="00C43FA6" w:rsidRDefault="00C43FA6" w:rsidP="00C43FA6">
      <w:pPr>
        <w:pStyle w:val="EmailDiscussion2"/>
        <w:numPr>
          <w:ilvl w:val="2"/>
          <w:numId w:val="16"/>
        </w:numPr>
        <w:tabs>
          <w:tab w:val="clear" w:pos="1622"/>
        </w:tabs>
        <w:ind w:left="1980"/>
        <w:rPr>
          <w:rFonts w:eastAsia="Gulim"/>
          <w:szCs w:val="22"/>
          <w:lang w:eastAsia="ko-KR"/>
        </w:rPr>
      </w:pPr>
      <w:r>
        <w:rPr>
          <w:rFonts w:eastAsia="Gulim"/>
          <w:lang w:eastAsia="ko-KR"/>
        </w:rPr>
        <w:t>Companies inputs April 19</w:t>
      </w:r>
      <w:r>
        <w:rPr>
          <w:rFonts w:eastAsia="Gulim"/>
          <w:vertAlign w:val="superscript"/>
          <w:lang w:eastAsia="ko-KR"/>
        </w:rPr>
        <w:t>th</w:t>
      </w:r>
      <w:r>
        <w:rPr>
          <w:rFonts w:eastAsia="Gulim"/>
          <w:lang w:eastAsia="ko-KR"/>
        </w:rPr>
        <w:t xml:space="preserve"> </w:t>
      </w:r>
    </w:p>
    <w:p w14:paraId="2305036F" w14:textId="77777777" w:rsidR="00C43FA6" w:rsidRDefault="00C43FA6" w:rsidP="00C43FA6">
      <w:pPr>
        <w:pStyle w:val="EmailDiscussion2"/>
        <w:numPr>
          <w:ilvl w:val="2"/>
          <w:numId w:val="16"/>
        </w:numPr>
        <w:tabs>
          <w:tab w:val="clear" w:pos="1622"/>
        </w:tabs>
        <w:ind w:left="1980"/>
        <w:rPr>
          <w:rFonts w:eastAsia="Gulim"/>
          <w:lang w:eastAsia="ko-KR"/>
        </w:rPr>
      </w:pPr>
      <w:r>
        <w:rPr>
          <w:rFonts w:eastAsia="Gulim"/>
          <w:lang w:eastAsia="ko-KR"/>
        </w:rPr>
        <w:t>Final LS – April 20</w:t>
      </w:r>
      <w:r>
        <w:rPr>
          <w:rFonts w:eastAsia="Gulim"/>
          <w:vertAlign w:val="superscript"/>
          <w:lang w:eastAsia="ko-KR"/>
        </w:rPr>
        <w:t>th</w:t>
      </w:r>
      <w:r>
        <w:rPr>
          <w:rFonts w:eastAsia="Gulim"/>
          <w:lang w:eastAsia="ko-KR"/>
        </w:rPr>
        <w:t xml:space="preserve"> </w:t>
      </w:r>
    </w:p>
    <w:p w14:paraId="61A15273" w14:textId="303F6E0E" w:rsidR="00C43FA6" w:rsidRDefault="00C43FA6" w:rsidP="00C43FA6">
      <w:pPr>
        <w:pStyle w:val="Doc-text2"/>
      </w:pPr>
    </w:p>
    <w:p w14:paraId="0C6DD872" w14:textId="6D153A38" w:rsidR="00746584" w:rsidRDefault="00746584" w:rsidP="00C43FA6">
      <w:pPr>
        <w:pStyle w:val="Doc-text2"/>
        <w:pBdr>
          <w:bottom w:val="single" w:sz="6" w:space="1" w:color="auto"/>
        </w:pBdr>
      </w:pPr>
    </w:p>
    <w:p w14:paraId="01A800DD" w14:textId="484666CC" w:rsidR="00746584" w:rsidRDefault="00746584" w:rsidP="00C43FA6">
      <w:pPr>
        <w:pStyle w:val="Doc-text2"/>
      </w:pPr>
      <w:r>
        <w:t>Post meeting long email discussions</w:t>
      </w:r>
    </w:p>
    <w:p w14:paraId="12343B0A" w14:textId="77777777" w:rsidR="00746584" w:rsidRPr="00746584" w:rsidRDefault="00746584" w:rsidP="00746584">
      <w:pPr>
        <w:pStyle w:val="EmailDiscussion2"/>
      </w:pPr>
    </w:p>
    <w:p w14:paraId="0238488E" w14:textId="1F27E994" w:rsidR="00574B89" w:rsidRDefault="00746584" w:rsidP="00746584">
      <w:pPr>
        <w:pStyle w:val="EmailDiscussion"/>
      </w:pPr>
      <w:r>
        <w:t>[POST113bis-e][50</w:t>
      </w:r>
      <w:r w:rsidR="008E5D22">
        <w:t>5</w:t>
      </w:r>
      <w:r>
        <w:t>][</w:t>
      </w:r>
      <w:r w:rsidR="00255B69">
        <w:t>R17 IIoT</w:t>
      </w:r>
      <w:r>
        <w:t xml:space="preserve">]  </w:t>
      </w:r>
      <w:r w:rsidR="00574B89">
        <w:t>URLLC in UCE (LG)</w:t>
      </w:r>
    </w:p>
    <w:p w14:paraId="66A0DDF1" w14:textId="77777777" w:rsidR="00255B69" w:rsidRDefault="00255B69" w:rsidP="00255B69">
      <w:pPr>
        <w:pStyle w:val="EmailDiscussion2"/>
        <w:ind w:left="1619" w:firstLine="0"/>
      </w:pPr>
      <w:r>
        <w:t xml:space="preserve">Scope: </w:t>
      </w:r>
    </w:p>
    <w:p w14:paraId="446F4FE6" w14:textId="510765CB" w:rsidR="00255B69" w:rsidRDefault="00255B69" w:rsidP="00255B69">
      <w:pPr>
        <w:pStyle w:val="EmailDiscussion2"/>
        <w:numPr>
          <w:ilvl w:val="2"/>
          <w:numId w:val="15"/>
        </w:numPr>
        <w:ind w:left="1980"/>
      </w:pPr>
      <w:r>
        <w:t xml:space="preserve">Discuss remaining open issues </w:t>
      </w:r>
      <w:r w:rsidR="00772860">
        <w:t xml:space="preserve">related to URLLC in UCE </w:t>
      </w:r>
      <w:r w:rsidR="00A27629">
        <w:t xml:space="preserve">based on inputs submitted to </w:t>
      </w:r>
      <w:r w:rsidR="00772860">
        <w:t>8.5.3</w:t>
      </w:r>
      <w:r w:rsidR="00A27629">
        <w:t>.</w:t>
      </w:r>
    </w:p>
    <w:p w14:paraId="5D438EC1" w14:textId="4EF12308" w:rsidR="00255B69" w:rsidRDefault="00255B69" w:rsidP="00255B69">
      <w:pPr>
        <w:pStyle w:val="EmailDiscussion2"/>
        <w:numPr>
          <w:ilvl w:val="2"/>
          <w:numId w:val="15"/>
        </w:numPr>
        <w:ind w:left="1980"/>
      </w:pPr>
      <w:r>
        <w:t>Agreeable Proposals</w:t>
      </w:r>
    </w:p>
    <w:p w14:paraId="03C87788" w14:textId="3A6B09B5" w:rsidR="00255B69" w:rsidRDefault="00255B69" w:rsidP="00255B69">
      <w:pPr>
        <w:pStyle w:val="EmailDiscussion2"/>
      </w:pPr>
      <w:r>
        <w:tab/>
        <w:t>Deadline</w:t>
      </w:r>
      <w:r w:rsidR="00772860">
        <w:t xml:space="preserve">: as set per RAN2 chair </w:t>
      </w:r>
    </w:p>
    <w:p w14:paraId="03304371" w14:textId="77777777" w:rsidR="00574B89" w:rsidRDefault="00574B89" w:rsidP="00574B89">
      <w:pPr>
        <w:pStyle w:val="EmailDiscussion"/>
        <w:numPr>
          <w:ilvl w:val="0"/>
          <w:numId w:val="0"/>
        </w:numPr>
        <w:ind w:left="1259"/>
      </w:pPr>
    </w:p>
    <w:p w14:paraId="6D53BBB3" w14:textId="444416EC" w:rsidR="00746584" w:rsidRDefault="00574B89" w:rsidP="00574B89">
      <w:pPr>
        <w:pStyle w:val="EmailDiscussion"/>
        <w:numPr>
          <w:ilvl w:val="0"/>
          <w:numId w:val="0"/>
        </w:numPr>
        <w:ind w:left="1259"/>
      </w:pPr>
      <w:r>
        <w:t xml:space="preserve"> </w:t>
      </w:r>
      <w:r w:rsidR="00746584">
        <w:t xml:space="preserve"> </w:t>
      </w:r>
    </w:p>
    <w:p w14:paraId="4054B425" w14:textId="69B93C3A" w:rsidR="00746584" w:rsidRDefault="00746584" w:rsidP="00746584">
      <w:pPr>
        <w:pStyle w:val="EmailDiscussion"/>
      </w:pPr>
      <w:r>
        <w:t>[POST113bis-e][50</w:t>
      </w:r>
      <w:r w:rsidR="008E5D22">
        <w:t>6</w:t>
      </w:r>
      <w:r>
        <w:t>][</w:t>
      </w:r>
      <w:r w:rsidR="00255B69">
        <w:t xml:space="preserve">R17 </w:t>
      </w:r>
      <w:r w:rsidR="00574B89">
        <w:t>IIoT</w:t>
      </w:r>
      <w:r>
        <w:t xml:space="preserve">] </w:t>
      </w:r>
      <w:r w:rsidR="00C64F81">
        <w:t>Enhancements based on</w:t>
      </w:r>
      <w:r>
        <w:t xml:space="preserve"> </w:t>
      </w:r>
      <w:r w:rsidR="00574B89">
        <w:t xml:space="preserve">QoS (CATT) </w:t>
      </w:r>
      <w:r>
        <w:t xml:space="preserve"> </w:t>
      </w:r>
    </w:p>
    <w:p w14:paraId="46EDAA51" w14:textId="77777777" w:rsidR="003E67EE" w:rsidRDefault="003E67EE" w:rsidP="003E67EE">
      <w:pPr>
        <w:pStyle w:val="EmailDiscussion2"/>
        <w:ind w:left="1619" w:firstLine="0"/>
      </w:pPr>
      <w:r>
        <w:lastRenderedPageBreak/>
        <w:t xml:space="preserve">Scope: </w:t>
      </w:r>
    </w:p>
    <w:p w14:paraId="26ABB261" w14:textId="699757AA" w:rsidR="003E67EE" w:rsidRDefault="003E67EE" w:rsidP="003E67EE">
      <w:pPr>
        <w:pStyle w:val="EmailDiscussion2"/>
        <w:numPr>
          <w:ilvl w:val="2"/>
          <w:numId w:val="15"/>
        </w:numPr>
        <w:ind w:left="1980"/>
      </w:pPr>
      <w:r>
        <w:t xml:space="preserve">Discuss remaining open issues related to </w:t>
      </w:r>
      <w:r w:rsidR="00C64F81">
        <w:t xml:space="preserve">RAN enhancements </w:t>
      </w:r>
      <w:r w:rsidR="00A27629">
        <w:t xml:space="preserve">on new </w:t>
      </w:r>
      <w:r>
        <w:t xml:space="preserve">QoS </w:t>
      </w:r>
      <w:r w:rsidR="00A27629">
        <w:t xml:space="preserve">based on inputs submitted to AI </w:t>
      </w:r>
      <w:r>
        <w:t>8.5.</w:t>
      </w:r>
      <w:r w:rsidR="00A27629">
        <w:t xml:space="preserve">4.  </w:t>
      </w:r>
    </w:p>
    <w:p w14:paraId="23E6FB9F" w14:textId="77777777" w:rsidR="003E67EE" w:rsidRDefault="003E67EE" w:rsidP="003E67EE">
      <w:pPr>
        <w:pStyle w:val="EmailDiscussion2"/>
        <w:numPr>
          <w:ilvl w:val="2"/>
          <w:numId w:val="15"/>
        </w:numPr>
        <w:ind w:left="1980"/>
      </w:pPr>
      <w:r>
        <w:t>Agreeable Proposals</w:t>
      </w:r>
    </w:p>
    <w:p w14:paraId="6F4FC811" w14:textId="77777777" w:rsidR="003E67EE" w:rsidRDefault="003E67EE" w:rsidP="003E67EE">
      <w:pPr>
        <w:pStyle w:val="EmailDiscussion2"/>
      </w:pPr>
      <w:r>
        <w:tab/>
        <w:t xml:space="preserve">Deadline: as set per RAN2 chair </w:t>
      </w:r>
    </w:p>
    <w:p w14:paraId="4FE26EC9" w14:textId="77777777" w:rsidR="00746584" w:rsidRDefault="00746584" w:rsidP="00C43FA6">
      <w:pPr>
        <w:pStyle w:val="Doc-text2"/>
      </w:pPr>
    </w:p>
    <w:p w14:paraId="29F844D7" w14:textId="024865C0" w:rsidR="00C43FA6" w:rsidRDefault="00C43FA6" w:rsidP="00C43FA6">
      <w:pPr>
        <w:pStyle w:val="Doc-text2"/>
      </w:pPr>
    </w:p>
    <w:p w14:paraId="3817B52B" w14:textId="3A43F647" w:rsidR="008E5D22" w:rsidRDefault="008E5D22" w:rsidP="008E5D22">
      <w:pPr>
        <w:pStyle w:val="EmailDiscussion"/>
      </w:pPr>
      <w:r>
        <w:t>[POST113bis-e][507][SDT]  Scope TBD</w:t>
      </w:r>
      <w:r w:rsidR="006D2370">
        <w:t xml:space="preserve"> and will be shared on the reflector</w:t>
      </w:r>
    </w:p>
    <w:p w14:paraId="2E7420B6" w14:textId="77777777" w:rsidR="008E5D22" w:rsidRPr="00C43FA6" w:rsidRDefault="008E5D22" w:rsidP="00C43FA6">
      <w:pPr>
        <w:pStyle w:val="Doc-text2"/>
      </w:pPr>
    </w:p>
    <w:p w14:paraId="5131E04F" w14:textId="7BD672E8" w:rsidR="000D255B" w:rsidRPr="000D255B" w:rsidRDefault="000D255B" w:rsidP="00137FD4">
      <w:pPr>
        <w:pStyle w:val="Heading2"/>
      </w:pPr>
      <w:r w:rsidRPr="000D255B">
        <w:t>8.5</w:t>
      </w:r>
      <w:r w:rsidRPr="000D255B">
        <w:tab/>
        <w:t>NR IIoT URLLC</w:t>
      </w:r>
    </w:p>
    <w:p w14:paraId="017717BC" w14:textId="77777777" w:rsidR="000D255B" w:rsidRPr="000D255B" w:rsidRDefault="000D255B" w:rsidP="000D255B">
      <w:pPr>
        <w:pStyle w:val="Comments"/>
      </w:pPr>
      <w:r w:rsidRPr="000D255B">
        <w:t>(NR_IIOT_URLLC_enh-Core; leading WG: RAN2; REL-17; WID: RP-210854)</w:t>
      </w:r>
    </w:p>
    <w:p w14:paraId="50D64363" w14:textId="77777777" w:rsidR="000D255B" w:rsidRPr="000D255B" w:rsidRDefault="000D255B" w:rsidP="000D255B">
      <w:pPr>
        <w:pStyle w:val="Comments"/>
      </w:pPr>
      <w:r w:rsidRPr="000D255B">
        <w:t>Time budget: 0 TU</w:t>
      </w:r>
    </w:p>
    <w:p w14:paraId="46E420BB" w14:textId="77777777" w:rsidR="000D255B" w:rsidRPr="000D255B" w:rsidRDefault="000D255B" w:rsidP="000D255B">
      <w:pPr>
        <w:pStyle w:val="Comments"/>
      </w:pPr>
      <w:r w:rsidRPr="000D255B">
        <w:t>Tdoc Limitation: 2 tdocs</w:t>
      </w:r>
    </w:p>
    <w:p w14:paraId="38C87D3A" w14:textId="77777777" w:rsidR="000D255B" w:rsidRPr="000D255B" w:rsidRDefault="000D255B" w:rsidP="000D255B">
      <w:pPr>
        <w:pStyle w:val="Comments"/>
      </w:pPr>
      <w:r w:rsidRPr="000D255B">
        <w:t>Email max expectation: 0 threads</w:t>
      </w:r>
    </w:p>
    <w:p w14:paraId="7E78E4FF" w14:textId="77777777" w:rsidR="000D255B" w:rsidRPr="000D255B" w:rsidRDefault="000D255B" w:rsidP="000D255B">
      <w:pPr>
        <w:pStyle w:val="Comments"/>
      </w:pPr>
      <w:r w:rsidRPr="002A13CD">
        <w:rPr>
          <w:color w:val="FF0000"/>
        </w:rPr>
        <w:t xml:space="preserve">THIS FEATURE WILL NOT BE TREATED in 113bis-e online and offline </w:t>
      </w:r>
      <w:r w:rsidRPr="000D255B">
        <w:t>(i.e. no in-meeting email discussions).   However, two post-meeting email discussions to get company views will be triggered for 8.5.3 and 8.5.4 (see below)</w:t>
      </w:r>
    </w:p>
    <w:p w14:paraId="7EF5FD0C" w14:textId="77777777" w:rsidR="000D255B" w:rsidRPr="000D255B" w:rsidRDefault="000D255B" w:rsidP="00137FD4">
      <w:pPr>
        <w:pStyle w:val="Heading3"/>
      </w:pPr>
      <w:r w:rsidRPr="000D255B">
        <w:t>8.5.1</w:t>
      </w:r>
      <w:r w:rsidRPr="000D255B">
        <w:tab/>
        <w:t>Organizational</w:t>
      </w:r>
    </w:p>
    <w:p w14:paraId="3DF9C3A6" w14:textId="77777777" w:rsidR="000D255B" w:rsidRPr="000D255B" w:rsidRDefault="000D255B" w:rsidP="000D255B">
      <w:pPr>
        <w:pStyle w:val="Comments"/>
      </w:pPr>
      <w:r w:rsidRPr="000D255B">
        <w:t>Rapporteur input</w:t>
      </w:r>
    </w:p>
    <w:p w14:paraId="31D38EBF" w14:textId="77777777" w:rsidR="000D255B" w:rsidRPr="000D255B" w:rsidRDefault="000D255B" w:rsidP="000D255B">
      <w:pPr>
        <w:pStyle w:val="Comments"/>
      </w:pPr>
      <w:r w:rsidRPr="000D255B">
        <w:t>No input expected</w:t>
      </w:r>
    </w:p>
    <w:p w14:paraId="1C180E41" w14:textId="6FA1968D" w:rsidR="00EC6E50" w:rsidRDefault="006D2370" w:rsidP="00EC6E50">
      <w:pPr>
        <w:pStyle w:val="Doc-title"/>
      </w:pPr>
      <w:hyperlink r:id="rId10" w:history="1">
        <w:r w:rsidR="00EC6E50" w:rsidRPr="00E44D05">
          <w:rPr>
            <w:rStyle w:val="Hyperlink"/>
          </w:rPr>
          <w:t>R2-2102631</w:t>
        </w:r>
      </w:hyperlink>
      <w:r w:rsidR="00EC6E50">
        <w:tab/>
        <w:t>LS on gNB-based propagation delay compensation (R3-211136; contact: Nokia)</w:t>
      </w:r>
      <w:r w:rsidR="00EC6E50">
        <w:tab/>
        <w:t>RAN3</w:t>
      </w:r>
      <w:r w:rsidR="00EC6E50">
        <w:tab/>
        <w:t>LS in</w:t>
      </w:r>
      <w:r w:rsidR="00EC6E50">
        <w:tab/>
        <w:t>Rel-17</w:t>
      </w:r>
      <w:r w:rsidR="00EC6E50">
        <w:tab/>
        <w:t>NR_IIOT_URLLC_enh</w:t>
      </w:r>
      <w:r w:rsidR="00EC6E50">
        <w:tab/>
        <w:t>To:RAN1, RAN2</w:t>
      </w:r>
      <w:r w:rsidR="00EC6E50">
        <w:tab/>
        <w:t>Cc:-</w:t>
      </w:r>
    </w:p>
    <w:p w14:paraId="61E7976C" w14:textId="77777777" w:rsidR="00EC6E50" w:rsidRDefault="00EC6E50" w:rsidP="00EC6E50">
      <w:pPr>
        <w:pStyle w:val="Doc-title"/>
      </w:pPr>
    </w:p>
    <w:p w14:paraId="0CA8F2D6" w14:textId="77777777" w:rsidR="00EC6E50" w:rsidRPr="00EC6E50" w:rsidRDefault="00EC6E50" w:rsidP="00EC6E50">
      <w:pPr>
        <w:pStyle w:val="Doc-text2"/>
      </w:pPr>
    </w:p>
    <w:p w14:paraId="4878C519" w14:textId="77777777" w:rsidR="000D255B" w:rsidRPr="000D255B" w:rsidRDefault="000D255B" w:rsidP="00137FD4">
      <w:pPr>
        <w:pStyle w:val="Heading3"/>
      </w:pPr>
      <w:r w:rsidRPr="000D255B">
        <w:t>8.5.2</w:t>
      </w:r>
      <w:r w:rsidRPr="000D255B">
        <w:tab/>
        <w:t>Enhancements for support of time synchronization</w:t>
      </w:r>
    </w:p>
    <w:p w14:paraId="5C2E2340" w14:textId="77777777" w:rsidR="000D255B" w:rsidRPr="000D255B" w:rsidRDefault="000D255B" w:rsidP="000D255B">
      <w:pPr>
        <w:pStyle w:val="Comments"/>
      </w:pPr>
      <w:r w:rsidRPr="000D255B">
        <w:t xml:space="preserve">Including requirements and scope. </w:t>
      </w:r>
    </w:p>
    <w:p w14:paraId="710B3FEA" w14:textId="77777777" w:rsidR="000D255B" w:rsidRPr="000D255B" w:rsidRDefault="000D255B" w:rsidP="000D255B">
      <w:pPr>
        <w:pStyle w:val="Comments"/>
      </w:pPr>
      <w:r w:rsidRPr="000D255B">
        <w:t>No input expected</w:t>
      </w:r>
    </w:p>
    <w:p w14:paraId="579FE2E7" w14:textId="77777777" w:rsidR="000D255B" w:rsidRPr="000D255B" w:rsidRDefault="000D255B" w:rsidP="000D255B">
      <w:pPr>
        <w:pStyle w:val="Comments"/>
      </w:pPr>
      <w:r w:rsidRPr="000D255B">
        <w:t xml:space="preserve">This AI will not be treated in 113bis-e and no email discussion will be triggered on this topic during or post April meeting. </w:t>
      </w:r>
    </w:p>
    <w:p w14:paraId="59BCD1D1" w14:textId="77777777" w:rsidR="00EC6E50" w:rsidRPr="00EC6E50" w:rsidRDefault="00EC6E50" w:rsidP="00EC6E50">
      <w:pPr>
        <w:pStyle w:val="Doc-text2"/>
      </w:pPr>
    </w:p>
    <w:p w14:paraId="3BCA129F" w14:textId="77777777" w:rsidR="000D255B" w:rsidRPr="000D255B" w:rsidRDefault="000D255B" w:rsidP="00137FD4">
      <w:pPr>
        <w:pStyle w:val="Heading3"/>
      </w:pPr>
      <w:r w:rsidRPr="000D255B">
        <w:t>8.5.3</w:t>
      </w:r>
      <w:r w:rsidRPr="000D255B">
        <w:tab/>
        <w:t>Uplink enhancements for URLLC in unlicensed controlled environments</w:t>
      </w:r>
    </w:p>
    <w:p w14:paraId="5239337B" w14:textId="77777777" w:rsidR="000D255B" w:rsidRPr="000D255B" w:rsidRDefault="000D255B" w:rsidP="000D255B">
      <w:pPr>
        <w:pStyle w:val="Comments"/>
      </w:pPr>
      <w:r w:rsidRPr="000D255B">
        <w:t>RAN2 aspects related to URLLC in unlicensed controlled environments. Initial discussion on potential impacts, including requirements and scope</w:t>
      </w:r>
    </w:p>
    <w:p w14:paraId="7778C7BA" w14:textId="77777777" w:rsidR="000D255B" w:rsidRPr="000D255B" w:rsidRDefault="000D255B" w:rsidP="000D255B">
      <w:pPr>
        <w:pStyle w:val="Comments"/>
      </w:pPr>
      <w:r w:rsidRPr="000D255B">
        <w:t>This AI will NOT be treated in 113bis-e and NO in meeting email discussions will be triggered.</w:t>
      </w:r>
    </w:p>
    <w:p w14:paraId="6F9326CD" w14:textId="21C8A559" w:rsidR="000D255B" w:rsidRDefault="000D255B" w:rsidP="000D255B">
      <w:pPr>
        <w:pStyle w:val="Comments"/>
      </w:pPr>
      <w:r w:rsidRPr="000D255B">
        <w:t xml:space="preserve">Contributions on this topic can be submitted, but is not required, and a post April meeting email discussion is expected to be triggered to get company inputs on the remaining open issues.  </w:t>
      </w:r>
    </w:p>
    <w:p w14:paraId="297BF9C3" w14:textId="77777777" w:rsidR="00F37AB1" w:rsidRPr="000D255B" w:rsidRDefault="00F37AB1" w:rsidP="000D255B">
      <w:pPr>
        <w:pStyle w:val="Comments"/>
      </w:pPr>
    </w:p>
    <w:p w14:paraId="7B44669A" w14:textId="1E84D678" w:rsidR="00EC6E50" w:rsidRDefault="006D2370" w:rsidP="00EC6E50">
      <w:pPr>
        <w:pStyle w:val="Doc-title"/>
      </w:pPr>
      <w:hyperlink r:id="rId11" w:history="1">
        <w:r w:rsidR="00EC6E50" w:rsidRPr="00E44D05">
          <w:rPr>
            <w:rStyle w:val="Hyperlink"/>
          </w:rPr>
          <w:t>R2-2102685</w:t>
        </w:r>
      </w:hyperlink>
      <w:r w:rsidR="00EC6E50">
        <w:tab/>
        <w:t>CG Harmonization for Unlicensed Controlled Environment</w:t>
      </w:r>
      <w:r w:rsidR="00EC6E50">
        <w:tab/>
        <w:t>Qualcomm Incorporated</w:t>
      </w:r>
      <w:r w:rsidR="00EC6E50">
        <w:tab/>
        <w:t>discussion</w:t>
      </w:r>
      <w:r w:rsidR="00EC6E50">
        <w:tab/>
        <w:t>Rel-17</w:t>
      </w:r>
    </w:p>
    <w:p w14:paraId="0A2123F3" w14:textId="576F7302" w:rsidR="00EC6E50" w:rsidRDefault="006D2370" w:rsidP="00EC6E50">
      <w:pPr>
        <w:pStyle w:val="Doc-title"/>
      </w:pPr>
      <w:hyperlink r:id="rId12" w:history="1">
        <w:r w:rsidR="00EC6E50" w:rsidRPr="00E44D05">
          <w:rPr>
            <w:rStyle w:val="Hyperlink"/>
          </w:rPr>
          <w:t>R2-2102725</w:t>
        </w:r>
      </w:hyperlink>
      <w:r w:rsidR="00EC6E50">
        <w:tab/>
        <w:t>URLLC in UCE</w:t>
      </w:r>
      <w:r w:rsidR="00EC6E50">
        <w:tab/>
        <w:t>CATT</w:t>
      </w:r>
      <w:r w:rsidR="00EC6E50">
        <w:tab/>
        <w:t>discussion</w:t>
      </w:r>
      <w:r w:rsidR="00EC6E50">
        <w:tab/>
        <w:t>NR_IIOT_URLLC_enh-Core</w:t>
      </w:r>
    </w:p>
    <w:p w14:paraId="346CDA73" w14:textId="6D90D65D" w:rsidR="00EC6E50" w:rsidRDefault="006D2370" w:rsidP="00EC6E50">
      <w:pPr>
        <w:pStyle w:val="Doc-title"/>
      </w:pPr>
      <w:hyperlink r:id="rId13" w:history="1">
        <w:r w:rsidR="00EC6E50" w:rsidRPr="00E44D05">
          <w:rPr>
            <w:rStyle w:val="Hyperlink"/>
          </w:rPr>
          <w:t>R2-2102992</w:t>
        </w:r>
      </w:hyperlink>
      <w:r w:rsidR="00EC6E50">
        <w:tab/>
        <w:t>HARQ Process Prioritization of Configured Grant for IIoT in NR-U</w:t>
      </w:r>
      <w:r w:rsidR="00EC6E50">
        <w:tab/>
        <w:t>Nokia, Nokia Shanghai Bell</w:t>
      </w:r>
      <w:r w:rsidR="00EC6E50">
        <w:tab/>
        <w:t>discussion</w:t>
      </w:r>
      <w:r w:rsidR="00EC6E50">
        <w:tab/>
        <w:t>Rel-17</w:t>
      </w:r>
      <w:r w:rsidR="00EC6E50">
        <w:tab/>
        <w:t>NR_IIOT_URLLC_enh</w:t>
      </w:r>
    </w:p>
    <w:p w14:paraId="4F0537F5" w14:textId="32A8E423" w:rsidR="00EC6E50" w:rsidRDefault="006D2370" w:rsidP="00EC6E50">
      <w:pPr>
        <w:pStyle w:val="Doc-title"/>
      </w:pPr>
      <w:hyperlink r:id="rId14" w:history="1">
        <w:r w:rsidR="00EC6E50" w:rsidRPr="00E44D05">
          <w:rPr>
            <w:rStyle w:val="Hyperlink"/>
          </w:rPr>
          <w:t>R2-2103059</w:t>
        </w:r>
      </w:hyperlink>
      <w:r w:rsidR="00EC6E50">
        <w:tab/>
        <w:t>Remaining issues about uplink enhancements for URLLC in UCE</w:t>
      </w:r>
      <w:r w:rsidR="00EC6E50">
        <w:tab/>
        <w:t>Huawei, HiSilicon</w:t>
      </w:r>
      <w:r w:rsidR="00EC6E50">
        <w:tab/>
        <w:t>discussion</w:t>
      </w:r>
      <w:r w:rsidR="00EC6E50">
        <w:tab/>
        <w:t>NR_IIOT_URLLC_enh-Core</w:t>
      </w:r>
    </w:p>
    <w:p w14:paraId="1640851A" w14:textId="38D11DA8" w:rsidR="00EC6E50" w:rsidRDefault="006D2370" w:rsidP="00EC6E50">
      <w:pPr>
        <w:pStyle w:val="Doc-title"/>
      </w:pPr>
      <w:hyperlink r:id="rId15" w:history="1">
        <w:r w:rsidR="00EC6E50" w:rsidRPr="00E44D05">
          <w:rPr>
            <w:rStyle w:val="Hyperlink"/>
          </w:rPr>
          <w:t>R2-2103072</w:t>
        </w:r>
      </w:hyperlink>
      <w:r w:rsidR="00EC6E50">
        <w:tab/>
        <w:t>Uplink enhancements for URLLC in unlicensed controlled environments</w:t>
      </w:r>
      <w:r w:rsidR="00EC6E50">
        <w:tab/>
        <w:t>Intel Corporation</w:t>
      </w:r>
      <w:r w:rsidR="00EC6E50">
        <w:tab/>
        <w:t>discussion</w:t>
      </w:r>
      <w:r w:rsidR="00EC6E50">
        <w:tab/>
        <w:t>Rel-17</w:t>
      </w:r>
      <w:r w:rsidR="00EC6E50">
        <w:tab/>
        <w:t>NR_IIOT_URLLC_enh-Core</w:t>
      </w:r>
    </w:p>
    <w:p w14:paraId="443EFAC8" w14:textId="07FECAE2" w:rsidR="00EC6E50" w:rsidRDefault="006D2370" w:rsidP="00EC6E50">
      <w:pPr>
        <w:pStyle w:val="Doc-title"/>
      </w:pPr>
      <w:hyperlink r:id="rId16" w:history="1">
        <w:r w:rsidR="00EC6E50" w:rsidRPr="00E44D05">
          <w:rPr>
            <w:rStyle w:val="Hyperlink"/>
          </w:rPr>
          <w:t>R2-2103126</w:t>
        </w:r>
      </w:hyperlink>
      <w:r w:rsidR="00EC6E50">
        <w:tab/>
        <w:t>Issue of Prioritizing Initial Transmission over Retransmission on a CG</w:t>
      </w:r>
      <w:r w:rsidR="00EC6E50">
        <w:tab/>
        <w:t>vivo</w:t>
      </w:r>
      <w:r w:rsidR="00EC6E50">
        <w:tab/>
        <w:t>discussion</w:t>
      </w:r>
    </w:p>
    <w:p w14:paraId="3F27974F" w14:textId="55BCE7C7" w:rsidR="00EC6E50" w:rsidRDefault="006D2370" w:rsidP="00EC6E50">
      <w:pPr>
        <w:pStyle w:val="Doc-title"/>
      </w:pPr>
      <w:hyperlink r:id="rId17" w:history="1">
        <w:r w:rsidR="00EC6E50" w:rsidRPr="00E44D05">
          <w:rPr>
            <w:rStyle w:val="Hyperlink"/>
          </w:rPr>
          <w:t>R2-2103211</w:t>
        </w:r>
      </w:hyperlink>
      <w:r w:rsidR="00EC6E50">
        <w:tab/>
        <w:t>Consideration on URLLC over NRU</w:t>
      </w:r>
      <w:r w:rsidR="00EC6E50">
        <w:tab/>
        <w:t>OPPO</w:t>
      </w:r>
      <w:r w:rsidR="00EC6E50">
        <w:tab/>
        <w:t>discussion</w:t>
      </w:r>
      <w:r w:rsidR="00EC6E50">
        <w:tab/>
        <w:t>Rel-17</w:t>
      </w:r>
      <w:r w:rsidR="00EC6E50">
        <w:tab/>
        <w:t>NR_IIOT_URLLC_enh-Core</w:t>
      </w:r>
    </w:p>
    <w:p w14:paraId="6CE48491" w14:textId="7FAE9BF5" w:rsidR="00EC6E50" w:rsidRDefault="006D2370" w:rsidP="00EC6E50">
      <w:pPr>
        <w:pStyle w:val="Doc-title"/>
      </w:pPr>
      <w:hyperlink r:id="rId18" w:history="1">
        <w:r w:rsidR="00EC6E50" w:rsidRPr="00E44D05">
          <w:rPr>
            <w:rStyle w:val="Hyperlink"/>
          </w:rPr>
          <w:t>R2-2103297</w:t>
        </w:r>
      </w:hyperlink>
      <w:r w:rsidR="00EC6E50">
        <w:tab/>
        <w:t>Enhancements for URLLC in unlicensed controlled environments</w:t>
      </w:r>
      <w:r w:rsidR="00EC6E50">
        <w:tab/>
        <w:t>Lenovo, Morotola Mobility</w:t>
      </w:r>
      <w:r w:rsidR="00EC6E50">
        <w:tab/>
        <w:t>discussion</w:t>
      </w:r>
      <w:r w:rsidR="00EC6E50">
        <w:tab/>
        <w:t>Rel-17</w:t>
      </w:r>
      <w:r w:rsidR="00EC6E50">
        <w:tab/>
        <w:t>NR_IIOT_URLLC_enh-Core</w:t>
      </w:r>
    </w:p>
    <w:p w14:paraId="15BEAAD6" w14:textId="7E10B09D" w:rsidR="00EC6E50" w:rsidRDefault="006D2370" w:rsidP="00EC6E50">
      <w:pPr>
        <w:pStyle w:val="Doc-title"/>
      </w:pPr>
      <w:hyperlink r:id="rId19" w:history="1">
        <w:r w:rsidR="00EC6E50" w:rsidRPr="00E44D05">
          <w:rPr>
            <w:rStyle w:val="Hyperlink"/>
          </w:rPr>
          <w:t>R2-2103428</w:t>
        </w:r>
      </w:hyperlink>
      <w:r w:rsidR="00EC6E50">
        <w:tab/>
        <w:t>Harmonizing UL CG enhancements in NR-U and URLLC</w:t>
      </w:r>
      <w:r w:rsidR="00EC6E50">
        <w:tab/>
        <w:t>Ericsson</w:t>
      </w:r>
      <w:r w:rsidR="00EC6E50">
        <w:tab/>
        <w:t>discussion</w:t>
      </w:r>
      <w:r w:rsidR="00EC6E50">
        <w:tab/>
        <w:t>Rel-17</w:t>
      </w:r>
    </w:p>
    <w:p w14:paraId="4EAC8678" w14:textId="731B0FD1" w:rsidR="00EC6E50" w:rsidRDefault="006D2370" w:rsidP="00EC6E50">
      <w:pPr>
        <w:pStyle w:val="Doc-title"/>
      </w:pPr>
      <w:hyperlink r:id="rId20" w:history="1">
        <w:r w:rsidR="00EC6E50" w:rsidRPr="00E44D05">
          <w:rPr>
            <w:rStyle w:val="Hyperlink"/>
          </w:rPr>
          <w:t>R2-2103441</w:t>
        </w:r>
      </w:hyperlink>
      <w:r w:rsidR="00EC6E50">
        <w:tab/>
        <w:t>Further Consideration on the UL transmission in UCE</w:t>
      </w:r>
      <w:r w:rsidR="00EC6E50">
        <w:tab/>
        <w:t>ZTE Corporation, Sanechips</w:t>
      </w:r>
      <w:r w:rsidR="00EC6E50">
        <w:tab/>
        <w:t>discussion</w:t>
      </w:r>
      <w:r w:rsidR="00EC6E50">
        <w:tab/>
        <w:t>Rel-17</w:t>
      </w:r>
      <w:r w:rsidR="00EC6E50">
        <w:tab/>
        <w:t>NR_IIOT_URLLC_enh-Core</w:t>
      </w:r>
    </w:p>
    <w:p w14:paraId="4BAF824F" w14:textId="057E97FC" w:rsidR="00EC6E50" w:rsidRDefault="006D2370" w:rsidP="00EC6E50">
      <w:pPr>
        <w:pStyle w:val="Doc-title"/>
      </w:pPr>
      <w:hyperlink r:id="rId21" w:history="1">
        <w:r w:rsidR="00EC6E50" w:rsidRPr="00E44D05">
          <w:rPr>
            <w:rStyle w:val="Hyperlink"/>
          </w:rPr>
          <w:t>R2-2103492</w:t>
        </w:r>
      </w:hyperlink>
      <w:r w:rsidR="00EC6E50">
        <w:tab/>
        <w:t>CG Harmonization for NR-U and IIoT/URLLC in Unlicensed Controlled Environments</w:t>
      </w:r>
      <w:r w:rsidR="00EC6E50">
        <w:tab/>
        <w:t>III</w:t>
      </w:r>
      <w:r w:rsidR="00EC6E50">
        <w:tab/>
        <w:t>discussion</w:t>
      </w:r>
      <w:r w:rsidR="00EC6E50">
        <w:tab/>
        <w:t>Rel-17</w:t>
      </w:r>
      <w:r w:rsidR="00EC6E50">
        <w:tab/>
        <w:t>NR_IIOT_URLLC_enh</w:t>
      </w:r>
    </w:p>
    <w:p w14:paraId="2726ECF0" w14:textId="5CB6A785" w:rsidR="00EC6E50" w:rsidRDefault="006D2370" w:rsidP="00EC6E50">
      <w:pPr>
        <w:pStyle w:val="Doc-title"/>
      </w:pPr>
      <w:hyperlink r:id="rId22" w:history="1">
        <w:r w:rsidR="00EC6E50" w:rsidRPr="00E44D05">
          <w:rPr>
            <w:rStyle w:val="Hyperlink"/>
          </w:rPr>
          <w:t>R2-2103566</w:t>
        </w:r>
      </w:hyperlink>
      <w:r w:rsidR="00EC6E50">
        <w:tab/>
        <w:t>Prioritization of UL transmissions in unlicensed URLLC</w:t>
      </w:r>
      <w:r w:rsidR="00EC6E50">
        <w:tab/>
        <w:t>Sony Europe B.V.</w:t>
      </w:r>
      <w:r w:rsidR="00EC6E50">
        <w:tab/>
        <w:t>discussion</w:t>
      </w:r>
      <w:r w:rsidR="00EC6E50">
        <w:tab/>
        <w:t>Rel-17</w:t>
      </w:r>
      <w:r w:rsidR="00EC6E50">
        <w:tab/>
        <w:t>NR_IIOT_URLLC_enh-Core</w:t>
      </w:r>
    </w:p>
    <w:p w14:paraId="4744BF3F" w14:textId="2D560EC5" w:rsidR="00FE0F8D" w:rsidRDefault="006D2370" w:rsidP="00FE0F8D">
      <w:pPr>
        <w:pStyle w:val="Doc-title"/>
      </w:pPr>
      <w:hyperlink r:id="rId23" w:history="1">
        <w:r w:rsidR="00FE0F8D" w:rsidRPr="00E44D05">
          <w:rPr>
            <w:rStyle w:val="Hyperlink"/>
          </w:rPr>
          <w:t>R2-2103648</w:t>
        </w:r>
      </w:hyperlink>
      <w:r w:rsidR="00FE0F8D">
        <w:tab/>
        <w:t>CG Harmonization for UCE</w:t>
      </w:r>
      <w:r w:rsidR="00FE0F8D">
        <w:tab/>
        <w:t>Samsung</w:t>
      </w:r>
      <w:r w:rsidR="00FE0F8D">
        <w:tab/>
        <w:t>discussion</w:t>
      </w:r>
      <w:r w:rsidR="00FE0F8D">
        <w:tab/>
        <w:t>Rel-17</w:t>
      </w:r>
    </w:p>
    <w:p w14:paraId="1B5C7DAB" w14:textId="7E995B14" w:rsidR="00EC6E50" w:rsidRDefault="006D2370" w:rsidP="00EC6E50">
      <w:pPr>
        <w:pStyle w:val="Doc-title"/>
      </w:pPr>
      <w:hyperlink r:id="rId24" w:history="1">
        <w:r w:rsidR="00EC6E50" w:rsidRPr="00E44D05">
          <w:rPr>
            <w:rStyle w:val="Hyperlink"/>
          </w:rPr>
          <w:t>R2-2103688</w:t>
        </w:r>
      </w:hyperlink>
      <w:r w:rsidR="00EC6E50">
        <w:tab/>
        <w:t>Discussion on the remaining issue for uplink enhancements for URLLC in UCE</w:t>
      </w:r>
      <w:r w:rsidR="00EC6E50">
        <w:tab/>
        <w:t>CMCC</w:t>
      </w:r>
      <w:r w:rsidR="00EC6E50">
        <w:tab/>
        <w:t>discussion</w:t>
      </w:r>
      <w:r w:rsidR="00EC6E50">
        <w:tab/>
        <w:t>Rel-17</w:t>
      </w:r>
      <w:r w:rsidR="00EC6E50">
        <w:tab/>
        <w:t>NR_IIOT_URLLC_enh</w:t>
      </w:r>
    </w:p>
    <w:p w14:paraId="464DD1BA" w14:textId="056AA3B3" w:rsidR="00EC6E50" w:rsidRDefault="006D2370" w:rsidP="00EC6E50">
      <w:pPr>
        <w:pStyle w:val="Doc-title"/>
      </w:pPr>
      <w:hyperlink r:id="rId25" w:history="1">
        <w:r w:rsidR="00EC6E50" w:rsidRPr="00E44D05">
          <w:rPr>
            <w:rStyle w:val="Hyperlink"/>
          </w:rPr>
          <w:t>R2-2103797</w:t>
        </w:r>
      </w:hyperlink>
      <w:r w:rsidR="00EC6E50">
        <w:tab/>
        <w:t>IIoT operation in unlicensed controlled environments</w:t>
      </w:r>
      <w:r w:rsidR="00EC6E50">
        <w:tab/>
        <w:t>InterDigital</w:t>
      </w:r>
      <w:r w:rsidR="00EC6E50">
        <w:tab/>
        <w:t>discussion</w:t>
      </w:r>
      <w:r w:rsidR="00EC6E50">
        <w:tab/>
        <w:t>Rel-17</w:t>
      </w:r>
      <w:r w:rsidR="00EC6E50">
        <w:tab/>
        <w:t>NR_IIOT_URLLC_enh-Core</w:t>
      </w:r>
    </w:p>
    <w:p w14:paraId="3273A6C9" w14:textId="794A9337" w:rsidR="00EC6E50" w:rsidRDefault="006D2370" w:rsidP="00EC6E50">
      <w:pPr>
        <w:pStyle w:val="Doc-title"/>
      </w:pPr>
      <w:hyperlink r:id="rId26" w:history="1">
        <w:r w:rsidR="00EC6E50" w:rsidRPr="00E44D05">
          <w:rPr>
            <w:rStyle w:val="Hyperlink"/>
          </w:rPr>
          <w:t>R2-2104103</w:t>
        </w:r>
      </w:hyperlink>
      <w:r w:rsidR="00EC6E50">
        <w:tab/>
        <w:t>Further details on harmonization</w:t>
      </w:r>
      <w:r w:rsidR="00EC6E50">
        <w:tab/>
        <w:t>LG Electronics UK</w:t>
      </w:r>
      <w:r w:rsidR="00EC6E50">
        <w:tab/>
        <w:t>discussion</w:t>
      </w:r>
      <w:r w:rsidR="00EC6E50">
        <w:tab/>
        <w:t>NR_IIOT_URLLC_enh-Core</w:t>
      </w:r>
    </w:p>
    <w:p w14:paraId="19D23B2C" w14:textId="2854198A" w:rsidR="00EC6E50" w:rsidRDefault="006D2370" w:rsidP="00EC6E50">
      <w:pPr>
        <w:pStyle w:val="Doc-title"/>
      </w:pPr>
      <w:hyperlink r:id="rId27" w:history="1">
        <w:r w:rsidR="00EC6E50" w:rsidRPr="00E44D05">
          <w:rPr>
            <w:rStyle w:val="Hyperlink"/>
          </w:rPr>
          <w:t>R2-2104224</w:t>
        </w:r>
      </w:hyperlink>
      <w:r w:rsidR="00EC6E50">
        <w:tab/>
        <w:t>Remaining issues of CG harmonization</w:t>
      </w:r>
      <w:r w:rsidR="00EC6E50">
        <w:tab/>
        <w:t>Xiaomi Communications</w:t>
      </w:r>
      <w:r w:rsidR="00EC6E50">
        <w:tab/>
        <w:t>discussion</w:t>
      </w:r>
      <w:r w:rsidR="00EC6E50">
        <w:tab/>
        <w:t>Rel-17</w:t>
      </w:r>
      <w:r w:rsidR="00EC6E50">
        <w:tab/>
        <w:t>NR_IIOT_URLLC_enh-Core</w:t>
      </w:r>
    </w:p>
    <w:p w14:paraId="5C3F6600" w14:textId="7009DFA6" w:rsidR="00055A58" w:rsidRPr="00055A58" w:rsidRDefault="00055A58" w:rsidP="00293B82">
      <w:pPr>
        <w:pStyle w:val="Doc-text2"/>
      </w:pPr>
      <w:r>
        <w:t xml:space="preserve">=&gt; Revised in </w:t>
      </w:r>
      <w:hyperlink r:id="rId28" w:history="1">
        <w:r w:rsidRPr="00E44D05">
          <w:rPr>
            <w:rStyle w:val="Hyperlink"/>
          </w:rPr>
          <w:t>R2-2104288</w:t>
        </w:r>
      </w:hyperlink>
    </w:p>
    <w:p w14:paraId="50E0D3B4" w14:textId="53A7001C" w:rsidR="00055A58" w:rsidRDefault="006D2370" w:rsidP="00055A58">
      <w:pPr>
        <w:pStyle w:val="Doc-title"/>
      </w:pPr>
      <w:hyperlink r:id="rId29" w:history="1">
        <w:r w:rsidR="00055A58" w:rsidRPr="00E44D05">
          <w:rPr>
            <w:rStyle w:val="Hyperlink"/>
          </w:rPr>
          <w:t>R2-2104288</w:t>
        </w:r>
      </w:hyperlink>
      <w:r w:rsidR="00055A58">
        <w:tab/>
        <w:t>Remaining issues of CG harmonization</w:t>
      </w:r>
      <w:r w:rsidR="00055A58">
        <w:tab/>
        <w:t>Xiaomi Communications</w:t>
      </w:r>
      <w:r w:rsidR="00055A58">
        <w:tab/>
        <w:t>discussion</w:t>
      </w:r>
      <w:r w:rsidR="00055A58">
        <w:tab/>
        <w:t>Rel-17</w:t>
      </w:r>
      <w:r w:rsidR="00055A58">
        <w:tab/>
        <w:t>NR_IIOT_URLLC_enh-Core</w:t>
      </w:r>
    </w:p>
    <w:p w14:paraId="3134CBC5" w14:textId="77777777" w:rsidR="00EC6E50" w:rsidRDefault="00EC6E50" w:rsidP="00EC6E50">
      <w:pPr>
        <w:pStyle w:val="Doc-title"/>
      </w:pPr>
    </w:p>
    <w:p w14:paraId="517A14AA" w14:textId="77777777" w:rsidR="00EC6E50" w:rsidRPr="00EC6E50" w:rsidRDefault="00EC6E50" w:rsidP="00EC6E50">
      <w:pPr>
        <w:pStyle w:val="Doc-text2"/>
      </w:pPr>
    </w:p>
    <w:p w14:paraId="53779E44" w14:textId="77777777" w:rsidR="000D255B" w:rsidRPr="000D255B" w:rsidRDefault="000D255B" w:rsidP="00137FD4">
      <w:pPr>
        <w:pStyle w:val="Heading3"/>
      </w:pPr>
      <w:r w:rsidRPr="000D255B">
        <w:t>8.5.4</w:t>
      </w:r>
      <w:r w:rsidRPr="000D255B">
        <w:tab/>
        <w:t>RAN enhancements based on new QoS</w:t>
      </w:r>
    </w:p>
    <w:p w14:paraId="2EFF6EBF" w14:textId="77777777" w:rsidR="000D255B" w:rsidRPr="000D255B" w:rsidRDefault="000D255B" w:rsidP="000D255B">
      <w:pPr>
        <w:pStyle w:val="Comments"/>
      </w:pPr>
      <w:r w:rsidRPr="000D255B">
        <w:t>RAN enhancements based on new QoS related parameters if any, e.g. survival time, burst spread, decided in SA2. [RAN2, RAN3]</w:t>
      </w:r>
    </w:p>
    <w:p w14:paraId="18485946" w14:textId="77777777" w:rsidR="000D255B" w:rsidRPr="000D255B" w:rsidRDefault="000D255B" w:rsidP="000D255B">
      <w:pPr>
        <w:pStyle w:val="Comments"/>
      </w:pPr>
      <w:r w:rsidRPr="000D255B">
        <w:t>This AI will NOT be treated in 113bis-e and NO in meeting email discussions will be triggered.</w:t>
      </w:r>
    </w:p>
    <w:p w14:paraId="2A959BA3" w14:textId="77777777" w:rsidR="000D255B" w:rsidRPr="000D255B" w:rsidRDefault="000D255B" w:rsidP="000D255B">
      <w:pPr>
        <w:pStyle w:val="Comments"/>
      </w:pPr>
      <w:r w:rsidRPr="000D255B">
        <w:t xml:space="preserve">Contributions on this topic can be submitted taking into account SA2 progress, but is not required, and a post April meeting email discussion is expected to be triggered to get company inputs on the remaining open issues.  </w:t>
      </w:r>
    </w:p>
    <w:p w14:paraId="48808173" w14:textId="554C1C39" w:rsidR="00EC6E50" w:rsidRDefault="006D2370" w:rsidP="00EC6E50">
      <w:pPr>
        <w:pStyle w:val="Doc-title"/>
      </w:pPr>
      <w:hyperlink r:id="rId30" w:history="1">
        <w:r w:rsidR="00EC6E50" w:rsidRPr="00E44D05">
          <w:rPr>
            <w:rStyle w:val="Hyperlink"/>
          </w:rPr>
          <w:t>R2-2102686</w:t>
        </w:r>
      </w:hyperlink>
      <w:r w:rsidR="00EC6E50">
        <w:tab/>
        <w:t>RAN Enhancement to support new QoS</w:t>
      </w:r>
      <w:r w:rsidR="00EC6E50">
        <w:tab/>
        <w:t>Qualcomm Incorporated</w:t>
      </w:r>
      <w:r w:rsidR="00EC6E50">
        <w:tab/>
        <w:t>discussion</w:t>
      </w:r>
      <w:r w:rsidR="00EC6E50">
        <w:tab/>
        <w:t>Rel-17</w:t>
      </w:r>
    </w:p>
    <w:p w14:paraId="04F2EC54" w14:textId="46A48633" w:rsidR="00EC6E50" w:rsidRDefault="006D2370" w:rsidP="00EC6E50">
      <w:pPr>
        <w:pStyle w:val="Doc-title"/>
      </w:pPr>
      <w:hyperlink r:id="rId31" w:history="1">
        <w:r w:rsidR="00EC6E50" w:rsidRPr="00E44D05">
          <w:rPr>
            <w:rStyle w:val="Hyperlink"/>
          </w:rPr>
          <w:t>R2-2102726</w:t>
        </w:r>
      </w:hyperlink>
      <w:r w:rsidR="00EC6E50">
        <w:tab/>
        <w:t>Handling of Survival Time</w:t>
      </w:r>
      <w:r w:rsidR="00EC6E50">
        <w:tab/>
        <w:t>CATT</w:t>
      </w:r>
      <w:r w:rsidR="00EC6E50">
        <w:tab/>
        <w:t>discussion</w:t>
      </w:r>
      <w:r w:rsidR="00EC6E50">
        <w:tab/>
        <w:t>NR_IIOT_URLLC_enh-Core</w:t>
      </w:r>
    </w:p>
    <w:p w14:paraId="7660F3EE" w14:textId="0F1EEDD0" w:rsidR="00EC6E50" w:rsidRDefault="006D2370" w:rsidP="00EC6E50">
      <w:pPr>
        <w:pStyle w:val="Doc-title"/>
      </w:pPr>
      <w:hyperlink r:id="rId32" w:history="1">
        <w:r w:rsidR="00EC6E50" w:rsidRPr="00E44D05">
          <w:rPr>
            <w:rStyle w:val="Hyperlink"/>
          </w:rPr>
          <w:t>R2-2102993</w:t>
        </w:r>
      </w:hyperlink>
      <w:r w:rsidR="00EC6E50">
        <w:tab/>
        <w:t>RAN Enhancement for New QoS Parameters</w:t>
      </w:r>
      <w:r w:rsidR="00EC6E50">
        <w:tab/>
        <w:t>Nokia, Nokia Shanghai Bell</w:t>
      </w:r>
      <w:r w:rsidR="00EC6E50">
        <w:tab/>
        <w:t>discussion</w:t>
      </w:r>
      <w:r w:rsidR="00EC6E50">
        <w:tab/>
        <w:t>Rel-17</w:t>
      </w:r>
      <w:r w:rsidR="00EC6E50">
        <w:tab/>
        <w:t>NR_IIOT_URLLC_enh</w:t>
      </w:r>
    </w:p>
    <w:p w14:paraId="007AF21E" w14:textId="183514C8" w:rsidR="00EC6E50" w:rsidRDefault="006D2370" w:rsidP="00EC6E50">
      <w:pPr>
        <w:pStyle w:val="Doc-title"/>
      </w:pPr>
      <w:hyperlink r:id="rId33" w:history="1">
        <w:r w:rsidR="00EC6E50" w:rsidRPr="00E44D05">
          <w:rPr>
            <w:rStyle w:val="Hyperlink"/>
          </w:rPr>
          <w:t>R2-2103060</w:t>
        </w:r>
      </w:hyperlink>
      <w:r w:rsidR="00EC6E50">
        <w:tab/>
        <w:t>RAN enhancements based on new QoS related parameters</w:t>
      </w:r>
      <w:r w:rsidR="00EC6E50">
        <w:tab/>
        <w:t>Huawei, HiSilicon</w:t>
      </w:r>
      <w:r w:rsidR="00EC6E50">
        <w:tab/>
        <w:t>discussion</w:t>
      </w:r>
      <w:r w:rsidR="00EC6E50">
        <w:tab/>
        <w:t>NR_IIOT_URLLC_enh-Core</w:t>
      </w:r>
    </w:p>
    <w:p w14:paraId="07A717BB" w14:textId="4DA73BFD" w:rsidR="00EC6E50" w:rsidRDefault="006D2370" w:rsidP="00EC6E50">
      <w:pPr>
        <w:pStyle w:val="Doc-title"/>
      </w:pPr>
      <w:hyperlink r:id="rId34" w:history="1">
        <w:r w:rsidR="00EC6E50" w:rsidRPr="00E44D05">
          <w:rPr>
            <w:rStyle w:val="Hyperlink"/>
          </w:rPr>
          <w:t>R2-2103125</w:t>
        </w:r>
      </w:hyperlink>
      <w:r w:rsidR="00EC6E50">
        <w:tab/>
        <w:t>Discussion on RAN enhancement to support survival time</w:t>
      </w:r>
      <w:r w:rsidR="00EC6E50">
        <w:tab/>
        <w:t>vivo</w:t>
      </w:r>
      <w:r w:rsidR="00EC6E50">
        <w:tab/>
        <w:t>discussion</w:t>
      </w:r>
    </w:p>
    <w:p w14:paraId="30462891" w14:textId="684C293C" w:rsidR="00EC6E50" w:rsidRDefault="006D2370" w:rsidP="00EC6E50">
      <w:pPr>
        <w:pStyle w:val="Doc-title"/>
      </w:pPr>
      <w:hyperlink r:id="rId35" w:history="1">
        <w:r w:rsidR="00EC6E50" w:rsidRPr="00E44D05">
          <w:rPr>
            <w:rStyle w:val="Hyperlink"/>
          </w:rPr>
          <w:t>R2-2103196</w:t>
        </w:r>
      </w:hyperlink>
      <w:r w:rsidR="00EC6E50">
        <w:tab/>
        <w:t>Topics on new QoS handling</w:t>
      </w:r>
      <w:r w:rsidR="00EC6E50">
        <w:tab/>
        <w:t>Fujitsu</w:t>
      </w:r>
      <w:r w:rsidR="00EC6E50">
        <w:tab/>
        <w:t>discussion</w:t>
      </w:r>
      <w:r w:rsidR="00EC6E50">
        <w:tab/>
        <w:t>Rel-17</w:t>
      </w:r>
      <w:r w:rsidR="00EC6E50">
        <w:tab/>
        <w:t>NR_IIOT_URLLC_enh-Core</w:t>
      </w:r>
      <w:r w:rsidR="00EC6E50">
        <w:tab/>
      </w:r>
      <w:hyperlink r:id="rId36" w:history="1">
        <w:r w:rsidR="00EC6E50" w:rsidRPr="00E44D05">
          <w:rPr>
            <w:rStyle w:val="Hyperlink"/>
          </w:rPr>
          <w:t>R2-2000418</w:t>
        </w:r>
      </w:hyperlink>
    </w:p>
    <w:p w14:paraId="0E8F1A88" w14:textId="67EE23F1" w:rsidR="00EC6E50" w:rsidRDefault="006D2370" w:rsidP="00EC6E50">
      <w:pPr>
        <w:pStyle w:val="Doc-title"/>
      </w:pPr>
      <w:hyperlink r:id="rId37" w:history="1">
        <w:r w:rsidR="00EC6E50" w:rsidRPr="00E44D05">
          <w:rPr>
            <w:rStyle w:val="Hyperlink"/>
          </w:rPr>
          <w:t>R2-2103212</w:t>
        </w:r>
      </w:hyperlink>
      <w:r w:rsidR="00EC6E50">
        <w:tab/>
        <w:t>RAN enhancement based on new QoS</w:t>
      </w:r>
      <w:r w:rsidR="00EC6E50">
        <w:tab/>
        <w:t>OPPO</w:t>
      </w:r>
      <w:r w:rsidR="00EC6E50">
        <w:tab/>
        <w:t>discussion</w:t>
      </w:r>
      <w:r w:rsidR="00EC6E50">
        <w:tab/>
        <w:t>Rel-17</w:t>
      </w:r>
      <w:r w:rsidR="00EC6E50">
        <w:tab/>
        <w:t>NR_IIOT_URLLC_enh-Core</w:t>
      </w:r>
    </w:p>
    <w:p w14:paraId="22F9990E" w14:textId="69A657C2" w:rsidR="00EC6E50" w:rsidRDefault="006D2370" w:rsidP="00EC6E50">
      <w:pPr>
        <w:pStyle w:val="Doc-title"/>
      </w:pPr>
      <w:hyperlink r:id="rId38" w:history="1">
        <w:r w:rsidR="00EC6E50" w:rsidRPr="00E44D05">
          <w:rPr>
            <w:rStyle w:val="Hyperlink"/>
          </w:rPr>
          <w:t>R2-2103329</w:t>
        </w:r>
      </w:hyperlink>
      <w:r w:rsidR="00EC6E50">
        <w:tab/>
        <w:t>Further considerations on new QoS</w:t>
      </w:r>
      <w:r w:rsidR="00EC6E50">
        <w:tab/>
        <w:t>ZTE Corporation, Sanechips, China Southern Power Grid Co., Ltd</w:t>
      </w:r>
      <w:r w:rsidR="00EC6E50">
        <w:tab/>
        <w:t>discussion</w:t>
      </w:r>
      <w:r w:rsidR="00EC6E50">
        <w:tab/>
        <w:t>NR_IIOT_URLLC_enh-Core</w:t>
      </w:r>
      <w:r w:rsidR="00EC6E50">
        <w:tab/>
      </w:r>
      <w:hyperlink r:id="rId39" w:history="1">
        <w:r w:rsidR="00EC6E50" w:rsidRPr="00E44D05">
          <w:rPr>
            <w:rStyle w:val="Hyperlink"/>
          </w:rPr>
          <w:t>R2-2100328</w:t>
        </w:r>
      </w:hyperlink>
    </w:p>
    <w:p w14:paraId="5C716E69" w14:textId="74A184DB" w:rsidR="00EC6E50" w:rsidRDefault="006D2370" w:rsidP="00EC6E50">
      <w:pPr>
        <w:pStyle w:val="Doc-title"/>
      </w:pPr>
      <w:hyperlink r:id="rId40" w:history="1">
        <w:r w:rsidR="00EC6E50" w:rsidRPr="00E44D05">
          <w:rPr>
            <w:rStyle w:val="Hyperlink"/>
          </w:rPr>
          <w:t>R2-2103420</w:t>
        </w:r>
      </w:hyperlink>
      <w:r w:rsidR="00EC6E50">
        <w:tab/>
        <w:t>Discussion on RAN enhancements based on Survival Time</w:t>
      </w:r>
      <w:r w:rsidR="00EC6E50">
        <w:tab/>
        <w:t>III</w:t>
      </w:r>
      <w:r w:rsidR="00EC6E50">
        <w:tab/>
        <w:t>discussion</w:t>
      </w:r>
      <w:r w:rsidR="00EC6E50">
        <w:tab/>
        <w:t>Rel-17</w:t>
      </w:r>
      <w:r w:rsidR="00EC6E50">
        <w:tab/>
        <w:t>NR_IIOT_URLLC_enh-Core</w:t>
      </w:r>
      <w:r w:rsidR="00EC6E50">
        <w:tab/>
      </w:r>
      <w:hyperlink r:id="rId41" w:history="1">
        <w:r w:rsidR="00EC6E50" w:rsidRPr="00E44D05">
          <w:rPr>
            <w:rStyle w:val="Hyperlink"/>
          </w:rPr>
          <w:t>R2-2100449</w:t>
        </w:r>
      </w:hyperlink>
    </w:p>
    <w:p w14:paraId="06A59CCF" w14:textId="1A985F9B" w:rsidR="00EC6E50" w:rsidRDefault="006D2370" w:rsidP="00EC6E50">
      <w:pPr>
        <w:pStyle w:val="Doc-title"/>
      </w:pPr>
      <w:hyperlink r:id="rId42" w:history="1">
        <w:r w:rsidR="00EC6E50" w:rsidRPr="00E44D05">
          <w:rPr>
            <w:rStyle w:val="Hyperlink"/>
          </w:rPr>
          <w:t>R2-2103429</w:t>
        </w:r>
      </w:hyperlink>
      <w:r w:rsidR="00EC6E50">
        <w:tab/>
        <w:t>RAN enhancements based on new QoS related parameters</w:t>
      </w:r>
      <w:r w:rsidR="00EC6E50">
        <w:tab/>
        <w:t>Ericsson</w:t>
      </w:r>
      <w:r w:rsidR="00EC6E50">
        <w:tab/>
        <w:t>discussion</w:t>
      </w:r>
      <w:r w:rsidR="00EC6E50">
        <w:tab/>
        <w:t>Rel-17</w:t>
      </w:r>
    </w:p>
    <w:p w14:paraId="1A7D6726" w14:textId="7D70546C" w:rsidR="00EC6E50" w:rsidRDefault="006D2370" w:rsidP="00EC6E50">
      <w:pPr>
        <w:pStyle w:val="Doc-title"/>
      </w:pPr>
      <w:hyperlink r:id="rId43" w:history="1">
        <w:r w:rsidR="00EC6E50" w:rsidRPr="00E44D05">
          <w:rPr>
            <w:rStyle w:val="Hyperlink"/>
          </w:rPr>
          <w:t>R2-2103432</w:t>
        </w:r>
      </w:hyperlink>
      <w:r w:rsidR="00EC6E50">
        <w:tab/>
        <w:t>Entering and operating in the Survival Time state</w:t>
      </w:r>
      <w:r w:rsidR="00EC6E50">
        <w:tab/>
        <w:t>Samsung Electronics GmbH</w:t>
      </w:r>
      <w:r w:rsidR="00EC6E50">
        <w:tab/>
        <w:t>discussion</w:t>
      </w:r>
    </w:p>
    <w:p w14:paraId="57EAEE40" w14:textId="3E597987" w:rsidR="00EC6E50" w:rsidRDefault="006D2370" w:rsidP="00EC6E50">
      <w:pPr>
        <w:pStyle w:val="Doc-title"/>
      </w:pPr>
      <w:hyperlink r:id="rId44" w:history="1">
        <w:r w:rsidR="00EC6E50" w:rsidRPr="00E44D05">
          <w:rPr>
            <w:rStyle w:val="Hyperlink"/>
          </w:rPr>
          <w:t>R2-2103689</w:t>
        </w:r>
      </w:hyperlink>
      <w:r w:rsidR="00EC6E50">
        <w:tab/>
        <w:t>Discussion on the RAN support for new QoS parameters</w:t>
      </w:r>
      <w:r w:rsidR="00EC6E50">
        <w:tab/>
        <w:t>CMCC</w:t>
      </w:r>
      <w:r w:rsidR="00EC6E50">
        <w:tab/>
        <w:t>discussion</w:t>
      </w:r>
      <w:r w:rsidR="00EC6E50">
        <w:tab/>
        <w:t>Rel-17</w:t>
      </w:r>
      <w:r w:rsidR="00EC6E50">
        <w:tab/>
        <w:t>NR_IIOT_URLLC_enh</w:t>
      </w:r>
    </w:p>
    <w:p w14:paraId="6AC2F818" w14:textId="2DFE4F1A" w:rsidR="00EC6E50" w:rsidRDefault="006D2370" w:rsidP="00EC6E50">
      <w:pPr>
        <w:pStyle w:val="Doc-title"/>
      </w:pPr>
      <w:hyperlink r:id="rId45" w:history="1">
        <w:r w:rsidR="00EC6E50" w:rsidRPr="00E44D05">
          <w:rPr>
            <w:rStyle w:val="Hyperlink"/>
          </w:rPr>
          <w:t>R2-2103735</w:t>
        </w:r>
      </w:hyperlink>
      <w:r w:rsidR="00EC6E50">
        <w:tab/>
        <w:t>RAN2 Enhancements for Support of QoS Parameters</w:t>
      </w:r>
      <w:r w:rsidR="00EC6E50">
        <w:tab/>
        <w:t>Intel Corporation</w:t>
      </w:r>
      <w:r w:rsidR="00EC6E50">
        <w:tab/>
        <w:t>discussion</w:t>
      </w:r>
      <w:r w:rsidR="00EC6E50">
        <w:tab/>
        <w:t>Rel-17</w:t>
      </w:r>
      <w:r w:rsidR="00EC6E50">
        <w:tab/>
        <w:t>NR_IIOT_URLLC_enh-Core</w:t>
      </w:r>
    </w:p>
    <w:p w14:paraId="54B4B1AB" w14:textId="3653093E" w:rsidR="00EC6E50" w:rsidRDefault="006D2370" w:rsidP="00EC6E50">
      <w:pPr>
        <w:pStyle w:val="Doc-title"/>
      </w:pPr>
      <w:hyperlink r:id="rId46" w:history="1">
        <w:r w:rsidR="00EC6E50" w:rsidRPr="00E44D05">
          <w:rPr>
            <w:rStyle w:val="Hyperlink"/>
          </w:rPr>
          <w:t>R2-2103798</w:t>
        </w:r>
      </w:hyperlink>
      <w:r w:rsidR="00EC6E50">
        <w:tab/>
        <w:t>Enhancements based on new QoS requirements</w:t>
      </w:r>
      <w:r w:rsidR="00EC6E50">
        <w:tab/>
        <w:t>InterDigital</w:t>
      </w:r>
      <w:r w:rsidR="00EC6E50">
        <w:tab/>
        <w:t>discussion</w:t>
      </w:r>
      <w:r w:rsidR="00EC6E50">
        <w:tab/>
        <w:t>Rel-17</w:t>
      </w:r>
      <w:r w:rsidR="00EC6E50">
        <w:tab/>
        <w:t>NR_IIOT_URLLC_enh-Core</w:t>
      </w:r>
    </w:p>
    <w:p w14:paraId="3310DE1D" w14:textId="6EF5ECE8" w:rsidR="00EC6E50" w:rsidRDefault="006D2370" w:rsidP="00EC6E50">
      <w:pPr>
        <w:pStyle w:val="Doc-title"/>
      </w:pPr>
      <w:hyperlink r:id="rId47" w:history="1">
        <w:r w:rsidR="00EC6E50" w:rsidRPr="00E44D05">
          <w:rPr>
            <w:rStyle w:val="Hyperlink"/>
          </w:rPr>
          <w:t>R2-2103896</w:t>
        </w:r>
      </w:hyperlink>
      <w:r w:rsidR="00EC6E50">
        <w:tab/>
        <w:t>Discussion on entering and exiting survival time state</w:t>
      </w:r>
      <w:r w:rsidR="00EC6E50">
        <w:tab/>
        <w:t>Futurewei Technologies</w:t>
      </w:r>
      <w:r w:rsidR="00EC6E50">
        <w:tab/>
        <w:t>discussion</w:t>
      </w:r>
      <w:r w:rsidR="00EC6E50">
        <w:tab/>
        <w:t>Rel-17</w:t>
      </w:r>
      <w:r w:rsidR="00EC6E50">
        <w:tab/>
        <w:t>NR_IIOT_URLLC_enh-Core</w:t>
      </w:r>
    </w:p>
    <w:p w14:paraId="2925D514" w14:textId="19486E51" w:rsidR="00EC6E50" w:rsidRDefault="006D2370" w:rsidP="00EC6E50">
      <w:pPr>
        <w:pStyle w:val="Doc-title"/>
      </w:pPr>
      <w:hyperlink r:id="rId48" w:history="1">
        <w:r w:rsidR="00EC6E50" w:rsidRPr="00E44D05">
          <w:rPr>
            <w:rStyle w:val="Hyperlink"/>
          </w:rPr>
          <w:t>R2-2104097</w:t>
        </w:r>
      </w:hyperlink>
      <w:r w:rsidR="00EC6E50">
        <w:tab/>
        <w:t>View on survival time mechanisms</w:t>
      </w:r>
      <w:r w:rsidR="00EC6E50">
        <w:tab/>
        <w:t>LG Electronics UK</w:t>
      </w:r>
      <w:r w:rsidR="00EC6E50">
        <w:tab/>
        <w:t>discussion</w:t>
      </w:r>
      <w:r w:rsidR="00EC6E50">
        <w:tab/>
        <w:t>NR_IIOT_URLLC_enh-Core</w:t>
      </w:r>
    </w:p>
    <w:p w14:paraId="2B6C323D" w14:textId="5FB5D33D" w:rsidR="00EC6E50" w:rsidRDefault="006D2370" w:rsidP="00EC6E50">
      <w:pPr>
        <w:pStyle w:val="Doc-title"/>
      </w:pPr>
      <w:hyperlink r:id="rId49" w:history="1">
        <w:r w:rsidR="00EC6E50" w:rsidRPr="00E44D05">
          <w:rPr>
            <w:rStyle w:val="Hyperlink"/>
          </w:rPr>
          <w:t>R2-2104225</w:t>
        </w:r>
      </w:hyperlink>
      <w:r w:rsidR="00EC6E50">
        <w:tab/>
        <w:t>Clarification on the survival time</w:t>
      </w:r>
      <w:r w:rsidR="00EC6E50">
        <w:tab/>
        <w:t>Xiaomi Communications</w:t>
      </w:r>
      <w:r w:rsidR="00EC6E50">
        <w:tab/>
        <w:t>discussion</w:t>
      </w:r>
      <w:r w:rsidR="00EC6E50">
        <w:tab/>
        <w:t>Rel-17</w:t>
      </w:r>
      <w:r w:rsidR="00EC6E50">
        <w:tab/>
        <w:t>NR_IIOT_URLLC_enh-Core</w:t>
      </w:r>
    </w:p>
    <w:p w14:paraId="70D01D0F" w14:textId="2C5C386F" w:rsidR="00EC6E50" w:rsidRDefault="006D2370" w:rsidP="00EC6E50">
      <w:pPr>
        <w:pStyle w:val="Doc-title"/>
      </w:pPr>
      <w:hyperlink r:id="rId50" w:history="1">
        <w:r w:rsidR="00EC6E50" w:rsidRPr="00E44D05">
          <w:rPr>
            <w:rStyle w:val="Hyperlink"/>
          </w:rPr>
          <w:t>R2-2104265</w:t>
        </w:r>
      </w:hyperlink>
      <w:r w:rsidR="00EC6E50">
        <w:tab/>
        <w:t>RAN enhancements based on new QoS</w:t>
      </w:r>
      <w:r w:rsidR="00EC6E50">
        <w:tab/>
        <w:t>TCL Communication Ltd.</w:t>
      </w:r>
      <w:r w:rsidR="00EC6E50">
        <w:tab/>
        <w:t>discussion</w:t>
      </w:r>
      <w:r w:rsidR="00EC6E50">
        <w:tab/>
        <w:t>Rel-17</w:t>
      </w:r>
      <w:r w:rsidR="00EC6E50">
        <w:tab/>
        <w:t>NR_IIOT_URLLC_enh-Core</w:t>
      </w:r>
    </w:p>
    <w:p w14:paraId="7AF7AC8D" w14:textId="77777777" w:rsidR="00EC6E50" w:rsidRDefault="00EC6E50" w:rsidP="00EC6E50">
      <w:pPr>
        <w:pStyle w:val="Doc-title"/>
      </w:pPr>
    </w:p>
    <w:p w14:paraId="0AA390D7" w14:textId="77777777" w:rsidR="00EC6E50" w:rsidRPr="00EC6E50" w:rsidRDefault="00EC6E50" w:rsidP="00EC6E50">
      <w:pPr>
        <w:pStyle w:val="Doc-text2"/>
      </w:pPr>
    </w:p>
    <w:p w14:paraId="3FF84612" w14:textId="77777777" w:rsidR="000D255B" w:rsidRPr="000D255B" w:rsidRDefault="000D255B" w:rsidP="00137FD4">
      <w:pPr>
        <w:pStyle w:val="Heading2"/>
      </w:pPr>
      <w:r w:rsidRPr="000D255B">
        <w:t>8.6</w:t>
      </w:r>
      <w:r w:rsidRPr="000D255B">
        <w:tab/>
        <w:t>Small Data enhancements</w:t>
      </w:r>
    </w:p>
    <w:p w14:paraId="32A502B2" w14:textId="77777777" w:rsidR="000D255B" w:rsidRPr="000D255B" w:rsidRDefault="000D255B" w:rsidP="000D255B">
      <w:pPr>
        <w:pStyle w:val="Comments"/>
      </w:pPr>
      <w:r w:rsidRPr="000D255B">
        <w:t>(NR_SmallData_INACTIVE-Core; leading WG: RAN2; REL-17; WID: RP-210870)</w:t>
      </w:r>
    </w:p>
    <w:p w14:paraId="7F653E8D" w14:textId="77777777" w:rsidR="000D255B" w:rsidRPr="000D255B" w:rsidRDefault="000D255B" w:rsidP="000D255B">
      <w:pPr>
        <w:pStyle w:val="Comments"/>
      </w:pPr>
      <w:r w:rsidRPr="000D255B">
        <w:t>Time budget: 1 TU</w:t>
      </w:r>
    </w:p>
    <w:p w14:paraId="6A1DA9E5" w14:textId="77777777" w:rsidR="000D255B" w:rsidRPr="000D255B" w:rsidRDefault="000D255B" w:rsidP="000D255B">
      <w:pPr>
        <w:pStyle w:val="Comments"/>
      </w:pPr>
      <w:r w:rsidRPr="000D255B">
        <w:t>Tdoc Limitation: 4 tdocs</w:t>
      </w:r>
    </w:p>
    <w:p w14:paraId="0F0BAE01" w14:textId="77777777" w:rsidR="000D255B" w:rsidRPr="000D255B" w:rsidRDefault="000D255B" w:rsidP="000D255B">
      <w:pPr>
        <w:pStyle w:val="Comments"/>
      </w:pPr>
      <w:r w:rsidRPr="000D255B">
        <w:t>Email max expectation: 4 threads</w:t>
      </w:r>
    </w:p>
    <w:p w14:paraId="4E1F20D9" w14:textId="77777777" w:rsidR="000D255B" w:rsidRPr="000D255B" w:rsidRDefault="000D255B" w:rsidP="000D255B">
      <w:pPr>
        <w:pStyle w:val="Comments"/>
      </w:pPr>
    </w:p>
    <w:p w14:paraId="1B3BFF6C" w14:textId="77777777" w:rsidR="000D255B" w:rsidRPr="000D255B" w:rsidRDefault="000D255B" w:rsidP="000D255B">
      <w:pPr>
        <w:pStyle w:val="Comments"/>
      </w:pPr>
      <w:r w:rsidRPr="000D255B">
        <w:t>FFS whether RACH partitioning should be initially done as a common design for multiple WIs: RAN slicing, RedCap, Small Data Transmission, CovEnh? Or whether coordination should be attempted once each WI has produced CRs.</w:t>
      </w:r>
    </w:p>
    <w:p w14:paraId="67C29CDC" w14:textId="77777777" w:rsidR="000D255B" w:rsidRPr="000D255B" w:rsidRDefault="000D255B" w:rsidP="00137FD4">
      <w:pPr>
        <w:pStyle w:val="Heading3"/>
      </w:pPr>
      <w:r w:rsidRPr="000D255B">
        <w:t>8.6.1</w:t>
      </w:r>
      <w:r w:rsidRPr="000D255B">
        <w:tab/>
        <w:t>Organizational</w:t>
      </w:r>
    </w:p>
    <w:p w14:paraId="3008A0D4" w14:textId="77777777" w:rsidR="000D255B" w:rsidRPr="000D255B" w:rsidRDefault="000D255B" w:rsidP="000D255B">
      <w:pPr>
        <w:pStyle w:val="Comments"/>
      </w:pPr>
      <w:r w:rsidRPr="000D255B">
        <w:t xml:space="preserve">In coming LSs, rapporteur input for email discussions summaires etc (tdocs in this don’t count towards tdoc limit). </w:t>
      </w:r>
    </w:p>
    <w:p w14:paraId="560EB6FC" w14:textId="77777777" w:rsidR="000D255B" w:rsidRPr="000D255B" w:rsidRDefault="000D255B" w:rsidP="000D255B">
      <w:pPr>
        <w:pStyle w:val="Comments"/>
      </w:pPr>
      <w:r w:rsidRPr="000D255B">
        <w:t>Including [Post113-e][501][502][503][504]</w:t>
      </w:r>
    </w:p>
    <w:p w14:paraId="0D8ED6D0" w14:textId="725B799F" w:rsidR="00EC6E50" w:rsidRDefault="006D2370" w:rsidP="00EC6E50">
      <w:pPr>
        <w:pStyle w:val="Doc-title"/>
      </w:pPr>
      <w:hyperlink r:id="rId51" w:history="1">
        <w:r w:rsidR="00EC6E50" w:rsidRPr="00E44D05">
          <w:rPr>
            <w:rStyle w:val="Hyperlink"/>
          </w:rPr>
          <w:t>R2-2102620</w:t>
        </w:r>
      </w:hyperlink>
      <w:r w:rsidR="00EC6E50">
        <w:tab/>
        <w:t>Reply LS on physical layer aspects of small data transmission (R1-2102125; contact: ZTE)</w:t>
      </w:r>
      <w:r w:rsidR="00EC6E50">
        <w:tab/>
        <w:t>RAN1</w:t>
      </w:r>
      <w:r w:rsidR="00EC6E50">
        <w:tab/>
        <w:t>LS in</w:t>
      </w:r>
      <w:r w:rsidR="00EC6E50">
        <w:tab/>
        <w:t>Rel-17</w:t>
      </w:r>
      <w:r w:rsidR="00EC6E50">
        <w:tab/>
        <w:t>NR_SmallData_INACTIVE-Core</w:t>
      </w:r>
      <w:r w:rsidR="00EC6E50">
        <w:tab/>
        <w:t>To:RAN2</w:t>
      </w:r>
    </w:p>
    <w:p w14:paraId="3B01EBA4" w14:textId="511E0A69" w:rsidR="00B13F38" w:rsidRDefault="007206DC" w:rsidP="00B13F38">
      <w:pPr>
        <w:pStyle w:val="Doc-text2"/>
      </w:pPr>
      <w:r>
        <w:t>=&gt;</w:t>
      </w:r>
      <w:r>
        <w:tab/>
        <w:t>Noted</w:t>
      </w:r>
    </w:p>
    <w:p w14:paraId="19629C5E" w14:textId="77777777" w:rsidR="00B13F38" w:rsidRPr="00B13F38" w:rsidRDefault="00B13F38" w:rsidP="00B13F38">
      <w:pPr>
        <w:pStyle w:val="Doc-text2"/>
      </w:pPr>
    </w:p>
    <w:p w14:paraId="3BD3A74E" w14:textId="28FD41A7" w:rsidR="00EC6E50" w:rsidRDefault="006D2370" w:rsidP="00EC6E50">
      <w:pPr>
        <w:pStyle w:val="Doc-title"/>
      </w:pPr>
      <w:hyperlink r:id="rId52" w:history="1">
        <w:r w:rsidR="00EC6E50" w:rsidRPr="00E44D05">
          <w:rPr>
            <w:rStyle w:val="Hyperlink"/>
          </w:rPr>
          <w:t>R2-2102634</w:t>
        </w:r>
      </w:hyperlink>
      <w:r w:rsidR="00EC6E50">
        <w:tab/>
        <w:t>Reply LS on small data transmission (R3-211280; contact: Ericsson)</w:t>
      </w:r>
      <w:r w:rsidR="00EC6E50">
        <w:tab/>
        <w:t>RAN3</w:t>
      </w:r>
      <w:r w:rsidR="00EC6E50">
        <w:tab/>
        <w:t>LS in</w:t>
      </w:r>
      <w:r w:rsidR="00EC6E50">
        <w:tab/>
        <w:t>Rel-17</w:t>
      </w:r>
      <w:r w:rsidR="00EC6E50">
        <w:tab/>
        <w:t>NR_SmallData_INACTIVE-Core</w:t>
      </w:r>
      <w:r w:rsidR="00EC6E50">
        <w:tab/>
        <w:t>To:RAN2</w:t>
      </w:r>
      <w:r w:rsidR="00EC6E50">
        <w:tab/>
        <w:t>Cc:-</w:t>
      </w:r>
    </w:p>
    <w:p w14:paraId="3B574846" w14:textId="6AB71B81" w:rsidR="007D2605" w:rsidRDefault="00E13D9A" w:rsidP="007D2605">
      <w:pPr>
        <w:pStyle w:val="Doc-text2"/>
      </w:pPr>
      <w:r>
        <w:t>-</w:t>
      </w:r>
      <w:r>
        <w:tab/>
        <w:t xml:space="preserve">Ericsson would like to reply to say that we haven’t discussed the processing and RAN3 would have to progress this further. </w:t>
      </w:r>
    </w:p>
    <w:p w14:paraId="0DA72664" w14:textId="1776EB18" w:rsidR="00E13D9A" w:rsidRDefault="00A928FF" w:rsidP="007D2605">
      <w:pPr>
        <w:pStyle w:val="Doc-text2"/>
      </w:pPr>
      <w:r>
        <w:t>=&gt;</w:t>
      </w:r>
      <w:r>
        <w:tab/>
        <w:t xml:space="preserve">Noted </w:t>
      </w:r>
    </w:p>
    <w:p w14:paraId="4825C173" w14:textId="77777777" w:rsidR="00A928FF" w:rsidRPr="007D2605" w:rsidRDefault="00A928FF" w:rsidP="007D2605">
      <w:pPr>
        <w:pStyle w:val="Doc-text2"/>
      </w:pPr>
    </w:p>
    <w:p w14:paraId="415B91CA" w14:textId="71B4C394" w:rsidR="003E4A3B" w:rsidRDefault="006D2370" w:rsidP="003E4A3B">
      <w:pPr>
        <w:pStyle w:val="Doc-title"/>
      </w:pPr>
      <w:hyperlink r:id="rId53" w:history="1">
        <w:r w:rsidR="003E4A3B" w:rsidRPr="00E44D05">
          <w:rPr>
            <w:rStyle w:val="Hyperlink"/>
          </w:rPr>
          <w:t>R2-2103527</w:t>
        </w:r>
      </w:hyperlink>
      <w:r w:rsidR="003E4A3B">
        <w:tab/>
        <w:t>Stage-2 running CR Introduction of SDT</w:t>
      </w:r>
      <w:r w:rsidR="003E4A3B">
        <w:tab/>
        <w:t>Nokia, Nokia Shanghai Bell</w:t>
      </w:r>
      <w:r w:rsidR="003E4A3B">
        <w:tab/>
        <w:t>CR</w:t>
      </w:r>
      <w:r w:rsidR="003E4A3B">
        <w:tab/>
        <w:t>Rel-17</w:t>
      </w:r>
      <w:r w:rsidR="003E4A3B">
        <w:tab/>
        <w:t>38.300</w:t>
      </w:r>
      <w:r w:rsidR="003E4A3B">
        <w:tab/>
        <w:t>16.5.0</w:t>
      </w:r>
      <w:r w:rsidR="003E4A3B">
        <w:tab/>
        <w:t>0357</w:t>
      </w:r>
      <w:r w:rsidR="003E4A3B">
        <w:tab/>
        <w:t>-</w:t>
      </w:r>
      <w:r w:rsidR="003E4A3B">
        <w:tab/>
        <w:t>B</w:t>
      </w:r>
      <w:r w:rsidR="003E4A3B">
        <w:tab/>
        <w:t>NR_SmallData_INACTIVE-Core</w:t>
      </w:r>
    </w:p>
    <w:p w14:paraId="5EEBEA34" w14:textId="231AB4AA" w:rsidR="00753D8C" w:rsidRDefault="00753D8C" w:rsidP="00753D8C">
      <w:pPr>
        <w:pStyle w:val="Doc-text2"/>
      </w:pPr>
      <w:r>
        <w:t>=&gt;</w:t>
      </w:r>
      <w:r>
        <w:tab/>
      </w:r>
      <w:r w:rsidR="00BD699D">
        <w:t xml:space="preserve">Noted and to be reviewed </w:t>
      </w:r>
      <w:r w:rsidR="00602399">
        <w:t xml:space="preserve">over email after the meeting </w:t>
      </w:r>
    </w:p>
    <w:p w14:paraId="4387873A" w14:textId="77777777" w:rsidR="003E4A3B" w:rsidRDefault="003E4A3B" w:rsidP="00EC6E50">
      <w:pPr>
        <w:pStyle w:val="Doc-title"/>
      </w:pPr>
    </w:p>
    <w:p w14:paraId="41C62896" w14:textId="5DF91063" w:rsidR="00EC6E50" w:rsidRDefault="006D2370" w:rsidP="00EC6E50">
      <w:pPr>
        <w:pStyle w:val="Doc-title"/>
      </w:pPr>
      <w:hyperlink r:id="rId54" w:history="1">
        <w:r w:rsidR="00EC6E50" w:rsidRPr="00E44D05">
          <w:rPr>
            <w:rStyle w:val="Hyperlink"/>
          </w:rPr>
          <w:t>R2-2102707</w:t>
        </w:r>
      </w:hyperlink>
      <w:r w:rsidR="00EC6E50">
        <w:tab/>
        <w:t>Report from email discussion [POST113-e][501][SDT] Selection criteria and overall Procedure</w:t>
      </w:r>
      <w:r w:rsidR="00EC6E50">
        <w:tab/>
        <w:t>Samsung Electronics Co., Ltd</w:t>
      </w:r>
      <w:r w:rsidR="00EC6E50">
        <w:tab/>
        <w:t>discussion</w:t>
      </w:r>
      <w:r w:rsidR="00EC6E50">
        <w:tab/>
        <w:t>Rel-17</w:t>
      </w:r>
      <w:r w:rsidR="00EC6E50">
        <w:tab/>
        <w:t>NR_SmallData_INACTIVE-Core</w:t>
      </w:r>
    </w:p>
    <w:p w14:paraId="52771BF9" w14:textId="5A3DA457" w:rsidR="006345C2" w:rsidRDefault="00E06D77" w:rsidP="0073121E">
      <w:pPr>
        <w:pStyle w:val="Doc-text2"/>
        <w:rPr>
          <w:lang w:val="en-US"/>
        </w:rPr>
      </w:pPr>
      <w:r>
        <w:rPr>
          <w:lang w:val="en-US"/>
        </w:rPr>
        <w:t>=&gt;</w:t>
      </w:r>
      <w:r>
        <w:rPr>
          <w:lang w:val="en-US"/>
        </w:rPr>
        <w:tab/>
        <w:t>Noted</w:t>
      </w:r>
    </w:p>
    <w:p w14:paraId="6CC11758" w14:textId="77777777" w:rsidR="00D45ABE" w:rsidRDefault="00D45ABE" w:rsidP="0073121E">
      <w:pPr>
        <w:pStyle w:val="Doc-text2"/>
        <w:rPr>
          <w:lang w:val="en-US"/>
        </w:rPr>
      </w:pPr>
      <w:r>
        <w:rPr>
          <w:lang w:val="en-US"/>
        </w:rPr>
        <w:t xml:space="preserve">Proposal 1: </w:t>
      </w:r>
    </w:p>
    <w:p w14:paraId="40FB160D" w14:textId="294E31F7" w:rsidR="006345C2" w:rsidRDefault="00D45ABE" w:rsidP="0073121E">
      <w:pPr>
        <w:pStyle w:val="Doc-text2"/>
        <w:rPr>
          <w:lang w:val="en-US"/>
        </w:rPr>
      </w:pPr>
      <w:r>
        <w:rPr>
          <w:lang w:val="en-US"/>
        </w:rPr>
        <w:t>-</w:t>
      </w:r>
      <w:r>
        <w:rPr>
          <w:lang w:val="en-US"/>
        </w:rPr>
        <w:tab/>
        <w:t xml:space="preserve">Sony is </w:t>
      </w:r>
      <w:r w:rsidR="00F32E1F">
        <w:rPr>
          <w:lang w:val="en-US"/>
        </w:rPr>
        <w:t xml:space="preserve">asking if </w:t>
      </w:r>
      <w:r>
        <w:rPr>
          <w:lang w:val="en-US"/>
        </w:rPr>
        <w:t>this threshold</w:t>
      </w:r>
      <w:r w:rsidR="00F32E1F">
        <w:rPr>
          <w:lang w:val="en-US"/>
        </w:rPr>
        <w:t xml:space="preserve"> is optional </w:t>
      </w:r>
    </w:p>
    <w:p w14:paraId="37DFA2C7" w14:textId="78EDDC19" w:rsidR="00DB118E" w:rsidRDefault="00DB118E" w:rsidP="0073121E">
      <w:pPr>
        <w:pStyle w:val="Doc-text2"/>
        <w:rPr>
          <w:lang w:val="en-US"/>
        </w:rPr>
      </w:pPr>
      <w:r>
        <w:rPr>
          <w:lang w:val="en-US"/>
        </w:rPr>
        <w:t>-</w:t>
      </w:r>
      <w:r>
        <w:rPr>
          <w:lang w:val="en-US"/>
        </w:rPr>
        <w:tab/>
        <w:t xml:space="preserve">Vivo asks if this is L1 RSRP or L3 RSRP.  Samsung thinks this is </w:t>
      </w:r>
      <w:r w:rsidR="00145FE2">
        <w:rPr>
          <w:lang w:val="en-US"/>
        </w:rPr>
        <w:t>the same as carrier based selection, i.e. L1-based</w:t>
      </w:r>
      <w:r w:rsidR="00A93DB7">
        <w:rPr>
          <w:lang w:val="en-US"/>
        </w:rPr>
        <w:t xml:space="preserve">.  Xiaomi </w:t>
      </w:r>
      <w:r w:rsidR="00121464">
        <w:rPr>
          <w:lang w:val="en-US"/>
        </w:rPr>
        <w:t xml:space="preserve">asks whether it is cell level or SS </w:t>
      </w:r>
    </w:p>
    <w:p w14:paraId="1B26A8FD" w14:textId="77777777" w:rsidR="009455E2" w:rsidRPr="0073121E" w:rsidRDefault="009455E2" w:rsidP="009455E2">
      <w:pPr>
        <w:pStyle w:val="Doc-text2"/>
        <w:rPr>
          <w:lang w:val="en-US"/>
        </w:rPr>
      </w:pPr>
      <w:r w:rsidRPr="00737097">
        <w:rPr>
          <w:lang w:val="en-US"/>
        </w:rPr>
        <w:t>Proposal 4 (20/6): RSRP threshold for carrier selection is specific to SDT (i.e. separately configured for SDT)</w:t>
      </w:r>
    </w:p>
    <w:p w14:paraId="0F728410" w14:textId="594EC8C1" w:rsidR="00F32E1F" w:rsidRDefault="009455E2" w:rsidP="0073121E">
      <w:pPr>
        <w:pStyle w:val="Doc-text2"/>
        <w:rPr>
          <w:lang w:val="en-US"/>
        </w:rPr>
      </w:pPr>
      <w:r>
        <w:rPr>
          <w:lang w:val="en-US"/>
        </w:rPr>
        <w:t>-</w:t>
      </w:r>
      <w:r>
        <w:rPr>
          <w:lang w:val="en-US"/>
        </w:rPr>
        <w:tab/>
      </w:r>
      <w:r w:rsidR="00B73A93">
        <w:rPr>
          <w:lang w:val="en-US"/>
        </w:rPr>
        <w:t xml:space="preserve">Nokia is not sure we need SDT specific RSRP </w:t>
      </w:r>
      <w:r w:rsidR="008A52B2">
        <w:rPr>
          <w:lang w:val="en-US"/>
        </w:rPr>
        <w:t xml:space="preserve">and what the use case is.  Samsung explains that if SDT is configured only on one UL carrier then the network can direct the UE to that UL  carrier for SDT.  </w:t>
      </w:r>
    </w:p>
    <w:p w14:paraId="3E78851B" w14:textId="42B7C3BD" w:rsidR="0044447E" w:rsidRDefault="0044447E" w:rsidP="0073121E">
      <w:pPr>
        <w:pStyle w:val="Doc-text2"/>
        <w:rPr>
          <w:lang w:val="en-US"/>
        </w:rPr>
      </w:pPr>
      <w:r>
        <w:rPr>
          <w:lang w:val="en-US"/>
        </w:rPr>
        <w:t>-</w:t>
      </w:r>
      <w:r>
        <w:rPr>
          <w:lang w:val="en-US"/>
        </w:rPr>
        <w:tab/>
        <w:t>CATT doesn’t think there needs to be a link between carrier selection and SDT</w:t>
      </w:r>
    </w:p>
    <w:p w14:paraId="1EDCF172" w14:textId="6C97E4D0" w:rsidR="00BD3A12" w:rsidRDefault="00BD3A12" w:rsidP="0073121E">
      <w:pPr>
        <w:pStyle w:val="Doc-text2"/>
        <w:rPr>
          <w:lang w:val="en-US"/>
        </w:rPr>
      </w:pPr>
      <w:r>
        <w:rPr>
          <w:lang w:val="en-US"/>
        </w:rPr>
        <w:t>-</w:t>
      </w:r>
      <w:r>
        <w:rPr>
          <w:lang w:val="en-US"/>
        </w:rPr>
        <w:tab/>
      </w:r>
      <w:r w:rsidR="0082701F">
        <w:rPr>
          <w:lang w:val="en-US"/>
        </w:rPr>
        <w:t xml:space="preserve">Intel thinks that this point overlaps with 504 email discussion.  </w:t>
      </w:r>
      <w:r w:rsidR="009C2C61">
        <w:rPr>
          <w:lang w:val="en-US"/>
        </w:rPr>
        <w:t xml:space="preserve"> Intel </w:t>
      </w:r>
      <w:r w:rsidR="00131C8B">
        <w:rPr>
          <w:lang w:val="en-US"/>
        </w:rPr>
        <w:t>would like to confirm that we do not</w:t>
      </w:r>
      <w:r w:rsidR="009C2C61">
        <w:rPr>
          <w:lang w:val="en-US"/>
        </w:rPr>
        <w:t xml:space="preserve"> modify the legacy </w:t>
      </w:r>
      <w:r w:rsidR="00234FC8">
        <w:rPr>
          <w:lang w:val="en-US"/>
        </w:rPr>
        <w:t>cell</w:t>
      </w:r>
      <w:r w:rsidR="009C2C61">
        <w:rPr>
          <w:lang w:val="en-US"/>
        </w:rPr>
        <w:t xml:space="preserve"> selection </w:t>
      </w:r>
      <w:r w:rsidR="00234FC8">
        <w:rPr>
          <w:lang w:val="en-US"/>
        </w:rPr>
        <w:t xml:space="preserve">mechanism.  </w:t>
      </w:r>
    </w:p>
    <w:p w14:paraId="1A3201DE" w14:textId="7959B3AD" w:rsidR="00A6748C" w:rsidRDefault="00A6748C" w:rsidP="0073121E">
      <w:pPr>
        <w:pStyle w:val="Doc-text2"/>
        <w:rPr>
          <w:lang w:val="en-US"/>
        </w:rPr>
      </w:pPr>
      <w:r>
        <w:rPr>
          <w:lang w:val="en-US"/>
        </w:rPr>
        <w:t>-</w:t>
      </w:r>
      <w:r>
        <w:rPr>
          <w:lang w:val="en-US"/>
        </w:rPr>
        <w:tab/>
        <w:t>Ericsson thinks that it would be good to control the carrier selection</w:t>
      </w:r>
    </w:p>
    <w:p w14:paraId="014EE67E" w14:textId="29957414" w:rsidR="004C3F83" w:rsidRDefault="004C3F83" w:rsidP="0073121E">
      <w:pPr>
        <w:pStyle w:val="Doc-text2"/>
        <w:rPr>
          <w:lang w:val="en-US"/>
        </w:rPr>
      </w:pPr>
      <w:r>
        <w:rPr>
          <w:lang w:val="en-US"/>
        </w:rPr>
        <w:t>-</w:t>
      </w:r>
      <w:r>
        <w:rPr>
          <w:lang w:val="en-US"/>
        </w:rPr>
        <w:tab/>
        <w:t xml:space="preserve">Huawei agrees with Nokia and thinks that we need to discuss CG and RA </w:t>
      </w:r>
      <w:r w:rsidR="006732BD">
        <w:rPr>
          <w:lang w:val="en-US"/>
        </w:rPr>
        <w:t>with 504.</w:t>
      </w:r>
    </w:p>
    <w:p w14:paraId="6592DE62" w14:textId="6C178C20" w:rsidR="006F542E" w:rsidRDefault="006F542E" w:rsidP="0073121E">
      <w:pPr>
        <w:pStyle w:val="Doc-text2"/>
        <w:rPr>
          <w:lang w:val="en-US"/>
        </w:rPr>
      </w:pPr>
      <w:r>
        <w:rPr>
          <w:lang w:val="en-US"/>
        </w:rPr>
        <w:t>-</w:t>
      </w:r>
      <w:r>
        <w:rPr>
          <w:lang w:val="en-US"/>
        </w:rPr>
        <w:tab/>
        <w:t xml:space="preserve">LG thinks that this depends whether we do carrier selection first or SDT selection </w:t>
      </w:r>
    </w:p>
    <w:p w14:paraId="1428643C" w14:textId="77777777" w:rsidR="007B1CA5" w:rsidRPr="0073121E" w:rsidRDefault="007B1CA5" w:rsidP="007B1CA5">
      <w:pPr>
        <w:pStyle w:val="Doc-text2"/>
        <w:rPr>
          <w:lang w:val="en-US"/>
        </w:rPr>
      </w:pPr>
      <w:r w:rsidRPr="0073121E">
        <w:rPr>
          <w:lang w:val="en-US"/>
        </w:rPr>
        <w:t>Proposal 6 (18/8): Data volume threshold is the same for CG-SDT and RA-SDT</w:t>
      </w:r>
    </w:p>
    <w:p w14:paraId="20E0D42D" w14:textId="2344E92D" w:rsidR="009455E2" w:rsidRDefault="007D1540" w:rsidP="0073121E">
      <w:pPr>
        <w:pStyle w:val="Doc-text2"/>
        <w:rPr>
          <w:lang w:val="en-US"/>
        </w:rPr>
      </w:pPr>
      <w:r>
        <w:rPr>
          <w:lang w:val="en-US"/>
        </w:rPr>
        <w:t>-</w:t>
      </w:r>
      <w:r>
        <w:rPr>
          <w:lang w:val="en-US"/>
        </w:rPr>
        <w:tab/>
      </w:r>
      <w:r w:rsidR="00B50FDA">
        <w:rPr>
          <w:lang w:val="en-US"/>
        </w:rPr>
        <w:t xml:space="preserve">Xiaomi thinks that CG configuration is UE specific so it should be aligned between common RA and CG configuration. </w:t>
      </w:r>
    </w:p>
    <w:p w14:paraId="25B2388B" w14:textId="4CE137FD" w:rsidR="002E142C" w:rsidRDefault="002E142C" w:rsidP="0073121E">
      <w:pPr>
        <w:pStyle w:val="Doc-text2"/>
        <w:rPr>
          <w:lang w:val="en-US"/>
        </w:rPr>
      </w:pPr>
      <w:r>
        <w:rPr>
          <w:lang w:val="en-US"/>
        </w:rPr>
        <w:t>-</w:t>
      </w:r>
      <w:r>
        <w:rPr>
          <w:lang w:val="en-US"/>
        </w:rPr>
        <w:tab/>
        <w:t xml:space="preserve">Nokia thinks that since we don’t </w:t>
      </w:r>
      <w:r w:rsidR="004004CE">
        <w:rPr>
          <w:lang w:val="en-US"/>
        </w:rPr>
        <w:t xml:space="preserve">do switching between CG and RA there is no reason to not keep them independent.  </w:t>
      </w:r>
      <w:r w:rsidR="00437A45">
        <w:rPr>
          <w:lang w:val="en-US"/>
        </w:rPr>
        <w:t>Panasonic agrees with Nokia.</w:t>
      </w:r>
      <w:r w:rsidR="004004CE">
        <w:rPr>
          <w:lang w:val="en-US"/>
        </w:rPr>
        <w:t xml:space="preserve"> Huawei thinks that this targets different use cases and it’s </w:t>
      </w:r>
      <w:r w:rsidR="00437A45">
        <w:rPr>
          <w:lang w:val="en-US"/>
        </w:rPr>
        <w:t xml:space="preserve">simple to provide separate configuration.  </w:t>
      </w:r>
    </w:p>
    <w:p w14:paraId="772DB2E8" w14:textId="15B30541" w:rsidR="00825BE3" w:rsidRDefault="00825BE3" w:rsidP="0073121E">
      <w:pPr>
        <w:pStyle w:val="Doc-text2"/>
        <w:rPr>
          <w:lang w:val="en-US"/>
        </w:rPr>
      </w:pPr>
      <w:r>
        <w:rPr>
          <w:lang w:val="en-US"/>
        </w:rPr>
        <w:t>-</w:t>
      </w:r>
      <w:r>
        <w:rPr>
          <w:lang w:val="en-US"/>
        </w:rPr>
        <w:tab/>
        <w:t xml:space="preserve">Qualcomm sees little benefit </w:t>
      </w:r>
      <w:r w:rsidR="00E4707C">
        <w:rPr>
          <w:lang w:val="en-US"/>
        </w:rPr>
        <w:t xml:space="preserve">and if we have different thresholds we’d have a problem on how to select.  </w:t>
      </w:r>
    </w:p>
    <w:p w14:paraId="0FDD5007" w14:textId="2CAA76A3" w:rsidR="00E4707C" w:rsidRDefault="00E4707C" w:rsidP="0073121E">
      <w:pPr>
        <w:pStyle w:val="Doc-text2"/>
        <w:rPr>
          <w:lang w:val="en-US"/>
        </w:rPr>
      </w:pPr>
      <w:r>
        <w:rPr>
          <w:lang w:val="en-US"/>
        </w:rPr>
        <w:t>-</w:t>
      </w:r>
      <w:r>
        <w:rPr>
          <w:lang w:val="en-US"/>
        </w:rPr>
        <w:tab/>
      </w:r>
      <w:r w:rsidR="00217C11">
        <w:rPr>
          <w:lang w:val="en-US"/>
        </w:rPr>
        <w:t xml:space="preserve">ZTE explains that this is just an overall threshold on whether SDT is allowed or not and we would end up mixing the CG and RA selection.  This threshold will be larger than the CG TB or RA TB.  </w:t>
      </w:r>
      <w:r w:rsidR="00E018F3">
        <w:rPr>
          <w:lang w:val="en-US"/>
        </w:rPr>
        <w:lastRenderedPageBreak/>
        <w:t>Apple</w:t>
      </w:r>
      <w:r w:rsidR="00121A51">
        <w:rPr>
          <w:lang w:val="en-US"/>
        </w:rPr>
        <w:t>, InterDigital, Lenovo, LG</w:t>
      </w:r>
      <w:r w:rsidR="00E018F3">
        <w:rPr>
          <w:lang w:val="en-US"/>
        </w:rPr>
        <w:t xml:space="preserve"> agrees with ZTE.  </w:t>
      </w:r>
      <w:r w:rsidR="00121A51">
        <w:rPr>
          <w:lang w:val="en-US"/>
        </w:rPr>
        <w:t xml:space="preserve"> Lenovo also thinks that the SDT selection step will be simple.  LG thinks we need to keep it simple, we already have enough selection criteria. </w:t>
      </w:r>
    </w:p>
    <w:p w14:paraId="3F887829" w14:textId="1FC0A00E" w:rsidR="00D51213" w:rsidRDefault="00D51213" w:rsidP="0073121E">
      <w:pPr>
        <w:pStyle w:val="Doc-text2"/>
        <w:rPr>
          <w:lang w:val="en-US"/>
        </w:rPr>
      </w:pPr>
      <w:r>
        <w:rPr>
          <w:lang w:val="en-US"/>
        </w:rPr>
        <w:t>-</w:t>
      </w:r>
      <w:r>
        <w:rPr>
          <w:lang w:val="en-US"/>
        </w:rPr>
        <w:tab/>
      </w:r>
      <w:r w:rsidR="00E018F3">
        <w:rPr>
          <w:lang w:val="en-US"/>
        </w:rPr>
        <w:t xml:space="preserve">Vivo also agrees with ZTE and this is also for the network to determine whether the UE should do subsequent transmissions.  </w:t>
      </w:r>
    </w:p>
    <w:p w14:paraId="13F0B3A4" w14:textId="5A7E125D" w:rsidR="007B1CA5" w:rsidRDefault="007B1CA5" w:rsidP="0073121E">
      <w:pPr>
        <w:pStyle w:val="Doc-text2"/>
        <w:rPr>
          <w:lang w:val="en-US"/>
        </w:rPr>
      </w:pPr>
    </w:p>
    <w:tbl>
      <w:tblPr>
        <w:tblStyle w:val="TableGrid"/>
        <w:tblW w:w="9270" w:type="dxa"/>
        <w:tblInd w:w="1075" w:type="dxa"/>
        <w:tblLook w:val="04A0" w:firstRow="1" w:lastRow="0" w:firstColumn="1" w:lastColumn="0" w:noHBand="0" w:noVBand="1"/>
      </w:tblPr>
      <w:tblGrid>
        <w:gridCol w:w="9270"/>
      </w:tblGrid>
      <w:tr w:rsidR="006D7357" w14:paraId="3EB43413" w14:textId="77777777" w:rsidTr="001E0E79">
        <w:tc>
          <w:tcPr>
            <w:tcW w:w="9270" w:type="dxa"/>
          </w:tcPr>
          <w:p w14:paraId="3B60A664" w14:textId="77777777" w:rsidR="00261FDB" w:rsidRPr="001E0E79" w:rsidRDefault="00261FDB" w:rsidP="00261FDB">
            <w:pPr>
              <w:pStyle w:val="Doc-text2"/>
              <w:tabs>
                <w:tab w:val="clear" w:pos="1622"/>
                <w:tab w:val="left" w:pos="526"/>
              </w:tabs>
              <w:ind w:left="796" w:hanging="376"/>
              <w:rPr>
                <w:b/>
                <w:bCs/>
                <w:lang w:val="en-US"/>
              </w:rPr>
            </w:pPr>
            <w:r w:rsidRPr="001E0E79">
              <w:rPr>
                <w:b/>
                <w:bCs/>
                <w:lang w:val="en-US"/>
              </w:rPr>
              <w:t>Agreements:</w:t>
            </w:r>
          </w:p>
          <w:p w14:paraId="05DC1E67" w14:textId="77777777" w:rsidR="00261FDB" w:rsidRDefault="00261FDB" w:rsidP="00261FDB">
            <w:pPr>
              <w:pStyle w:val="Doc-text2"/>
              <w:numPr>
                <w:ilvl w:val="0"/>
                <w:numId w:val="17"/>
              </w:numPr>
              <w:tabs>
                <w:tab w:val="clear" w:pos="1622"/>
                <w:tab w:val="left" w:pos="526"/>
              </w:tabs>
              <w:ind w:left="796" w:hanging="376"/>
              <w:rPr>
                <w:lang w:val="en-US"/>
              </w:rPr>
            </w:pPr>
            <w:r w:rsidRPr="0073121E">
              <w:rPr>
                <w:lang w:val="en-US"/>
              </w:rPr>
              <w:t>RSRP threshold is used to select between SDT and non-SDT procedure</w:t>
            </w:r>
            <w:r>
              <w:rPr>
                <w:lang w:val="en-US"/>
              </w:rPr>
              <w:t>, if configured (RSRP refers to the same RSRP measured for carrier selection)</w:t>
            </w:r>
            <w:r w:rsidRPr="0073121E">
              <w:rPr>
                <w:lang w:val="en-US"/>
              </w:rPr>
              <w:t>.</w:t>
            </w:r>
          </w:p>
          <w:p w14:paraId="68870140" w14:textId="77777777" w:rsidR="00261FDB" w:rsidRDefault="00261FDB" w:rsidP="00261FDB">
            <w:pPr>
              <w:pStyle w:val="Doc-text2"/>
              <w:numPr>
                <w:ilvl w:val="0"/>
                <w:numId w:val="17"/>
              </w:numPr>
              <w:tabs>
                <w:tab w:val="clear" w:pos="1622"/>
                <w:tab w:val="left" w:pos="526"/>
              </w:tabs>
              <w:ind w:left="796" w:hanging="376"/>
              <w:rPr>
                <w:lang w:val="en-US"/>
              </w:rPr>
            </w:pPr>
            <w:r w:rsidRPr="0073121E">
              <w:rPr>
                <w:lang w:val="en-US"/>
              </w:rPr>
              <w:t>RSRP threshold to select between SDT and non-SDT procedure is used for both CG-SDT and RA-SDT</w:t>
            </w:r>
          </w:p>
          <w:p w14:paraId="1E47D80F" w14:textId="77777777" w:rsidR="00261FDB" w:rsidRDefault="00261FDB" w:rsidP="00261FDB">
            <w:pPr>
              <w:pStyle w:val="Doc-text2"/>
              <w:numPr>
                <w:ilvl w:val="0"/>
                <w:numId w:val="17"/>
              </w:numPr>
              <w:tabs>
                <w:tab w:val="clear" w:pos="1622"/>
                <w:tab w:val="left" w:pos="526"/>
              </w:tabs>
              <w:ind w:left="796" w:hanging="376"/>
              <w:rPr>
                <w:lang w:val="en-US"/>
              </w:rPr>
            </w:pPr>
            <w:r w:rsidRPr="0073121E">
              <w:rPr>
                <w:lang w:val="en-US"/>
              </w:rPr>
              <w:t>RSRP threshold to select between SDT and non-SDT procedure is same for both CG-SDT and RA-SDT</w:t>
            </w:r>
          </w:p>
          <w:p w14:paraId="453868D4" w14:textId="2E8D104D" w:rsidR="00261FDB" w:rsidRPr="00426A9D" w:rsidRDefault="00261FDB" w:rsidP="00261FDB">
            <w:pPr>
              <w:pStyle w:val="Doc-text2"/>
              <w:numPr>
                <w:ilvl w:val="0"/>
                <w:numId w:val="17"/>
              </w:numPr>
              <w:tabs>
                <w:tab w:val="clear" w:pos="1622"/>
                <w:tab w:val="left" w:pos="526"/>
              </w:tabs>
              <w:ind w:left="796" w:hanging="376"/>
              <w:rPr>
                <w:lang w:val="en-US"/>
              </w:rPr>
            </w:pPr>
            <w:r w:rsidRPr="00426A9D">
              <w:rPr>
                <w:lang w:val="en-US"/>
              </w:rPr>
              <w:t xml:space="preserve">RSRP threshold for carrier selection is specific to SDT (i.e. separately configured for SDT).  This is optional for the network.  </w:t>
            </w:r>
          </w:p>
          <w:p w14:paraId="201A5B65" w14:textId="77777777" w:rsidR="00261FDB" w:rsidRPr="0073121E" w:rsidRDefault="00261FDB" w:rsidP="00261FDB">
            <w:pPr>
              <w:pStyle w:val="Doc-text2"/>
              <w:numPr>
                <w:ilvl w:val="0"/>
                <w:numId w:val="17"/>
              </w:numPr>
              <w:tabs>
                <w:tab w:val="clear" w:pos="1622"/>
                <w:tab w:val="left" w:pos="526"/>
              </w:tabs>
              <w:ind w:left="796" w:hanging="376"/>
              <w:rPr>
                <w:lang w:val="en-US"/>
              </w:rPr>
            </w:pPr>
            <w:r>
              <w:rPr>
                <w:lang w:val="en-US"/>
              </w:rPr>
              <w:t xml:space="preserve">Confirm that cell selection mechanism is not modified </w:t>
            </w:r>
          </w:p>
          <w:p w14:paraId="2E30E505" w14:textId="77777777" w:rsidR="00261FDB" w:rsidRDefault="00261FDB" w:rsidP="00261FDB">
            <w:pPr>
              <w:pStyle w:val="Doc-text2"/>
              <w:numPr>
                <w:ilvl w:val="0"/>
                <w:numId w:val="17"/>
              </w:numPr>
              <w:tabs>
                <w:tab w:val="clear" w:pos="1622"/>
                <w:tab w:val="left" w:pos="526"/>
              </w:tabs>
              <w:ind w:left="796" w:hanging="376"/>
              <w:rPr>
                <w:lang w:val="en-US"/>
              </w:rPr>
            </w:pPr>
            <w:r w:rsidRPr="0073121E">
              <w:rPr>
                <w:lang w:val="en-US"/>
              </w:rPr>
              <w:t>RSRP threshold for RA type selection is specific to SDT (i.e. separately configured for SDT)</w:t>
            </w:r>
          </w:p>
          <w:p w14:paraId="24CEB48E" w14:textId="77777777" w:rsidR="00261FDB" w:rsidRPr="00C8169B" w:rsidRDefault="00261FDB" w:rsidP="00261FDB">
            <w:pPr>
              <w:pStyle w:val="Doc-text2"/>
              <w:numPr>
                <w:ilvl w:val="0"/>
                <w:numId w:val="17"/>
              </w:numPr>
              <w:tabs>
                <w:tab w:val="clear" w:pos="1622"/>
                <w:tab w:val="left" w:pos="526"/>
              </w:tabs>
              <w:ind w:left="796" w:hanging="376"/>
              <w:rPr>
                <w:lang w:val="en-US"/>
              </w:rPr>
            </w:pPr>
            <w:r w:rsidRPr="00C8169B">
              <w:rPr>
                <w:lang w:val="en-US"/>
              </w:rPr>
              <w:t>Data volume threshold is the same for CG-SDT and RA-SDT</w:t>
            </w:r>
            <w:r>
              <w:rPr>
                <w:lang w:val="en-US"/>
              </w:rPr>
              <w:t xml:space="preserve"> (can be checked further in stage 3 if we obtain majority support)</w:t>
            </w:r>
          </w:p>
          <w:p w14:paraId="28F166DB" w14:textId="77777777" w:rsidR="00261FDB" w:rsidRPr="00F61026" w:rsidRDefault="00261FDB" w:rsidP="00261FDB">
            <w:pPr>
              <w:pStyle w:val="Doc-text2"/>
              <w:tabs>
                <w:tab w:val="clear" w:pos="1622"/>
                <w:tab w:val="left" w:pos="526"/>
              </w:tabs>
              <w:ind w:left="796" w:hanging="376"/>
              <w:rPr>
                <w:i/>
                <w:iCs/>
                <w:lang w:val="en-US"/>
              </w:rPr>
            </w:pPr>
            <w:r>
              <w:rPr>
                <w:lang w:val="en-US"/>
              </w:rPr>
              <w:t>8</w:t>
            </w:r>
            <w:r>
              <w:rPr>
                <w:lang w:val="en-US"/>
              </w:rPr>
              <w:tab/>
            </w:r>
            <w:r w:rsidRPr="00F61026">
              <w:rPr>
                <w:i/>
                <w:iCs/>
                <w:lang w:val="en-US"/>
              </w:rPr>
              <w:t>FFS on the order and missing pieces (e.g. failure, fallback) of the high level procedure</w:t>
            </w:r>
            <w:r>
              <w:rPr>
                <w:i/>
                <w:iCs/>
                <w:lang w:val="en-US"/>
              </w:rPr>
              <w:t>.  The details of the procedures are left for stage 3.  FFS on the procedure below, but copied for information.</w:t>
            </w:r>
          </w:p>
          <w:p w14:paraId="5003AD09" w14:textId="77777777" w:rsidR="00261FDB" w:rsidRPr="0073121E" w:rsidRDefault="00261FDB" w:rsidP="00261FDB">
            <w:pPr>
              <w:pStyle w:val="Doc-text2"/>
              <w:tabs>
                <w:tab w:val="clear" w:pos="1622"/>
                <w:tab w:val="left" w:pos="526"/>
              </w:tabs>
              <w:ind w:left="796" w:hanging="376"/>
              <w:rPr>
                <w:lang w:val="en-US"/>
              </w:rPr>
            </w:pPr>
            <w:r>
              <w:rPr>
                <w:lang w:val="en-US"/>
              </w:rPr>
              <w:tab/>
              <w:t xml:space="preserve">A.  </w:t>
            </w:r>
            <w:r w:rsidRPr="0073121E">
              <w:rPr>
                <w:lang w:val="en-US"/>
              </w:rPr>
              <w:t>Upon arrival of data only for DRB</w:t>
            </w:r>
            <w:r>
              <w:rPr>
                <w:lang w:val="en-US"/>
              </w:rPr>
              <w:t>/SRB</w:t>
            </w:r>
            <w:r w:rsidRPr="0073121E">
              <w:rPr>
                <w:lang w:val="en-US"/>
              </w:rPr>
              <w:t>(s) for which SDT is enabled, the high level procedure for selection between SDT and non SDT procedure is as follows:</w:t>
            </w:r>
          </w:p>
          <w:p w14:paraId="38120511" w14:textId="77777777" w:rsidR="00261FDB" w:rsidRPr="0073121E" w:rsidRDefault="00261FDB" w:rsidP="00261FDB">
            <w:pPr>
              <w:pStyle w:val="Doc-text2"/>
              <w:tabs>
                <w:tab w:val="clear" w:pos="1622"/>
                <w:tab w:val="left" w:pos="526"/>
              </w:tabs>
              <w:ind w:left="902" w:hanging="376"/>
              <w:rPr>
                <w:lang w:val="en-US"/>
              </w:rPr>
            </w:pPr>
            <w:r>
              <w:rPr>
                <w:lang w:val="en-US"/>
              </w:rPr>
              <w:tab/>
            </w:r>
            <w:r w:rsidRPr="0073121E">
              <w:rPr>
                <w:lang w:val="en-US"/>
              </w:rPr>
              <w:t>If CG-SDT criteria is met: UE selects CG-SDT. UE initiate SDT procedure</w:t>
            </w:r>
          </w:p>
          <w:p w14:paraId="26592C01" w14:textId="77777777" w:rsidR="00261FDB" w:rsidRPr="0073121E" w:rsidRDefault="00261FDB" w:rsidP="00261FDB">
            <w:pPr>
              <w:pStyle w:val="Doc-text2"/>
              <w:tabs>
                <w:tab w:val="clear" w:pos="1622"/>
                <w:tab w:val="left" w:pos="526"/>
              </w:tabs>
              <w:ind w:left="902" w:hanging="376"/>
              <w:rPr>
                <w:lang w:val="en-US"/>
              </w:rPr>
            </w:pPr>
            <w:r>
              <w:rPr>
                <w:lang w:val="en-US"/>
              </w:rPr>
              <w:tab/>
            </w:r>
            <w:r w:rsidRPr="0073121E">
              <w:rPr>
                <w:lang w:val="en-US"/>
              </w:rPr>
              <w:t>Else if RA-SDT criteria is met: UE selects RA-SDT. UE initiate SDT procedure</w:t>
            </w:r>
          </w:p>
          <w:p w14:paraId="45F9D923" w14:textId="77777777" w:rsidR="00261FDB" w:rsidRPr="0073121E" w:rsidRDefault="00261FDB" w:rsidP="00261FDB">
            <w:pPr>
              <w:pStyle w:val="Doc-text2"/>
              <w:tabs>
                <w:tab w:val="clear" w:pos="1622"/>
                <w:tab w:val="left" w:pos="526"/>
              </w:tabs>
              <w:ind w:left="902" w:hanging="376"/>
              <w:rPr>
                <w:lang w:val="en-US"/>
              </w:rPr>
            </w:pPr>
            <w:r>
              <w:rPr>
                <w:lang w:val="en-US"/>
              </w:rPr>
              <w:tab/>
            </w:r>
            <w:r w:rsidRPr="0073121E">
              <w:rPr>
                <w:lang w:val="en-US"/>
              </w:rPr>
              <w:t>Else: UE initiate non SDT procedure.</w:t>
            </w:r>
          </w:p>
          <w:p w14:paraId="1D0BE517" w14:textId="77777777" w:rsidR="00261FDB" w:rsidRPr="0073121E" w:rsidRDefault="00261FDB" w:rsidP="00261FDB">
            <w:pPr>
              <w:pStyle w:val="Doc-text2"/>
              <w:tabs>
                <w:tab w:val="clear" w:pos="1622"/>
                <w:tab w:val="left" w:pos="526"/>
              </w:tabs>
              <w:ind w:left="796" w:hanging="376"/>
              <w:rPr>
                <w:lang w:val="en-US"/>
              </w:rPr>
            </w:pPr>
          </w:p>
          <w:p w14:paraId="6C6060DF" w14:textId="77777777" w:rsidR="00261FDB" w:rsidRPr="0073121E" w:rsidRDefault="00261FDB" w:rsidP="00261FDB">
            <w:pPr>
              <w:pStyle w:val="Doc-text2"/>
              <w:tabs>
                <w:tab w:val="clear" w:pos="1622"/>
                <w:tab w:val="left" w:pos="526"/>
              </w:tabs>
              <w:ind w:left="796" w:hanging="376"/>
              <w:rPr>
                <w:lang w:val="en-US"/>
              </w:rPr>
            </w:pPr>
            <w:r>
              <w:rPr>
                <w:lang w:val="en-US"/>
              </w:rPr>
              <w:tab/>
              <w:t>B.</w:t>
            </w:r>
            <w:r w:rsidRPr="0073121E">
              <w:rPr>
                <w:lang w:val="en-US"/>
              </w:rPr>
              <w:t xml:space="preserve"> CG-SDT criteria is considered met, if all of the following conditions are met,</w:t>
            </w:r>
          </w:p>
          <w:p w14:paraId="487129B9" w14:textId="77777777" w:rsidR="00261FDB" w:rsidRPr="0073121E" w:rsidRDefault="00261FDB" w:rsidP="00261FDB">
            <w:pPr>
              <w:pStyle w:val="Doc-text2"/>
              <w:tabs>
                <w:tab w:val="clear" w:pos="1622"/>
                <w:tab w:val="left" w:pos="526"/>
              </w:tabs>
              <w:ind w:left="1096" w:hanging="376"/>
              <w:rPr>
                <w:lang w:val="en-US"/>
              </w:rPr>
            </w:pPr>
            <w:r w:rsidRPr="0073121E">
              <w:rPr>
                <w:lang w:val="en-US"/>
              </w:rPr>
              <w:t>1) available data volume &lt;= data volume threshold</w:t>
            </w:r>
          </w:p>
          <w:p w14:paraId="385A6876" w14:textId="77777777" w:rsidR="00261FDB" w:rsidRPr="0073121E" w:rsidRDefault="00261FDB" w:rsidP="00261FDB">
            <w:pPr>
              <w:pStyle w:val="Doc-text2"/>
              <w:tabs>
                <w:tab w:val="clear" w:pos="1622"/>
                <w:tab w:val="left" w:pos="526"/>
              </w:tabs>
              <w:ind w:left="1096" w:hanging="376"/>
              <w:rPr>
                <w:lang w:val="en-US"/>
              </w:rPr>
            </w:pPr>
            <w:r w:rsidRPr="0073121E">
              <w:rPr>
                <w:lang w:val="en-US"/>
              </w:rPr>
              <w:t>2) RSRP is greater than or equal to a configured threshold</w:t>
            </w:r>
          </w:p>
          <w:p w14:paraId="7F6650ED" w14:textId="77777777" w:rsidR="00261FDB" w:rsidRPr="0073121E" w:rsidRDefault="00261FDB" w:rsidP="00261FDB">
            <w:pPr>
              <w:pStyle w:val="Doc-text2"/>
              <w:tabs>
                <w:tab w:val="clear" w:pos="1622"/>
                <w:tab w:val="left" w:pos="526"/>
              </w:tabs>
              <w:ind w:left="1096" w:hanging="376"/>
              <w:rPr>
                <w:lang w:val="en-US"/>
              </w:rPr>
            </w:pPr>
            <w:r>
              <w:rPr>
                <w:lang w:val="en-US"/>
              </w:rPr>
              <w:t xml:space="preserve">FFS </w:t>
            </w:r>
            <w:r w:rsidRPr="0073121E">
              <w:rPr>
                <w:lang w:val="en-US"/>
              </w:rPr>
              <w:t>3) CG-SDT resources are configured on the selected UL carrier and are valid</w:t>
            </w:r>
          </w:p>
          <w:p w14:paraId="133BA10A" w14:textId="77777777" w:rsidR="00261FDB" w:rsidRPr="0073121E" w:rsidRDefault="00261FDB" w:rsidP="00261FDB">
            <w:pPr>
              <w:pStyle w:val="Doc-text2"/>
              <w:tabs>
                <w:tab w:val="clear" w:pos="1622"/>
                <w:tab w:val="left" w:pos="526"/>
              </w:tabs>
              <w:ind w:left="796" w:hanging="376"/>
              <w:rPr>
                <w:lang w:val="en-US"/>
              </w:rPr>
            </w:pPr>
          </w:p>
          <w:p w14:paraId="719DC9BB" w14:textId="77777777" w:rsidR="00261FDB" w:rsidRPr="0073121E" w:rsidRDefault="00261FDB" w:rsidP="00261FDB">
            <w:pPr>
              <w:pStyle w:val="Doc-text2"/>
              <w:tabs>
                <w:tab w:val="clear" w:pos="1622"/>
                <w:tab w:val="left" w:pos="526"/>
              </w:tabs>
              <w:ind w:left="796" w:hanging="376"/>
              <w:rPr>
                <w:lang w:val="en-US"/>
              </w:rPr>
            </w:pPr>
            <w:r>
              <w:rPr>
                <w:lang w:val="en-US"/>
              </w:rPr>
              <w:t>C.</w:t>
            </w:r>
            <w:r w:rsidRPr="0073121E">
              <w:rPr>
                <w:lang w:val="en-US"/>
              </w:rPr>
              <w:t xml:space="preserve"> RA-SDT criteria is considered met, if all of the following conditions are met,</w:t>
            </w:r>
          </w:p>
          <w:p w14:paraId="4D51079D" w14:textId="77777777" w:rsidR="00261FDB" w:rsidRPr="0073121E" w:rsidRDefault="00261FDB" w:rsidP="00261FDB">
            <w:pPr>
              <w:pStyle w:val="Doc-text2"/>
              <w:tabs>
                <w:tab w:val="clear" w:pos="1622"/>
                <w:tab w:val="left" w:pos="526"/>
              </w:tabs>
              <w:ind w:left="1096" w:hanging="376"/>
              <w:rPr>
                <w:lang w:val="en-US"/>
              </w:rPr>
            </w:pPr>
            <w:r w:rsidRPr="0073121E">
              <w:rPr>
                <w:lang w:val="en-US"/>
              </w:rPr>
              <w:t>1) available data volume &lt;= data volume threshold</w:t>
            </w:r>
          </w:p>
          <w:p w14:paraId="389DF577" w14:textId="77777777" w:rsidR="00261FDB" w:rsidRPr="0073121E" w:rsidRDefault="00261FDB" w:rsidP="00261FDB">
            <w:pPr>
              <w:pStyle w:val="Doc-text2"/>
              <w:tabs>
                <w:tab w:val="clear" w:pos="1622"/>
                <w:tab w:val="left" w:pos="526"/>
              </w:tabs>
              <w:ind w:left="1096" w:hanging="376"/>
              <w:rPr>
                <w:lang w:val="en-US"/>
              </w:rPr>
            </w:pPr>
            <w:r w:rsidRPr="0073121E">
              <w:rPr>
                <w:lang w:val="en-US"/>
              </w:rPr>
              <w:t>2) RSRP is greater than or equal to a configured threshold</w:t>
            </w:r>
          </w:p>
          <w:p w14:paraId="1EDEB17F" w14:textId="77777777" w:rsidR="00261FDB" w:rsidRDefault="00261FDB" w:rsidP="00261FDB">
            <w:pPr>
              <w:pStyle w:val="Doc-text2"/>
              <w:tabs>
                <w:tab w:val="clear" w:pos="1622"/>
                <w:tab w:val="left" w:pos="526"/>
              </w:tabs>
              <w:ind w:left="1096" w:hanging="376"/>
              <w:rPr>
                <w:lang w:val="en-US"/>
              </w:rPr>
            </w:pPr>
            <w:r w:rsidRPr="0073121E">
              <w:rPr>
                <w:lang w:val="en-US"/>
              </w:rPr>
              <w:t>3) 4 step RA-SDT resources are configured on the selected UL carrier and criteria to select 4 step RA SDT is met; or 2 step RA-SDT resources are configured on the selected UL carrier and criteria to select 2 step RA SDT is met</w:t>
            </w:r>
          </w:p>
          <w:p w14:paraId="604C11C1" w14:textId="77777777" w:rsidR="00261FDB" w:rsidRDefault="00261FDB" w:rsidP="00261FDB">
            <w:pPr>
              <w:pStyle w:val="Doc-text2"/>
              <w:tabs>
                <w:tab w:val="clear" w:pos="1622"/>
                <w:tab w:val="left" w:pos="526"/>
              </w:tabs>
              <w:ind w:left="796" w:hanging="376"/>
              <w:rPr>
                <w:lang w:val="en-US"/>
              </w:rPr>
            </w:pPr>
          </w:p>
          <w:p w14:paraId="6151F0ED" w14:textId="77777777" w:rsidR="00261FDB" w:rsidRDefault="00261FDB" w:rsidP="00261FDB">
            <w:pPr>
              <w:pStyle w:val="Doc-text2"/>
              <w:numPr>
                <w:ilvl w:val="0"/>
                <w:numId w:val="19"/>
              </w:numPr>
              <w:tabs>
                <w:tab w:val="clear" w:pos="1622"/>
                <w:tab w:val="left" w:pos="526"/>
              </w:tabs>
              <w:ind w:left="796" w:hanging="376"/>
              <w:rPr>
                <w:lang w:val="en-US"/>
              </w:rPr>
            </w:pPr>
            <w:r w:rsidRPr="0073121E">
              <w:rPr>
                <w:lang w:val="en-US"/>
              </w:rPr>
              <w:t>Switching from SDT to non-SDT is supported.</w:t>
            </w:r>
          </w:p>
          <w:p w14:paraId="1F94AFCE" w14:textId="77777777" w:rsidR="00261FDB" w:rsidRPr="0073121E" w:rsidRDefault="00261FDB" w:rsidP="00261FDB">
            <w:pPr>
              <w:pStyle w:val="Doc-text2"/>
              <w:numPr>
                <w:ilvl w:val="0"/>
                <w:numId w:val="19"/>
              </w:numPr>
              <w:tabs>
                <w:tab w:val="clear" w:pos="1622"/>
                <w:tab w:val="left" w:pos="526"/>
              </w:tabs>
              <w:ind w:left="796" w:hanging="376"/>
              <w:rPr>
                <w:lang w:val="en-US"/>
              </w:rPr>
            </w:pPr>
            <w:r>
              <w:rPr>
                <w:lang w:val="en-US"/>
              </w:rPr>
              <w:t xml:space="preserve">FFS </w:t>
            </w:r>
            <w:r w:rsidRPr="0073121E">
              <w:rPr>
                <w:lang w:val="en-US"/>
              </w:rPr>
              <w:t>Switching from CG-SDT to RA-SDT is not allowed</w:t>
            </w:r>
          </w:p>
          <w:p w14:paraId="26294768" w14:textId="77777777" w:rsidR="00261FDB" w:rsidRPr="0073121E" w:rsidRDefault="00261FDB" w:rsidP="00261FDB">
            <w:pPr>
              <w:pStyle w:val="Doc-text2"/>
              <w:tabs>
                <w:tab w:val="clear" w:pos="1622"/>
                <w:tab w:val="left" w:pos="526"/>
              </w:tabs>
              <w:ind w:left="796" w:hanging="376"/>
              <w:rPr>
                <w:lang w:val="en-US"/>
              </w:rPr>
            </w:pPr>
            <w:r>
              <w:rPr>
                <w:lang w:val="en-US"/>
              </w:rPr>
              <w:t>11</w:t>
            </w:r>
            <w:r>
              <w:rPr>
                <w:lang w:val="en-US"/>
              </w:rPr>
              <w:tab/>
            </w:r>
            <w:r w:rsidRPr="0073121E">
              <w:rPr>
                <w:lang w:val="en-US"/>
              </w:rPr>
              <w:t>UE switches from SDT to non-SDT in following cases:</w:t>
            </w:r>
          </w:p>
          <w:p w14:paraId="18A524E5" w14:textId="77777777" w:rsidR="00261FDB" w:rsidRPr="0073121E" w:rsidRDefault="00261FDB" w:rsidP="001E0E79">
            <w:pPr>
              <w:pStyle w:val="Doc-text2"/>
              <w:tabs>
                <w:tab w:val="clear" w:pos="1622"/>
                <w:tab w:val="left" w:pos="526"/>
              </w:tabs>
              <w:ind w:left="1096" w:hanging="376"/>
              <w:rPr>
                <w:lang w:val="en-US"/>
              </w:rPr>
            </w:pPr>
            <w:r w:rsidRPr="0073121E">
              <w:rPr>
                <w:lang w:val="en-US"/>
              </w:rPr>
              <w:t>-</w:t>
            </w:r>
            <w:r w:rsidRPr="0073121E">
              <w:rPr>
                <w:lang w:val="en-US"/>
              </w:rPr>
              <w:tab/>
              <w:t xml:space="preserve">Case 1 (27/0): UE receive indication from network to switch to non-SDT procedure. </w:t>
            </w:r>
          </w:p>
          <w:p w14:paraId="12851CF1" w14:textId="77777777" w:rsidR="00261FDB" w:rsidRPr="0073121E" w:rsidRDefault="00261FDB" w:rsidP="001E0E79">
            <w:pPr>
              <w:pStyle w:val="Doc-text2"/>
              <w:tabs>
                <w:tab w:val="clear" w:pos="1622"/>
                <w:tab w:val="left" w:pos="526"/>
              </w:tabs>
              <w:ind w:left="1096" w:hanging="376"/>
              <w:rPr>
                <w:lang w:val="en-US"/>
              </w:rPr>
            </w:pPr>
            <w:r w:rsidRPr="0073121E">
              <w:rPr>
                <w:lang w:val="en-US"/>
              </w:rPr>
              <w:t>-</w:t>
            </w:r>
            <w:r w:rsidRPr="0073121E">
              <w:rPr>
                <w:lang w:val="en-US"/>
              </w:rPr>
              <w:tab/>
            </w:r>
            <w:r>
              <w:rPr>
                <w:lang w:val="en-US"/>
              </w:rPr>
              <w:tab/>
            </w:r>
            <w:r w:rsidRPr="0073121E">
              <w:rPr>
                <w:lang w:val="en-US"/>
              </w:rPr>
              <w:t>Network can send RRCResume. FFS whether network can send indication in RAR/fallbackRAR</w:t>
            </w:r>
            <w:r>
              <w:rPr>
                <w:lang w:val="en-US"/>
              </w:rPr>
              <w:t>/DCI</w:t>
            </w:r>
            <w:r w:rsidRPr="0073121E">
              <w:rPr>
                <w:lang w:val="en-US"/>
              </w:rPr>
              <w:t xml:space="preserve"> to switch to non-SDT procedure.</w:t>
            </w:r>
          </w:p>
          <w:p w14:paraId="17B4026D" w14:textId="77777777" w:rsidR="00261FDB" w:rsidRDefault="00261FDB" w:rsidP="001E0E79">
            <w:pPr>
              <w:pStyle w:val="Doc-text2"/>
              <w:tabs>
                <w:tab w:val="clear" w:pos="1622"/>
                <w:tab w:val="left" w:pos="526"/>
              </w:tabs>
              <w:ind w:left="1096" w:hanging="376"/>
              <w:rPr>
                <w:lang w:val="en-US"/>
              </w:rPr>
            </w:pPr>
            <w:r w:rsidRPr="0073121E">
              <w:rPr>
                <w:lang w:val="en-US"/>
              </w:rPr>
              <w:t>-</w:t>
            </w:r>
            <w:r w:rsidRPr="0073121E">
              <w:rPr>
                <w:lang w:val="en-US"/>
              </w:rPr>
              <w:tab/>
            </w:r>
            <w:r>
              <w:rPr>
                <w:lang w:val="en-US"/>
              </w:rPr>
              <w:t xml:space="preserve">FFS </w:t>
            </w:r>
            <w:r w:rsidRPr="0073121E">
              <w:rPr>
                <w:lang w:val="en-US"/>
              </w:rPr>
              <w:t>Case 2 (18/9): Initial UL transmission (in msgA/Msg3/CG resources) fails configured number of times</w:t>
            </w:r>
          </w:p>
          <w:p w14:paraId="67A1A141" w14:textId="77777777" w:rsidR="006D7357" w:rsidRDefault="006D7357" w:rsidP="0073121E">
            <w:pPr>
              <w:pStyle w:val="Doc-text2"/>
              <w:ind w:left="0" w:firstLine="0"/>
              <w:rPr>
                <w:lang w:val="en-US"/>
              </w:rPr>
            </w:pPr>
          </w:p>
        </w:tc>
      </w:tr>
    </w:tbl>
    <w:p w14:paraId="31936010" w14:textId="77777777" w:rsidR="006D7357" w:rsidRDefault="006D7357" w:rsidP="0073121E">
      <w:pPr>
        <w:pStyle w:val="Doc-text2"/>
        <w:rPr>
          <w:lang w:val="en-US"/>
        </w:rPr>
      </w:pPr>
    </w:p>
    <w:p w14:paraId="0E0185AA" w14:textId="77777777" w:rsidR="00235F20" w:rsidRDefault="00235F20" w:rsidP="00673CFD">
      <w:pPr>
        <w:pStyle w:val="Doc-text2"/>
        <w:ind w:left="1985"/>
        <w:rPr>
          <w:lang w:val="en-US"/>
        </w:rPr>
      </w:pPr>
    </w:p>
    <w:p w14:paraId="5F101A60" w14:textId="112FBE75" w:rsidR="0073121E" w:rsidRPr="0073121E" w:rsidRDefault="0073121E" w:rsidP="00673CFD">
      <w:pPr>
        <w:pStyle w:val="Doc-text2"/>
        <w:ind w:left="1985"/>
        <w:rPr>
          <w:lang w:val="en-US"/>
        </w:rPr>
      </w:pPr>
    </w:p>
    <w:p w14:paraId="32F49C56" w14:textId="77777777" w:rsidR="00012706" w:rsidRPr="0073121E" w:rsidRDefault="00012706" w:rsidP="0073121E">
      <w:pPr>
        <w:pStyle w:val="Doc-text2"/>
        <w:rPr>
          <w:lang w:val="en-US"/>
        </w:rPr>
      </w:pPr>
    </w:p>
    <w:p w14:paraId="6A0FE6BE" w14:textId="3A92D8BD" w:rsidR="00EC6E50" w:rsidRDefault="006D2370" w:rsidP="00EC6E50">
      <w:pPr>
        <w:pStyle w:val="Doc-title"/>
      </w:pPr>
      <w:hyperlink r:id="rId55" w:history="1">
        <w:r w:rsidR="00EC6E50" w:rsidRPr="00E44D05">
          <w:rPr>
            <w:rStyle w:val="Hyperlink"/>
          </w:rPr>
          <w:t>R2-2103022</w:t>
        </w:r>
      </w:hyperlink>
      <w:r w:rsidR="00EC6E50">
        <w:tab/>
        <w:t>Summary of General and other control plane open issues for SDT (email: [Post 113-e][502])</w:t>
      </w:r>
      <w:r w:rsidR="00EC6E50">
        <w:tab/>
        <w:t>Rapporteur (ZTE)</w:t>
      </w:r>
      <w:r w:rsidR="00EC6E50">
        <w:tab/>
        <w:t>discussion</w:t>
      </w:r>
    </w:p>
    <w:p w14:paraId="66B4C3DC" w14:textId="77777777" w:rsidR="00885570" w:rsidRDefault="00885570" w:rsidP="00885570">
      <w:pPr>
        <w:pStyle w:val="Doc-text2"/>
      </w:pPr>
      <w:r>
        <w:t>Proposal 2: When data arrives on non-SDT bearer during SDT, then the UE shall send a DCCH message. The detailed contents of the message are FFS (new message/using an existing message etc) (21/4)</w:t>
      </w:r>
    </w:p>
    <w:p w14:paraId="481B65DA" w14:textId="7A42409A" w:rsidR="008945F6" w:rsidRDefault="00885570" w:rsidP="00430A4A">
      <w:pPr>
        <w:pStyle w:val="Doc-text2"/>
      </w:pPr>
      <w:r>
        <w:t>-</w:t>
      </w:r>
      <w:r>
        <w:tab/>
        <w:t>LG thinks that there are cases</w:t>
      </w:r>
      <w:r w:rsidR="00182E21">
        <w:t xml:space="preserve"> where DCCH doesn’t work.  </w:t>
      </w:r>
    </w:p>
    <w:p w14:paraId="5AB54B74" w14:textId="2B9CFAAE" w:rsidR="001B517F" w:rsidRDefault="001B517F" w:rsidP="00430A4A">
      <w:pPr>
        <w:pStyle w:val="Doc-text2"/>
      </w:pPr>
      <w:r>
        <w:t>-</w:t>
      </w:r>
      <w:r>
        <w:tab/>
        <w:t xml:space="preserve">Huawei doesn’t think that the problems with CCCH are </w:t>
      </w:r>
      <w:r w:rsidR="00ED3659">
        <w:t xml:space="preserve">properly characterized.  </w:t>
      </w:r>
    </w:p>
    <w:p w14:paraId="0EE184B1" w14:textId="77777777" w:rsidR="00CB0262" w:rsidRDefault="00CB0262" w:rsidP="00CB0262">
      <w:pPr>
        <w:pStyle w:val="Doc-text2"/>
      </w:pPr>
      <w:r>
        <w:t>Proposal 2: When data arrives on non-SDT bearer during SDT, then the UE shall send a DCCH message. The detailed contents of the message are FFS (new message/using an existing message etc) (21/4)</w:t>
      </w:r>
    </w:p>
    <w:p w14:paraId="7CAC248F" w14:textId="77777777" w:rsidR="00CB0262" w:rsidRDefault="00CB0262" w:rsidP="00CB0262">
      <w:pPr>
        <w:pStyle w:val="Doc-text2"/>
      </w:pPr>
      <w:r>
        <w:lastRenderedPageBreak/>
        <w:t>-</w:t>
      </w:r>
      <w:r>
        <w:tab/>
        <w:t>If non-SDT data arrives during SDT, then the RRC layer will generate a DCCH message and submit it to the lower layers. The MAC layer will include this in UL after contention resolution. If contention resolution fails a new RACH procedure will be triggered by MAC (same as today) and the DCCH message can be sent after RACH procedure is complete.</w:t>
      </w:r>
    </w:p>
    <w:p w14:paraId="73036CDE" w14:textId="77777777" w:rsidR="00CB0262" w:rsidRDefault="00CB0262" w:rsidP="00CB0262">
      <w:pPr>
        <w:pStyle w:val="Doc-text2"/>
      </w:pPr>
      <w:r>
        <w:t>Proposal 3: gNB can only configure MN terminated MCG bearer type for SDT (25/0)</w:t>
      </w:r>
    </w:p>
    <w:p w14:paraId="24743FEF" w14:textId="69AA616D" w:rsidR="00182E21" w:rsidRDefault="00CB0262" w:rsidP="00430A4A">
      <w:pPr>
        <w:pStyle w:val="Doc-text2"/>
      </w:pPr>
      <w:r>
        <w:t>=&gt;</w:t>
      </w:r>
      <w:r>
        <w:tab/>
        <w:t xml:space="preserve">Noted </w:t>
      </w:r>
    </w:p>
    <w:p w14:paraId="486871D5" w14:textId="77777777" w:rsidR="00CB0262" w:rsidRDefault="00CB0262" w:rsidP="00430A4A">
      <w:pPr>
        <w:pStyle w:val="Doc-text2"/>
      </w:pPr>
    </w:p>
    <w:p w14:paraId="15B45370" w14:textId="7D7B6A69" w:rsidR="008945F6" w:rsidRPr="00CB0262" w:rsidRDefault="008945F6" w:rsidP="00F66AFC">
      <w:pPr>
        <w:pStyle w:val="Doc-text2"/>
        <w:pBdr>
          <w:top w:val="single" w:sz="4" w:space="1" w:color="auto"/>
          <w:left w:val="single" w:sz="4" w:space="4" w:color="auto"/>
          <w:bottom w:val="single" w:sz="4" w:space="1" w:color="auto"/>
          <w:right w:val="single" w:sz="4" w:space="4" w:color="auto"/>
        </w:pBdr>
        <w:rPr>
          <w:b/>
          <w:bCs/>
        </w:rPr>
      </w:pPr>
      <w:r w:rsidRPr="00CB0262">
        <w:rPr>
          <w:b/>
          <w:bCs/>
        </w:rPr>
        <w:t>Agreements</w:t>
      </w:r>
    </w:p>
    <w:p w14:paraId="69E96E98" w14:textId="6DBE976B" w:rsidR="009F4A79" w:rsidRPr="00F922BD" w:rsidRDefault="008945F6" w:rsidP="00F66AFC">
      <w:pPr>
        <w:pStyle w:val="Doc-text2"/>
        <w:pBdr>
          <w:top w:val="single" w:sz="4" w:space="1" w:color="auto"/>
          <w:left w:val="single" w:sz="4" w:space="4" w:color="auto"/>
          <w:bottom w:val="single" w:sz="4" w:space="1" w:color="auto"/>
          <w:right w:val="single" w:sz="4" w:space="4" w:color="auto"/>
        </w:pBdr>
      </w:pPr>
      <w:r w:rsidRPr="00E560D4">
        <w:t>1</w:t>
      </w:r>
      <w:r w:rsidR="009F4A79" w:rsidRPr="00E560D4">
        <w:rPr>
          <w:i/>
          <w:iCs/>
        </w:rPr>
        <w:tab/>
      </w:r>
      <w:r w:rsidR="009F4A79" w:rsidRPr="00F922BD">
        <w:t>gNB can only configure MN terminated MCG bearer type for SDT</w:t>
      </w:r>
      <w:r w:rsidRPr="00F922BD">
        <w:tab/>
      </w:r>
    </w:p>
    <w:p w14:paraId="7DAE9887" w14:textId="53E7CF27" w:rsidR="008945F6" w:rsidRDefault="009F4A79" w:rsidP="00F66AFC">
      <w:pPr>
        <w:pStyle w:val="Doc-text2"/>
        <w:pBdr>
          <w:top w:val="single" w:sz="4" w:space="1" w:color="auto"/>
          <w:left w:val="single" w:sz="4" w:space="4" w:color="auto"/>
          <w:bottom w:val="single" w:sz="4" w:space="1" w:color="auto"/>
          <w:right w:val="single" w:sz="4" w:space="4" w:color="auto"/>
        </w:pBdr>
      </w:pPr>
      <w:r>
        <w:t>2</w:t>
      </w:r>
      <w:r>
        <w:tab/>
      </w:r>
      <w:r w:rsidR="008945F6">
        <w:t>Non-SDT radio bearers are only resumed upon receiving RRCResume (same as today)</w:t>
      </w:r>
    </w:p>
    <w:p w14:paraId="43FEFA14" w14:textId="7A66B0F2" w:rsidR="00DA2201" w:rsidRDefault="009F4A79" w:rsidP="00F66AFC">
      <w:pPr>
        <w:pStyle w:val="Doc-text2"/>
        <w:pBdr>
          <w:top w:val="single" w:sz="4" w:space="1" w:color="auto"/>
          <w:left w:val="single" w:sz="4" w:space="4" w:color="auto"/>
          <w:bottom w:val="single" w:sz="4" w:space="1" w:color="auto"/>
          <w:right w:val="single" w:sz="4" w:space="4" w:color="auto"/>
        </w:pBdr>
      </w:pPr>
      <w:r>
        <w:t>3</w:t>
      </w:r>
      <w:r w:rsidR="008945F6">
        <w:tab/>
      </w:r>
      <w:r w:rsidR="00AD407A">
        <w:t>D</w:t>
      </w:r>
      <w:r w:rsidR="00DA2201">
        <w:t>own</w:t>
      </w:r>
      <w:r w:rsidR="00AD407A">
        <w:t>-</w:t>
      </w:r>
      <w:r w:rsidR="00DA2201">
        <w:t>scope to two solutions (CCCH or DCCH)</w:t>
      </w:r>
      <w:r w:rsidR="00293BA1">
        <w:t xml:space="preserve"> and ask SA3 about security issues</w:t>
      </w:r>
      <w:r w:rsidR="007C62CC">
        <w:t xml:space="preserve"> (explain that CCCH message will be repeated in same cell and ask if there is a question)</w:t>
      </w:r>
    </w:p>
    <w:p w14:paraId="5CE21A72" w14:textId="77777777" w:rsidR="008945F6" w:rsidRDefault="008945F6" w:rsidP="00430A4A">
      <w:pPr>
        <w:pStyle w:val="Doc-text2"/>
      </w:pPr>
    </w:p>
    <w:p w14:paraId="0F9FD167" w14:textId="76B36157" w:rsidR="00430A4A" w:rsidRDefault="00430A4A" w:rsidP="00430A4A">
      <w:pPr>
        <w:pStyle w:val="Doc-text2"/>
      </w:pPr>
    </w:p>
    <w:p w14:paraId="5AAA4109" w14:textId="77777777" w:rsidR="00430A4A" w:rsidRPr="003E4A3B" w:rsidRDefault="00430A4A" w:rsidP="00430A4A">
      <w:pPr>
        <w:pStyle w:val="Doc-text2"/>
      </w:pPr>
    </w:p>
    <w:p w14:paraId="3E99CB6A" w14:textId="1B5570E4" w:rsidR="00EC6E50" w:rsidRDefault="006D2370" w:rsidP="00EC6E50">
      <w:pPr>
        <w:pStyle w:val="Doc-title"/>
      </w:pPr>
      <w:hyperlink r:id="rId56" w:history="1">
        <w:r w:rsidR="00EC6E50" w:rsidRPr="00E44D05">
          <w:rPr>
            <w:rStyle w:val="Hyperlink"/>
          </w:rPr>
          <w:t>R2-2103897</w:t>
        </w:r>
      </w:hyperlink>
      <w:r w:rsidR="00EC6E50">
        <w:tab/>
        <w:t>DRAFT Reply LS on small data transmission</w:t>
      </w:r>
      <w:r w:rsidR="00EC6E50">
        <w:tab/>
        <w:t>Ericsson</w:t>
      </w:r>
      <w:r w:rsidR="00EC6E50">
        <w:tab/>
        <w:t>LS out</w:t>
      </w:r>
      <w:r w:rsidR="00EC6E50">
        <w:tab/>
        <w:t>Rel-17</w:t>
      </w:r>
      <w:r w:rsidR="00EC6E50">
        <w:tab/>
        <w:t>NR_SmallData_INACTIVE-Core</w:t>
      </w:r>
      <w:r w:rsidR="00EC6E50">
        <w:tab/>
        <w:t>To:RAN3</w:t>
      </w:r>
    </w:p>
    <w:p w14:paraId="27BF3C7B" w14:textId="4DFAB58E" w:rsidR="00EF0751" w:rsidRDefault="00EF0751" w:rsidP="00EF0751">
      <w:pPr>
        <w:pStyle w:val="Doc-text2"/>
      </w:pPr>
      <w:r>
        <w:t>-</w:t>
      </w:r>
      <w:r>
        <w:tab/>
        <w:t xml:space="preserve">Need to add that MAC and RLC need to be in the same entity and a different assumption would have impact. </w:t>
      </w:r>
    </w:p>
    <w:p w14:paraId="2613E3A0" w14:textId="1AC359F9" w:rsidR="00CB0262" w:rsidRDefault="00CB0262" w:rsidP="00EF0751">
      <w:pPr>
        <w:pStyle w:val="Doc-text2"/>
        <w:rPr>
          <w:lang w:val="en-US"/>
        </w:rPr>
      </w:pPr>
      <w:r>
        <w:t>=&gt;</w:t>
      </w:r>
      <w:r>
        <w:tab/>
        <w:t xml:space="preserve">The LS is revised in </w:t>
      </w:r>
      <w:hyperlink r:id="rId57" w:history="1">
        <w:r w:rsidRPr="00E44D05">
          <w:rPr>
            <w:rStyle w:val="Hyperlink"/>
            <w:lang w:val="en-US"/>
          </w:rPr>
          <w:t>R2-2104398</w:t>
        </w:r>
      </w:hyperlink>
    </w:p>
    <w:p w14:paraId="5EA85ABA" w14:textId="7CD8F7A0" w:rsidR="00CB0262" w:rsidRDefault="006D2370" w:rsidP="00CB0262">
      <w:pPr>
        <w:pStyle w:val="Doc-title"/>
      </w:pPr>
      <w:hyperlink r:id="rId58" w:history="1">
        <w:r w:rsidR="00CB0262" w:rsidRPr="00E44D05">
          <w:rPr>
            <w:rStyle w:val="Hyperlink"/>
            <w:lang w:val="en-US"/>
          </w:rPr>
          <w:t>R2-2104398</w:t>
        </w:r>
      </w:hyperlink>
      <w:r w:rsidR="00CB0262">
        <w:tab/>
        <w:t>DRAFT Reply LS on small data transmission</w:t>
      </w:r>
      <w:r w:rsidR="00CB0262">
        <w:tab/>
        <w:t>Ericsson</w:t>
      </w:r>
      <w:r w:rsidR="00CB0262">
        <w:tab/>
        <w:t>LS out</w:t>
      </w:r>
      <w:r w:rsidR="00CB0262">
        <w:tab/>
        <w:t>Rel-17</w:t>
      </w:r>
      <w:r w:rsidR="00CB0262">
        <w:tab/>
        <w:t>NR_SmallData_INACTIVE-Core</w:t>
      </w:r>
      <w:r w:rsidR="00CB0262">
        <w:tab/>
        <w:t>To:RAN3</w:t>
      </w:r>
    </w:p>
    <w:p w14:paraId="0786BF13" w14:textId="32C16764" w:rsidR="00EF0751" w:rsidRDefault="00EF0751" w:rsidP="00EF0751">
      <w:pPr>
        <w:pStyle w:val="Doc-text2"/>
      </w:pPr>
      <w:r>
        <w:t>=&gt;</w:t>
      </w:r>
      <w:r>
        <w:tab/>
      </w:r>
      <w:r w:rsidR="00B6633C">
        <w:t xml:space="preserve">add a comment that this is a </w:t>
      </w:r>
      <w:r w:rsidR="0069481F">
        <w:t>RAN2 assumption</w:t>
      </w:r>
      <w:r w:rsidR="00E65D40">
        <w:t xml:space="preserve">.  It is up to RAN3 to make the final decisions, however, </w:t>
      </w:r>
      <w:r w:rsidR="0069481F">
        <w:t>if RAN3 needs another solution to please let RAN2 know</w:t>
      </w:r>
      <w:r w:rsidR="00E65D40">
        <w:t xml:space="preserve">.  </w:t>
      </w:r>
    </w:p>
    <w:p w14:paraId="0A315DC6" w14:textId="11EF97D4" w:rsidR="00E65D40" w:rsidRDefault="00E65D40" w:rsidP="00EF0751">
      <w:pPr>
        <w:pStyle w:val="Doc-text2"/>
      </w:pPr>
      <w:r>
        <w:t>=&gt;</w:t>
      </w:r>
      <w:r>
        <w:tab/>
        <w:t xml:space="preserve">The LS will be updated in </w:t>
      </w:r>
      <w:hyperlink r:id="rId59" w:history="1">
        <w:r w:rsidRPr="00E44D05">
          <w:rPr>
            <w:rStyle w:val="Hyperlink"/>
            <w:lang w:val="en-US"/>
          </w:rPr>
          <w:t>R2-210</w:t>
        </w:r>
        <w:r>
          <w:rPr>
            <w:rStyle w:val="Hyperlink"/>
            <w:lang w:val="en-US"/>
          </w:rPr>
          <w:t>44</w:t>
        </w:r>
      </w:hyperlink>
      <w:r w:rsidR="00621C1D">
        <w:rPr>
          <w:rStyle w:val="Hyperlink"/>
          <w:lang w:val="en-US"/>
        </w:rPr>
        <w:t>00</w:t>
      </w:r>
    </w:p>
    <w:p w14:paraId="481E8F2A" w14:textId="77777777" w:rsidR="00EF0751" w:rsidRPr="00EF0751" w:rsidRDefault="00EF0751" w:rsidP="00EF0751">
      <w:pPr>
        <w:pStyle w:val="Doc-text2"/>
      </w:pPr>
    </w:p>
    <w:p w14:paraId="2D1D7D72" w14:textId="6A446130" w:rsidR="00EC6E50" w:rsidRDefault="006D2370" w:rsidP="00EC6E50">
      <w:pPr>
        <w:pStyle w:val="Doc-title"/>
      </w:pPr>
      <w:hyperlink r:id="rId60" w:history="1">
        <w:r w:rsidR="000F5E11" w:rsidRPr="00E44D05">
          <w:rPr>
            <w:rStyle w:val="Hyperlink"/>
          </w:rPr>
          <w:t>R2-2104490</w:t>
        </w:r>
      </w:hyperlink>
      <w:r w:rsidR="000F5E11">
        <w:tab/>
        <w:t xml:space="preserve">DRAFT </w:t>
      </w:r>
      <w:r w:rsidR="000F5E11" w:rsidRPr="000F5E11">
        <w:t xml:space="preserve">Reply LS on physical layer aspects of small data transmission (Reply to </w:t>
      </w:r>
      <w:hyperlink r:id="rId61" w:history="1">
        <w:r w:rsidR="000F5E11" w:rsidRPr="00E44D05">
          <w:rPr>
            <w:rStyle w:val="Hyperlink"/>
          </w:rPr>
          <w:t>R2-2102620</w:t>
        </w:r>
      </w:hyperlink>
      <w:r w:rsidR="000F5E11" w:rsidRPr="000F5E11">
        <w:t>)</w:t>
      </w:r>
      <w:r w:rsidR="000F5E11">
        <w:tab/>
      </w:r>
      <w:r w:rsidR="000F5E11" w:rsidRPr="000F5E11">
        <w:t>ZTE Corporation</w:t>
      </w:r>
      <w:r w:rsidR="000F5E11">
        <w:tab/>
        <w:t>LS out</w:t>
      </w:r>
      <w:r w:rsidR="000F5E11">
        <w:tab/>
        <w:t>Rel-17</w:t>
      </w:r>
      <w:r w:rsidR="000F5E11">
        <w:tab/>
        <w:t>NR_SmallData_INACTIVE-Core</w:t>
      </w:r>
      <w:r w:rsidR="000F5E11">
        <w:tab/>
        <w:t>To:RAN1</w:t>
      </w:r>
    </w:p>
    <w:p w14:paraId="5F625362" w14:textId="6D9E5D08" w:rsidR="00EC6E50" w:rsidRPr="00EC6E50" w:rsidRDefault="00E06D77" w:rsidP="00EC6E50">
      <w:pPr>
        <w:pStyle w:val="Doc-text2"/>
      </w:pPr>
      <w:r>
        <w:t>=&gt;</w:t>
      </w:r>
      <w:r>
        <w:tab/>
        <w:t xml:space="preserve">Not treated </w:t>
      </w:r>
    </w:p>
    <w:p w14:paraId="5A25AFB1" w14:textId="77777777" w:rsidR="000D255B" w:rsidRPr="000D255B" w:rsidRDefault="000D255B" w:rsidP="00137FD4">
      <w:pPr>
        <w:pStyle w:val="Heading3"/>
      </w:pPr>
      <w:r w:rsidRPr="000D255B">
        <w:t>8.6.2</w:t>
      </w:r>
      <w:r w:rsidRPr="000D255B">
        <w:tab/>
        <w:t>User plane common aspects</w:t>
      </w:r>
    </w:p>
    <w:p w14:paraId="72D1F203" w14:textId="77777777" w:rsidR="000D255B" w:rsidRPr="000D255B" w:rsidRDefault="000D255B" w:rsidP="000D255B">
      <w:pPr>
        <w:pStyle w:val="Comments"/>
      </w:pPr>
      <w:r w:rsidRPr="000D255B">
        <w:t>Overall user plane procedure for SDT (including triggering and thresholds, HARQ, and MAC CEs), data volume computation,. suppression of PDCP status report, RSRP threshold for SDT selection, switching between CG/RA, and any other user aspects included in Post113-e][501][503]   which cannot be concluded as part of the email</w:t>
      </w:r>
    </w:p>
    <w:p w14:paraId="7B3E5FB0" w14:textId="77777777" w:rsidR="000D255B" w:rsidRPr="000D255B" w:rsidRDefault="000D255B" w:rsidP="000D255B">
      <w:pPr>
        <w:pStyle w:val="Comments"/>
      </w:pPr>
      <w:r w:rsidRPr="000D255B">
        <w:t>Email discussion summary expected for this AI durin 113bis-e</w:t>
      </w:r>
    </w:p>
    <w:bookmarkStart w:id="1" w:name="_Hlk69207754"/>
    <w:p w14:paraId="38910EE9" w14:textId="14B5D383" w:rsidR="00832783" w:rsidRDefault="00E44D05" w:rsidP="00EC6E50">
      <w:pPr>
        <w:pStyle w:val="Doc-title"/>
      </w:pPr>
      <w:r>
        <w:fldChar w:fldCharType="begin"/>
      </w:r>
      <w:r>
        <w:instrText xml:space="preserve"> HYPERLINK "C:\\Users\\panidx\\OneDrive - InterDigital Communications, Inc\\Documents\\3GPP RAN\\113bise\\Docs\\R2-2104395.zip" </w:instrText>
      </w:r>
      <w:r>
        <w:fldChar w:fldCharType="separate"/>
      </w:r>
      <w:r w:rsidR="00EB106D" w:rsidRPr="00E44D05">
        <w:rPr>
          <w:rStyle w:val="Hyperlink"/>
        </w:rPr>
        <w:t>R2-2104395</w:t>
      </w:r>
      <w:bookmarkEnd w:id="1"/>
      <w:r>
        <w:fldChar w:fldCharType="end"/>
      </w:r>
      <w:r w:rsidR="00EB106D">
        <w:tab/>
        <w:t xml:space="preserve">Summary of UP SDT open issues </w:t>
      </w:r>
      <w:r w:rsidR="00EB106D">
        <w:tab/>
      </w:r>
      <w:r w:rsidR="00EB106D">
        <w:tab/>
        <w:t xml:space="preserve">LG </w:t>
      </w:r>
    </w:p>
    <w:p w14:paraId="1CB9F8A9" w14:textId="13294645" w:rsidR="00D33E20" w:rsidRDefault="000353D8" w:rsidP="000353D8">
      <w:pPr>
        <w:pStyle w:val="Doc-comment"/>
        <w:rPr>
          <w:i w:val="0"/>
          <w:iCs/>
        </w:rPr>
      </w:pPr>
      <w:r>
        <w:t>=&gt;</w:t>
      </w:r>
      <w:r>
        <w:rPr>
          <w:i w:val="0"/>
          <w:iCs/>
        </w:rPr>
        <w:tab/>
        <w:t>Noted</w:t>
      </w:r>
    </w:p>
    <w:p w14:paraId="3179905F" w14:textId="77777777" w:rsidR="000353D8" w:rsidRPr="000353D8" w:rsidRDefault="000353D8" w:rsidP="000353D8">
      <w:pPr>
        <w:pStyle w:val="Doc-text2"/>
      </w:pPr>
    </w:p>
    <w:p w14:paraId="3DD96E1B" w14:textId="7BB3C84E" w:rsidR="0001016D" w:rsidRPr="0001016D" w:rsidRDefault="00D33E20" w:rsidP="000353D8">
      <w:pPr>
        <w:pStyle w:val="Doc-title"/>
        <w:pBdr>
          <w:top w:val="single" w:sz="4" w:space="1" w:color="auto"/>
          <w:left w:val="single" w:sz="4" w:space="4" w:color="auto"/>
          <w:bottom w:val="single" w:sz="4" w:space="1" w:color="auto"/>
          <w:right w:val="single" w:sz="4" w:space="4" w:color="auto"/>
        </w:pBdr>
        <w:ind w:firstLine="0"/>
        <w:rPr>
          <w:b/>
          <w:bCs/>
        </w:rPr>
      </w:pPr>
      <w:r>
        <w:rPr>
          <w:b/>
          <w:bCs/>
        </w:rPr>
        <w:t>Agreements</w:t>
      </w:r>
    </w:p>
    <w:p w14:paraId="5961CACA" w14:textId="7F8B1E40" w:rsidR="0001016D" w:rsidRDefault="0001016D" w:rsidP="000353D8">
      <w:pPr>
        <w:pStyle w:val="Doc-comment"/>
        <w:pBdr>
          <w:top w:val="single" w:sz="4" w:space="1" w:color="auto"/>
          <w:left w:val="single" w:sz="4" w:space="4" w:color="auto"/>
          <w:bottom w:val="single" w:sz="4" w:space="1" w:color="auto"/>
          <w:right w:val="single" w:sz="4" w:space="4" w:color="auto"/>
        </w:pBdr>
      </w:pPr>
      <w:r>
        <w:t>1</w:t>
      </w:r>
      <w:r w:rsidR="00D33E20">
        <w:tab/>
      </w:r>
      <w:r>
        <w:t xml:space="preserve"> </w:t>
      </w:r>
      <w:r w:rsidRPr="00D33E20">
        <w:rPr>
          <w:i w:val="0"/>
          <w:iCs/>
        </w:rPr>
        <w:t>The UE performs PDCP re-establishment implicitly, i.e. without explicit indication for PDCP re-establishment, when the UE initiates SDT procedure.</w:t>
      </w:r>
      <w:r>
        <w:t xml:space="preserve"> </w:t>
      </w:r>
    </w:p>
    <w:p w14:paraId="17AD7E14" w14:textId="72A5C27F" w:rsidR="0001016D" w:rsidRDefault="00D33E20" w:rsidP="000353D8">
      <w:pPr>
        <w:pStyle w:val="Doc-comment"/>
        <w:pBdr>
          <w:top w:val="single" w:sz="4" w:space="1" w:color="auto"/>
          <w:left w:val="single" w:sz="4" w:space="4" w:color="auto"/>
          <w:bottom w:val="single" w:sz="4" w:space="1" w:color="auto"/>
          <w:right w:val="single" w:sz="4" w:space="4" w:color="auto"/>
        </w:pBdr>
      </w:pPr>
      <w:r>
        <w:t>2</w:t>
      </w:r>
      <w:r>
        <w:tab/>
      </w:r>
      <w:r w:rsidR="0001016D" w:rsidRPr="00D33E20">
        <w:rPr>
          <w:i w:val="0"/>
          <w:iCs/>
        </w:rPr>
        <w:t>As in legacy, whether to support ROHC continuity is explicitly configured by the network.</w:t>
      </w:r>
      <w:r w:rsidR="0001016D">
        <w:t xml:space="preserve"> </w:t>
      </w:r>
    </w:p>
    <w:p w14:paraId="75CA7ECF" w14:textId="3E75BD5A" w:rsidR="0001016D" w:rsidRDefault="00D33E20" w:rsidP="000353D8">
      <w:pPr>
        <w:pStyle w:val="Doc-comment"/>
        <w:pBdr>
          <w:top w:val="single" w:sz="4" w:space="1" w:color="auto"/>
          <w:left w:val="single" w:sz="4" w:space="4" w:color="auto"/>
          <w:bottom w:val="single" w:sz="4" w:space="1" w:color="auto"/>
          <w:right w:val="single" w:sz="4" w:space="4" w:color="auto"/>
        </w:pBdr>
      </w:pPr>
      <w:r>
        <w:t>3</w:t>
      </w:r>
      <w:r>
        <w:tab/>
      </w:r>
      <w:r w:rsidR="0001016D" w:rsidRPr="00D33E20">
        <w:rPr>
          <w:i w:val="0"/>
          <w:iCs/>
        </w:rPr>
        <w:t>PDCP duplication is not supported for SDT</w:t>
      </w:r>
    </w:p>
    <w:p w14:paraId="746FB838" w14:textId="6BF618DB" w:rsidR="0001016D" w:rsidRDefault="00D33E20" w:rsidP="000353D8">
      <w:pPr>
        <w:pStyle w:val="Doc-comment"/>
        <w:pBdr>
          <w:top w:val="single" w:sz="4" w:space="1" w:color="auto"/>
          <w:left w:val="single" w:sz="4" w:space="4" w:color="auto"/>
          <w:bottom w:val="single" w:sz="4" w:space="1" w:color="auto"/>
          <w:right w:val="single" w:sz="4" w:space="4" w:color="auto"/>
        </w:pBdr>
        <w:rPr>
          <w:i w:val="0"/>
          <w:iCs/>
        </w:rPr>
      </w:pPr>
      <w:r>
        <w:rPr>
          <w:i w:val="0"/>
          <w:iCs/>
        </w:rPr>
        <w:t>4</w:t>
      </w:r>
      <w:r>
        <w:rPr>
          <w:i w:val="0"/>
          <w:iCs/>
        </w:rPr>
        <w:tab/>
      </w:r>
      <w:r w:rsidR="00F84C58">
        <w:rPr>
          <w:i w:val="0"/>
          <w:iCs/>
        </w:rPr>
        <w:t xml:space="preserve">connected mode </w:t>
      </w:r>
      <w:r w:rsidRPr="00D33E20">
        <w:rPr>
          <w:i w:val="0"/>
          <w:iCs/>
        </w:rPr>
        <w:t>DRX is not supported for SDT</w:t>
      </w:r>
    </w:p>
    <w:p w14:paraId="3FA5A97F" w14:textId="6D992A61" w:rsidR="00034426" w:rsidRDefault="00034426" w:rsidP="000353D8">
      <w:pPr>
        <w:pStyle w:val="Doc-text2"/>
        <w:pBdr>
          <w:top w:val="single" w:sz="4" w:space="1" w:color="auto"/>
          <w:left w:val="single" w:sz="4" w:space="4" w:color="auto"/>
          <w:bottom w:val="single" w:sz="4" w:space="1" w:color="auto"/>
          <w:right w:val="single" w:sz="4" w:space="4" w:color="auto"/>
        </w:pBdr>
      </w:pPr>
      <w:r>
        <w:t>5</w:t>
      </w:r>
      <w:r>
        <w:tab/>
      </w:r>
      <w:r>
        <w:t>PHR functionality is supported for SDT</w:t>
      </w:r>
      <w:r w:rsidR="00D24CE2">
        <w:t>.   FFS on PHR procedure</w:t>
      </w:r>
    </w:p>
    <w:p w14:paraId="27FBAC7F" w14:textId="3D71AFD9" w:rsidR="004936BC" w:rsidRPr="00034426" w:rsidRDefault="004936BC" w:rsidP="000353D8">
      <w:pPr>
        <w:pStyle w:val="Doc-text2"/>
        <w:pBdr>
          <w:top w:val="single" w:sz="4" w:space="1" w:color="auto"/>
          <w:left w:val="single" w:sz="4" w:space="4" w:color="auto"/>
          <w:bottom w:val="single" w:sz="4" w:space="1" w:color="auto"/>
          <w:right w:val="single" w:sz="4" w:space="4" w:color="auto"/>
        </w:pBdr>
      </w:pPr>
      <w:r>
        <w:t>6</w:t>
      </w:r>
      <w:r>
        <w:tab/>
      </w:r>
      <w:r>
        <w:t>SR resource is not configured for SDT. When the BSR is triggered by SDT data, the UE will trigger RA because SR resource is not available, same as legacy</w:t>
      </w:r>
    </w:p>
    <w:p w14:paraId="4CD23921" w14:textId="77777777" w:rsidR="00D33E20" w:rsidRPr="00D33E20" w:rsidRDefault="00D33E20" w:rsidP="00D33E20">
      <w:pPr>
        <w:pStyle w:val="Doc-text2"/>
      </w:pPr>
    </w:p>
    <w:p w14:paraId="7CFB2145" w14:textId="77777777" w:rsidR="0001016D" w:rsidRPr="0001016D" w:rsidRDefault="0001016D" w:rsidP="0001016D">
      <w:pPr>
        <w:pStyle w:val="Doc-comment"/>
        <w:rPr>
          <w:b/>
          <w:bCs/>
        </w:rPr>
      </w:pPr>
      <w:r w:rsidRPr="0001016D">
        <w:rPr>
          <w:b/>
          <w:bCs/>
        </w:rPr>
        <w:t>For potential agreement:</w:t>
      </w:r>
    </w:p>
    <w:p w14:paraId="493847AE" w14:textId="77777777" w:rsidR="0001016D" w:rsidRDefault="0001016D" w:rsidP="0001016D">
      <w:pPr>
        <w:pStyle w:val="Doc-comment"/>
      </w:pPr>
      <w:r>
        <w:t>Proposal 6: Data volume used for SDT selection criteria is calculated as the total sum of Buffer Size across SDT RBs. (15/2/5/5)</w:t>
      </w:r>
    </w:p>
    <w:p w14:paraId="0F22C28B" w14:textId="1BA8DDC7" w:rsidR="0001016D" w:rsidRDefault="0001016D" w:rsidP="0001016D">
      <w:pPr>
        <w:pStyle w:val="Doc-comment"/>
      </w:pPr>
      <w:r>
        <w:t>Proposal 7: PHR functionality is supported for SDT. (21/8)</w:t>
      </w:r>
    </w:p>
    <w:p w14:paraId="3850C9D3" w14:textId="2E87DB23" w:rsidR="00D33E20" w:rsidRDefault="00034426" w:rsidP="00D33E20">
      <w:pPr>
        <w:pStyle w:val="Doc-text2"/>
      </w:pPr>
      <w:r>
        <w:t>-</w:t>
      </w:r>
      <w:r>
        <w:tab/>
      </w:r>
      <w:r w:rsidR="00C1674A">
        <w:t xml:space="preserve">LG explains then next step is </w:t>
      </w:r>
      <w:r w:rsidR="00052EEE">
        <w:t xml:space="preserve">to discuss the details. </w:t>
      </w:r>
    </w:p>
    <w:p w14:paraId="438577A2" w14:textId="21618B36" w:rsidR="00C1674A" w:rsidRPr="00D33E20" w:rsidRDefault="00C1674A" w:rsidP="00D33E20">
      <w:pPr>
        <w:pStyle w:val="Doc-text2"/>
      </w:pPr>
    </w:p>
    <w:p w14:paraId="438E0A4A" w14:textId="77777777" w:rsidR="0001016D" w:rsidRDefault="0001016D" w:rsidP="0001016D">
      <w:pPr>
        <w:pStyle w:val="Doc-comment"/>
      </w:pPr>
      <w:r>
        <w:t>Proposal 9: SR resource is not configured for SDT. When the BSR is triggered by SDT data, the UE will trigger RA-SDT because SR resource is not available, same as legacy (14/13).</w:t>
      </w:r>
    </w:p>
    <w:p w14:paraId="5E17D83D" w14:textId="613A63E3" w:rsidR="0001016D" w:rsidRDefault="0001016D" w:rsidP="0001016D">
      <w:pPr>
        <w:pStyle w:val="Doc-comment"/>
        <w:rPr>
          <w:i w:val="0"/>
          <w:iCs/>
        </w:rPr>
      </w:pPr>
    </w:p>
    <w:p w14:paraId="5FA7829F" w14:textId="77777777" w:rsidR="00167816" w:rsidRPr="00167816" w:rsidRDefault="00167816" w:rsidP="00167816">
      <w:pPr>
        <w:pStyle w:val="Doc-text2"/>
      </w:pPr>
    </w:p>
    <w:p w14:paraId="53CF93F8" w14:textId="77777777" w:rsidR="0001016D" w:rsidRDefault="0001016D" w:rsidP="0001016D">
      <w:pPr>
        <w:pStyle w:val="Doc-comment"/>
      </w:pPr>
      <w:r>
        <w:t>For further discussion:</w:t>
      </w:r>
    </w:p>
    <w:p w14:paraId="5D6C7BF1" w14:textId="77777777" w:rsidR="0001016D" w:rsidRDefault="0001016D" w:rsidP="0001016D">
      <w:pPr>
        <w:pStyle w:val="Doc-comment"/>
      </w:pPr>
      <w:r>
        <w:lastRenderedPageBreak/>
        <w:t>Proposal 2: RAN2 discuss further whether the UE can implicitly disable PDCP status report when the UE initiates SDT procedure. (13/14)</w:t>
      </w:r>
    </w:p>
    <w:p w14:paraId="25DBA724" w14:textId="77777777" w:rsidR="0001016D" w:rsidRDefault="0001016D" w:rsidP="0001016D">
      <w:pPr>
        <w:pStyle w:val="Doc-comment"/>
      </w:pPr>
      <w:r>
        <w:t>Proposal 5: RAN2 discuss further whether the RLC failure handling should be supported for SDT. (11/13)</w:t>
      </w:r>
    </w:p>
    <w:p w14:paraId="76A7DAB4" w14:textId="77777777" w:rsidR="0001016D" w:rsidRDefault="0001016D" w:rsidP="0001016D">
      <w:pPr>
        <w:pStyle w:val="Doc-comment"/>
      </w:pPr>
      <w:r>
        <w:t>Proposal 8: RAN2 discuss further whether and how the LCH restriction is used for SDT (12/12/12).</w:t>
      </w:r>
    </w:p>
    <w:p w14:paraId="207E284C" w14:textId="77777777" w:rsidR="0001016D" w:rsidRDefault="0001016D" w:rsidP="0001016D">
      <w:pPr>
        <w:pStyle w:val="Doc-comment"/>
      </w:pPr>
    </w:p>
    <w:p w14:paraId="22DCBDA8" w14:textId="77777777" w:rsidR="0001016D" w:rsidRDefault="0001016D" w:rsidP="0001016D">
      <w:pPr>
        <w:pStyle w:val="Doc-comment"/>
      </w:pPr>
      <w:r>
        <w:t>Left for RAN1 decision:</w:t>
      </w:r>
    </w:p>
    <w:p w14:paraId="04336B16" w14:textId="0964ABE7" w:rsidR="00832783" w:rsidRDefault="0001016D" w:rsidP="0001016D">
      <w:pPr>
        <w:pStyle w:val="Doc-comment"/>
      </w:pPr>
      <w:r>
        <w:t>Proposal 11: Whether to support BFD and BFR for SDT is up to RAN1 decision.</w:t>
      </w:r>
    </w:p>
    <w:p w14:paraId="4A35D086" w14:textId="77777777" w:rsidR="000353D8" w:rsidRDefault="000353D8" w:rsidP="00F01D43">
      <w:pPr>
        <w:pStyle w:val="Doc-text2"/>
        <w:ind w:left="363"/>
      </w:pPr>
    </w:p>
    <w:p w14:paraId="430E39CA" w14:textId="6F953597" w:rsidR="00F01D43" w:rsidRPr="00F01D43" w:rsidRDefault="00F01D43" w:rsidP="00F01D43">
      <w:pPr>
        <w:pStyle w:val="Doc-text2"/>
        <w:ind w:left="363"/>
      </w:pPr>
      <w:r>
        <w:t>Not treated</w:t>
      </w:r>
    </w:p>
    <w:p w14:paraId="22E9D3DB" w14:textId="47E92E9E" w:rsidR="00EC6E50" w:rsidRDefault="006D2370" w:rsidP="00EC6E50">
      <w:pPr>
        <w:pStyle w:val="Doc-title"/>
      </w:pPr>
      <w:hyperlink r:id="rId62" w:history="1">
        <w:r w:rsidR="00EC6E50" w:rsidRPr="00E44D05">
          <w:rPr>
            <w:rStyle w:val="Hyperlink"/>
          </w:rPr>
          <w:t>R2-2102708</w:t>
        </w:r>
      </w:hyperlink>
      <w:r w:rsidR="00EC6E50">
        <w:tab/>
        <w:t>User Plane Common Aspects of RACH and CG based SDT</w:t>
      </w:r>
      <w:r w:rsidR="00EC6E50">
        <w:tab/>
        <w:t>Samsung Electronics Co., Ltd</w:t>
      </w:r>
      <w:r w:rsidR="00EC6E50">
        <w:tab/>
        <w:t>discussion</w:t>
      </w:r>
      <w:r w:rsidR="00EC6E50">
        <w:tab/>
        <w:t>Rel-17</w:t>
      </w:r>
      <w:r w:rsidR="00EC6E50">
        <w:tab/>
        <w:t>NR_SmallData_INACTIVE-Core</w:t>
      </w:r>
    </w:p>
    <w:p w14:paraId="7F714834" w14:textId="1E956D62" w:rsidR="00EC6E50" w:rsidRDefault="006D2370" w:rsidP="00EC6E50">
      <w:pPr>
        <w:pStyle w:val="Doc-title"/>
      </w:pPr>
      <w:hyperlink r:id="rId63" w:history="1">
        <w:r w:rsidR="00EC6E50" w:rsidRPr="00E44D05">
          <w:rPr>
            <w:rStyle w:val="Hyperlink"/>
          </w:rPr>
          <w:t>R2-2102750</w:t>
        </w:r>
      </w:hyperlink>
      <w:r w:rsidR="00EC6E50">
        <w:tab/>
        <w:t>Discussion on user plane issues of SDT</w:t>
      </w:r>
      <w:r w:rsidR="00EC6E50">
        <w:tab/>
        <w:t>OPPO</w:t>
      </w:r>
      <w:r w:rsidR="00EC6E50">
        <w:tab/>
        <w:t>discussion</w:t>
      </w:r>
      <w:r w:rsidR="00EC6E50">
        <w:tab/>
        <w:t>Rel-17</w:t>
      </w:r>
      <w:r w:rsidR="00EC6E50">
        <w:tab/>
        <w:t>NR_SmallData_INACTIVE-Core</w:t>
      </w:r>
    </w:p>
    <w:p w14:paraId="37EBF651" w14:textId="0C417B2E" w:rsidR="00EC6E50" w:rsidRDefault="006D2370" w:rsidP="00EC6E50">
      <w:pPr>
        <w:pStyle w:val="Doc-title"/>
      </w:pPr>
      <w:hyperlink r:id="rId64" w:history="1">
        <w:r w:rsidR="00EC6E50" w:rsidRPr="00E44D05">
          <w:rPr>
            <w:rStyle w:val="Hyperlink"/>
          </w:rPr>
          <w:t>R2-2102755</w:t>
        </w:r>
      </w:hyperlink>
      <w:r w:rsidR="00EC6E50">
        <w:tab/>
        <w:t>Discussion on User Plane Aspect of Small Data Transmission</w:t>
      </w:r>
      <w:r w:rsidR="00EC6E50">
        <w:tab/>
        <w:t>vivo</w:t>
      </w:r>
      <w:r w:rsidR="00EC6E50">
        <w:tab/>
        <w:t>discussion</w:t>
      </w:r>
      <w:r w:rsidR="00EC6E50">
        <w:tab/>
        <w:t>NR_SmallData_INACTIVE-Core</w:t>
      </w:r>
      <w:r w:rsidR="00EC6E50">
        <w:tab/>
      </w:r>
      <w:hyperlink r:id="rId65" w:history="1">
        <w:r w:rsidR="00EC6E50" w:rsidRPr="00E44D05">
          <w:rPr>
            <w:rStyle w:val="Hyperlink"/>
          </w:rPr>
          <w:t>R2-2100139</w:t>
        </w:r>
      </w:hyperlink>
    </w:p>
    <w:p w14:paraId="72554BFA" w14:textId="29EFECFB" w:rsidR="00EC6E50" w:rsidRDefault="006D2370" w:rsidP="00EC6E50">
      <w:pPr>
        <w:pStyle w:val="Doc-title"/>
      </w:pPr>
      <w:hyperlink r:id="rId66" w:history="1">
        <w:r w:rsidR="00EC6E50" w:rsidRPr="00E44D05">
          <w:rPr>
            <w:rStyle w:val="Hyperlink"/>
          </w:rPr>
          <w:t>R2-2102840</w:t>
        </w:r>
      </w:hyperlink>
      <w:r w:rsidR="00EC6E50">
        <w:tab/>
        <w:t>User plane aspects for SDT</w:t>
      </w:r>
      <w:r w:rsidR="00EC6E50">
        <w:tab/>
        <w:t>Intel Corporation</w:t>
      </w:r>
      <w:r w:rsidR="00EC6E50">
        <w:tab/>
        <w:t>discussion</w:t>
      </w:r>
      <w:r w:rsidR="00EC6E50">
        <w:tab/>
        <w:t>Rel-17</w:t>
      </w:r>
      <w:r w:rsidR="00EC6E50">
        <w:tab/>
        <w:t>NR_SmallData_INACTIVE-Core</w:t>
      </w:r>
    </w:p>
    <w:p w14:paraId="4D50ABC2" w14:textId="6124D18B" w:rsidR="00EC6E50" w:rsidRDefault="006D2370" w:rsidP="00EC6E50">
      <w:pPr>
        <w:pStyle w:val="Doc-title"/>
      </w:pPr>
      <w:hyperlink r:id="rId67" w:history="1">
        <w:r w:rsidR="00EC6E50" w:rsidRPr="00E44D05">
          <w:rPr>
            <w:rStyle w:val="Hyperlink"/>
          </w:rPr>
          <w:t>R2-2103018</w:t>
        </w:r>
      </w:hyperlink>
      <w:r w:rsidR="00EC6E50">
        <w:tab/>
        <w:t>User plane open issues for SDT</w:t>
      </w:r>
      <w:r w:rsidR="00EC6E50">
        <w:tab/>
        <w:t>ZTE Corporation, Sanechips</w:t>
      </w:r>
      <w:r w:rsidR="00EC6E50">
        <w:tab/>
        <w:t>discussion</w:t>
      </w:r>
    </w:p>
    <w:p w14:paraId="2ADA07B8" w14:textId="189C786C" w:rsidR="00EC6E50" w:rsidRDefault="006D2370" w:rsidP="00EC6E50">
      <w:pPr>
        <w:pStyle w:val="Doc-title"/>
      </w:pPr>
      <w:hyperlink r:id="rId68" w:history="1">
        <w:r w:rsidR="00EC6E50" w:rsidRPr="00E44D05">
          <w:rPr>
            <w:rStyle w:val="Hyperlink"/>
          </w:rPr>
          <w:t>R2-2103102</w:t>
        </w:r>
      </w:hyperlink>
      <w:r w:rsidR="00EC6E50">
        <w:tab/>
        <w:t>Analysis on UP common aspects of SDT</w:t>
      </w:r>
      <w:r w:rsidR="00EC6E50">
        <w:tab/>
        <w:t>CATT</w:t>
      </w:r>
      <w:r w:rsidR="00EC6E50">
        <w:tab/>
        <w:t>discussion</w:t>
      </w:r>
      <w:r w:rsidR="00EC6E50">
        <w:tab/>
        <w:t>Rel-17</w:t>
      </w:r>
      <w:r w:rsidR="00EC6E50">
        <w:tab/>
        <w:t>NR_SmallData_INACTIVE-Core</w:t>
      </w:r>
    </w:p>
    <w:p w14:paraId="0966FA4F" w14:textId="4DFDC6F8" w:rsidR="00EC6E50" w:rsidRDefault="006D2370" w:rsidP="00EC6E50">
      <w:pPr>
        <w:pStyle w:val="Doc-title"/>
      </w:pPr>
      <w:hyperlink r:id="rId69" w:history="1">
        <w:r w:rsidR="00EC6E50" w:rsidRPr="00E44D05">
          <w:rPr>
            <w:rStyle w:val="Hyperlink"/>
          </w:rPr>
          <w:t>R2-2103197</w:t>
        </w:r>
      </w:hyperlink>
      <w:r w:rsidR="00EC6E50">
        <w:tab/>
        <w:t>Support of CA and PDCP CA duplication</w:t>
      </w:r>
      <w:r w:rsidR="00EC6E50">
        <w:tab/>
        <w:t>Fujitsu</w:t>
      </w:r>
      <w:r w:rsidR="00EC6E50">
        <w:tab/>
        <w:t>discussion</w:t>
      </w:r>
      <w:r w:rsidR="00EC6E50">
        <w:tab/>
        <w:t>Rel-17</w:t>
      </w:r>
      <w:r w:rsidR="00EC6E50">
        <w:tab/>
        <w:t>NR_SmallData_INACTIVE-Core</w:t>
      </w:r>
      <w:r w:rsidR="00EC6E50">
        <w:tab/>
      </w:r>
      <w:hyperlink r:id="rId70" w:history="1">
        <w:r w:rsidR="00EC6E50" w:rsidRPr="00E44D05">
          <w:rPr>
            <w:rStyle w:val="Hyperlink"/>
          </w:rPr>
          <w:t>R2-2100419</w:t>
        </w:r>
      </w:hyperlink>
    </w:p>
    <w:p w14:paraId="4E9D61B8" w14:textId="4B2E2BA0" w:rsidR="00EC6E50" w:rsidRDefault="006D2370" w:rsidP="00EC6E50">
      <w:pPr>
        <w:pStyle w:val="Doc-title"/>
      </w:pPr>
      <w:hyperlink r:id="rId71" w:history="1">
        <w:r w:rsidR="00EC6E50" w:rsidRPr="00E44D05">
          <w:rPr>
            <w:rStyle w:val="Hyperlink"/>
          </w:rPr>
          <w:t>R2-2103319</w:t>
        </w:r>
      </w:hyperlink>
      <w:r w:rsidR="00EC6E50">
        <w:tab/>
        <w:t>The UP common issues for small data transmissions</w:t>
      </w:r>
      <w:r w:rsidR="00EC6E50">
        <w:tab/>
        <w:t>Lenovo, Motorola Mobility</w:t>
      </w:r>
      <w:r w:rsidR="00EC6E50">
        <w:tab/>
        <w:t>discussion</w:t>
      </w:r>
      <w:r w:rsidR="00EC6E50">
        <w:tab/>
        <w:t>Rel-17</w:t>
      </w:r>
      <w:r w:rsidR="00EC6E50">
        <w:tab/>
        <w:t>NR_SmallData_INACTIVE-Core</w:t>
      </w:r>
    </w:p>
    <w:p w14:paraId="06BAB274" w14:textId="628E7FEC" w:rsidR="00EC6E50" w:rsidRDefault="006D2370" w:rsidP="00EC6E50">
      <w:pPr>
        <w:pStyle w:val="Doc-title"/>
      </w:pPr>
      <w:hyperlink r:id="rId72" w:history="1">
        <w:r w:rsidR="00EC6E50" w:rsidRPr="00E44D05">
          <w:rPr>
            <w:rStyle w:val="Hyperlink"/>
          </w:rPr>
          <w:t>R2-2103430</w:t>
        </w:r>
      </w:hyperlink>
      <w:r w:rsidR="00EC6E50">
        <w:tab/>
        <w:t>Discussion on user plane common aspects of NR small data transmission</w:t>
      </w:r>
      <w:r w:rsidR="00EC6E50">
        <w:tab/>
        <w:t>Qualcomm Incorporated</w:t>
      </w:r>
      <w:r w:rsidR="00EC6E50">
        <w:tab/>
        <w:t>discussion</w:t>
      </w:r>
      <w:r w:rsidR="00EC6E50">
        <w:tab/>
        <w:t>Rel-17</w:t>
      </w:r>
      <w:r w:rsidR="00EC6E50">
        <w:tab/>
        <w:t>NR_SmallData_INACTIVE-Core</w:t>
      </w:r>
      <w:r w:rsidR="00EC6E50">
        <w:tab/>
      </w:r>
      <w:hyperlink r:id="rId73" w:history="1">
        <w:r w:rsidR="00EC6E50" w:rsidRPr="00E44D05">
          <w:rPr>
            <w:rStyle w:val="Hyperlink"/>
          </w:rPr>
          <w:t>R2-2101221</w:t>
        </w:r>
      </w:hyperlink>
    </w:p>
    <w:p w14:paraId="435CC11D" w14:textId="44629D7E" w:rsidR="00EC6E50" w:rsidRDefault="006D2370" w:rsidP="00EC6E50">
      <w:pPr>
        <w:pStyle w:val="Doc-title"/>
      </w:pPr>
      <w:hyperlink r:id="rId74" w:history="1">
        <w:r w:rsidR="00EC6E50" w:rsidRPr="00E44D05">
          <w:rPr>
            <w:rStyle w:val="Hyperlink"/>
          </w:rPr>
          <w:t>R2-2103444</w:t>
        </w:r>
      </w:hyperlink>
      <w:r w:rsidR="00EC6E50">
        <w:tab/>
        <w:t>Discussion on data volume threshold for small data transmission</w:t>
      </w:r>
      <w:r w:rsidR="00EC6E50">
        <w:tab/>
        <w:t>PANASONIC R&amp;D Center Germany</w:t>
      </w:r>
      <w:r w:rsidR="00EC6E50">
        <w:tab/>
        <w:t>discussion</w:t>
      </w:r>
    </w:p>
    <w:p w14:paraId="58695F7C" w14:textId="1895CBD0" w:rsidR="00EC6E50" w:rsidRDefault="006D2370" w:rsidP="00EC6E50">
      <w:pPr>
        <w:pStyle w:val="Doc-title"/>
      </w:pPr>
      <w:hyperlink r:id="rId75" w:history="1">
        <w:r w:rsidR="00EC6E50" w:rsidRPr="00E44D05">
          <w:rPr>
            <w:rStyle w:val="Hyperlink"/>
          </w:rPr>
          <w:t>R2-2103454</w:t>
        </w:r>
      </w:hyperlink>
      <w:r w:rsidR="00EC6E50">
        <w:tab/>
        <w:t>Avoid triggering RA during subsequent SDT</w:t>
      </w:r>
      <w:r w:rsidR="00EC6E50">
        <w:tab/>
        <w:t>ASUSTeK</w:t>
      </w:r>
      <w:r w:rsidR="00EC6E50">
        <w:tab/>
        <w:t>discussion</w:t>
      </w:r>
      <w:r w:rsidR="00EC6E50">
        <w:tab/>
        <w:t>Rel-17</w:t>
      </w:r>
      <w:r w:rsidR="00EC6E50">
        <w:tab/>
        <w:t>NR_SmallData_INACTIVE-Core</w:t>
      </w:r>
    </w:p>
    <w:p w14:paraId="5D80EBBE" w14:textId="7ED530AA" w:rsidR="00EC6E50" w:rsidRDefault="006D2370" w:rsidP="00EC6E50">
      <w:pPr>
        <w:pStyle w:val="Doc-title"/>
      </w:pPr>
      <w:hyperlink r:id="rId76" w:history="1">
        <w:r w:rsidR="00EC6E50" w:rsidRPr="00E44D05">
          <w:rPr>
            <w:rStyle w:val="Hyperlink"/>
          </w:rPr>
          <w:t>R2-2103521</w:t>
        </w:r>
      </w:hyperlink>
      <w:r w:rsidR="00EC6E50">
        <w:tab/>
        <w:t>Common aspects for SDT</w:t>
      </w:r>
      <w:r w:rsidR="00EC6E50">
        <w:tab/>
        <w:t>Ericsson</w:t>
      </w:r>
      <w:r w:rsidR="00EC6E50">
        <w:tab/>
        <w:t>discussion</w:t>
      </w:r>
      <w:r w:rsidR="00EC6E50">
        <w:tab/>
        <w:t>Rel-17</w:t>
      </w:r>
      <w:r w:rsidR="00EC6E50">
        <w:tab/>
        <w:t>NR_SmallData_INACTIVE-Core</w:t>
      </w:r>
    </w:p>
    <w:p w14:paraId="35E0ADBE" w14:textId="6C8A011E" w:rsidR="00EC6E50" w:rsidRDefault="006D2370" w:rsidP="00EC6E50">
      <w:pPr>
        <w:pStyle w:val="Doc-title"/>
      </w:pPr>
      <w:hyperlink r:id="rId77" w:history="1">
        <w:r w:rsidR="00EC6E50" w:rsidRPr="00E44D05">
          <w:rPr>
            <w:rStyle w:val="Hyperlink"/>
          </w:rPr>
          <w:t>R2-2103528</w:t>
        </w:r>
      </w:hyperlink>
      <w:r w:rsidR="00EC6E50">
        <w:tab/>
        <w:t>User Plane common aspects</w:t>
      </w:r>
      <w:r w:rsidR="00EC6E50">
        <w:tab/>
        <w:t>Nokia, Nokia Shanghai Bell</w:t>
      </w:r>
      <w:r w:rsidR="00EC6E50">
        <w:tab/>
        <w:t>discussion</w:t>
      </w:r>
      <w:r w:rsidR="00EC6E50">
        <w:tab/>
        <w:t>Rel-17</w:t>
      </w:r>
      <w:r w:rsidR="00EC6E50">
        <w:tab/>
        <w:t>NR_SmallData_INACTIVE-Core</w:t>
      </w:r>
    </w:p>
    <w:p w14:paraId="07762413" w14:textId="138C408F" w:rsidR="00EC6E50" w:rsidRDefault="006D2370" w:rsidP="00EC6E50">
      <w:pPr>
        <w:pStyle w:val="Doc-title"/>
      </w:pPr>
      <w:hyperlink r:id="rId78" w:history="1">
        <w:r w:rsidR="00EC6E50" w:rsidRPr="00E44D05">
          <w:rPr>
            <w:rStyle w:val="Hyperlink"/>
          </w:rPr>
          <w:t>R2-2103531</w:t>
        </w:r>
      </w:hyperlink>
      <w:r w:rsidR="00EC6E50">
        <w:tab/>
        <w:t>User plane common aspects for SDT</w:t>
      </w:r>
      <w:r w:rsidR="00EC6E50">
        <w:tab/>
        <w:t>Huawei, HiSilicon</w:t>
      </w:r>
      <w:r w:rsidR="00EC6E50">
        <w:tab/>
        <w:t>discussion</w:t>
      </w:r>
      <w:r w:rsidR="00EC6E50">
        <w:tab/>
        <w:t>Rel-17</w:t>
      </w:r>
      <w:r w:rsidR="00EC6E50">
        <w:tab/>
        <w:t>NR_SmallData_INACTIVE-Core</w:t>
      </w:r>
    </w:p>
    <w:p w14:paraId="5A529C68" w14:textId="0394E1FD" w:rsidR="00EC6E50" w:rsidRDefault="006D2370" w:rsidP="00EC6E50">
      <w:pPr>
        <w:pStyle w:val="Doc-title"/>
      </w:pPr>
      <w:hyperlink r:id="rId79" w:history="1">
        <w:r w:rsidR="00EC6E50" w:rsidRPr="00E44D05">
          <w:rPr>
            <w:rStyle w:val="Hyperlink"/>
          </w:rPr>
          <w:t>R2-2103583</w:t>
        </w:r>
      </w:hyperlink>
      <w:r w:rsidR="00EC6E50">
        <w:tab/>
        <w:t xml:space="preserve">Some aspects of User Plane for SDT in NR </w:t>
      </w:r>
      <w:r w:rsidR="00EC6E50">
        <w:tab/>
        <w:t>Sony Europe B.V.</w:t>
      </w:r>
      <w:r w:rsidR="00EC6E50">
        <w:tab/>
        <w:t>discussion</w:t>
      </w:r>
      <w:r w:rsidR="00EC6E50">
        <w:tab/>
        <w:t>Rel-17</w:t>
      </w:r>
      <w:r w:rsidR="00EC6E50">
        <w:tab/>
        <w:t>NR_SmallData_INACTIVE-Core</w:t>
      </w:r>
    </w:p>
    <w:p w14:paraId="2E4721C4" w14:textId="4E999DAF" w:rsidR="00EC6E50" w:rsidRDefault="006D2370" w:rsidP="00EC6E50">
      <w:pPr>
        <w:pStyle w:val="Doc-title"/>
      </w:pPr>
      <w:hyperlink r:id="rId80" w:history="1">
        <w:r w:rsidR="00EC6E50" w:rsidRPr="00E44D05">
          <w:rPr>
            <w:rStyle w:val="Hyperlink"/>
          </w:rPr>
          <w:t>R2-2103672</w:t>
        </w:r>
      </w:hyperlink>
      <w:r w:rsidR="00EC6E50">
        <w:tab/>
        <w:t>Discussion on small data transmission</w:t>
      </w:r>
      <w:r w:rsidR="00EC6E50">
        <w:tab/>
        <w:t>Google Inc.</w:t>
      </w:r>
      <w:r w:rsidR="00EC6E50">
        <w:tab/>
        <w:t>discussion</w:t>
      </w:r>
      <w:r w:rsidR="00EC6E50">
        <w:tab/>
        <w:t>Rel-17</w:t>
      </w:r>
      <w:r w:rsidR="00EC6E50">
        <w:tab/>
        <w:t>NR_SmallData_INACTIVE-Core</w:t>
      </w:r>
    </w:p>
    <w:p w14:paraId="79E729D3" w14:textId="4DC60909" w:rsidR="00EC6E50" w:rsidRDefault="006D2370" w:rsidP="00EC6E50">
      <w:pPr>
        <w:pStyle w:val="Doc-title"/>
      </w:pPr>
      <w:hyperlink r:id="rId81" w:history="1">
        <w:r w:rsidR="00EC6E50" w:rsidRPr="00E44D05">
          <w:rPr>
            <w:rStyle w:val="Hyperlink"/>
          </w:rPr>
          <w:t>R2-2103674</w:t>
        </w:r>
      </w:hyperlink>
      <w:r w:rsidR="00EC6E50">
        <w:tab/>
        <w:t>Discussion on beam operations for small data transmission</w:t>
      </w:r>
      <w:r w:rsidR="00EC6E50">
        <w:tab/>
        <w:t>Google Inc.</w:t>
      </w:r>
      <w:r w:rsidR="00EC6E50">
        <w:tab/>
        <w:t>discussion</w:t>
      </w:r>
      <w:r w:rsidR="00EC6E50">
        <w:tab/>
        <w:t>Rel-17</w:t>
      </w:r>
      <w:r w:rsidR="00EC6E50">
        <w:tab/>
        <w:t>NR_SmallData_INACTIVE-Core</w:t>
      </w:r>
    </w:p>
    <w:p w14:paraId="343C8AC0" w14:textId="3D520FF2" w:rsidR="00EC6E50" w:rsidRDefault="006D2370" w:rsidP="00EC6E50">
      <w:pPr>
        <w:pStyle w:val="Doc-title"/>
      </w:pPr>
      <w:hyperlink r:id="rId82" w:history="1">
        <w:r w:rsidR="00EC6E50" w:rsidRPr="00E44D05">
          <w:rPr>
            <w:rStyle w:val="Hyperlink"/>
          </w:rPr>
          <w:t>R2-2103714</w:t>
        </w:r>
      </w:hyperlink>
      <w:r w:rsidR="00EC6E50">
        <w:tab/>
        <w:t>Remaining issues on transmission type selection and overall procedure</w:t>
      </w:r>
      <w:r w:rsidR="00EC6E50">
        <w:tab/>
        <w:t>CMCC</w:t>
      </w:r>
      <w:r w:rsidR="00EC6E50">
        <w:tab/>
        <w:t>discussion</w:t>
      </w:r>
      <w:r w:rsidR="00EC6E50">
        <w:tab/>
        <w:t>Rel-17</w:t>
      </w:r>
      <w:r w:rsidR="00EC6E50">
        <w:tab/>
        <w:t>NR_SmallData_INACTIVE-Core</w:t>
      </w:r>
    </w:p>
    <w:p w14:paraId="11A3AE69" w14:textId="24907A75" w:rsidR="00EC6E50" w:rsidRDefault="006D2370" w:rsidP="00EC6E50">
      <w:pPr>
        <w:pStyle w:val="Doc-title"/>
      </w:pPr>
      <w:hyperlink r:id="rId83" w:history="1">
        <w:r w:rsidR="00EC6E50" w:rsidRPr="00E44D05">
          <w:rPr>
            <w:rStyle w:val="Hyperlink"/>
          </w:rPr>
          <w:t>R2-2103870</w:t>
        </w:r>
      </w:hyperlink>
      <w:r w:rsidR="00EC6E50">
        <w:tab/>
        <w:t>User plane aspects on the SDT procedure</w:t>
      </w:r>
      <w:r w:rsidR="00EC6E50">
        <w:tab/>
        <w:t>Apple</w:t>
      </w:r>
      <w:r w:rsidR="00EC6E50">
        <w:tab/>
        <w:t>discussion</w:t>
      </w:r>
      <w:r w:rsidR="00EC6E50">
        <w:tab/>
        <w:t>Rel-17</w:t>
      </w:r>
      <w:r w:rsidR="00EC6E50">
        <w:tab/>
        <w:t>NR_SmallData_INACTIVE-Core</w:t>
      </w:r>
    </w:p>
    <w:p w14:paraId="4F66B0A2" w14:textId="188AF4CB" w:rsidR="00EC6E50" w:rsidRDefault="006D2370" w:rsidP="00EC6E50">
      <w:pPr>
        <w:pStyle w:val="Doc-title"/>
      </w:pPr>
      <w:hyperlink r:id="rId84" w:history="1">
        <w:r w:rsidR="00EC6E50" w:rsidRPr="00E44D05">
          <w:rPr>
            <w:rStyle w:val="Hyperlink"/>
          </w:rPr>
          <w:t>R2-2103990</w:t>
        </w:r>
      </w:hyperlink>
      <w:r w:rsidR="00EC6E50">
        <w:tab/>
        <w:t>Consideration on overall SDT procedure and criteria</w:t>
      </w:r>
      <w:r w:rsidR="00EC6E50">
        <w:tab/>
        <w:t>LG Electronics Inc.</w:t>
      </w:r>
      <w:r w:rsidR="00EC6E50">
        <w:tab/>
        <w:t>discussion</w:t>
      </w:r>
      <w:r w:rsidR="00EC6E50">
        <w:tab/>
        <w:t>Rel-17</w:t>
      </w:r>
      <w:r w:rsidR="00EC6E50">
        <w:tab/>
        <w:t>NR_SmallData_INACTIVE-Core</w:t>
      </w:r>
    </w:p>
    <w:p w14:paraId="3193236D" w14:textId="0157D244" w:rsidR="00EC6E50" w:rsidRDefault="006D2370" w:rsidP="00EC6E50">
      <w:pPr>
        <w:pStyle w:val="Doc-title"/>
      </w:pPr>
      <w:hyperlink r:id="rId85" w:history="1">
        <w:r w:rsidR="00EC6E50" w:rsidRPr="00E44D05">
          <w:rPr>
            <w:rStyle w:val="Hyperlink"/>
          </w:rPr>
          <w:t>R2-2104206</w:t>
        </w:r>
      </w:hyperlink>
      <w:r w:rsidR="00EC6E50">
        <w:tab/>
        <w:t>On the overall and detailed procedure of SDT</w:t>
      </w:r>
      <w:r w:rsidR="00EC6E50">
        <w:tab/>
        <w:t>China Telecommunications</w:t>
      </w:r>
      <w:r w:rsidR="00EC6E50">
        <w:tab/>
        <w:t>discussion</w:t>
      </w:r>
    </w:p>
    <w:p w14:paraId="74C2C7A3" w14:textId="653A24D7" w:rsidR="00EC6E50" w:rsidRDefault="006D2370" w:rsidP="00EC6E50">
      <w:pPr>
        <w:pStyle w:val="Doc-title"/>
      </w:pPr>
      <w:hyperlink r:id="rId86" w:history="1">
        <w:r w:rsidR="00EC6E50" w:rsidRPr="00E44D05">
          <w:rPr>
            <w:rStyle w:val="Hyperlink"/>
          </w:rPr>
          <w:t>R2-2104220</w:t>
        </w:r>
      </w:hyperlink>
      <w:r w:rsidR="00EC6E50">
        <w:tab/>
        <w:t>Discussion on data volume calculation</w:t>
      </w:r>
      <w:r w:rsidR="00EC6E50">
        <w:tab/>
        <w:t>Xiaomi Communications</w:t>
      </w:r>
      <w:r w:rsidR="00EC6E50">
        <w:tab/>
        <w:t>discussion</w:t>
      </w:r>
      <w:r w:rsidR="00EC6E50">
        <w:tab/>
        <w:t>Rel-17</w:t>
      </w:r>
      <w:r w:rsidR="00EC6E50">
        <w:tab/>
        <w:t>NR_SmallData_INACTIVE-Core</w:t>
      </w:r>
    </w:p>
    <w:p w14:paraId="6F71BD82" w14:textId="0A118F37" w:rsidR="00EC6E50" w:rsidRDefault="006D2370" w:rsidP="00EC6E50">
      <w:pPr>
        <w:pStyle w:val="Doc-title"/>
      </w:pPr>
      <w:hyperlink r:id="rId87" w:history="1">
        <w:r w:rsidR="00EC6E50" w:rsidRPr="00E44D05">
          <w:rPr>
            <w:rStyle w:val="Hyperlink"/>
          </w:rPr>
          <w:t>R2-2104263</w:t>
        </w:r>
      </w:hyperlink>
      <w:r w:rsidR="00EC6E50">
        <w:tab/>
        <w:t>Discussion on Small Data Transmission</w:t>
      </w:r>
      <w:r w:rsidR="00EC6E50">
        <w:tab/>
        <w:t>TCL Communication Ltd.</w:t>
      </w:r>
      <w:r w:rsidR="00EC6E50">
        <w:tab/>
        <w:t>discussion</w:t>
      </w:r>
      <w:r w:rsidR="00EC6E50">
        <w:tab/>
        <w:t>Rel-17</w:t>
      </w:r>
    </w:p>
    <w:p w14:paraId="798029D2" w14:textId="77777777" w:rsidR="00EC6E50" w:rsidRDefault="00EC6E50" w:rsidP="00EC6E50">
      <w:pPr>
        <w:pStyle w:val="Doc-title"/>
      </w:pPr>
    </w:p>
    <w:p w14:paraId="44D15865" w14:textId="77777777" w:rsidR="00EC6E50" w:rsidRPr="00EC6E50" w:rsidRDefault="00EC6E50" w:rsidP="00EC6E50">
      <w:pPr>
        <w:pStyle w:val="Doc-text2"/>
      </w:pPr>
    </w:p>
    <w:p w14:paraId="2E390551" w14:textId="77777777" w:rsidR="000D255B" w:rsidRPr="000D255B" w:rsidRDefault="000D255B" w:rsidP="00137FD4">
      <w:pPr>
        <w:pStyle w:val="Heading3"/>
      </w:pPr>
      <w:r w:rsidRPr="000D255B">
        <w:t>8.6.3</w:t>
      </w:r>
      <w:r w:rsidRPr="000D255B">
        <w:tab/>
        <w:t xml:space="preserve">Control plane common aspects </w:t>
      </w:r>
    </w:p>
    <w:p w14:paraId="5C8DBA1C" w14:textId="77777777" w:rsidR="000D255B" w:rsidRPr="000D255B" w:rsidRDefault="000D255B" w:rsidP="000D255B">
      <w:pPr>
        <w:pStyle w:val="Comments"/>
      </w:pPr>
      <w:r w:rsidRPr="000D255B">
        <w:lastRenderedPageBreak/>
        <w:t>Cell reselection and failure handling, handling of subsequent data transmissins (including, how to indicate presence of subsequent data, etc) handling of non-SDT DRBs (including whether to resume or not non-SDT), CP data over SDT, SDT termination and data loss prevention and any other control plane aspects included in [Post113-e][501][502][503] which cannot be concluded as part of the email</w:t>
      </w:r>
    </w:p>
    <w:p w14:paraId="525CF8CA" w14:textId="5BE7E1B5" w:rsidR="00832783" w:rsidRDefault="006D2370" w:rsidP="00832783">
      <w:pPr>
        <w:pStyle w:val="Doc-title"/>
      </w:pPr>
      <w:hyperlink r:id="rId88" w:history="1">
        <w:r w:rsidR="00832783" w:rsidRPr="00E44D05">
          <w:rPr>
            <w:rStyle w:val="Hyperlink"/>
          </w:rPr>
          <w:t>R2-2103971</w:t>
        </w:r>
      </w:hyperlink>
      <w:r w:rsidR="00832783">
        <w:tab/>
        <w:t>Report of [Post113-e][503][SDT] T319, cell reselection and re-establishment</w:t>
      </w:r>
      <w:r w:rsidR="00832783">
        <w:tab/>
        <w:t>InterDigital</w:t>
      </w:r>
      <w:r w:rsidR="00832783">
        <w:tab/>
        <w:t>discussion</w:t>
      </w:r>
      <w:r w:rsidR="00832783">
        <w:tab/>
        <w:t>Rel-17</w:t>
      </w:r>
      <w:r w:rsidR="00832783">
        <w:tab/>
        <w:t>NR_SmallData_INACTIVE-Core</w:t>
      </w:r>
    </w:p>
    <w:p w14:paraId="022988E9" w14:textId="71DADA69" w:rsidR="000309EE" w:rsidRPr="00F75250" w:rsidRDefault="00F75250" w:rsidP="00EB4F0B">
      <w:pPr>
        <w:pStyle w:val="Doc-text2"/>
      </w:pPr>
      <w:r w:rsidRPr="00F75250">
        <w:t>Proposal 7</w:t>
      </w:r>
    </w:p>
    <w:p w14:paraId="304A6889" w14:textId="77777777" w:rsidR="00592B98" w:rsidRDefault="00F75250" w:rsidP="00EB4F0B">
      <w:pPr>
        <w:pStyle w:val="Doc-text2"/>
      </w:pPr>
      <w:r>
        <w:t>-</w:t>
      </w:r>
      <w:r>
        <w:tab/>
      </w:r>
      <w:r w:rsidR="002D6E80">
        <w:t xml:space="preserve">Intel thinks that we should discuss further whether the UE goes to Idle or stays in INACTIVE. </w:t>
      </w:r>
    </w:p>
    <w:p w14:paraId="73F9F35D" w14:textId="5A6F26BC" w:rsidR="00F75250" w:rsidRDefault="00592B98" w:rsidP="00EB4F0B">
      <w:pPr>
        <w:pStyle w:val="Doc-text2"/>
      </w:pPr>
      <w:r>
        <w:t>-</w:t>
      </w:r>
      <w:r>
        <w:tab/>
      </w:r>
      <w:r w:rsidR="002D6E80">
        <w:t>LG thinks this is a corner case and we shouldn’t optimize behaviour.  Ericsson</w:t>
      </w:r>
      <w:r w:rsidR="000D71D7">
        <w:t>, Lenovo</w:t>
      </w:r>
      <w:r>
        <w:t xml:space="preserve">, vivo, oppo, QC, </w:t>
      </w:r>
      <w:r w:rsidR="002D6E80">
        <w:t xml:space="preserve">agrees with LG.  </w:t>
      </w:r>
    </w:p>
    <w:p w14:paraId="72FC12D7" w14:textId="24923F83" w:rsidR="002D6E80" w:rsidRPr="00F75250" w:rsidRDefault="002D6E80" w:rsidP="00EB4F0B">
      <w:pPr>
        <w:pStyle w:val="Doc-text2"/>
      </w:pPr>
      <w:r>
        <w:t>-</w:t>
      </w:r>
      <w:r>
        <w:tab/>
        <w:t>ZTE thinks that we shouldn’t use different mechanisms</w:t>
      </w:r>
      <w:r w:rsidR="00237702">
        <w:t xml:space="preserve"> and using the same behaviour as 6.  </w:t>
      </w:r>
      <w:r w:rsidR="003309AC">
        <w:t>Samsung doesn’t think proposal 7 depends on 6 as i</w:t>
      </w:r>
      <w:r w:rsidR="007803D5">
        <w:t xml:space="preserve">t depends on SA3.  </w:t>
      </w:r>
    </w:p>
    <w:p w14:paraId="50308A88" w14:textId="71CCA5F3" w:rsidR="00F75250" w:rsidRDefault="000353D8" w:rsidP="00EB4F0B">
      <w:pPr>
        <w:pStyle w:val="Doc-text2"/>
      </w:pPr>
      <w:r>
        <w:t>=&gt;</w:t>
      </w:r>
      <w:r>
        <w:tab/>
        <w:t>Noted</w:t>
      </w:r>
    </w:p>
    <w:p w14:paraId="53074B38" w14:textId="77777777" w:rsidR="000353D8" w:rsidRPr="000353D8" w:rsidRDefault="000353D8" w:rsidP="00EB4F0B">
      <w:pPr>
        <w:pStyle w:val="Doc-text2"/>
      </w:pPr>
    </w:p>
    <w:p w14:paraId="0296BA89" w14:textId="36695689" w:rsidR="000309EE" w:rsidRDefault="000309EE" w:rsidP="00F175F0">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7972689F" w14:textId="79A0BC80" w:rsidR="000309EE" w:rsidRPr="00E5574F" w:rsidRDefault="000309EE" w:rsidP="00F175F0">
      <w:pPr>
        <w:pStyle w:val="Doc-text2"/>
        <w:numPr>
          <w:ilvl w:val="0"/>
          <w:numId w:val="18"/>
        </w:numPr>
        <w:pBdr>
          <w:top w:val="single" w:sz="4" w:space="1" w:color="auto"/>
          <w:left w:val="single" w:sz="4" w:space="4" w:color="auto"/>
          <w:bottom w:val="single" w:sz="4" w:space="1" w:color="auto"/>
          <w:right w:val="single" w:sz="4" w:space="4" w:color="auto"/>
        </w:pBdr>
      </w:pPr>
      <w:r w:rsidRPr="00E5574F">
        <w:t>SDT failure detection timer is started upon initiation of SDT procedure</w:t>
      </w:r>
    </w:p>
    <w:p w14:paraId="69DE954A" w14:textId="177C7CC5" w:rsidR="000309EE" w:rsidRPr="00E5574F" w:rsidRDefault="000C3590" w:rsidP="00F175F0">
      <w:pPr>
        <w:pStyle w:val="Doc-text2"/>
        <w:numPr>
          <w:ilvl w:val="0"/>
          <w:numId w:val="18"/>
        </w:numPr>
        <w:pBdr>
          <w:top w:val="single" w:sz="4" w:space="1" w:color="auto"/>
          <w:left w:val="single" w:sz="4" w:space="4" w:color="auto"/>
          <w:bottom w:val="single" w:sz="4" w:space="1" w:color="auto"/>
          <w:right w:val="single" w:sz="4" w:space="4" w:color="auto"/>
        </w:pBdr>
      </w:pPr>
      <w:r w:rsidRPr="00E5574F">
        <w:t>T319</w:t>
      </w:r>
      <w:r w:rsidR="00CD665B" w:rsidRPr="00E5574F">
        <w:t xml:space="preserve"> legacy</w:t>
      </w:r>
      <w:r w:rsidRPr="00E5574F">
        <w:t xml:space="preserve"> is not started if RRCResumeRequest or RRCResumeRequest1 is transmitted </w:t>
      </w:r>
      <w:r w:rsidR="00B262BB" w:rsidRPr="00E5574F">
        <w:t>…</w:t>
      </w:r>
    </w:p>
    <w:p w14:paraId="43B6FF4C" w14:textId="008A1BD9" w:rsidR="000C3590" w:rsidRPr="00E5574F" w:rsidRDefault="000C3590" w:rsidP="00F175F0">
      <w:pPr>
        <w:pStyle w:val="Doc-text2"/>
        <w:numPr>
          <w:ilvl w:val="0"/>
          <w:numId w:val="18"/>
        </w:numPr>
        <w:pBdr>
          <w:top w:val="single" w:sz="4" w:space="1" w:color="auto"/>
          <w:left w:val="single" w:sz="4" w:space="4" w:color="auto"/>
          <w:bottom w:val="single" w:sz="4" w:space="1" w:color="auto"/>
          <w:right w:val="single" w:sz="4" w:space="4" w:color="auto"/>
        </w:pBdr>
      </w:pPr>
      <w:r w:rsidRPr="00E5574F">
        <w:t>T319</w:t>
      </w:r>
      <w:r w:rsidR="00CD665B" w:rsidRPr="00E5574F">
        <w:t xml:space="preserve"> legacy</w:t>
      </w:r>
      <w:r w:rsidRPr="00E5574F">
        <w:t xml:space="preserve"> stop conditions also apply to SDT failure detection timer</w:t>
      </w:r>
    </w:p>
    <w:p w14:paraId="5F7D7FD4" w14:textId="31F42DDC" w:rsidR="000C3590" w:rsidRPr="00E5574F" w:rsidRDefault="000C3590" w:rsidP="00F175F0">
      <w:pPr>
        <w:pStyle w:val="Doc-text2"/>
        <w:numPr>
          <w:ilvl w:val="0"/>
          <w:numId w:val="18"/>
        </w:numPr>
        <w:pBdr>
          <w:top w:val="single" w:sz="4" w:space="1" w:color="auto"/>
          <w:left w:val="single" w:sz="4" w:space="4" w:color="auto"/>
          <w:bottom w:val="single" w:sz="4" w:space="1" w:color="auto"/>
          <w:right w:val="single" w:sz="4" w:space="4" w:color="auto"/>
        </w:pBdr>
      </w:pPr>
      <w:r w:rsidRPr="00E5574F">
        <w:t>RRC re-establishment procedure is not supported for SDT</w:t>
      </w:r>
      <w:r w:rsidR="00E4731D" w:rsidRPr="00E5574F">
        <w:t xml:space="preserve"> </w:t>
      </w:r>
    </w:p>
    <w:p w14:paraId="2B4A361A" w14:textId="5AC14F9F" w:rsidR="000309EE" w:rsidRDefault="000309EE" w:rsidP="00F175F0">
      <w:pPr>
        <w:pStyle w:val="Doc-text2"/>
        <w:pBdr>
          <w:top w:val="single" w:sz="4" w:space="1" w:color="auto"/>
          <w:left w:val="single" w:sz="4" w:space="4" w:color="auto"/>
          <w:bottom w:val="single" w:sz="4" w:space="1" w:color="auto"/>
          <w:right w:val="single" w:sz="4" w:space="4" w:color="auto"/>
        </w:pBdr>
        <w:rPr>
          <w:b/>
          <w:bCs/>
        </w:rPr>
      </w:pPr>
    </w:p>
    <w:p w14:paraId="51798A64" w14:textId="78F22E45" w:rsidR="00D9106D" w:rsidRDefault="00B262BB" w:rsidP="00F175F0">
      <w:pPr>
        <w:pStyle w:val="Doc-text2"/>
        <w:pBdr>
          <w:top w:val="single" w:sz="4" w:space="1" w:color="auto"/>
          <w:left w:val="single" w:sz="4" w:space="4" w:color="auto"/>
          <w:bottom w:val="single" w:sz="4" w:space="1" w:color="auto"/>
          <w:right w:val="single" w:sz="4" w:space="4" w:color="auto"/>
        </w:pBdr>
      </w:pPr>
      <w:r>
        <w:t>5</w:t>
      </w:r>
      <w:r>
        <w:tab/>
      </w:r>
      <w:r w:rsidR="00D9106D">
        <w:t xml:space="preserve">An LS is sent to SA3 to verify feasibility/impacts of re-using same NCC/I-RNTI value temporarily for RRC Resume procedure in new cell during SDT procedure </w:t>
      </w:r>
      <w:r>
        <w:t>(include same cell question from 502</w:t>
      </w:r>
      <w:r w:rsidR="009044E1">
        <w:t>]</w:t>
      </w:r>
    </w:p>
    <w:p w14:paraId="7DE5FEE1" w14:textId="12891BC5" w:rsidR="00E4731D" w:rsidRDefault="00E4731D" w:rsidP="00F175F0">
      <w:pPr>
        <w:pStyle w:val="Doc-text2"/>
        <w:pBdr>
          <w:top w:val="single" w:sz="4" w:space="1" w:color="auto"/>
          <w:left w:val="single" w:sz="4" w:space="4" w:color="auto"/>
          <w:bottom w:val="single" w:sz="4" w:space="1" w:color="auto"/>
          <w:right w:val="single" w:sz="4" w:space="4" w:color="auto"/>
        </w:pBdr>
      </w:pPr>
      <w:r>
        <w:t>6</w:t>
      </w:r>
      <w:r>
        <w:tab/>
        <w:t>FFS - RAN2 to select between the following options for cell re-selection during ongoing SDT procedure next meeting: 1) UE transitions to IDLE, possibly performing high-layer retransmission (8/25); or 2) UE remains in INACTIVE and sends RRC Resume to new cell</w:t>
      </w:r>
    </w:p>
    <w:p w14:paraId="7899A2A1" w14:textId="53087C64" w:rsidR="006A22E9" w:rsidRPr="00E4731D" w:rsidRDefault="006A22E9" w:rsidP="00F175F0">
      <w:pPr>
        <w:pStyle w:val="Doc-text2"/>
        <w:pBdr>
          <w:top w:val="single" w:sz="4" w:space="1" w:color="auto"/>
          <w:left w:val="single" w:sz="4" w:space="4" w:color="auto"/>
          <w:bottom w:val="single" w:sz="4" w:space="1" w:color="auto"/>
          <w:right w:val="single" w:sz="4" w:space="4" w:color="auto"/>
        </w:pBdr>
        <w:rPr>
          <w:b/>
          <w:bCs/>
          <w:lang w:val="en-US"/>
        </w:rPr>
      </w:pPr>
      <w:r>
        <w:t>7</w:t>
      </w:r>
      <w:r>
        <w:tab/>
      </w:r>
      <w:r w:rsidR="007803D5">
        <w:t xml:space="preserve">FFS </w:t>
      </w:r>
      <w:r>
        <w:t xml:space="preserve">Upon SDT failure detection timer expiry, the same procedure as T319 expiry is used (e.g. transition to IDLE as in the case of expiry of the T319 timer and attempts RRC connection setup) </w:t>
      </w:r>
      <w:r w:rsidR="007803D5">
        <w:t xml:space="preserve"> (18/8)</w:t>
      </w:r>
    </w:p>
    <w:p w14:paraId="706E45D2" w14:textId="01208833" w:rsidR="00D9106D" w:rsidRDefault="00D9106D" w:rsidP="00EB4F0B">
      <w:pPr>
        <w:pStyle w:val="Doc-text2"/>
        <w:rPr>
          <w:b/>
          <w:bCs/>
          <w:lang w:val="en-US"/>
        </w:rPr>
      </w:pPr>
    </w:p>
    <w:p w14:paraId="640D800A" w14:textId="1C0C1B27" w:rsidR="003E67EE" w:rsidRPr="000353D8" w:rsidRDefault="003E67EE" w:rsidP="003E67EE">
      <w:pPr>
        <w:pStyle w:val="Doc-text2"/>
        <w:rPr>
          <w:b/>
          <w:bCs/>
        </w:rPr>
      </w:pPr>
      <w:r w:rsidRPr="000353D8">
        <w:rPr>
          <w:b/>
          <w:bCs/>
        </w:rPr>
        <w:t>Requires online discussion</w:t>
      </w:r>
      <w:r w:rsidR="000353D8" w:rsidRPr="000353D8">
        <w:rPr>
          <w:b/>
          <w:bCs/>
        </w:rPr>
        <w:t xml:space="preserve"> for next meeting</w:t>
      </w:r>
    </w:p>
    <w:p w14:paraId="74F5ED7A" w14:textId="77777777" w:rsidR="003E67EE" w:rsidRDefault="003E67EE" w:rsidP="003E67EE">
      <w:pPr>
        <w:pStyle w:val="Doc-text2"/>
      </w:pPr>
      <w:r w:rsidRPr="000353D8">
        <w:t xml:space="preserve">Proposal 3: </w:t>
      </w:r>
      <w:r w:rsidRPr="000353D8">
        <w:tab/>
        <w:t>RAN2 to decide whether SDT failure detection timer: 1) has an extended duration to accommodate subsequent SDT (13/25); or 2) is restarted upon (re)transmission or reception of small data (12/25) [CB next Tuesday or postpone it to next meeting]</w:t>
      </w:r>
    </w:p>
    <w:p w14:paraId="5B258FD5" w14:textId="77777777" w:rsidR="006A22E9" w:rsidRDefault="006A22E9" w:rsidP="006A22E9">
      <w:pPr>
        <w:pStyle w:val="Doc-text2"/>
      </w:pPr>
    </w:p>
    <w:p w14:paraId="4B0BBFC9" w14:textId="723FE11A" w:rsidR="006A22E9" w:rsidRDefault="006D2370" w:rsidP="00F175F0">
      <w:pPr>
        <w:pStyle w:val="Doc-title"/>
        <w:rPr>
          <w:lang w:val="en-US"/>
        </w:rPr>
      </w:pPr>
      <w:hyperlink r:id="rId89" w:history="1">
        <w:r w:rsidR="00F175F0" w:rsidRPr="00E44D05">
          <w:rPr>
            <w:rStyle w:val="Hyperlink"/>
            <w:lang w:val="en-US"/>
          </w:rPr>
          <w:t>R2-2104</w:t>
        </w:r>
        <w:r w:rsidR="00F175F0" w:rsidRPr="00E44D05">
          <w:rPr>
            <w:rStyle w:val="Hyperlink"/>
            <w:lang w:val="en-US"/>
          </w:rPr>
          <w:t>3</w:t>
        </w:r>
        <w:r w:rsidR="00F175F0" w:rsidRPr="00E44D05">
          <w:rPr>
            <w:rStyle w:val="Hyperlink"/>
            <w:lang w:val="en-US"/>
          </w:rPr>
          <w:t>96</w:t>
        </w:r>
      </w:hyperlink>
      <w:r w:rsidR="00F175F0">
        <w:rPr>
          <w:lang w:val="en-US"/>
        </w:rPr>
        <w:tab/>
      </w:r>
      <w:r w:rsidR="00F175F0">
        <w:rPr>
          <w:lang w:val="en-US"/>
        </w:rPr>
        <w:tab/>
      </w:r>
      <w:r w:rsidR="006A22E9" w:rsidRPr="00DA2FF8">
        <w:rPr>
          <w:lang w:val="en-US"/>
        </w:rPr>
        <w:t xml:space="preserve">LS to SA3 </w:t>
      </w:r>
      <w:r w:rsidR="00F175F0">
        <w:rPr>
          <w:lang w:val="en-US"/>
        </w:rPr>
        <w:t xml:space="preserve">on </w:t>
      </w:r>
      <w:r w:rsidR="002361A5">
        <w:rPr>
          <w:lang w:val="en-US"/>
        </w:rPr>
        <w:t xml:space="preserve">Small data </w:t>
      </w:r>
      <w:r w:rsidR="007A7C69">
        <w:rPr>
          <w:lang w:val="en-US"/>
        </w:rPr>
        <w:t>transmission</w:t>
      </w:r>
      <w:r w:rsidR="0052375D">
        <w:rPr>
          <w:lang w:val="en-US"/>
        </w:rPr>
        <w:t xml:space="preserve">s </w:t>
      </w:r>
      <w:r w:rsidR="006A22E9" w:rsidRPr="00DA2FF8">
        <w:rPr>
          <w:lang w:val="en-US"/>
        </w:rPr>
        <w:t xml:space="preserve">– email discussion 503 </w:t>
      </w:r>
      <w:r w:rsidR="00F34E6D">
        <w:rPr>
          <w:lang w:val="en-US"/>
        </w:rPr>
        <w:t>(InterDigital)</w:t>
      </w:r>
    </w:p>
    <w:p w14:paraId="4599846A" w14:textId="1F8EA9FF" w:rsidR="00F46F76" w:rsidRDefault="00F46F76" w:rsidP="00F3322D">
      <w:pPr>
        <w:pStyle w:val="Doc-text2"/>
        <w:rPr>
          <w:lang w:val="en-US"/>
        </w:rPr>
      </w:pPr>
      <w:r>
        <w:rPr>
          <w:lang w:val="en-US"/>
        </w:rPr>
        <w:t>-</w:t>
      </w:r>
      <w:r w:rsidR="00162C00">
        <w:rPr>
          <w:lang w:val="en-US"/>
        </w:rPr>
        <w:tab/>
        <w:t>Intel would have liked to add PDCP count</w:t>
      </w:r>
      <w:r w:rsidR="00535CE3">
        <w:rPr>
          <w:lang w:val="en-US"/>
        </w:rPr>
        <w:t xml:space="preserve"> as the CCCH solution would break the assumption that we shouldn’t </w:t>
      </w:r>
      <w:r w:rsidR="008629B2">
        <w:rPr>
          <w:lang w:val="en-US"/>
        </w:rPr>
        <w:t>do key reuse</w:t>
      </w:r>
    </w:p>
    <w:p w14:paraId="17AB99E2" w14:textId="2ABF046A" w:rsidR="00F3322D" w:rsidRDefault="00F3322D" w:rsidP="00F3322D">
      <w:pPr>
        <w:pStyle w:val="Doc-text2"/>
        <w:rPr>
          <w:rFonts w:cs="Arial"/>
          <w:i/>
          <w:iCs/>
          <w:color w:val="000000"/>
        </w:rPr>
      </w:pPr>
      <w:r>
        <w:rPr>
          <w:lang w:val="en-US"/>
        </w:rPr>
        <w:t>=&gt;</w:t>
      </w:r>
      <w:r>
        <w:rPr>
          <w:lang w:val="en-US"/>
        </w:rPr>
        <w:tab/>
      </w:r>
      <w:r w:rsidR="00F46F76">
        <w:rPr>
          <w:lang w:val="en-US"/>
        </w:rPr>
        <w:t xml:space="preserve">Update the following question: </w:t>
      </w:r>
      <w:r w:rsidR="00F46F76">
        <w:rPr>
          <w:rFonts w:cs="Arial"/>
          <w:i/>
          <w:iCs/>
          <w:color w:val="000000"/>
        </w:rPr>
        <w:t xml:space="preserve">Can a CCCH message reusing the I-RNTI and </w:t>
      </w:r>
      <w:r w:rsidR="00F46F76">
        <w:rPr>
          <w:i/>
        </w:rPr>
        <w:t>resumeMAC-I</w:t>
      </w:r>
      <w:r w:rsidR="00F46F76">
        <w:rPr>
          <w:rFonts w:cs="Arial"/>
          <w:i/>
          <w:iCs/>
          <w:color w:val="000000"/>
        </w:rPr>
        <w:t xml:space="preserve"> be transmitted again in the same cell after SDT initiation, e.g. similar to legacy RRC Reject case (</w:t>
      </w:r>
      <w:r w:rsidR="00F46F76" w:rsidRPr="00F46F76">
        <w:rPr>
          <w:rFonts w:cs="Arial"/>
          <w:i/>
          <w:iCs/>
          <w:color w:val="000000"/>
          <w:u w:val="single"/>
        </w:rPr>
        <w:t>but without having received RRC Reject at the UE</w:t>
      </w:r>
      <w:r w:rsidR="00F46F76">
        <w:rPr>
          <w:rFonts w:cs="Arial"/>
          <w:i/>
          <w:iCs/>
          <w:color w:val="000000"/>
        </w:rPr>
        <w:t>)?</w:t>
      </w:r>
    </w:p>
    <w:p w14:paraId="7D190F9A" w14:textId="378A9833" w:rsidR="005F5AB9" w:rsidRPr="005F5AB9" w:rsidRDefault="005F5AB9" w:rsidP="00F3322D">
      <w:pPr>
        <w:pStyle w:val="Doc-text2"/>
        <w:rPr>
          <w:lang w:val="en-US"/>
        </w:rPr>
      </w:pPr>
      <w:r>
        <w:rPr>
          <w:rFonts w:cs="Arial"/>
          <w:color w:val="000000"/>
        </w:rPr>
        <w:t>=&gt;</w:t>
      </w:r>
      <w:r>
        <w:rPr>
          <w:rFonts w:cs="Arial"/>
          <w:color w:val="000000"/>
        </w:rPr>
        <w:tab/>
        <w:t xml:space="preserve">The LS is approved </w:t>
      </w:r>
      <w:r w:rsidR="006F553E">
        <w:rPr>
          <w:rFonts w:cs="Arial"/>
          <w:color w:val="000000"/>
        </w:rPr>
        <w:t xml:space="preserve">in </w:t>
      </w:r>
      <w:r w:rsidR="006F553E" w:rsidRPr="006F553E">
        <w:rPr>
          <w:rFonts w:cs="Arial"/>
          <w:color w:val="000000"/>
        </w:rPr>
        <w:t>R2-2104</w:t>
      </w:r>
      <w:r w:rsidR="006F553E">
        <w:rPr>
          <w:rFonts w:cs="Arial"/>
          <w:color w:val="000000"/>
        </w:rPr>
        <w:t xml:space="preserve">401 with the change above </w:t>
      </w:r>
    </w:p>
    <w:p w14:paraId="5690209C" w14:textId="77777777" w:rsidR="00F3322D" w:rsidRDefault="00F3322D" w:rsidP="00F175F0">
      <w:pPr>
        <w:pStyle w:val="Doc-text2"/>
        <w:ind w:left="363"/>
        <w:rPr>
          <w:lang w:val="en-US"/>
        </w:rPr>
      </w:pPr>
    </w:p>
    <w:p w14:paraId="1CC960F5" w14:textId="6A26336F" w:rsidR="006A22E9" w:rsidRPr="00E4731D" w:rsidRDefault="006D2370" w:rsidP="00F175F0">
      <w:pPr>
        <w:pStyle w:val="Doc-text2"/>
        <w:ind w:left="363"/>
        <w:rPr>
          <w:lang w:val="en-US"/>
        </w:rPr>
      </w:pPr>
      <w:hyperlink r:id="rId90" w:history="1">
        <w:r w:rsidR="00F175F0" w:rsidRPr="00E44D05">
          <w:rPr>
            <w:rStyle w:val="Hyperlink"/>
            <w:lang w:val="en-US"/>
          </w:rPr>
          <w:t>R2-2104397</w:t>
        </w:r>
      </w:hyperlink>
      <w:r w:rsidR="00F175F0">
        <w:rPr>
          <w:lang w:val="en-US"/>
        </w:rPr>
        <w:tab/>
      </w:r>
      <w:r w:rsidR="006A22E9" w:rsidRPr="00E4731D">
        <w:rPr>
          <w:lang w:val="en-US"/>
        </w:rPr>
        <w:t>LS to CT1</w:t>
      </w:r>
      <w:r w:rsidR="0052375D">
        <w:rPr>
          <w:lang w:val="en-US"/>
        </w:rPr>
        <w:t xml:space="preserve"> on Small data transmission</w:t>
      </w:r>
      <w:r w:rsidR="006A22E9" w:rsidRPr="00E4731D">
        <w:rPr>
          <w:lang w:val="en-US"/>
        </w:rPr>
        <w:t xml:space="preserve"> – email d</w:t>
      </w:r>
      <w:r w:rsidR="006A22E9">
        <w:rPr>
          <w:lang w:val="en-US"/>
        </w:rPr>
        <w:t xml:space="preserve">iscussion 504 </w:t>
      </w:r>
      <w:r w:rsidR="00F34E6D">
        <w:rPr>
          <w:lang w:val="en-US"/>
        </w:rPr>
        <w:t>(Intel)</w:t>
      </w:r>
    </w:p>
    <w:p w14:paraId="5815C000" w14:textId="65012F45" w:rsidR="006A22E9" w:rsidRDefault="00120C28" w:rsidP="00EB4F0B">
      <w:pPr>
        <w:pStyle w:val="Doc-text2"/>
        <w:rPr>
          <w:lang w:val="en-US"/>
        </w:rPr>
      </w:pPr>
      <w:r>
        <w:rPr>
          <w:lang w:val="en-US"/>
        </w:rPr>
        <w:t>-</w:t>
      </w:r>
      <w:r>
        <w:rPr>
          <w:lang w:val="en-US"/>
        </w:rPr>
        <w:tab/>
        <w:t>LG thinks that companies want to remove question 1 and question 2</w:t>
      </w:r>
      <w:r w:rsidR="00F03353">
        <w:rPr>
          <w:lang w:val="en-US"/>
        </w:rPr>
        <w:t xml:space="preserve">.  </w:t>
      </w:r>
    </w:p>
    <w:p w14:paraId="797F52BD" w14:textId="0EF9A519" w:rsidR="00F03353" w:rsidRDefault="00F03353" w:rsidP="00EB4F0B">
      <w:pPr>
        <w:pStyle w:val="Doc-text2"/>
        <w:rPr>
          <w:lang w:val="en-US"/>
        </w:rPr>
      </w:pPr>
      <w:r>
        <w:rPr>
          <w:lang w:val="en-US"/>
        </w:rPr>
        <w:t>-</w:t>
      </w:r>
      <w:r>
        <w:rPr>
          <w:lang w:val="en-US"/>
        </w:rPr>
        <w:tab/>
        <w:t xml:space="preserve">ZTE thins that we have no question but we are asking feedback.  </w:t>
      </w:r>
      <w:r w:rsidR="007640CC">
        <w:rPr>
          <w:lang w:val="en-US"/>
        </w:rPr>
        <w:t xml:space="preserve">We don’t need to explicitly ask about all three, we can solicit any inputs.  </w:t>
      </w:r>
      <w:r w:rsidR="007F7AAA">
        <w:rPr>
          <w:lang w:val="en-US"/>
        </w:rPr>
        <w:t xml:space="preserve"> Vivo agrees with ZTE </w:t>
      </w:r>
    </w:p>
    <w:p w14:paraId="3D02B1BA" w14:textId="5907B5D3" w:rsidR="007640CC" w:rsidRDefault="007640CC" w:rsidP="00EB4F0B">
      <w:pPr>
        <w:pStyle w:val="Doc-text2"/>
        <w:rPr>
          <w:lang w:val="en-US"/>
        </w:rPr>
      </w:pPr>
      <w:r>
        <w:rPr>
          <w:lang w:val="en-US"/>
        </w:rPr>
        <w:t>-</w:t>
      </w:r>
      <w:r>
        <w:rPr>
          <w:lang w:val="en-US"/>
        </w:rPr>
        <w:tab/>
        <w:t xml:space="preserve">Ericsson also had same feeling about question 1 and question 2.  Focus the question for 3.  </w:t>
      </w:r>
    </w:p>
    <w:p w14:paraId="17D7378C" w14:textId="19A35B82" w:rsidR="00FE0F83" w:rsidRDefault="00FE0F83" w:rsidP="00EB4F0B">
      <w:pPr>
        <w:pStyle w:val="Doc-text2"/>
        <w:rPr>
          <w:lang w:val="en-US"/>
        </w:rPr>
      </w:pPr>
      <w:r>
        <w:rPr>
          <w:lang w:val="en-US"/>
        </w:rPr>
        <w:t>-</w:t>
      </w:r>
      <w:r>
        <w:rPr>
          <w:lang w:val="en-US"/>
        </w:rPr>
        <w:tab/>
        <w:t>Huawei and QC are fine to remove question 1 and question 2</w:t>
      </w:r>
    </w:p>
    <w:p w14:paraId="2AFA5C33" w14:textId="46EBA955" w:rsidR="00FE0F83" w:rsidRDefault="00FE0F83" w:rsidP="00EB4F0B">
      <w:pPr>
        <w:pStyle w:val="Doc-text2"/>
        <w:rPr>
          <w:lang w:val="en-US"/>
        </w:rPr>
      </w:pPr>
      <w:r>
        <w:rPr>
          <w:lang w:val="en-US"/>
        </w:rPr>
        <w:t>=&gt;</w:t>
      </w:r>
      <w:r>
        <w:rPr>
          <w:lang w:val="en-US"/>
        </w:rPr>
        <w:tab/>
      </w:r>
      <w:r w:rsidR="007F7AAA">
        <w:rPr>
          <w:lang w:val="en-US"/>
        </w:rPr>
        <w:t>R</w:t>
      </w:r>
      <w:r w:rsidR="00D75FBE">
        <w:rPr>
          <w:lang w:val="en-US"/>
        </w:rPr>
        <w:t xml:space="preserve">emove question 1 and 2 </w:t>
      </w:r>
    </w:p>
    <w:p w14:paraId="4C9FDD93" w14:textId="6DDB3D10" w:rsidR="007640CC" w:rsidRDefault="007640CC" w:rsidP="00EB4F0B">
      <w:pPr>
        <w:pStyle w:val="Doc-text2"/>
        <w:rPr>
          <w:lang w:val="en-US"/>
        </w:rPr>
      </w:pPr>
      <w:r>
        <w:rPr>
          <w:lang w:val="en-US"/>
        </w:rPr>
        <w:t>=&gt;</w:t>
      </w:r>
      <w:r>
        <w:rPr>
          <w:lang w:val="en-US"/>
        </w:rPr>
        <w:tab/>
      </w:r>
      <w:r w:rsidR="00641F33">
        <w:rPr>
          <w:lang w:val="en-US"/>
        </w:rPr>
        <w:t xml:space="preserve">Email discussion </w:t>
      </w:r>
      <w:r w:rsidR="00FE0F83">
        <w:rPr>
          <w:lang w:val="en-US"/>
        </w:rPr>
        <w:t xml:space="preserve">to continue and to be approved </w:t>
      </w:r>
      <w:r w:rsidR="002B7600">
        <w:rPr>
          <w:lang w:val="en-US"/>
        </w:rPr>
        <w:t>Wednesday</w:t>
      </w:r>
    </w:p>
    <w:p w14:paraId="4B17B7FB" w14:textId="77777777" w:rsidR="00840E50" w:rsidRDefault="00840E50" w:rsidP="00EB4F0B">
      <w:pPr>
        <w:pStyle w:val="Doc-text2"/>
        <w:rPr>
          <w:b/>
          <w:bCs/>
          <w:lang w:val="en-US"/>
        </w:rPr>
      </w:pPr>
    </w:p>
    <w:p w14:paraId="3F0DF0CB" w14:textId="11872E95" w:rsidR="00094528" w:rsidRDefault="006D2370" w:rsidP="00094528">
      <w:pPr>
        <w:pStyle w:val="Doc-title"/>
        <w:rPr>
          <w:lang w:val="en-US"/>
        </w:rPr>
      </w:pPr>
      <w:hyperlink r:id="rId91" w:history="1">
        <w:r w:rsidR="00094528" w:rsidRPr="00E44D05">
          <w:rPr>
            <w:rStyle w:val="Hyperlink"/>
            <w:lang w:val="en-US"/>
          </w:rPr>
          <w:t>R2-2104399</w:t>
        </w:r>
      </w:hyperlink>
      <w:r w:rsidR="00094528">
        <w:rPr>
          <w:lang w:val="en-US"/>
        </w:rPr>
        <w:tab/>
        <w:t xml:space="preserve">Report of email discussion 504 </w:t>
      </w:r>
      <w:r w:rsidR="00094528">
        <w:rPr>
          <w:lang w:val="en-US"/>
        </w:rPr>
        <w:tab/>
        <w:t xml:space="preserve">Intel </w:t>
      </w:r>
    </w:p>
    <w:p w14:paraId="0A12D3B6" w14:textId="1C5AEDBD" w:rsidR="00111C24" w:rsidRPr="00111C24" w:rsidRDefault="00111C24" w:rsidP="00111C24">
      <w:pPr>
        <w:pStyle w:val="Doc-text2"/>
        <w:rPr>
          <w:lang w:val="en-US"/>
        </w:rPr>
      </w:pPr>
      <w:r>
        <w:rPr>
          <w:lang w:val="en-US"/>
        </w:rPr>
        <w:t>=&gt;</w:t>
      </w:r>
      <w:r>
        <w:rPr>
          <w:lang w:val="en-US"/>
        </w:rPr>
        <w:tab/>
        <w:t>Noted</w:t>
      </w:r>
    </w:p>
    <w:p w14:paraId="175FD437" w14:textId="31353C24" w:rsidR="00832783" w:rsidRDefault="00832783" w:rsidP="00EC6E50">
      <w:pPr>
        <w:pStyle w:val="Doc-title"/>
      </w:pPr>
    </w:p>
    <w:p w14:paraId="6250FDF4" w14:textId="77777777" w:rsidR="007A7C69" w:rsidRPr="007A7C69" w:rsidRDefault="007A7C69" w:rsidP="007A7C69">
      <w:pPr>
        <w:pStyle w:val="Doc-text2"/>
      </w:pPr>
    </w:p>
    <w:p w14:paraId="483E4F95" w14:textId="42B6D699" w:rsidR="00E76C11" w:rsidRPr="00E76C11" w:rsidRDefault="00E76C11" w:rsidP="00E76C11">
      <w:pPr>
        <w:pStyle w:val="Doc-text2"/>
        <w:ind w:left="363"/>
      </w:pPr>
      <w:r>
        <w:t>Not treated</w:t>
      </w:r>
    </w:p>
    <w:p w14:paraId="44299B2A" w14:textId="17B4CF66" w:rsidR="00EC6E50" w:rsidRDefault="006D2370" w:rsidP="00EC6E50">
      <w:pPr>
        <w:pStyle w:val="Doc-title"/>
      </w:pPr>
      <w:hyperlink r:id="rId92" w:history="1">
        <w:r w:rsidR="00EC6E50" w:rsidRPr="00E44D05">
          <w:rPr>
            <w:rStyle w:val="Hyperlink"/>
          </w:rPr>
          <w:t>R2-2102709</w:t>
        </w:r>
      </w:hyperlink>
      <w:r w:rsidR="00EC6E50">
        <w:tab/>
        <w:t>Control Plane Common Aspects of RACH and CG based SDT</w:t>
      </w:r>
      <w:r w:rsidR="00EC6E50">
        <w:tab/>
        <w:t>Samsung Electronics Co., Ltd</w:t>
      </w:r>
      <w:r w:rsidR="00EC6E50">
        <w:tab/>
        <w:t>discussion</w:t>
      </w:r>
      <w:r w:rsidR="00EC6E50">
        <w:tab/>
        <w:t>Rel-17</w:t>
      </w:r>
      <w:r w:rsidR="00EC6E50">
        <w:tab/>
        <w:t>NR_SmallData_INACTIVE-Core</w:t>
      </w:r>
    </w:p>
    <w:p w14:paraId="0B326FAE" w14:textId="0F9C57DF" w:rsidR="00EC6E50" w:rsidRDefault="006D2370" w:rsidP="00EC6E50">
      <w:pPr>
        <w:pStyle w:val="Doc-title"/>
      </w:pPr>
      <w:hyperlink r:id="rId93" w:history="1">
        <w:r w:rsidR="00EC6E50" w:rsidRPr="00E44D05">
          <w:rPr>
            <w:rStyle w:val="Hyperlink"/>
          </w:rPr>
          <w:t>R2-2102751</w:t>
        </w:r>
      </w:hyperlink>
      <w:r w:rsidR="00EC6E50">
        <w:tab/>
        <w:t>Discussion on control plane issues of SDT</w:t>
      </w:r>
      <w:r w:rsidR="00EC6E50">
        <w:tab/>
        <w:t>OPPO</w:t>
      </w:r>
      <w:r w:rsidR="00EC6E50">
        <w:tab/>
        <w:t>discussion</w:t>
      </w:r>
      <w:r w:rsidR="00EC6E50">
        <w:tab/>
        <w:t>Rel-17</w:t>
      </w:r>
      <w:r w:rsidR="00EC6E50">
        <w:tab/>
        <w:t>NR_SmallData_INACTIVE-Core</w:t>
      </w:r>
    </w:p>
    <w:p w14:paraId="28F31C63" w14:textId="37905E61" w:rsidR="00EC6E50" w:rsidRDefault="006D2370" w:rsidP="00EC6E50">
      <w:pPr>
        <w:pStyle w:val="Doc-title"/>
      </w:pPr>
      <w:hyperlink r:id="rId94" w:history="1">
        <w:r w:rsidR="00EC6E50" w:rsidRPr="00E44D05">
          <w:rPr>
            <w:rStyle w:val="Hyperlink"/>
          </w:rPr>
          <w:t>R2-2102756</w:t>
        </w:r>
      </w:hyperlink>
      <w:r w:rsidR="00EC6E50">
        <w:tab/>
        <w:t>Discussion on RRC-Controlled Small Data Transmission</w:t>
      </w:r>
      <w:r w:rsidR="00EC6E50">
        <w:tab/>
        <w:t>vivo</w:t>
      </w:r>
      <w:r w:rsidR="00EC6E50">
        <w:tab/>
        <w:t>discussion</w:t>
      </w:r>
      <w:r w:rsidR="00EC6E50">
        <w:tab/>
        <w:t>NR_SmallData_INACTIVE-Core</w:t>
      </w:r>
      <w:r w:rsidR="00EC6E50">
        <w:tab/>
      </w:r>
      <w:hyperlink r:id="rId95" w:history="1">
        <w:r w:rsidR="00EC6E50" w:rsidRPr="00E44D05">
          <w:rPr>
            <w:rStyle w:val="Hyperlink"/>
          </w:rPr>
          <w:t>R2-2100140</w:t>
        </w:r>
      </w:hyperlink>
    </w:p>
    <w:p w14:paraId="1194C1F5" w14:textId="36861BB1" w:rsidR="00EC6E50" w:rsidRDefault="006D2370" w:rsidP="00EC6E50">
      <w:pPr>
        <w:pStyle w:val="Doc-title"/>
      </w:pPr>
      <w:hyperlink r:id="rId96" w:history="1">
        <w:r w:rsidR="00EC6E50" w:rsidRPr="00E44D05">
          <w:rPr>
            <w:rStyle w:val="Hyperlink"/>
          </w:rPr>
          <w:t>R2-2102841</w:t>
        </w:r>
      </w:hyperlink>
      <w:r w:rsidR="00EC6E50">
        <w:tab/>
        <w:t>Signalling and NAS-AS interaction for SDT</w:t>
      </w:r>
      <w:r w:rsidR="00EC6E50">
        <w:tab/>
        <w:t>Intel Corporation</w:t>
      </w:r>
      <w:r w:rsidR="00EC6E50">
        <w:tab/>
        <w:t>discussion</w:t>
      </w:r>
      <w:r w:rsidR="00EC6E50">
        <w:tab/>
        <w:t>Rel-17</w:t>
      </w:r>
      <w:r w:rsidR="00EC6E50">
        <w:tab/>
        <w:t>NR_SmallData_INACTIVE-Core</w:t>
      </w:r>
    </w:p>
    <w:p w14:paraId="12E18C21" w14:textId="18532D0E" w:rsidR="00EC6E50" w:rsidRDefault="006D2370" w:rsidP="00EC6E50">
      <w:pPr>
        <w:pStyle w:val="Doc-title"/>
      </w:pPr>
      <w:hyperlink r:id="rId97" w:history="1">
        <w:r w:rsidR="00EC6E50" w:rsidRPr="00E44D05">
          <w:rPr>
            <w:rStyle w:val="Hyperlink"/>
          </w:rPr>
          <w:t>R2-2102842</w:t>
        </w:r>
      </w:hyperlink>
      <w:r w:rsidR="00EC6E50">
        <w:tab/>
        <w:t>Fallback and failure handling for SDT</w:t>
      </w:r>
      <w:r w:rsidR="00EC6E50">
        <w:tab/>
        <w:t>Intel Corporation</w:t>
      </w:r>
      <w:r w:rsidR="00EC6E50">
        <w:tab/>
        <w:t>discussion</w:t>
      </w:r>
      <w:r w:rsidR="00EC6E50">
        <w:tab/>
        <w:t>Rel-17</w:t>
      </w:r>
      <w:r w:rsidR="00EC6E50">
        <w:tab/>
        <w:t>NR_SmallData_INACTIVE-Core</w:t>
      </w:r>
    </w:p>
    <w:p w14:paraId="71C98356" w14:textId="5E2FCAF6" w:rsidR="00EC6E50" w:rsidRDefault="006D2370" w:rsidP="00EC6E50">
      <w:pPr>
        <w:pStyle w:val="Doc-title"/>
      </w:pPr>
      <w:hyperlink r:id="rId98" w:history="1">
        <w:r w:rsidR="00EC6E50" w:rsidRPr="00E44D05">
          <w:rPr>
            <w:rStyle w:val="Hyperlink"/>
          </w:rPr>
          <w:t>R2-2102900</w:t>
        </w:r>
      </w:hyperlink>
      <w:r w:rsidR="00EC6E50">
        <w:tab/>
        <w:t>New timers for SDT failure detection</w:t>
      </w:r>
      <w:r w:rsidR="00EC6E50">
        <w:tab/>
        <w:t>Langbo</w:t>
      </w:r>
      <w:r w:rsidR="00EC6E50">
        <w:tab/>
        <w:t>discussion</w:t>
      </w:r>
      <w:r w:rsidR="00EC6E50">
        <w:tab/>
        <w:t>Rel-17</w:t>
      </w:r>
      <w:r w:rsidR="00EC6E50">
        <w:tab/>
        <w:t>NR_SmallData_INACTIVE-Core</w:t>
      </w:r>
      <w:r w:rsidR="00EC6E50">
        <w:tab/>
        <w:t>Late</w:t>
      </w:r>
    </w:p>
    <w:p w14:paraId="2A774933" w14:textId="01734F0B" w:rsidR="004A330D" w:rsidRPr="004A330D" w:rsidRDefault="004A330D" w:rsidP="00293B82">
      <w:pPr>
        <w:pStyle w:val="Doc-text2"/>
      </w:pPr>
      <w:r>
        <w:t>=&gt; Withdrawn</w:t>
      </w:r>
    </w:p>
    <w:p w14:paraId="5AC060AB" w14:textId="463DD21D" w:rsidR="00EC6E50" w:rsidRDefault="006D2370" w:rsidP="00EC6E50">
      <w:pPr>
        <w:pStyle w:val="Doc-title"/>
      </w:pPr>
      <w:hyperlink r:id="rId99" w:history="1">
        <w:r w:rsidR="00EC6E50" w:rsidRPr="00E44D05">
          <w:rPr>
            <w:rStyle w:val="Hyperlink"/>
          </w:rPr>
          <w:t>R2-2102991</w:t>
        </w:r>
      </w:hyperlink>
      <w:r w:rsidR="00EC6E50">
        <w:tab/>
        <w:t>Handling of non-SDT traffic arrival</w:t>
      </w:r>
      <w:r w:rsidR="00EC6E50">
        <w:tab/>
        <w:t>PANASONIC R&amp;D Center Germany</w:t>
      </w:r>
      <w:r w:rsidR="00EC6E50">
        <w:tab/>
        <w:t>discussion</w:t>
      </w:r>
    </w:p>
    <w:p w14:paraId="214965A7" w14:textId="70242BCD" w:rsidR="00EC6E50" w:rsidRDefault="006D2370" w:rsidP="00EC6E50">
      <w:pPr>
        <w:pStyle w:val="Doc-title"/>
      </w:pPr>
      <w:hyperlink r:id="rId100" w:history="1">
        <w:r w:rsidR="00EC6E50" w:rsidRPr="00E44D05">
          <w:rPr>
            <w:rStyle w:val="Hyperlink"/>
          </w:rPr>
          <w:t>R2-2103019</w:t>
        </w:r>
      </w:hyperlink>
      <w:r w:rsidR="00EC6E50">
        <w:tab/>
        <w:t>Control plane aspects of SDT</w:t>
      </w:r>
      <w:r w:rsidR="00EC6E50">
        <w:tab/>
        <w:t>ZTE Corporation, Sanechips</w:t>
      </w:r>
      <w:r w:rsidR="00EC6E50">
        <w:tab/>
        <w:t>discussion</w:t>
      </w:r>
    </w:p>
    <w:p w14:paraId="17CD6FDE" w14:textId="4F86F2A2" w:rsidR="00EC6E50" w:rsidRDefault="006D2370" w:rsidP="00EC6E50">
      <w:pPr>
        <w:pStyle w:val="Doc-title"/>
      </w:pPr>
      <w:hyperlink r:id="rId101" w:history="1">
        <w:r w:rsidR="00EC6E50" w:rsidRPr="00E44D05">
          <w:rPr>
            <w:rStyle w:val="Hyperlink"/>
          </w:rPr>
          <w:t>R2-2103103</w:t>
        </w:r>
      </w:hyperlink>
      <w:r w:rsidR="00EC6E50">
        <w:tab/>
        <w:t>Considerations on Some Common Control Plane Issues</w:t>
      </w:r>
      <w:r w:rsidR="00EC6E50">
        <w:tab/>
        <w:t>CATT</w:t>
      </w:r>
      <w:r w:rsidR="00EC6E50">
        <w:tab/>
        <w:t>discussion</w:t>
      </w:r>
      <w:r w:rsidR="00EC6E50">
        <w:tab/>
        <w:t>Rel-17</w:t>
      </w:r>
      <w:r w:rsidR="00EC6E50">
        <w:tab/>
        <w:t>NR_SmallData_INACTIVE-Core</w:t>
      </w:r>
    </w:p>
    <w:p w14:paraId="3F4953F7" w14:textId="73695B42" w:rsidR="00EC6E50" w:rsidRDefault="006D2370" w:rsidP="00EC6E50">
      <w:pPr>
        <w:pStyle w:val="Doc-title"/>
      </w:pPr>
      <w:hyperlink r:id="rId102" w:history="1">
        <w:r w:rsidR="00EC6E50" w:rsidRPr="00E44D05">
          <w:rPr>
            <w:rStyle w:val="Hyperlink"/>
          </w:rPr>
          <w:t>R2-2103151</w:t>
        </w:r>
      </w:hyperlink>
      <w:r w:rsidR="00EC6E50">
        <w:tab/>
        <w:t>Handling of non-SDT data arrival</w:t>
      </w:r>
      <w:r w:rsidR="00EC6E50">
        <w:tab/>
        <w:t>Potevio Company Limited</w:t>
      </w:r>
      <w:r w:rsidR="00EC6E50">
        <w:tab/>
        <w:t>discussion</w:t>
      </w:r>
      <w:r w:rsidR="00EC6E50">
        <w:tab/>
        <w:t>Rel-17</w:t>
      </w:r>
      <w:r w:rsidR="00EC6E50">
        <w:tab/>
        <w:t>NR_SmallData_INACTIVE-Core</w:t>
      </w:r>
    </w:p>
    <w:p w14:paraId="7B270D08" w14:textId="05231134" w:rsidR="00EC6E50" w:rsidRDefault="006D2370" w:rsidP="00EC6E50">
      <w:pPr>
        <w:pStyle w:val="Doc-title"/>
      </w:pPr>
      <w:hyperlink r:id="rId103" w:history="1">
        <w:r w:rsidR="00EC6E50" w:rsidRPr="00E44D05">
          <w:rPr>
            <w:rStyle w:val="Hyperlink"/>
          </w:rPr>
          <w:t>R2-2103198</w:t>
        </w:r>
      </w:hyperlink>
      <w:r w:rsidR="00EC6E50">
        <w:tab/>
        <w:t>RAN paging reception and response during SDT</w:t>
      </w:r>
      <w:r w:rsidR="00EC6E50">
        <w:tab/>
        <w:t>Fujitsu</w:t>
      </w:r>
      <w:r w:rsidR="00EC6E50">
        <w:tab/>
        <w:t>discussion</w:t>
      </w:r>
      <w:r w:rsidR="00EC6E50">
        <w:tab/>
        <w:t>Rel-17</w:t>
      </w:r>
      <w:r w:rsidR="00EC6E50">
        <w:tab/>
        <w:t>NR_SmallData_INACTIVE-Core</w:t>
      </w:r>
    </w:p>
    <w:p w14:paraId="242BF819" w14:textId="628F2590" w:rsidR="00EC6E50" w:rsidRDefault="006D2370" w:rsidP="00EC6E50">
      <w:pPr>
        <w:pStyle w:val="Doc-title"/>
      </w:pPr>
      <w:hyperlink r:id="rId104" w:history="1">
        <w:r w:rsidR="00EC6E50" w:rsidRPr="00E44D05">
          <w:rPr>
            <w:rStyle w:val="Hyperlink"/>
          </w:rPr>
          <w:t>R2-2103257</w:t>
        </w:r>
      </w:hyperlink>
      <w:r w:rsidR="00EC6E50">
        <w:tab/>
        <w:t>Handling of non-SDT data during SDT</w:t>
      </w:r>
      <w:r w:rsidR="00EC6E50">
        <w:tab/>
        <w:t>ETRI</w:t>
      </w:r>
      <w:r w:rsidR="00EC6E50">
        <w:tab/>
        <w:t>discussion</w:t>
      </w:r>
    </w:p>
    <w:p w14:paraId="45D9AB3A" w14:textId="3CEB8C47" w:rsidR="00EC6E50" w:rsidRDefault="006D2370" w:rsidP="00EC6E50">
      <w:pPr>
        <w:pStyle w:val="Doc-title"/>
      </w:pPr>
      <w:hyperlink r:id="rId105" w:history="1">
        <w:r w:rsidR="00EC6E50" w:rsidRPr="00E44D05">
          <w:rPr>
            <w:rStyle w:val="Hyperlink"/>
          </w:rPr>
          <w:t>R2-2103299</w:t>
        </w:r>
      </w:hyperlink>
      <w:r w:rsidR="00EC6E50">
        <w:tab/>
        <w:t>Discuss on solutions for arriving of non-SDT data during SDT</w:t>
      </w:r>
      <w:r w:rsidR="00EC6E50">
        <w:tab/>
        <w:t>NEC</w:t>
      </w:r>
      <w:r w:rsidR="00EC6E50">
        <w:tab/>
        <w:t>discussion</w:t>
      </w:r>
      <w:r w:rsidR="00EC6E50">
        <w:tab/>
        <w:t>Rel-17</w:t>
      </w:r>
      <w:r w:rsidR="00EC6E50">
        <w:tab/>
        <w:t>NR_SmallData_INACTIVE-Core</w:t>
      </w:r>
    </w:p>
    <w:p w14:paraId="4A8AA93C" w14:textId="187FACFE" w:rsidR="00EC6E50" w:rsidRDefault="006D2370" w:rsidP="00EC6E50">
      <w:pPr>
        <w:pStyle w:val="Doc-title"/>
      </w:pPr>
      <w:hyperlink r:id="rId106" w:history="1">
        <w:r w:rsidR="00EC6E50" w:rsidRPr="00E44D05">
          <w:rPr>
            <w:rStyle w:val="Hyperlink"/>
          </w:rPr>
          <w:t>R2-2103405</w:t>
        </w:r>
      </w:hyperlink>
      <w:r w:rsidR="00EC6E50">
        <w:tab/>
        <w:t>Consideration on CP issues for small data transmission</w:t>
      </w:r>
      <w:r w:rsidR="00EC6E50">
        <w:tab/>
        <w:t>Lenovo, Motorola Mobility</w:t>
      </w:r>
      <w:r w:rsidR="00EC6E50">
        <w:tab/>
        <w:t>discussion</w:t>
      </w:r>
      <w:r w:rsidR="00EC6E50">
        <w:tab/>
        <w:t>Rel-17</w:t>
      </w:r>
    </w:p>
    <w:p w14:paraId="448B427B" w14:textId="1BC44B27" w:rsidR="00EC6E50" w:rsidRDefault="006D2370" w:rsidP="00EC6E50">
      <w:pPr>
        <w:pStyle w:val="Doc-title"/>
      </w:pPr>
      <w:hyperlink r:id="rId107" w:history="1">
        <w:r w:rsidR="00EC6E50" w:rsidRPr="00E44D05">
          <w:rPr>
            <w:rStyle w:val="Hyperlink"/>
          </w:rPr>
          <w:t>R2-2103431</w:t>
        </w:r>
      </w:hyperlink>
      <w:r w:rsidR="00EC6E50">
        <w:tab/>
        <w:t>Discussion on control plane common aspects of NR small data transmission</w:t>
      </w:r>
      <w:r w:rsidR="00EC6E50">
        <w:tab/>
        <w:t>Qualcomm Incorporated</w:t>
      </w:r>
      <w:r w:rsidR="00EC6E50">
        <w:tab/>
        <w:t>discussion</w:t>
      </w:r>
      <w:r w:rsidR="00EC6E50">
        <w:tab/>
        <w:t>Rel-17</w:t>
      </w:r>
      <w:r w:rsidR="00EC6E50">
        <w:tab/>
        <w:t>NR_SmallData_INACTIVE-Core</w:t>
      </w:r>
      <w:r w:rsidR="00EC6E50">
        <w:tab/>
      </w:r>
      <w:hyperlink r:id="rId108" w:history="1">
        <w:r w:rsidR="00EC6E50" w:rsidRPr="00E44D05">
          <w:rPr>
            <w:rStyle w:val="Hyperlink"/>
          </w:rPr>
          <w:t>R2-2101223</w:t>
        </w:r>
      </w:hyperlink>
    </w:p>
    <w:p w14:paraId="2D8240CD" w14:textId="325BB4D4" w:rsidR="00EC6E50" w:rsidRDefault="006D2370" w:rsidP="00EC6E50">
      <w:pPr>
        <w:pStyle w:val="Doc-title"/>
      </w:pPr>
      <w:hyperlink r:id="rId109" w:history="1">
        <w:r w:rsidR="00EC6E50" w:rsidRPr="00E44D05">
          <w:rPr>
            <w:rStyle w:val="Hyperlink"/>
          </w:rPr>
          <w:t>R2-2103455</w:t>
        </w:r>
      </w:hyperlink>
      <w:r w:rsidR="00EC6E50">
        <w:tab/>
        <w:t>Beam management in SDT</w:t>
      </w:r>
      <w:r w:rsidR="00EC6E50">
        <w:tab/>
        <w:t>ASUSTeK</w:t>
      </w:r>
      <w:r w:rsidR="00EC6E50">
        <w:tab/>
        <w:t>discussion</w:t>
      </w:r>
      <w:r w:rsidR="00EC6E50">
        <w:tab/>
        <w:t>Rel-17</w:t>
      </w:r>
      <w:r w:rsidR="00EC6E50">
        <w:tab/>
        <w:t>NR_SmallData_INACTIVE-Core</w:t>
      </w:r>
    </w:p>
    <w:p w14:paraId="78FCC353" w14:textId="1FE89C25" w:rsidR="00EC6E50" w:rsidRDefault="006D2370" w:rsidP="00EC6E50">
      <w:pPr>
        <w:pStyle w:val="Doc-title"/>
      </w:pPr>
      <w:hyperlink r:id="rId110" w:history="1">
        <w:r w:rsidR="00EC6E50" w:rsidRPr="00E44D05">
          <w:rPr>
            <w:rStyle w:val="Hyperlink"/>
          </w:rPr>
          <w:t>R2-2103497</w:t>
        </w:r>
      </w:hyperlink>
      <w:r w:rsidR="00EC6E50">
        <w:tab/>
        <w:t>SDT control plane aspects</w:t>
      </w:r>
      <w:r w:rsidR="00EC6E50">
        <w:tab/>
        <w:t>Nokia, Nokia Shanghai Bell</w:t>
      </w:r>
      <w:r w:rsidR="00EC6E50">
        <w:tab/>
        <w:t>discussion</w:t>
      </w:r>
      <w:r w:rsidR="00EC6E50">
        <w:tab/>
        <w:t>Rel-17</w:t>
      </w:r>
      <w:r w:rsidR="00EC6E50">
        <w:tab/>
        <w:t>NR_SmallData_INACTIVE</w:t>
      </w:r>
    </w:p>
    <w:p w14:paraId="13DE329A" w14:textId="12D04BA3" w:rsidR="00EC6E50" w:rsidRDefault="006D2370" w:rsidP="00EC6E50">
      <w:pPr>
        <w:pStyle w:val="Doc-title"/>
      </w:pPr>
      <w:hyperlink r:id="rId111" w:history="1">
        <w:r w:rsidR="00EC6E50" w:rsidRPr="00E44D05">
          <w:rPr>
            <w:rStyle w:val="Hyperlink"/>
          </w:rPr>
          <w:t>R2-2103522</w:t>
        </w:r>
      </w:hyperlink>
      <w:r w:rsidR="00EC6E50">
        <w:tab/>
        <w:t>CP aspects for SDT</w:t>
      </w:r>
      <w:r w:rsidR="00EC6E50">
        <w:tab/>
        <w:t>Ericsson</w:t>
      </w:r>
      <w:r w:rsidR="00EC6E50">
        <w:tab/>
        <w:t>discussion</w:t>
      </w:r>
      <w:r w:rsidR="00EC6E50">
        <w:tab/>
        <w:t>Rel-17</w:t>
      </w:r>
      <w:r w:rsidR="00EC6E50">
        <w:tab/>
        <w:t>NR_SmallData_INACTIVE-Core</w:t>
      </w:r>
    </w:p>
    <w:p w14:paraId="4E4803B4" w14:textId="341C4B4F" w:rsidR="00EC6E50" w:rsidRDefault="006D2370" w:rsidP="00EC6E50">
      <w:pPr>
        <w:pStyle w:val="Doc-title"/>
      </w:pPr>
      <w:hyperlink r:id="rId112" w:history="1">
        <w:r w:rsidR="00EC6E50" w:rsidRPr="00E44D05">
          <w:rPr>
            <w:rStyle w:val="Hyperlink"/>
          </w:rPr>
          <w:t>R2-2103568</w:t>
        </w:r>
      </w:hyperlink>
      <w:r w:rsidR="00EC6E50">
        <w:tab/>
        <w:t>Discussion on subsequent SDT in NR, timer handling, and support for SRB1/2</w:t>
      </w:r>
      <w:r w:rsidR="00EC6E50">
        <w:tab/>
        <w:t>Sony Europe B.V.</w:t>
      </w:r>
      <w:r w:rsidR="00EC6E50">
        <w:tab/>
        <w:t>discussion</w:t>
      </w:r>
      <w:r w:rsidR="00EC6E50">
        <w:tab/>
        <w:t>Rel-17</w:t>
      </w:r>
      <w:r w:rsidR="00EC6E50">
        <w:tab/>
        <w:t>NR_SmallData_INACTIVE-Core</w:t>
      </w:r>
    </w:p>
    <w:p w14:paraId="3BC2EE5A" w14:textId="190864B9" w:rsidR="00EC6E50" w:rsidRDefault="006D2370" w:rsidP="00EC6E50">
      <w:pPr>
        <w:pStyle w:val="Doc-title"/>
      </w:pPr>
      <w:hyperlink r:id="rId113" w:history="1">
        <w:r w:rsidR="00EC6E50" w:rsidRPr="00E44D05">
          <w:rPr>
            <w:rStyle w:val="Hyperlink"/>
          </w:rPr>
          <w:t>R2-2103715</w:t>
        </w:r>
      </w:hyperlink>
      <w:r w:rsidR="00EC6E50">
        <w:tab/>
        <w:t>Non-SDT data transmission</w:t>
      </w:r>
      <w:r w:rsidR="00EC6E50">
        <w:tab/>
        <w:t>CMCC</w:t>
      </w:r>
      <w:r w:rsidR="00EC6E50">
        <w:tab/>
        <w:t>discussion</w:t>
      </w:r>
      <w:r w:rsidR="00EC6E50">
        <w:tab/>
        <w:t>Rel-17</w:t>
      </w:r>
      <w:r w:rsidR="00EC6E50">
        <w:tab/>
        <w:t>NR_SmallData_INACTIVE-Core</w:t>
      </w:r>
    </w:p>
    <w:p w14:paraId="403EC3FE" w14:textId="75BEC0E9" w:rsidR="00EC6E50" w:rsidRDefault="006D2370" w:rsidP="00EC6E50">
      <w:pPr>
        <w:pStyle w:val="Doc-title"/>
      </w:pPr>
      <w:hyperlink r:id="rId114" w:history="1">
        <w:r w:rsidR="00EC6E50" w:rsidRPr="00E44D05">
          <w:rPr>
            <w:rStyle w:val="Hyperlink"/>
          </w:rPr>
          <w:t>R2-2103796</w:t>
        </w:r>
      </w:hyperlink>
      <w:r w:rsidR="00EC6E50">
        <w:tab/>
        <w:t>Subsequent small data transmission</w:t>
      </w:r>
      <w:r w:rsidR="00EC6E50">
        <w:tab/>
        <w:t>InterDigital</w:t>
      </w:r>
      <w:r w:rsidR="00EC6E50">
        <w:tab/>
        <w:t>discussion</w:t>
      </w:r>
      <w:r w:rsidR="00EC6E50">
        <w:tab/>
        <w:t>Rel-17</w:t>
      </w:r>
      <w:r w:rsidR="00EC6E50">
        <w:tab/>
        <w:t>NR_SmallData_INACTIVE-Core</w:t>
      </w:r>
    </w:p>
    <w:p w14:paraId="42F1C42F" w14:textId="043AE272" w:rsidR="00EC6E50" w:rsidRDefault="006D2370" w:rsidP="00EC6E50">
      <w:pPr>
        <w:pStyle w:val="Doc-title"/>
      </w:pPr>
      <w:hyperlink r:id="rId115" w:history="1">
        <w:r w:rsidR="00EC6E50" w:rsidRPr="00E44D05">
          <w:rPr>
            <w:rStyle w:val="Hyperlink"/>
          </w:rPr>
          <w:t>R2-2103867</w:t>
        </w:r>
      </w:hyperlink>
      <w:r w:rsidR="00EC6E50">
        <w:tab/>
        <w:t>Non-SDB handling during the SDT procedure</w:t>
      </w:r>
      <w:r w:rsidR="00EC6E50">
        <w:tab/>
        <w:t>Apple</w:t>
      </w:r>
      <w:r w:rsidR="00EC6E50">
        <w:tab/>
        <w:t>discussion</w:t>
      </w:r>
      <w:r w:rsidR="00EC6E50">
        <w:tab/>
        <w:t>Rel-17</w:t>
      </w:r>
      <w:r w:rsidR="00EC6E50">
        <w:tab/>
        <w:t>NR_SmallData_INACTIVE-Core</w:t>
      </w:r>
    </w:p>
    <w:p w14:paraId="500021E7" w14:textId="47B997F9" w:rsidR="00EC6E50" w:rsidRDefault="006D2370" w:rsidP="00EC6E50">
      <w:pPr>
        <w:pStyle w:val="Doc-title"/>
      </w:pPr>
      <w:hyperlink r:id="rId116" w:history="1">
        <w:r w:rsidR="00EC6E50" w:rsidRPr="00E44D05">
          <w:rPr>
            <w:rStyle w:val="Hyperlink"/>
          </w:rPr>
          <w:t>R2-2103868</w:t>
        </w:r>
      </w:hyperlink>
      <w:r w:rsidR="00EC6E50">
        <w:tab/>
        <w:t>Control plane aspects on the SDT procedure</w:t>
      </w:r>
      <w:r w:rsidR="00EC6E50">
        <w:tab/>
        <w:t>Apple</w:t>
      </w:r>
      <w:r w:rsidR="00EC6E50">
        <w:tab/>
        <w:t>discussion</w:t>
      </w:r>
      <w:r w:rsidR="00EC6E50">
        <w:tab/>
        <w:t>Rel-17</w:t>
      </w:r>
      <w:r w:rsidR="00EC6E50">
        <w:tab/>
        <w:t>NR_SmallData_INACTIVE-Core</w:t>
      </w:r>
    </w:p>
    <w:p w14:paraId="30218B29" w14:textId="1E345839" w:rsidR="00EC6E50" w:rsidRDefault="006D2370" w:rsidP="00EC6E50">
      <w:pPr>
        <w:pStyle w:val="Doc-title"/>
      </w:pPr>
      <w:hyperlink r:id="rId117" w:history="1">
        <w:r w:rsidR="00EC6E50" w:rsidRPr="00E44D05">
          <w:rPr>
            <w:rStyle w:val="Hyperlink"/>
          </w:rPr>
          <w:t>R2-2103904</w:t>
        </w:r>
      </w:hyperlink>
      <w:r w:rsidR="00EC6E50">
        <w:tab/>
        <w:t>Control plane common aspects for SDT</w:t>
      </w:r>
      <w:r w:rsidR="00EC6E50">
        <w:tab/>
        <w:t>Huawei, HiSilicon</w:t>
      </w:r>
      <w:r w:rsidR="00EC6E50">
        <w:tab/>
        <w:t>discussion</w:t>
      </w:r>
      <w:r w:rsidR="00EC6E50">
        <w:tab/>
        <w:t>Rel-17</w:t>
      </w:r>
      <w:r w:rsidR="00EC6E50">
        <w:tab/>
        <w:t>NR_SmallData_INACTIVE-Core</w:t>
      </w:r>
    </w:p>
    <w:p w14:paraId="11E4817C" w14:textId="71B3F358" w:rsidR="00EC6E50" w:rsidRDefault="006D2370" w:rsidP="00EC6E50">
      <w:pPr>
        <w:pStyle w:val="Doc-title"/>
      </w:pPr>
      <w:hyperlink r:id="rId118" w:history="1">
        <w:r w:rsidR="00EC6E50" w:rsidRPr="00E44D05">
          <w:rPr>
            <w:rStyle w:val="Hyperlink"/>
          </w:rPr>
          <w:t>R2-2103970</w:t>
        </w:r>
      </w:hyperlink>
      <w:r w:rsidR="00EC6E50">
        <w:tab/>
        <w:t>CP and configuration aspects for small data</w:t>
      </w:r>
      <w:r w:rsidR="00EC6E50">
        <w:tab/>
        <w:t>InterDigital</w:t>
      </w:r>
      <w:r w:rsidR="00EC6E50">
        <w:tab/>
        <w:t>discussion</w:t>
      </w:r>
      <w:r w:rsidR="00EC6E50">
        <w:tab/>
        <w:t>Rel-17</w:t>
      </w:r>
      <w:r w:rsidR="00EC6E50">
        <w:tab/>
        <w:t>NR_SmallData_INACTIVE-Core</w:t>
      </w:r>
    </w:p>
    <w:p w14:paraId="1813C005" w14:textId="43ECA650" w:rsidR="00EC6E50" w:rsidRDefault="006D2370" w:rsidP="00EC6E50">
      <w:pPr>
        <w:pStyle w:val="Doc-title"/>
      </w:pPr>
      <w:hyperlink r:id="rId119" w:history="1">
        <w:r w:rsidR="00EC6E50" w:rsidRPr="00E44D05">
          <w:rPr>
            <w:rStyle w:val="Hyperlink"/>
          </w:rPr>
          <w:t>R2-2103972</w:t>
        </w:r>
      </w:hyperlink>
      <w:r w:rsidR="00EC6E50">
        <w:tab/>
        <w:t>[Draft] LS to SA WG3 on re-use of same NCC and I-RNTI value for RRC Resume procedure in different cells during small data transmission procedure.</w:t>
      </w:r>
      <w:r w:rsidR="00EC6E50">
        <w:tab/>
        <w:t>InterDigital</w:t>
      </w:r>
      <w:r w:rsidR="00EC6E50">
        <w:tab/>
        <w:t>LS out</w:t>
      </w:r>
      <w:r w:rsidR="00EC6E50">
        <w:tab/>
        <w:t>Rel-17</w:t>
      </w:r>
      <w:r w:rsidR="00EC6E50">
        <w:tab/>
        <w:t>NR_SmallData_INACTIVE-Core</w:t>
      </w:r>
      <w:r w:rsidR="00EC6E50">
        <w:tab/>
        <w:t>To:SA3</w:t>
      </w:r>
    </w:p>
    <w:p w14:paraId="48BA3A69" w14:textId="1F7B9B2E" w:rsidR="00EC6E50" w:rsidRDefault="006D2370" w:rsidP="00EC6E50">
      <w:pPr>
        <w:pStyle w:val="Doc-title"/>
      </w:pPr>
      <w:hyperlink r:id="rId120" w:history="1">
        <w:r w:rsidR="00EC6E50" w:rsidRPr="00E44D05">
          <w:rPr>
            <w:rStyle w:val="Hyperlink"/>
          </w:rPr>
          <w:t>R2-2103989</w:t>
        </w:r>
      </w:hyperlink>
      <w:r w:rsidR="00EC6E50">
        <w:tab/>
        <w:t>Discussion on switching to non-SDT procedure</w:t>
      </w:r>
      <w:r w:rsidR="00EC6E50">
        <w:tab/>
        <w:t>LG Electronics Inc.</w:t>
      </w:r>
      <w:r w:rsidR="00EC6E50">
        <w:tab/>
        <w:t>discussion</w:t>
      </w:r>
      <w:r w:rsidR="00EC6E50">
        <w:tab/>
        <w:t>Rel-17</w:t>
      </w:r>
      <w:r w:rsidR="00EC6E50">
        <w:tab/>
        <w:t>NR_SmallData_INACTIVE-Core</w:t>
      </w:r>
    </w:p>
    <w:p w14:paraId="2B5FA9A2" w14:textId="7B537B5C" w:rsidR="00EC6E50" w:rsidRDefault="006D2370" w:rsidP="00EC6E50">
      <w:pPr>
        <w:pStyle w:val="Doc-title"/>
      </w:pPr>
      <w:hyperlink r:id="rId121" w:history="1">
        <w:r w:rsidR="00EC6E50" w:rsidRPr="00E44D05">
          <w:rPr>
            <w:rStyle w:val="Hyperlink"/>
          </w:rPr>
          <w:t>R2-2103991</w:t>
        </w:r>
      </w:hyperlink>
      <w:r w:rsidR="00EC6E50">
        <w:tab/>
        <w:t>Discussion on cell reselection during SDT</w:t>
      </w:r>
      <w:r w:rsidR="00EC6E50">
        <w:tab/>
        <w:t>LG Electronics Inc.</w:t>
      </w:r>
      <w:r w:rsidR="00EC6E50">
        <w:tab/>
        <w:t>discussion</w:t>
      </w:r>
      <w:r w:rsidR="00EC6E50">
        <w:tab/>
        <w:t>Rel-17</w:t>
      </w:r>
      <w:r w:rsidR="00EC6E50">
        <w:tab/>
        <w:t>NR_SmallData_INACTIVE-Core</w:t>
      </w:r>
    </w:p>
    <w:p w14:paraId="0FFB7D60" w14:textId="63E0C117" w:rsidR="00EC6E50" w:rsidRDefault="006D2370" w:rsidP="00EC6E50">
      <w:pPr>
        <w:pStyle w:val="Doc-title"/>
      </w:pPr>
      <w:hyperlink r:id="rId122" w:history="1">
        <w:r w:rsidR="00EC6E50" w:rsidRPr="00E44D05">
          <w:rPr>
            <w:rStyle w:val="Hyperlink"/>
          </w:rPr>
          <w:t>R2-2104204</w:t>
        </w:r>
      </w:hyperlink>
      <w:r w:rsidR="00EC6E50">
        <w:tab/>
        <w:t>Resuming non-SDT RBs and indication</w:t>
      </w:r>
      <w:r w:rsidR="00EC6E50">
        <w:tab/>
        <w:t>LG Electronics Inc.</w:t>
      </w:r>
      <w:r w:rsidR="00EC6E50">
        <w:tab/>
        <w:t>discussion</w:t>
      </w:r>
      <w:r w:rsidR="00EC6E50">
        <w:tab/>
        <w:t>Rel-17</w:t>
      </w:r>
      <w:r w:rsidR="00EC6E50">
        <w:tab/>
        <w:t>NR_SmallData_INACTIVE-Core</w:t>
      </w:r>
      <w:r w:rsidR="00EC6E50">
        <w:tab/>
        <w:t>Late</w:t>
      </w:r>
    </w:p>
    <w:p w14:paraId="3E059754" w14:textId="30977EE5" w:rsidR="00EC6E50" w:rsidRDefault="006D2370" w:rsidP="00EC6E50">
      <w:pPr>
        <w:pStyle w:val="Doc-title"/>
      </w:pPr>
      <w:hyperlink r:id="rId123" w:history="1">
        <w:r w:rsidR="00EC6E50" w:rsidRPr="00E44D05">
          <w:rPr>
            <w:rStyle w:val="Hyperlink"/>
          </w:rPr>
          <w:t>R2-2104221</w:t>
        </w:r>
      </w:hyperlink>
      <w:r w:rsidR="00EC6E50">
        <w:tab/>
        <w:t>Discussion on the support of the RRC-less SDT</w:t>
      </w:r>
      <w:r w:rsidR="00EC6E50">
        <w:tab/>
        <w:t>Xiaomi Communications, Intel Corporation, ASUSTeK, Fujitsu, MediaTek, Apple, Spreadtrum Communications</w:t>
      </w:r>
      <w:r w:rsidR="00EC6E50">
        <w:tab/>
        <w:t>discussion</w:t>
      </w:r>
      <w:r w:rsidR="00EC6E50">
        <w:tab/>
        <w:t>Rel-17</w:t>
      </w:r>
      <w:r w:rsidR="00EC6E50">
        <w:tab/>
        <w:t>NR_SmallData_INACTIVE-Core</w:t>
      </w:r>
    </w:p>
    <w:p w14:paraId="778B47FB" w14:textId="1CCF6570" w:rsidR="00EC6E50" w:rsidRDefault="006D2370" w:rsidP="00EC6E50">
      <w:pPr>
        <w:pStyle w:val="Doc-title"/>
      </w:pPr>
      <w:hyperlink r:id="rId124" w:history="1">
        <w:r w:rsidR="00EC6E50" w:rsidRPr="00E44D05">
          <w:rPr>
            <w:rStyle w:val="Hyperlink"/>
          </w:rPr>
          <w:t>R2-2104222</w:t>
        </w:r>
      </w:hyperlink>
      <w:r w:rsidR="00EC6E50">
        <w:tab/>
        <w:t>Technical details of the RRC-less SDT</w:t>
      </w:r>
      <w:r w:rsidR="00EC6E50">
        <w:tab/>
        <w:t>Xiaomi Communications, ASUSTeK, Fujitsu, Spreadtrum Communications</w:t>
      </w:r>
      <w:r w:rsidR="00EC6E50">
        <w:tab/>
        <w:t>discussion</w:t>
      </w:r>
      <w:r w:rsidR="00EC6E50">
        <w:tab/>
        <w:t>Rel-17</w:t>
      </w:r>
      <w:r w:rsidR="00EC6E50">
        <w:tab/>
        <w:t>NR_SmallData_INACTIVE-Core</w:t>
      </w:r>
    </w:p>
    <w:p w14:paraId="26594952" w14:textId="77777777" w:rsidR="00EC6E50" w:rsidRPr="00EC6E50" w:rsidRDefault="00EC6E50" w:rsidP="00EC6E50">
      <w:pPr>
        <w:pStyle w:val="Doc-text2"/>
      </w:pPr>
    </w:p>
    <w:p w14:paraId="4A5E9320" w14:textId="77777777" w:rsidR="000D255B" w:rsidRPr="000D255B" w:rsidRDefault="000D255B" w:rsidP="00137FD4">
      <w:pPr>
        <w:pStyle w:val="Heading3"/>
      </w:pPr>
      <w:r w:rsidRPr="000D255B">
        <w:t>8.6.4</w:t>
      </w:r>
      <w:r w:rsidRPr="000D255B">
        <w:tab/>
        <w:t>Aspects specific to RACH based schemes</w:t>
      </w:r>
    </w:p>
    <w:p w14:paraId="293EFF47" w14:textId="77777777" w:rsidR="000D255B" w:rsidRPr="000D255B" w:rsidRDefault="000D255B" w:rsidP="000D255B">
      <w:pPr>
        <w:pStyle w:val="Comments"/>
      </w:pPr>
      <w:r w:rsidRPr="000D255B">
        <w:t>RA resource configuration and selection, PDCCH monitoring after successful SDT RA completion, RAN2 specific details of context fetch/data forwarding with and without anchor relocation</w:t>
      </w:r>
    </w:p>
    <w:p w14:paraId="233192E6" w14:textId="0D352708" w:rsidR="003E67EE" w:rsidRDefault="003E67EE" w:rsidP="00EC6E50">
      <w:pPr>
        <w:pStyle w:val="Doc-title"/>
      </w:pPr>
      <w:r>
        <w:t>Not treated</w:t>
      </w:r>
    </w:p>
    <w:p w14:paraId="70D419A9" w14:textId="3691BCBC" w:rsidR="00EC6E50" w:rsidRDefault="006D2370" w:rsidP="00EC6E50">
      <w:pPr>
        <w:pStyle w:val="Doc-title"/>
      </w:pPr>
      <w:hyperlink r:id="rId125" w:history="1">
        <w:r w:rsidR="00EC6E50" w:rsidRPr="00E44D05">
          <w:rPr>
            <w:rStyle w:val="Hyperlink"/>
          </w:rPr>
          <w:t>R2-2102710</w:t>
        </w:r>
      </w:hyperlink>
      <w:r w:rsidR="00EC6E50">
        <w:tab/>
        <w:t>Details of RACH bsaed Small Data Transmission</w:t>
      </w:r>
      <w:r w:rsidR="00EC6E50">
        <w:tab/>
        <w:t>Samsung Electronics Co., Ltd</w:t>
      </w:r>
      <w:r w:rsidR="00EC6E50">
        <w:tab/>
        <w:t>discussion</w:t>
      </w:r>
      <w:r w:rsidR="00EC6E50">
        <w:tab/>
        <w:t>Rel-17</w:t>
      </w:r>
      <w:r w:rsidR="00EC6E50">
        <w:tab/>
        <w:t>NR_SmallData_INACTIVE-Core</w:t>
      </w:r>
    </w:p>
    <w:p w14:paraId="13E9648E" w14:textId="2D125846" w:rsidR="00EC6E50" w:rsidRDefault="006D2370" w:rsidP="00EC6E50">
      <w:pPr>
        <w:pStyle w:val="Doc-title"/>
      </w:pPr>
      <w:hyperlink r:id="rId126" w:history="1">
        <w:r w:rsidR="00EC6E50" w:rsidRPr="00E44D05">
          <w:rPr>
            <w:rStyle w:val="Hyperlink"/>
          </w:rPr>
          <w:t>R2-2102752</w:t>
        </w:r>
      </w:hyperlink>
      <w:r w:rsidR="00EC6E50">
        <w:tab/>
        <w:t>Discussion on RACH based SDT</w:t>
      </w:r>
      <w:r w:rsidR="00EC6E50">
        <w:tab/>
        <w:t>OPPO</w:t>
      </w:r>
      <w:r w:rsidR="00EC6E50">
        <w:tab/>
        <w:t>discussion</w:t>
      </w:r>
      <w:r w:rsidR="00EC6E50">
        <w:tab/>
        <w:t>Rel-17</w:t>
      </w:r>
      <w:r w:rsidR="00EC6E50">
        <w:tab/>
        <w:t>NR_SmallData_INACTIVE-Core</w:t>
      </w:r>
    </w:p>
    <w:p w14:paraId="7BC34E4F" w14:textId="154D6AD3" w:rsidR="00EC6E50" w:rsidRDefault="006D2370" w:rsidP="00EC6E50">
      <w:pPr>
        <w:pStyle w:val="Doc-title"/>
      </w:pPr>
      <w:hyperlink r:id="rId127" w:history="1">
        <w:r w:rsidR="00EC6E50" w:rsidRPr="00E44D05">
          <w:rPr>
            <w:rStyle w:val="Hyperlink"/>
          </w:rPr>
          <w:t>R2-2102757</w:t>
        </w:r>
      </w:hyperlink>
      <w:r w:rsidR="00EC6E50">
        <w:tab/>
        <w:t>Supporting Small Data Transmission via RA Procedure</w:t>
      </w:r>
      <w:r w:rsidR="00EC6E50">
        <w:tab/>
        <w:t>vivo</w:t>
      </w:r>
      <w:r w:rsidR="00EC6E50">
        <w:tab/>
        <w:t>discussion</w:t>
      </w:r>
      <w:r w:rsidR="00EC6E50">
        <w:tab/>
        <w:t>NR_SmallData_INACTIVE-Core</w:t>
      </w:r>
      <w:r w:rsidR="00EC6E50">
        <w:tab/>
      </w:r>
      <w:hyperlink r:id="rId128" w:history="1">
        <w:r w:rsidR="00EC6E50" w:rsidRPr="00E44D05">
          <w:rPr>
            <w:rStyle w:val="Hyperlink"/>
          </w:rPr>
          <w:t>R2-2100141</w:t>
        </w:r>
      </w:hyperlink>
    </w:p>
    <w:p w14:paraId="0EA02BC8" w14:textId="1006FE01" w:rsidR="00EC6E50" w:rsidRDefault="006D2370" w:rsidP="00EC6E50">
      <w:pPr>
        <w:pStyle w:val="Doc-title"/>
      </w:pPr>
      <w:hyperlink r:id="rId129" w:history="1">
        <w:r w:rsidR="00EC6E50" w:rsidRPr="00E44D05">
          <w:rPr>
            <w:rStyle w:val="Hyperlink"/>
          </w:rPr>
          <w:t>R2-2102847</w:t>
        </w:r>
      </w:hyperlink>
      <w:r w:rsidR="00EC6E50">
        <w:tab/>
        <w:t>Fallback issue for 2-step RA based small data transmission</w:t>
      </w:r>
      <w:r w:rsidR="00EC6E50">
        <w:tab/>
        <w:t>Sharp</w:t>
      </w:r>
      <w:r w:rsidR="00EC6E50">
        <w:tab/>
        <w:t>discussion</w:t>
      </w:r>
      <w:r w:rsidR="00EC6E50">
        <w:tab/>
        <w:t>NR_SmallData_INACTIVE-Core</w:t>
      </w:r>
      <w:r w:rsidR="00EC6E50">
        <w:tab/>
      </w:r>
      <w:hyperlink r:id="rId130" w:history="1">
        <w:r w:rsidR="00EC6E50" w:rsidRPr="00E44D05">
          <w:rPr>
            <w:rStyle w:val="Hyperlink"/>
          </w:rPr>
          <w:t>R2-2100413</w:t>
        </w:r>
      </w:hyperlink>
    </w:p>
    <w:p w14:paraId="31BC4D88" w14:textId="6CC619C1" w:rsidR="00EC6E50" w:rsidRDefault="006D2370" w:rsidP="00EC6E50">
      <w:pPr>
        <w:pStyle w:val="Doc-title"/>
      </w:pPr>
      <w:hyperlink r:id="rId131" w:history="1">
        <w:r w:rsidR="00EC6E50" w:rsidRPr="00E44D05">
          <w:rPr>
            <w:rStyle w:val="Hyperlink"/>
          </w:rPr>
          <w:t>R2-2103020</w:t>
        </w:r>
      </w:hyperlink>
      <w:r w:rsidR="00EC6E50">
        <w:tab/>
        <w:t>Open issues for RACH based SDT</w:t>
      </w:r>
      <w:r w:rsidR="00EC6E50">
        <w:tab/>
        <w:t>ZTE Corporation, Sanechips</w:t>
      </w:r>
      <w:r w:rsidR="00EC6E50">
        <w:tab/>
        <w:t>discussion</w:t>
      </w:r>
    </w:p>
    <w:p w14:paraId="1FF724E3" w14:textId="344E3312" w:rsidR="00EC6E50" w:rsidRDefault="006D2370" w:rsidP="00EC6E50">
      <w:pPr>
        <w:pStyle w:val="Doc-title"/>
      </w:pPr>
      <w:hyperlink r:id="rId132" w:history="1">
        <w:r w:rsidR="00EC6E50" w:rsidRPr="00E44D05">
          <w:rPr>
            <w:rStyle w:val="Hyperlink"/>
          </w:rPr>
          <w:t>R2-2103104</w:t>
        </w:r>
      </w:hyperlink>
      <w:r w:rsidR="00EC6E50">
        <w:tab/>
        <w:t>Considerations on Procedures without Anchor Relocation</w:t>
      </w:r>
      <w:r w:rsidR="00EC6E50">
        <w:tab/>
        <w:t>CATT</w:t>
      </w:r>
      <w:r w:rsidR="00EC6E50">
        <w:tab/>
        <w:t>discussion</w:t>
      </w:r>
      <w:r w:rsidR="00EC6E50">
        <w:tab/>
        <w:t>Rel-17</w:t>
      </w:r>
      <w:r w:rsidR="00EC6E50">
        <w:tab/>
        <w:t>NR_SmallData_INACTIVE-Core</w:t>
      </w:r>
    </w:p>
    <w:p w14:paraId="674EE111" w14:textId="653C0942" w:rsidR="00EC6E50" w:rsidRDefault="006D2370" w:rsidP="00EC6E50">
      <w:pPr>
        <w:pStyle w:val="Doc-title"/>
      </w:pPr>
      <w:hyperlink r:id="rId133" w:history="1">
        <w:r w:rsidR="00EC6E50" w:rsidRPr="00E44D05">
          <w:rPr>
            <w:rStyle w:val="Hyperlink"/>
          </w:rPr>
          <w:t>R2-2103105</w:t>
        </w:r>
      </w:hyperlink>
      <w:r w:rsidR="00EC6E50">
        <w:tab/>
        <w:t>Analysis on Search Space of RA-SDT</w:t>
      </w:r>
      <w:r w:rsidR="00EC6E50">
        <w:tab/>
        <w:t>CATT</w:t>
      </w:r>
      <w:r w:rsidR="00EC6E50">
        <w:tab/>
        <w:t>discussion</w:t>
      </w:r>
      <w:r w:rsidR="00EC6E50">
        <w:tab/>
        <w:t>Rel-17</w:t>
      </w:r>
      <w:r w:rsidR="00EC6E50">
        <w:tab/>
        <w:t>NR_SmallData_INACTIVE-Core</w:t>
      </w:r>
    </w:p>
    <w:p w14:paraId="581D49C0" w14:textId="1247536B" w:rsidR="00EC6E50" w:rsidRDefault="006D2370" w:rsidP="00EC6E50">
      <w:pPr>
        <w:pStyle w:val="Doc-title"/>
      </w:pPr>
      <w:hyperlink r:id="rId134" w:history="1">
        <w:r w:rsidR="00EC6E50" w:rsidRPr="00E44D05">
          <w:rPr>
            <w:rStyle w:val="Hyperlink"/>
          </w:rPr>
          <w:t>R2-2103252</w:t>
        </w:r>
      </w:hyperlink>
      <w:r w:rsidR="00EC6E50">
        <w:tab/>
        <w:t>Discussion on RACH-based SDT</w:t>
      </w:r>
      <w:r w:rsidR="00EC6E50">
        <w:tab/>
        <w:t>Spreadtrum Communications</w:t>
      </w:r>
      <w:r w:rsidR="00EC6E50">
        <w:tab/>
        <w:t>discussion</w:t>
      </w:r>
      <w:r w:rsidR="00EC6E50">
        <w:tab/>
        <w:t>Rel-17</w:t>
      </w:r>
      <w:r w:rsidR="00EC6E50">
        <w:tab/>
        <w:t>NR_SmallData_INACTIVE-Core</w:t>
      </w:r>
    </w:p>
    <w:p w14:paraId="76A33F43" w14:textId="449DB629" w:rsidR="00EC6E50" w:rsidRDefault="006D2370" w:rsidP="00EC6E50">
      <w:pPr>
        <w:pStyle w:val="Doc-title"/>
      </w:pPr>
      <w:hyperlink r:id="rId135" w:history="1">
        <w:r w:rsidR="00EC6E50" w:rsidRPr="00E44D05">
          <w:rPr>
            <w:rStyle w:val="Hyperlink"/>
          </w:rPr>
          <w:t>R2-2103264</w:t>
        </w:r>
      </w:hyperlink>
      <w:r w:rsidR="00EC6E50">
        <w:tab/>
        <w:t>PDCCH monitoring in subsequent data transmission period</w:t>
      </w:r>
      <w:r w:rsidR="00EC6E50">
        <w:tab/>
        <w:t>Asia Pacific Telecom co. Ltd, FGI</w:t>
      </w:r>
      <w:r w:rsidR="00EC6E50">
        <w:tab/>
        <w:t>discussion</w:t>
      </w:r>
    </w:p>
    <w:p w14:paraId="6FBED87C" w14:textId="40129775" w:rsidR="00EC6E50" w:rsidRDefault="006D2370" w:rsidP="00EC6E50">
      <w:pPr>
        <w:pStyle w:val="Doc-title"/>
      </w:pPr>
      <w:hyperlink r:id="rId136" w:history="1">
        <w:r w:rsidR="00EC6E50" w:rsidRPr="00E44D05">
          <w:rPr>
            <w:rStyle w:val="Hyperlink"/>
          </w:rPr>
          <w:t>R2-2103403</w:t>
        </w:r>
      </w:hyperlink>
      <w:r w:rsidR="00EC6E50">
        <w:tab/>
        <w:t>Analysis on open issues of RA based SDT</w:t>
      </w:r>
      <w:r w:rsidR="00EC6E50">
        <w:tab/>
        <w:t>Lenovo, Motorola Mobility</w:t>
      </w:r>
      <w:r w:rsidR="00EC6E50">
        <w:tab/>
        <w:t>discussion</w:t>
      </w:r>
      <w:r w:rsidR="00EC6E50">
        <w:tab/>
        <w:t>Rel-17</w:t>
      </w:r>
    </w:p>
    <w:p w14:paraId="078403AA" w14:textId="4EEF4DED" w:rsidR="00EC6E50" w:rsidRDefault="006D2370" w:rsidP="00EC6E50">
      <w:pPr>
        <w:pStyle w:val="Doc-title"/>
      </w:pPr>
      <w:hyperlink r:id="rId137" w:history="1">
        <w:r w:rsidR="00EC6E50" w:rsidRPr="00E44D05">
          <w:rPr>
            <w:rStyle w:val="Hyperlink"/>
          </w:rPr>
          <w:t>R2-2103433</w:t>
        </w:r>
      </w:hyperlink>
      <w:r w:rsidR="00EC6E50">
        <w:tab/>
        <w:t>Discussion on RACH based NR small data transmission</w:t>
      </w:r>
      <w:r w:rsidR="00EC6E50">
        <w:tab/>
        <w:t>Qualcomm Incorporated</w:t>
      </w:r>
      <w:r w:rsidR="00EC6E50">
        <w:tab/>
        <w:t>discussion</w:t>
      </w:r>
      <w:r w:rsidR="00EC6E50">
        <w:tab/>
        <w:t>Rel-17</w:t>
      </w:r>
      <w:r w:rsidR="00EC6E50">
        <w:tab/>
        <w:t>NR_SmallData_INACTIVE-Core</w:t>
      </w:r>
      <w:r w:rsidR="00EC6E50">
        <w:tab/>
      </w:r>
      <w:hyperlink r:id="rId138" w:history="1">
        <w:r w:rsidR="00EC6E50" w:rsidRPr="00E44D05">
          <w:rPr>
            <w:rStyle w:val="Hyperlink"/>
          </w:rPr>
          <w:t>R2-2101231</w:t>
        </w:r>
      </w:hyperlink>
    </w:p>
    <w:p w14:paraId="6E8D328C" w14:textId="1A72BE53" w:rsidR="00EC6E50" w:rsidRDefault="006D2370" w:rsidP="00EC6E50">
      <w:pPr>
        <w:pStyle w:val="Doc-title"/>
      </w:pPr>
      <w:hyperlink r:id="rId139" w:history="1">
        <w:r w:rsidR="00EC6E50" w:rsidRPr="00E44D05">
          <w:rPr>
            <w:rStyle w:val="Hyperlink"/>
          </w:rPr>
          <w:t>R2-2103456</w:t>
        </w:r>
      </w:hyperlink>
      <w:r w:rsidR="00EC6E50">
        <w:tab/>
        <w:t>Discussion on RO configuration between SDT and non-SDT</w:t>
      </w:r>
      <w:r w:rsidR="00EC6E50">
        <w:tab/>
        <w:t>ASUSTeK</w:t>
      </w:r>
      <w:r w:rsidR="00EC6E50">
        <w:tab/>
        <w:t>discussion</w:t>
      </w:r>
      <w:r w:rsidR="00EC6E50">
        <w:tab/>
        <w:t>Rel-17</w:t>
      </w:r>
      <w:r w:rsidR="00EC6E50">
        <w:tab/>
        <w:t>NR_SmallData_INACTIVE-Core</w:t>
      </w:r>
    </w:p>
    <w:p w14:paraId="39D921FE" w14:textId="0EF31A5F" w:rsidR="00EC6E50" w:rsidRDefault="006D2370" w:rsidP="00EC6E50">
      <w:pPr>
        <w:pStyle w:val="Doc-title"/>
      </w:pPr>
      <w:hyperlink r:id="rId140" w:history="1">
        <w:r w:rsidR="00EC6E50" w:rsidRPr="00E44D05">
          <w:rPr>
            <w:rStyle w:val="Hyperlink"/>
          </w:rPr>
          <w:t>R2-2103519</w:t>
        </w:r>
      </w:hyperlink>
      <w:r w:rsidR="00EC6E50">
        <w:tab/>
        <w:t>RACH based SDT</w:t>
      </w:r>
      <w:r w:rsidR="00EC6E50">
        <w:tab/>
        <w:t>Ericsson</w:t>
      </w:r>
      <w:r w:rsidR="00EC6E50">
        <w:tab/>
        <w:t>discussion</w:t>
      </w:r>
      <w:r w:rsidR="00EC6E50">
        <w:tab/>
        <w:t>Rel-17</w:t>
      </w:r>
      <w:r w:rsidR="00EC6E50">
        <w:tab/>
        <w:t>NR_SmallData_INACTIVE-Core</w:t>
      </w:r>
    </w:p>
    <w:p w14:paraId="59F9CDEF" w14:textId="1AA74D47" w:rsidR="00EC6E50" w:rsidRDefault="006D2370" w:rsidP="00EC6E50">
      <w:pPr>
        <w:pStyle w:val="Doc-title"/>
      </w:pPr>
      <w:hyperlink r:id="rId141" w:history="1">
        <w:r w:rsidR="00EC6E50" w:rsidRPr="00E44D05">
          <w:rPr>
            <w:rStyle w:val="Hyperlink"/>
          </w:rPr>
          <w:t>R2-2103529</w:t>
        </w:r>
      </w:hyperlink>
      <w:r w:rsidR="00EC6E50">
        <w:tab/>
        <w:t>Details of context fetch and data forwarding</w:t>
      </w:r>
      <w:r w:rsidR="00EC6E50">
        <w:tab/>
        <w:t>Nokia, Nokia Shanghai Bell</w:t>
      </w:r>
      <w:r w:rsidR="00EC6E50">
        <w:tab/>
        <w:t>discussion</w:t>
      </w:r>
      <w:r w:rsidR="00EC6E50">
        <w:tab/>
        <w:t>Rel-17</w:t>
      </w:r>
      <w:r w:rsidR="00EC6E50">
        <w:tab/>
        <w:t>NR_SmallData_INACTIVE-Core</w:t>
      </w:r>
    </w:p>
    <w:p w14:paraId="5F5E40A9" w14:textId="1A45E965" w:rsidR="00EC6E50" w:rsidRDefault="006D2370" w:rsidP="00EC6E50">
      <w:pPr>
        <w:pStyle w:val="Doc-title"/>
      </w:pPr>
      <w:hyperlink r:id="rId142" w:history="1">
        <w:r w:rsidR="00EC6E50" w:rsidRPr="00E44D05">
          <w:rPr>
            <w:rStyle w:val="Hyperlink"/>
          </w:rPr>
          <w:t>R2-2103580</w:t>
        </w:r>
      </w:hyperlink>
      <w:r w:rsidR="00EC6E50">
        <w:tab/>
        <w:t xml:space="preserve">Discussion on context fetch and anchor relocation </w:t>
      </w:r>
      <w:r w:rsidR="00EC6E50">
        <w:tab/>
        <w:t>Sony Europe B.V.</w:t>
      </w:r>
      <w:r w:rsidR="00EC6E50">
        <w:tab/>
        <w:t>discussion</w:t>
      </w:r>
      <w:r w:rsidR="00EC6E50">
        <w:tab/>
        <w:t>Rel-17</w:t>
      </w:r>
      <w:r w:rsidR="00EC6E50">
        <w:tab/>
        <w:t>NR_SmallData_INACTIVE-Core</w:t>
      </w:r>
    </w:p>
    <w:p w14:paraId="3DE37062" w14:textId="15C3F278" w:rsidR="00EC6E50" w:rsidRDefault="006D2370" w:rsidP="00EC6E50">
      <w:pPr>
        <w:pStyle w:val="Doc-title"/>
      </w:pPr>
      <w:hyperlink r:id="rId143" w:history="1">
        <w:r w:rsidR="00EC6E50" w:rsidRPr="00E44D05">
          <w:rPr>
            <w:rStyle w:val="Hyperlink"/>
          </w:rPr>
          <w:t>R2-2103716</w:t>
        </w:r>
      </w:hyperlink>
      <w:r w:rsidR="00EC6E50">
        <w:tab/>
        <w:t>Anchor relocation and context fetch</w:t>
      </w:r>
      <w:r w:rsidR="00EC6E50">
        <w:tab/>
        <w:t>CMCC</w:t>
      </w:r>
      <w:r w:rsidR="00EC6E50">
        <w:tab/>
        <w:t>discussion</w:t>
      </w:r>
      <w:r w:rsidR="00EC6E50">
        <w:tab/>
        <w:t>Rel-17</w:t>
      </w:r>
      <w:r w:rsidR="00EC6E50">
        <w:tab/>
        <w:t>NR_SmallData_INACTIVE-Core</w:t>
      </w:r>
    </w:p>
    <w:p w14:paraId="595B2309" w14:textId="15D6269C" w:rsidR="00EC6E50" w:rsidRDefault="006D2370" w:rsidP="00EC6E50">
      <w:pPr>
        <w:pStyle w:val="Doc-title"/>
      </w:pPr>
      <w:hyperlink r:id="rId144" w:history="1">
        <w:r w:rsidR="00EC6E50" w:rsidRPr="00E44D05">
          <w:rPr>
            <w:rStyle w:val="Hyperlink"/>
          </w:rPr>
          <w:t>R2-2103869</w:t>
        </w:r>
      </w:hyperlink>
      <w:r w:rsidR="00EC6E50">
        <w:tab/>
        <w:t>Subsequent data transmission for SDT</w:t>
      </w:r>
      <w:r w:rsidR="00EC6E50">
        <w:tab/>
        <w:t>Apple</w:t>
      </w:r>
      <w:r w:rsidR="00EC6E50">
        <w:tab/>
        <w:t>discussion</w:t>
      </w:r>
      <w:r w:rsidR="00EC6E50">
        <w:tab/>
        <w:t>Rel-17</w:t>
      </w:r>
      <w:r w:rsidR="00EC6E50">
        <w:tab/>
        <w:t>NR_SmallData_INACTIVE-Core</w:t>
      </w:r>
    </w:p>
    <w:p w14:paraId="185BFC65" w14:textId="06D64B8C" w:rsidR="00EC6E50" w:rsidRDefault="006D2370" w:rsidP="00EC6E50">
      <w:pPr>
        <w:pStyle w:val="Doc-title"/>
      </w:pPr>
      <w:hyperlink r:id="rId145" w:history="1">
        <w:r w:rsidR="00EC6E50" w:rsidRPr="00E44D05">
          <w:rPr>
            <w:rStyle w:val="Hyperlink"/>
          </w:rPr>
          <w:t>R2-2103903</w:t>
        </w:r>
      </w:hyperlink>
      <w:r w:rsidR="00EC6E50">
        <w:tab/>
        <w:t>Small data transmission with RA-based schemes</w:t>
      </w:r>
      <w:r w:rsidR="00EC6E50">
        <w:tab/>
        <w:t>Huawei, HiSilicon</w:t>
      </w:r>
      <w:r w:rsidR="00EC6E50">
        <w:tab/>
        <w:t>discussion</w:t>
      </w:r>
      <w:r w:rsidR="00EC6E50">
        <w:tab/>
        <w:t>Rel-17</w:t>
      </w:r>
      <w:r w:rsidR="00EC6E50">
        <w:tab/>
        <w:t>NR_SmallData_INACTIVE-Core</w:t>
      </w:r>
    </w:p>
    <w:p w14:paraId="1BEE664A" w14:textId="77777777" w:rsidR="00EC6E50" w:rsidRDefault="00EC6E50" w:rsidP="00EC6E50">
      <w:pPr>
        <w:pStyle w:val="Doc-title"/>
      </w:pPr>
    </w:p>
    <w:p w14:paraId="23D6F62F" w14:textId="77777777" w:rsidR="00EC6E50" w:rsidRPr="00EC6E50" w:rsidRDefault="00EC6E50" w:rsidP="00EC6E50">
      <w:pPr>
        <w:pStyle w:val="Doc-text2"/>
      </w:pPr>
    </w:p>
    <w:p w14:paraId="08AF1FA0" w14:textId="77777777" w:rsidR="000D255B" w:rsidRPr="000D255B" w:rsidRDefault="000D255B" w:rsidP="00137FD4">
      <w:pPr>
        <w:pStyle w:val="Heading3"/>
      </w:pPr>
      <w:r w:rsidRPr="000D255B">
        <w:t>8.6.5</w:t>
      </w:r>
      <w:r w:rsidRPr="000D255B">
        <w:tab/>
        <w:t>Aspects specific to CG based schemes</w:t>
      </w:r>
    </w:p>
    <w:p w14:paraId="415CF998" w14:textId="77777777" w:rsidR="000D255B" w:rsidRPr="000D255B" w:rsidRDefault="000D255B" w:rsidP="000D255B">
      <w:pPr>
        <w:pStyle w:val="Comments"/>
      </w:pPr>
      <w:r w:rsidRPr="000D255B">
        <w:t>This AI will not be treated in RAN2#113bis-e (only the email discussion [504] in AI 8.6.1 will be treated)</w:t>
      </w:r>
    </w:p>
    <w:p w14:paraId="26E0061A" w14:textId="77777777" w:rsidR="000D255B" w:rsidRPr="000D255B" w:rsidRDefault="000D255B" w:rsidP="000D255B">
      <w:pPr>
        <w:pStyle w:val="Comments"/>
      </w:pPr>
    </w:p>
    <w:p w14:paraId="7B56CAAA" w14:textId="77777777" w:rsidR="000D255B" w:rsidRPr="000D255B" w:rsidRDefault="000D255B" w:rsidP="000D255B">
      <w:pPr>
        <w:pStyle w:val="Comments"/>
      </w:pPr>
      <w:r w:rsidRPr="000D255B">
        <w:t>CG resources, configuration and selection, validity of CG resources, multiple CG configurations, handling of beam selection for CG (including association between CGs and SSBs) etc, any other aspects included in [Post113-e][504][SDT] which cannot be concluded as part of the email</w:t>
      </w:r>
    </w:p>
    <w:p w14:paraId="5C6C0308" w14:textId="39F121F9" w:rsidR="00E76C11" w:rsidRDefault="006D2370" w:rsidP="00E76C11">
      <w:pPr>
        <w:pStyle w:val="Doc-title"/>
      </w:pPr>
      <w:hyperlink r:id="rId146" w:history="1">
        <w:r w:rsidR="00E76C11" w:rsidRPr="00E44D05">
          <w:rPr>
            <w:rStyle w:val="Hyperlink"/>
          </w:rPr>
          <w:t>R2-2103533</w:t>
        </w:r>
      </w:hyperlink>
      <w:r w:rsidR="00E76C11">
        <w:tab/>
        <w:t>Report from [POST113-e][504][SDT] CG Open Issues</w:t>
      </w:r>
      <w:r w:rsidR="00E76C11">
        <w:tab/>
        <w:t>Huawei, HiSilicon</w:t>
      </w:r>
      <w:r w:rsidR="00E76C11">
        <w:tab/>
        <w:t>discussion</w:t>
      </w:r>
      <w:r w:rsidR="00E76C11">
        <w:tab/>
        <w:t>Rel-17</w:t>
      </w:r>
      <w:r w:rsidR="00E76C11">
        <w:tab/>
        <w:t>NR_SmallData_INACTIVE-Core</w:t>
      </w:r>
    </w:p>
    <w:p w14:paraId="608074AA" w14:textId="77777777" w:rsidR="00F37AB1" w:rsidRDefault="00F37AB1" w:rsidP="00F37AB1">
      <w:pPr>
        <w:pStyle w:val="Doc-text2"/>
      </w:pPr>
      <w:r>
        <w:t>The following proposals are potentially easily agreeable:</w:t>
      </w:r>
    </w:p>
    <w:p w14:paraId="599654FC" w14:textId="564C88AB" w:rsidR="003A6378" w:rsidRDefault="003A6378" w:rsidP="003A6378">
      <w:pPr>
        <w:pStyle w:val="Doc-text2"/>
      </w:pPr>
      <w:r>
        <w:t>Proposal3: UE start a window after CG/DG transmission for CG-SDT (24/24). FFS whether to design a new timer or to reuse an existing timer.</w:t>
      </w:r>
    </w:p>
    <w:p w14:paraId="5123DBF7" w14:textId="5B945D1A" w:rsidR="000F5627" w:rsidRDefault="000F5627" w:rsidP="003A6378">
      <w:pPr>
        <w:pStyle w:val="Doc-text2"/>
      </w:pPr>
      <w:r>
        <w:t>-</w:t>
      </w:r>
      <w:r>
        <w:tab/>
        <w:t xml:space="preserve">InterDigital explains in the UP email discussion companies don’t think DRX is needed so we can agree with the new timer.   LG clarifies </w:t>
      </w:r>
      <w:r w:rsidR="008E2681">
        <w:t xml:space="preserve">that we may not need new mechanism.  </w:t>
      </w:r>
    </w:p>
    <w:p w14:paraId="77473ED4" w14:textId="77777777" w:rsidR="003A6378" w:rsidRDefault="003A6378" w:rsidP="003A6378">
      <w:pPr>
        <w:pStyle w:val="Doc-text2"/>
      </w:pPr>
      <w:r>
        <w:lastRenderedPageBreak/>
        <w:t>Proposal4: Support retransmission by dynamic grant for CG-SDT. (24/24)</w:t>
      </w:r>
    </w:p>
    <w:p w14:paraId="034251D1" w14:textId="77777777" w:rsidR="003A6378" w:rsidRDefault="003A6378" w:rsidP="003A6378">
      <w:pPr>
        <w:pStyle w:val="Doc-text2"/>
      </w:pPr>
      <w:r>
        <w:t>Proposal5: Support multiple HARQ processes for uplink CG-SDT. (18/24)</w:t>
      </w:r>
    </w:p>
    <w:p w14:paraId="224969B6" w14:textId="77777777" w:rsidR="003A6378" w:rsidRDefault="003A6378" w:rsidP="003A6378">
      <w:pPr>
        <w:pStyle w:val="Doc-text2"/>
      </w:pPr>
      <w:r>
        <w:t>Proposal6: CG resource availability delay is not considered as a criterion for CG validation. (18/20)</w:t>
      </w:r>
    </w:p>
    <w:p w14:paraId="75693A17" w14:textId="77777777" w:rsidR="003A6378" w:rsidRDefault="003A6378" w:rsidP="003A6378">
      <w:pPr>
        <w:pStyle w:val="Doc-text2"/>
      </w:pPr>
      <w:r>
        <w:t>Proposal7: UL carrier selection is performed before CG-SDT transmission. (23/24)</w:t>
      </w:r>
    </w:p>
    <w:p w14:paraId="60E6866E" w14:textId="77777777" w:rsidR="003A6378" w:rsidRDefault="003A6378" w:rsidP="003A6378">
      <w:pPr>
        <w:pStyle w:val="Doc-text2"/>
      </w:pPr>
    </w:p>
    <w:p w14:paraId="2FA00BA1" w14:textId="77777777" w:rsidR="003A6378" w:rsidRDefault="003A6378" w:rsidP="00F37AB1">
      <w:pPr>
        <w:pStyle w:val="Doc-text2"/>
      </w:pPr>
    </w:p>
    <w:p w14:paraId="32E28CEB" w14:textId="64AA44EE" w:rsidR="003A6378" w:rsidRPr="001A7F45" w:rsidRDefault="003A6378" w:rsidP="001A7F45">
      <w:pPr>
        <w:pStyle w:val="Doc-text2"/>
        <w:pBdr>
          <w:top w:val="single" w:sz="4" w:space="1" w:color="auto"/>
          <w:left w:val="single" w:sz="4" w:space="4" w:color="auto"/>
          <w:bottom w:val="single" w:sz="4" w:space="1" w:color="auto"/>
          <w:right w:val="single" w:sz="4" w:space="4" w:color="auto"/>
        </w:pBdr>
        <w:rPr>
          <w:b/>
          <w:bCs/>
        </w:rPr>
      </w:pPr>
      <w:r w:rsidRPr="001A7F45">
        <w:rPr>
          <w:b/>
          <w:bCs/>
        </w:rPr>
        <w:t>Agreements:</w:t>
      </w:r>
    </w:p>
    <w:p w14:paraId="3B088695" w14:textId="523DEE62" w:rsidR="00F37AB1" w:rsidRDefault="00F37AB1" w:rsidP="001A7F45">
      <w:pPr>
        <w:pStyle w:val="Doc-text2"/>
        <w:pBdr>
          <w:top w:val="single" w:sz="4" w:space="1" w:color="auto"/>
          <w:left w:val="single" w:sz="4" w:space="4" w:color="auto"/>
          <w:bottom w:val="single" w:sz="4" w:space="1" w:color="auto"/>
          <w:right w:val="single" w:sz="4" w:space="4" w:color="auto"/>
        </w:pBdr>
      </w:pPr>
      <w:r>
        <w:t>1</w:t>
      </w:r>
      <w:r w:rsidR="003A6378">
        <w:tab/>
      </w:r>
      <w:r>
        <w:t xml:space="preserve">CG-SDT resources can be configured at the same time on NUL and SUL </w:t>
      </w:r>
    </w:p>
    <w:p w14:paraId="511FE063" w14:textId="7A1D5005" w:rsidR="00F37AB1" w:rsidRDefault="00F37AB1" w:rsidP="001A7F45">
      <w:pPr>
        <w:pStyle w:val="Doc-text2"/>
        <w:pBdr>
          <w:top w:val="single" w:sz="4" w:space="1" w:color="auto"/>
          <w:left w:val="single" w:sz="4" w:space="4" w:color="auto"/>
          <w:bottom w:val="single" w:sz="4" w:space="1" w:color="auto"/>
          <w:right w:val="single" w:sz="4" w:space="4" w:color="auto"/>
        </w:pBdr>
      </w:pPr>
      <w:r>
        <w:t>2</w:t>
      </w:r>
      <w:r w:rsidR="003A6378">
        <w:tab/>
      </w:r>
      <w:r>
        <w:t>Implic</w:t>
      </w:r>
      <w:r w:rsidR="009B50ED">
        <w:t>i</w:t>
      </w:r>
      <w:r>
        <w:t>t release of CG-SDT resource is not supported</w:t>
      </w:r>
    </w:p>
    <w:p w14:paraId="4EF02323" w14:textId="5193C17B" w:rsidR="00F37AB1" w:rsidRDefault="009B50ED" w:rsidP="001A7F45">
      <w:pPr>
        <w:pStyle w:val="Doc-text2"/>
        <w:pBdr>
          <w:top w:val="single" w:sz="4" w:space="1" w:color="auto"/>
          <w:left w:val="single" w:sz="4" w:space="4" w:color="auto"/>
          <w:bottom w:val="single" w:sz="4" w:space="1" w:color="auto"/>
          <w:right w:val="single" w:sz="4" w:space="4" w:color="auto"/>
        </w:pBdr>
      </w:pPr>
      <w:r>
        <w:t>3</w:t>
      </w:r>
      <w:r>
        <w:tab/>
      </w:r>
      <w:r w:rsidR="00F37AB1">
        <w:t>UE start a window after CG/DG transmission for CG-SDT</w:t>
      </w:r>
      <w:r>
        <w:t xml:space="preserve">.   </w:t>
      </w:r>
      <w:r w:rsidR="00F37AB1">
        <w:t>FFS whether to design a new timer or to reuse an existing timer.</w:t>
      </w:r>
    </w:p>
    <w:p w14:paraId="2C727AA7" w14:textId="77777777" w:rsidR="008E2681" w:rsidRDefault="008E2681" w:rsidP="001A7F45">
      <w:pPr>
        <w:pStyle w:val="Doc-text2"/>
        <w:pBdr>
          <w:top w:val="single" w:sz="4" w:space="1" w:color="auto"/>
          <w:left w:val="single" w:sz="4" w:space="4" w:color="auto"/>
          <w:bottom w:val="single" w:sz="4" w:space="1" w:color="auto"/>
          <w:right w:val="single" w:sz="4" w:space="4" w:color="auto"/>
        </w:pBdr>
      </w:pPr>
    </w:p>
    <w:p w14:paraId="6D80C224" w14:textId="0A91F290" w:rsidR="00F37AB1" w:rsidRDefault="00496DC2" w:rsidP="001A7F45">
      <w:pPr>
        <w:pStyle w:val="Doc-text2"/>
        <w:pBdr>
          <w:top w:val="single" w:sz="4" w:space="1" w:color="auto"/>
          <w:left w:val="single" w:sz="4" w:space="4" w:color="auto"/>
          <w:bottom w:val="single" w:sz="4" w:space="1" w:color="auto"/>
          <w:right w:val="single" w:sz="4" w:space="4" w:color="auto"/>
        </w:pBdr>
      </w:pPr>
      <w:r>
        <w:t>4</w:t>
      </w:r>
      <w:r>
        <w:tab/>
      </w:r>
      <w:r w:rsidR="00F37AB1">
        <w:t xml:space="preserve">Support retransmission by dynamic grant for CG-SDT. </w:t>
      </w:r>
    </w:p>
    <w:p w14:paraId="7FA4C367" w14:textId="1C132846" w:rsidR="00F37AB1" w:rsidRDefault="00496DC2" w:rsidP="001A7F45">
      <w:pPr>
        <w:pStyle w:val="Doc-text2"/>
        <w:pBdr>
          <w:top w:val="single" w:sz="4" w:space="1" w:color="auto"/>
          <w:left w:val="single" w:sz="4" w:space="4" w:color="auto"/>
          <w:bottom w:val="single" w:sz="4" w:space="1" w:color="auto"/>
          <w:right w:val="single" w:sz="4" w:space="4" w:color="auto"/>
        </w:pBdr>
      </w:pPr>
      <w:r>
        <w:t>5</w:t>
      </w:r>
      <w:r>
        <w:tab/>
      </w:r>
      <w:r w:rsidR="00F37AB1">
        <w:t xml:space="preserve">Support multiple HARQ processes for uplink CG-SDT. </w:t>
      </w:r>
    </w:p>
    <w:p w14:paraId="6EE94F02" w14:textId="339B6389" w:rsidR="00F37AB1" w:rsidRDefault="00496DC2" w:rsidP="001A7F45">
      <w:pPr>
        <w:pStyle w:val="Doc-text2"/>
        <w:pBdr>
          <w:top w:val="single" w:sz="4" w:space="1" w:color="auto"/>
          <w:left w:val="single" w:sz="4" w:space="4" w:color="auto"/>
          <w:bottom w:val="single" w:sz="4" w:space="1" w:color="auto"/>
          <w:right w:val="single" w:sz="4" w:space="4" w:color="auto"/>
        </w:pBdr>
      </w:pPr>
      <w:r>
        <w:t>6</w:t>
      </w:r>
      <w:r>
        <w:tab/>
      </w:r>
      <w:r w:rsidR="00F37AB1">
        <w:t>CG resource availability delay is not considered as a criterion for CG validation.</w:t>
      </w:r>
    </w:p>
    <w:p w14:paraId="07890507" w14:textId="1E3DA424" w:rsidR="00F37AB1" w:rsidRDefault="00F37AB1" w:rsidP="001A7F45">
      <w:pPr>
        <w:pStyle w:val="Doc-text2"/>
        <w:pBdr>
          <w:top w:val="single" w:sz="4" w:space="1" w:color="auto"/>
          <w:left w:val="single" w:sz="4" w:space="4" w:color="auto"/>
          <w:bottom w:val="single" w:sz="4" w:space="1" w:color="auto"/>
          <w:right w:val="single" w:sz="4" w:space="4" w:color="auto"/>
        </w:pBdr>
      </w:pPr>
      <w:r>
        <w:t>7</w:t>
      </w:r>
      <w:r w:rsidR="00866DA0">
        <w:tab/>
      </w:r>
      <w:r>
        <w:t xml:space="preserve">UL carrier selection is performed before CG-SDT </w:t>
      </w:r>
      <w:r w:rsidR="005F44C2">
        <w:t>selection</w:t>
      </w:r>
    </w:p>
    <w:p w14:paraId="2E92966A" w14:textId="4F1E00EB" w:rsidR="00F37AB1" w:rsidRPr="00E94AA2" w:rsidRDefault="0034607D" w:rsidP="001A7F45">
      <w:pPr>
        <w:pStyle w:val="Doc-text2"/>
        <w:pBdr>
          <w:top w:val="single" w:sz="4" w:space="1" w:color="auto"/>
          <w:left w:val="single" w:sz="4" w:space="4" w:color="auto"/>
          <w:bottom w:val="single" w:sz="4" w:space="1" w:color="auto"/>
          <w:right w:val="single" w:sz="4" w:space="4" w:color="auto"/>
        </w:pBdr>
        <w:rPr>
          <w:i/>
          <w:iCs/>
        </w:rPr>
      </w:pPr>
      <w:r w:rsidRPr="00E94AA2">
        <w:rPr>
          <w:i/>
          <w:iCs/>
        </w:rPr>
        <w:t>8</w:t>
      </w:r>
      <w:r w:rsidRPr="00E94AA2">
        <w:rPr>
          <w:i/>
          <w:iCs/>
        </w:rPr>
        <w:tab/>
      </w:r>
      <w:r w:rsidR="00E94AA2" w:rsidRPr="00E94AA2">
        <w:rPr>
          <w:i/>
          <w:iCs/>
        </w:rPr>
        <w:t xml:space="preserve">FFS </w:t>
      </w:r>
      <w:r w:rsidRPr="00E94AA2">
        <w:rPr>
          <w:i/>
          <w:iCs/>
        </w:rPr>
        <w:t>CG-SDT resource can be configured on BWPs other than initial BW</w:t>
      </w:r>
      <w:r w:rsidR="00E94AA2">
        <w:rPr>
          <w:i/>
          <w:iCs/>
        </w:rPr>
        <w:t>P</w:t>
      </w:r>
    </w:p>
    <w:p w14:paraId="3DE0D307" w14:textId="77777777" w:rsidR="0034607D" w:rsidRDefault="0034607D" w:rsidP="00F37AB1">
      <w:pPr>
        <w:pStyle w:val="Doc-text2"/>
      </w:pPr>
    </w:p>
    <w:p w14:paraId="48A1352D" w14:textId="12670439" w:rsidR="00F37AB1" w:rsidRDefault="00F37AB1" w:rsidP="00F37AB1">
      <w:pPr>
        <w:pStyle w:val="Doc-text2"/>
      </w:pPr>
      <w:r>
        <w:t>The following proposals need further discussion</w:t>
      </w:r>
      <w:r w:rsidR="000353D8">
        <w:t xml:space="preserve"> for next meeting</w:t>
      </w:r>
      <w:r>
        <w:t>:</w:t>
      </w:r>
    </w:p>
    <w:p w14:paraId="6B81E2ED" w14:textId="77777777" w:rsidR="00F37AB1" w:rsidRDefault="00F37AB1" w:rsidP="00F37AB1">
      <w:pPr>
        <w:pStyle w:val="Doc-text2"/>
      </w:pPr>
      <w:r>
        <w:t xml:space="preserve">Proposal8: RAN2 should further discuss whether to support CG configuration request. </w:t>
      </w:r>
    </w:p>
    <w:p w14:paraId="70EB874B" w14:textId="77777777" w:rsidR="00F37AB1" w:rsidRDefault="00F37AB1" w:rsidP="00F37AB1">
      <w:pPr>
        <w:pStyle w:val="Doc-text2"/>
      </w:pPr>
      <w:r>
        <w:t>Proposal9: Release of CG-SDT configuration by system information indication is not supported. (5/21)</w:t>
      </w:r>
    </w:p>
    <w:p w14:paraId="16B2495A" w14:textId="6145128C" w:rsidR="00F37AB1" w:rsidRDefault="00F37AB1" w:rsidP="00F37AB1">
      <w:pPr>
        <w:pStyle w:val="Doc-text2"/>
      </w:pPr>
      <w:r>
        <w:t xml:space="preserve">Proposal10: </w:t>
      </w:r>
      <w:r w:rsidRPr="00F63545">
        <w:rPr>
          <w:i/>
          <w:iCs/>
        </w:rPr>
        <w:t>CG-SDT resource can be configured on BWPs other than initial BWP</w:t>
      </w:r>
      <w:r w:rsidR="00F63545" w:rsidRPr="00F63545">
        <w:rPr>
          <w:i/>
          <w:iCs/>
        </w:rPr>
        <w:t xml:space="preserve"> configured by system information</w:t>
      </w:r>
      <w:r w:rsidR="00F63545">
        <w:t xml:space="preserve"> </w:t>
      </w:r>
      <w:r>
        <w:t xml:space="preserve">(17/24). </w:t>
      </w:r>
    </w:p>
    <w:p w14:paraId="57C4872F" w14:textId="744593CC" w:rsidR="002E52A4" w:rsidRDefault="002E52A4" w:rsidP="00F37AB1">
      <w:pPr>
        <w:pStyle w:val="Doc-text2"/>
      </w:pPr>
      <w:r>
        <w:t>-</w:t>
      </w:r>
      <w:r>
        <w:tab/>
        <w:t xml:space="preserve">Nokia would like to discuss how it impacts the paging if it moves to another BWP.  </w:t>
      </w:r>
      <w:r w:rsidR="00154DC6">
        <w:t xml:space="preserve">Huawei explains that there is network implementation </w:t>
      </w:r>
      <w:r w:rsidR="00154DC6">
        <w:t xml:space="preserve">to solve this problem.  </w:t>
      </w:r>
      <w:r>
        <w:t xml:space="preserve">Qualcomm also sees some issues.  </w:t>
      </w:r>
      <w:r w:rsidR="00154DC6">
        <w:t xml:space="preserve"> </w:t>
      </w:r>
    </w:p>
    <w:p w14:paraId="50B4B3F9" w14:textId="77777777" w:rsidR="00F37AB1" w:rsidRDefault="00F37AB1" w:rsidP="00F37AB1">
      <w:pPr>
        <w:pStyle w:val="Doc-text2"/>
      </w:pPr>
      <w:r>
        <w:t>Proposal11: RAN2 should further discussion whether to support autonomous retransmission for CG-SDT.</w:t>
      </w:r>
    </w:p>
    <w:p w14:paraId="3F692CBA" w14:textId="46F89EDE" w:rsidR="00F37AB1" w:rsidRPr="00A8047C" w:rsidRDefault="00F37AB1" w:rsidP="00F37AB1">
      <w:pPr>
        <w:pStyle w:val="Doc-text2"/>
        <w:rPr>
          <w:i/>
          <w:iCs/>
        </w:rPr>
      </w:pPr>
      <w:r w:rsidRPr="00A8047C">
        <w:rPr>
          <w:i/>
          <w:iCs/>
        </w:rPr>
        <w:t>Proposal12: Support L1-ACK feedback for CG-SDT. (14/24) Send an LS to RAN1 on this.</w:t>
      </w:r>
    </w:p>
    <w:p w14:paraId="4AF38370" w14:textId="2A0C24B5" w:rsidR="00196B75" w:rsidRDefault="00A8047C" w:rsidP="00F37AB1">
      <w:pPr>
        <w:pStyle w:val="Doc-text2"/>
      </w:pPr>
      <w:r>
        <w:t>-</w:t>
      </w:r>
      <w:r>
        <w:tab/>
        <w:t>Nokia doesn’t support this and there has been no motivation</w:t>
      </w:r>
      <w:r w:rsidR="00735469">
        <w:t xml:space="preserve">.  </w:t>
      </w:r>
      <w:r w:rsidR="00A7460F">
        <w:t xml:space="preserve">Huawei explains that subsequent transmissions are supported with CG.  This is also linked with the agreement related to the multiple HARQ processes.  </w:t>
      </w:r>
      <w:r w:rsidR="00735469">
        <w:t>ZTE asks why this is different to CG-DFI</w:t>
      </w:r>
      <w:r w:rsidR="00875060">
        <w:t xml:space="preserve"> but support asking RAN1.  </w:t>
      </w:r>
    </w:p>
    <w:p w14:paraId="3A41118D" w14:textId="77777777" w:rsidR="00196B75" w:rsidRDefault="00196B75" w:rsidP="00F37AB1">
      <w:pPr>
        <w:pStyle w:val="Doc-text2"/>
      </w:pPr>
    </w:p>
    <w:p w14:paraId="3A106685" w14:textId="40E5AA2C" w:rsidR="00F37AB1" w:rsidRPr="00F37AB1" w:rsidRDefault="00F37AB1" w:rsidP="00F37AB1">
      <w:pPr>
        <w:pStyle w:val="Doc-text2"/>
      </w:pPr>
      <w:r>
        <w:t>Proposal13: UE does not select any SSB if none of the SSBs’ RSRP is above the RSRP threshold. (18/23) FFS the UE behavior when none of the SSB’s RSRP is above the threshold</w:t>
      </w:r>
    </w:p>
    <w:p w14:paraId="3A93C669" w14:textId="77777777" w:rsidR="00E76C11" w:rsidRDefault="00E76C11" w:rsidP="00EC6E50">
      <w:pPr>
        <w:pStyle w:val="Doc-title"/>
      </w:pPr>
    </w:p>
    <w:p w14:paraId="0462C6A9" w14:textId="4B961D8B" w:rsidR="00E76C11" w:rsidRDefault="00E76C11" w:rsidP="00EC6E50">
      <w:pPr>
        <w:pStyle w:val="Doc-title"/>
      </w:pPr>
      <w:r>
        <w:t>Not treated</w:t>
      </w:r>
    </w:p>
    <w:p w14:paraId="4BA9D6F1" w14:textId="36073BD7" w:rsidR="00EC6E50" w:rsidRDefault="006D2370" w:rsidP="00EC6E50">
      <w:pPr>
        <w:pStyle w:val="Doc-title"/>
      </w:pPr>
      <w:hyperlink r:id="rId147" w:history="1">
        <w:r w:rsidR="00EC6E50" w:rsidRPr="00E44D05">
          <w:rPr>
            <w:rStyle w:val="Hyperlink"/>
          </w:rPr>
          <w:t>R2-2102711</w:t>
        </w:r>
      </w:hyperlink>
      <w:r w:rsidR="00EC6E50">
        <w:tab/>
        <w:t>Details of Configured Grant based Small Data Transmission</w:t>
      </w:r>
      <w:r w:rsidR="00EC6E50">
        <w:tab/>
        <w:t>Samsung Electronics Co., Ltd</w:t>
      </w:r>
      <w:r w:rsidR="00EC6E50">
        <w:tab/>
        <w:t>discussion</w:t>
      </w:r>
      <w:r w:rsidR="00EC6E50">
        <w:tab/>
        <w:t>Rel-17</w:t>
      </w:r>
      <w:r w:rsidR="00EC6E50">
        <w:tab/>
        <w:t>NR_SmallData_INACTIVE-Core</w:t>
      </w:r>
    </w:p>
    <w:p w14:paraId="4DA7A6B4" w14:textId="44BFC4DC" w:rsidR="00EC6E50" w:rsidRDefault="006D2370" w:rsidP="00EC6E50">
      <w:pPr>
        <w:pStyle w:val="Doc-title"/>
      </w:pPr>
      <w:hyperlink r:id="rId148" w:history="1">
        <w:r w:rsidR="00EC6E50" w:rsidRPr="00E44D05">
          <w:rPr>
            <w:rStyle w:val="Hyperlink"/>
          </w:rPr>
          <w:t>R2-2102753</w:t>
        </w:r>
      </w:hyperlink>
      <w:r w:rsidR="00EC6E50">
        <w:tab/>
        <w:t>Discussion on CG based SDT</w:t>
      </w:r>
      <w:r w:rsidR="00EC6E50">
        <w:tab/>
        <w:t>OPPO</w:t>
      </w:r>
      <w:r w:rsidR="00EC6E50">
        <w:tab/>
        <w:t>discussion</w:t>
      </w:r>
      <w:r w:rsidR="00EC6E50">
        <w:tab/>
        <w:t>Rel-17</w:t>
      </w:r>
      <w:r w:rsidR="00EC6E50">
        <w:tab/>
        <w:t>NR_SmallData_INACTIVE-Core</w:t>
      </w:r>
    </w:p>
    <w:p w14:paraId="33B32859" w14:textId="00021FBB" w:rsidR="00EC6E50" w:rsidRDefault="006D2370" w:rsidP="00EC6E50">
      <w:pPr>
        <w:pStyle w:val="Doc-title"/>
      </w:pPr>
      <w:hyperlink r:id="rId149" w:history="1">
        <w:r w:rsidR="00EC6E50" w:rsidRPr="00E44D05">
          <w:rPr>
            <w:rStyle w:val="Hyperlink"/>
          </w:rPr>
          <w:t>R2-2102758</w:t>
        </w:r>
      </w:hyperlink>
      <w:r w:rsidR="00EC6E50">
        <w:tab/>
        <w:t>Supporting Small Data Transmission via CG configuration</w:t>
      </w:r>
      <w:r w:rsidR="00EC6E50">
        <w:tab/>
        <w:t>vivo</w:t>
      </w:r>
      <w:r w:rsidR="00EC6E50">
        <w:tab/>
        <w:t>discussion</w:t>
      </w:r>
      <w:r w:rsidR="00EC6E50">
        <w:tab/>
        <w:t>NR_SmallData_INACTIVE-Core</w:t>
      </w:r>
    </w:p>
    <w:p w14:paraId="7B1FB9D1" w14:textId="799D856F" w:rsidR="00EC6E50" w:rsidRDefault="006D2370" w:rsidP="00EC6E50">
      <w:pPr>
        <w:pStyle w:val="Doc-title"/>
      </w:pPr>
      <w:hyperlink r:id="rId150" w:history="1">
        <w:r w:rsidR="00EC6E50" w:rsidRPr="00E44D05">
          <w:rPr>
            <w:rStyle w:val="Hyperlink"/>
          </w:rPr>
          <w:t>R2-2102843</w:t>
        </w:r>
      </w:hyperlink>
      <w:r w:rsidR="00EC6E50">
        <w:tab/>
        <w:t>On Configured Grant aspects for SDT</w:t>
      </w:r>
      <w:r w:rsidR="00EC6E50">
        <w:tab/>
        <w:t>Intel Corporation</w:t>
      </w:r>
      <w:r w:rsidR="00EC6E50">
        <w:tab/>
        <w:t>discussion</w:t>
      </w:r>
      <w:r w:rsidR="00EC6E50">
        <w:tab/>
        <w:t>Rel-17</w:t>
      </w:r>
      <w:r w:rsidR="00EC6E50">
        <w:tab/>
        <w:t>NR_SmallData_INACTIVE-Core</w:t>
      </w:r>
    </w:p>
    <w:p w14:paraId="0B287ED1" w14:textId="4D6DB73B" w:rsidR="00EC6E50" w:rsidRDefault="006D2370" w:rsidP="00EC6E50">
      <w:pPr>
        <w:pStyle w:val="Doc-title"/>
      </w:pPr>
      <w:hyperlink r:id="rId151" w:history="1">
        <w:r w:rsidR="00EC6E50" w:rsidRPr="00E44D05">
          <w:rPr>
            <w:rStyle w:val="Hyperlink"/>
          </w:rPr>
          <w:t>R2-2103021</w:t>
        </w:r>
      </w:hyperlink>
      <w:r w:rsidR="00EC6E50">
        <w:tab/>
        <w:t>Open issues for CG based SDT</w:t>
      </w:r>
      <w:r w:rsidR="00EC6E50">
        <w:tab/>
        <w:t>ZTE Corporation, Sanechips</w:t>
      </w:r>
      <w:r w:rsidR="00EC6E50">
        <w:tab/>
        <w:t>discussion</w:t>
      </w:r>
    </w:p>
    <w:p w14:paraId="2B95BD04" w14:textId="230D1ABD" w:rsidR="00EC6E50" w:rsidRDefault="006D2370" w:rsidP="00EC6E50">
      <w:pPr>
        <w:pStyle w:val="Doc-title"/>
      </w:pPr>
      <w:hyperlink r:id="rId152" w:history="1">
        <w:r w:rsidR="00EC6E50" w:rsidRPr="00E44D05">
          <w:rPr>
            <w:rStyle w:val="Hyperlink"/>
          </w:rPr>
          <w:t>R2-2103199</w:t>
        </w:r>
      </w:hyperlink>
      <w:r w:rsidR="00EC6E50">
        <w:tab/>
        <w:t>PDCCH monitoring after TAT expiry</w:t>
      </w:r>
      <w:r w:rsidR="00EC6E50">
        <w:tab/>
        <w:t>Fujitsu</w:t>
      </w:r>
      <w:r w:rsidR="00EC6E50">
        <w:tab/>
        <w:t>discussion</w:t>
      </w:r>
      <w:r w:rsidR="00EC6E50">
        <w:tab/>
        <w:t>Rel-17</w:t>
      </w:r>
      <w:r w:rsidR="00EC6E50">
        <w:tab/>
        <w:t>NR_SmallData_INACTIVE-Core</w:t>
      </w:r>
      <w:r w:rsidR="00EC6E50">
        <w:tab/>
      </w:r>
      <w:hyperlink r:id="rId153" w:history="1">
        <w:r w:rsidR="00EC6E50" w:rsidRPr="00E44D05">
          <w:rPr>
            <w:rStyle w:val="Hyperlink"/>
          </w:rPr>
          <w:t>R2-2000420</w:t>
        </w:r>
      </w:hyperlink>
    </w:p>
    <w:p w14:paraId="2A8118EC" w14:textId="5E020E50" w:rsidR="00EC6E50" w:rsidRDefault="006D2370" w:rsidP="00EC6E50">
      <w:pPr>
        <w:pStyle w:val="Doc-title"/>
      </w:pPr>
      <w:hyperlink r:id="rId154" w:history="1">
        <w:r w:rsidR="00EC6E50" w:rsidRPr="00E44D05">
          <w:rPr>
            <w:rStyle w:val="Hyperlink"/>
          </w:rPr>
          <w:t>R2-2103265</w:t>
        </w:r>
      </w:hyperlink>
      <w:r w:rsidR="00EC6E50">
        <w:tab/>
        <w:t>CG-SDT based on beam operation</w:t>
      </w:r>
      <w:r w:rsidR="00EC6E50">
        <w:tab/>
        <w:t>Asia Pacific Telecom co. Ltd, FGI</w:t>
      </w:r>
      <w:r w:rsidR="00EC6E50">
        <w:tab/>
        <w:t>discussion</w:t>
      </w:r>
    </w:p>
    <w:p w14:paraId="35A5E0BD" w14:textId="64C92B0C" w:rsidR="00EC6E50" w:rsidRDefault="006D2370" w:rsidP="00EC6E50">
      <w:pPr>
        <w:pStyle w:val="Doc-title"/>
      </w:pPr>
      <w:hyperlink r:id="rId155" w:history="1">
        <w:r w:rsidR="00EC6E50" w:rsidRPr="00E44D05">
          <w:rPr>
            <w:rStyle w:val="Hyperlink"/>
          </w:rPr>
          <w:t>R2-2103367</w:t>
        </w:r>
      </w:hyperlink>
      <w:r w:rsidR="00EC6E50">
        <w:tab/>
        <w:t>Aspects specific to CG based SDT</w:t>
      </w:r>
      <w:r w:rsidR="00EC6E50">
        <w:tab/>
        <w:t>Nokia, Nokia Shanghai Bell</w:t>
      </w:r>
      <w:r w:rsidR="00EC6E50">
        <w:tab/>
        <w:t>discussion</w:t>
      </w:r>
      <w:r w:rsidR="00EC6E50">
        <w:tab/>
        <w:t>Rel-17</w:t>
      </w:r>
      <w:r w:rsidR="00EC6E50">
        <w:tab/>
        <w:t>NR_SmallData_INACTIVE</w:t>
      </w:r>
    </w:p>
    <w:p w14:paraId="37AB85AE" w14:textId="309F20BC" w:rsidR="00EC6E50" w:rsidRDefault="006D2370" w:rsidP="00EC6E50">
      <w:pPr>
        <w:pStyle w:val="Doc-title"/>
      </w:pPr>
      <w:hyperlink r:id="rId156" w:history="1">
        <w:r w:rsidR="00EC6E50" w:rsidRPr="00E44D05">
          <w:rPr>
            <w:rStyle w:val="Hyperlink"/>
          </w:rPr>
          <w:t>R2-2103404</w:t>
        </w:r>
      </w:hyperlink>
      <w:r w:rsidR="00EC6E50">
        <w:tab/>
        <w:t>Consideration on CG based small data transmission</w:t>
      </w:r>
      <w:r w:rsidR="00EC6E50">
        <w:tab/>
        <w:t>Lenovo, Motorola Mobility</w:t>
      </w:r>
      <w:r w:rsidR="00EC6E50">
        <w:tab/>
        <w:t>discussion</w:t>
      </w:r>
      <w:r w:rsidR="00EC6E50">
        <w:tab/>
        <w:t>Rel-17</w:t>
      </w:r>
    </w:p>
    <w:p w14:paraId="4A3447F1" w14:textId="1F2CD4C4" w:rsidR="00EC6E50" w:rsidRDefault="006D2370" w:rsidP="00EC6E50">
      <w:pPr>
        <w:pStyle w:val="Doc-title"/>
      </w:pPr>
      <w:hyperlink r:id="rId157" w:history="1">
        <w:r w:rsidR="00EC6E50" w:rsidRPr="00E44D05">
          <w:rPr>
            <w:rStyle w:val="Hyperlink"/>
          </w:rPr>
          <w:t>R2-2103434</w:t>
        </w:r>
      </w:hyperlink>
      <w:r w:rsidR="00EC6E50">
        <w:tab/>
        <w:t>Discussion on CG based NR small data transmission</w:t>
      </w:r>
      <w:r w:rsidR="00EC6E50">
        <w:tab/>
        <w:t>Qualcomm Incorporated</w:t>
      </w:r>
      <w:r w:rsidR="00EC6E50">
        <w:tab/>
        <w:t>discussion</w:t>
      </w:r>
      <w:r w:rsidR="00EC6E50">
        <w:tab/>
        <w:t>Rel-17</w:t>
      </w:r>
      <w:r w:rsidR="00EC6E50">
        <w:tab/>
        <w:t>NR_SmallData_INACTIVE-Core</w:t>
      </w:r>
      <w:r w:rsidR="00EC6E50">
        <w:tab/>
      </w:r>
      <w:hyperlink r:id="rId158" w:history="1">
        <w:r w:rsidR="00EC6E50" w:rsidRPr="00E44D05">
          <w:rPr>
            <w:rStyle w:val="Hyperlink"/>
          </w:rPr>
          <w:t>R2-2101233</w:t>
        </w:r>
      </w:hyperlink>
    </w:p>
    <w:p w14:paraId="52B8B953" w14:textId="177666E1" w:rsidR="00EC6E50" w:rsidRDefault="006D2370" w:rsidP="00EC6E50">
      <w:pPr>
        <w:pStyle w:val="Doc-title"/>
      </w:pPr>
      <w:hyperlink r:id="rId159" w:history="1">
        <w:r w:rsidR="00EC6E50" w:rsidRPr="00E44D05">
          <w:rPr>
            <w:rStyle w:val="Hyperlink"/>
          </w:rPr>
          <w:t>R2-2103457</w:t>
        </w:r>
      </w:hyperlink>
      <w:r w:rsidR="00EC6E50">
        <w:tab/>
        <w:t>Beam selection for CG-SDT</w:t>
      </w:r>
      <w:r w:rsidR="00EC6E50">
        <w:tab/>
        <w:t>ASUSTeK</w:t>
      </w:r>
      <w:r w:rsidR="00EC6E50">
        <w:tab/>
        <w:t>discussion</w:t>
      </w:r>
      <w:r w:rsidR="00EC6E50">
        <w:tab/>
        <w:t>Rel-17</w:t>
      </w:r>
      <w:r w:rsidR="00EC6E50">
        <w:tab/>
        <w:t>NR_SmallData_INACTIVE-Core</w:t>
      </w:r>
      <w:r w:rsidR="00EC6E50">
        <w:tab/>
      </w:r>
      <w:hyperlink r:id="rId160" w:history="1">
        <w:r w:rsidR="00EC6E50" w:rsidRPr="00E44D05">
          <w:rPr>
            <w:rStyle w:val="Hyperlink"/>
          </w:rPr>
          <w:t>R2-2101752</w:t>
        </w:r>
      </w:hyperlink>
    </w:p>
    <w:p w14:paraId="13AA77A7" w14:textId="17A3EC07" w:rsidR="00EC6E50" w:rsidRDefault="006D2370" w:rsidP="00EC6E50">
      <w:pPr>
        <w:pStyle w:val="Doc-title"/>
      </w:pPr>
      <w:hyperlink r:id="rId161" w:history="1">
        <w:r w:rsidR="00EC6E50" w:rsidRPr="00E44D05">
          <w:rPr>
            <w:rStyle w:val="Hyperlink"/>
          </w:rPr>
          <w:t>R2-2103520</w:t>
        </w:r>
      </w:hyperlink>
      <w:r w:rsidR="00EC6E50">
        <w:tab/>
        <w:t>Details of CG based SDT</w:t>
      </w:r>
      <w:r w:rsidR="00EC6E50">
        <w:tab/>
        <w:t>Ericsson</w:t>
      </w:r>
      <w:r w:rsidR="00EC6E50">
        <w:tab/>
        <w:t>discussion</w:t>
      </w:r>
      <w:r w:rsidR="00EC6E50">
        <w:tab/>
        <w:t>Rel-17</w:t>
      </w:r>
      <w:r w:rsidR="00EC6E50">
        <w:tab/>
        <w:t>NR_SmallData_INACTIVE-Core</w:t>
      </w:r>
    </w:p>
    <w:p w14:paraId="0DBCF49F" w14:textId="0C6BE9BA" w:rsidR="00EC6E50" w:rsidRDefault="006D2370" w:rsidP="00EC6E50">
      <w:pPr>
        <w:pStyle w:val="Doc-title"/>
      </w:pPr>
      <w:hyperlink r:id="rId162" w:history="1">
        <w:r w:rsidR="00EC6E50" w:rsidRPr="00E44D05">
          <w:rPr>
            <w:rStyle w:val="Hyperlink"/>
          </w:rPr>
          <w:t>R2-2103532</w:t>
        </w:r>
      </w:hyperlink>
      <w:r w:rsidR="00EC6E50">
        <w:tab/>
        <w:t>Small data transmission with CG-based scheme</w:t>
      </w:r>
      <w:r w:rsidR="00EC6E50">
        <w:tab/>
        <w:t>Huawei, HiSilicon</w:t>
      </w:r>
      <w:r w:rsidR="00EC6E50">
        <w:tab/>
        <w:t>discussion</w:t>
      </w:r>
      <w:r w:rsidR="00EC6E50">
        <w:tab/>
        <w:t>Rel-17</w:t>
      </w:r>
      <w:r w:rsidR="00EC6E50">
        <w:tab/>
        <w:t>NR_SmallData_INACTIVE-Core</w:t>
      </w:r>
    </w:p>
    <w:p w14:paraId="3BDB72B1" w14:textId="6D3E7191" w:rsidR="00EC6E50" w:rsidRDefault="006D2370" w:rsidP="00EC6E50">
      <w:pPr>
        <w:pStyle w:val="Doc-title"/>
      </w:pPr>
      <w:hyperlink r:id="rId163" w:history="1">
        <w:r w:rsidR="00EC6E50" w:rsidRPr="00E44D05">
          <w:rPr>
            <w:rStyle w:val="Hyperlink"/>
          </w:rPr>
          <w:t>R2-2103581</w:t>
        </w:r>
      </w:hyperlink>
      <w:r w:rsidR="00EC6E50">
        <w:tab/>
        <w:t xml:space="preserve">Details of CG-based scheme for SDT in NR   </w:t>
      </w:r>
      <w:r w:rsidR="00EC6E50">
        <w:tab/>
        <w:t>Sony Europe B.V.</w:t>
      </w:r>
      <w:r w:rsidR="00EC6E50">
        <w:tab/>
        <w:t>discussion</w:t>
      </w:r>
      <w:r w:rsidR="00EC6E50">
        <w:tab/>
        <w:t>Rel-17</w:t>
      </w:r>
      <w:r w:rsidR="00EC6E50">
        <w:tab/>
        <w:t>NR_SmallData_INACTIVE-Core</w:t>
      </w:r>
    </w:p>
    <w:p w14:paraId="6CCBBBE7" w14:textId="190FF7D0" w:rsidR="00EC6E50" w:rsidRDefault="006D2370" w:rsidP="00EC6E50">
      <w:pPr>
        <w:pStyle w:val="Doc-title"/>
      </w:pPr>
      <w:hyperlink r:id="rId164" w:history="1">
        <w:r w:rsidR="00EC6E50" w:rsidRPr="00E44D05">
          <w:rPr>
            <w:rStyle w:val="Hyperlink"/>
          </w:rPr>
          <w:t>R2-2103795</w:t>
        </w:r>
      </w:hyperlink>
      <w:r w:rsidR="00EC6E50">
        <w:tab/>
        <w:t>CG-based SDT</w:t>
      </w:r>
      <w:r w:rsidR="00EC6E50">
        <w:tab/>
        <w:t>InterDigital</w:t>
      </w:r>
      <w:r w:rsidR="00EC6E50">
        <w:tab/>
        <w:t>discussion</w:t>
      </w:r>
      <w:r w:rsidR="00EC6E50">
        <w:tab/>
        <w:t>Rel-17</w:t>
      </w:r>
      <w:r w:rsidR="00EC6E50">
        <w:tab/>
        <w:t>NR_SmallData_INACTIVE-Core</w:t>
      </w:r>
    </w:p>
    <w:p w14:paraId="5EF47152" w14:textId="7E99E5DA" w:rsidR="00EC6E50" w:rsidRDefault="006D2370" w:rsidP="00EC6E50">
      <w:pPr>
        <w:pStyle w:val="Doc-title"/>
      </w:pPr>
      <w:hyperlink r:id="rId165" w:history="1">
        <w:r w:rsidR="00EC6E50" w:rsidRPr="00E44D05">
          <w:rPr>
            <w:rStyle w:val="Hyperlink"/>
          </w:rPr>
          <w:t>R2-2104223</w:t>
        </w:r>
      </w:hyperlink>
      <w:r w:rsidR="00EC6E50">
        <w:tab/>
        <w:t>Remaining issues of CG SDT</w:t>
      </w:r>
      <w:r w:rsidR="00EC6E50">
        <w:tab/>
        <w:t>Xiaomi Communications</w:t>
      </w:r>
      <w:r w:rsidR="00EC6E50">
        <w:tab/>
        <w:t>discussion</w:t>
      </w:r>
      <w:r w:rsidR="00EC6E50">
        <w:tab/>
        <w:t>Rel-17</w:t>
      </w:r>
      <w:r w:rsidR="00EC6E50">
        <w:tab/>
        <w:t>NR_SmallData_INACTIVE-Core</w:t>
      </w:r>
    </w:p>
    <w:p w14:paraId="62AC3FE9" w14:textId="47132E08" w:rsidR="00EC6E50" w:rsidRDefault="006D2370" w:rsidP="00EC6E50">
      <w:pPr>
        <w:pStyle w:val="Doc-title"/>
      </w:pPr>
      <w:hyperlink r:id="rId166" w:history="1">
        <w:r w:rsidR="00EC6E50" w:rsidRPr="00E44D05">
          <w:rPr>
            <w:rStyle w:val="Hyperlink"/>
          </w:rPr>
          <w:t>R2-2104241</w:t>
        </w:r>
      </w:hyperlink>
      <w:r w:rsidR="00EC6E50">
        <w:tab/>
        <w:t>On CG Resource Configuration in Small Data enhancement</w:t>
      </w:r>
      <w:r w:rsidR="00EC6E50">
        <w:tab/>
        <w:t>China Telecommunications</w:t>
      </w:r>
      <w:r w:rsidR="00EC6E50">
        <w:tab/>
        <w:t>discussion</w:t>
      </w:r>
    </w:p>
    <w:p w14:paraId="051CC7C8" w14:textId="77777777" w:rsidR="00EC6E50" w:rsidRDefault="00EC6E50" w:rsidP="00EC6E50">
      <w:pPr>
        <w:pStyle w:val="Doc-title"/>
      </w:pPr>
    </w:p>
    <w:p w14:paraId="3C28F9FB" w14:textId="77777777" w:rsidR="00EC6E50" w:rsidRPr="00EC6E50" w:rsidRDefault="00EC6E50" w:rsidP="00EC6E50">
      <w:pPr>
        <w:pStyle w:val="Doc-text2"/>
      </w:pPr>
    </w:p>
    <w:bookmarkEnd w:id="0"/>
    <w:p w14:paraId="3A2F16D7" w14:textId="72C6A6BD" w:rsidR="003205F3" w:rsidRPr="00AE3A2C" w:rsidRDefault="003205F3" w:rsidP="001C00EF">
      <w:pPr>
        <w:pStyle w:val="Comments"/>
      </w:pPr>
    </w:p>
    <w:sectPr w:rsidR="003205F3" w:rsidRPr="00AE3A2C" w:rsidSect="006D4187">
      <w:footerReference w:type="default" r:id="rId16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44FF1" w14:textId="77777777" w:rsidR="006B17BE" w:rsidRDefault="006B17BE">
      <w:r>
        <w:separator/>
      </w:r>
    </w:p>
    <w:p w14:paraId="399B7604" w14:textId="77777777" w:rsidR="006B17BE" w:rsidRDefault="006B17BE"/>
  </w:endnote>
  <w:endnote w:type="continuationSeparator" w:id="0">
    <w:p w14:paraId="783207D0" w14:textId="77777777" w:rsidR="006B17BE" w:rsidRDefault="006B17BE">
      <w:r>
        <w:continuationSeparator/>
      </w:r>
    </w:p>
    <w:p w14:paraId="3262B1D2" w14:textId="77777777" w:rsidR="006B17BE" w:rsidRDefault="006B17BE"/>
  </w:endnote>
  <w:endnote w:type="continuationNotice" w:id="1">
    <w:p w14:paraId="085C53DB" w14:textId="77777777" w:rsidR="006B17BE" w:rsidRDefault="006B17B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moder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995B1" w14:textId="77777777" w:rsidR="00735E5D" w:rsidRDefault="00735E5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17809BBE" w14:textId="77777777" w:rsidR="00735E5D" w:rsidRDefault="00735E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A31D2" w14:textId="77777777" w:rsidR="006B17BE" w:rsidRDefault="006B17BE">
      <w:r>
        <w:separator/>
      </w:r>
    </w:p>
    <w:p w14:paraId="0735FC84" w14:textId="77777777" w:rsidR="006B17BE" w:rsidRDefault="006B17BE"/>
  </w:footnote>
  <w:footnote w:type="continuationSeparator" w:id="0">
    <w:p w14:paraId="4FDA414C" w14:textId="77777777" w:rsidR="006B17BE" w:rsidRDefault="006B17BE">
      <w:r>
        <w:continuationSeparator/>
      </w:r>
    </w:p>
    <w:p w14:paraId="0307E192" w14:textId="77777777" w:rsidR="006B17BE" w:rsidRDefault="006B17BE"/>
  </w:footnote>
  <w:footnote w:type="continuationNotice" w:id="1">
    <w:p w14:paraId="2A3443C9" w14:textId="77777777" w:rsidR="006B17BE" w:rsidRDefault="006B17B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15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8A3692"/>
    <w:multiLevelType w:val="hybridMultilevel"/>
    <w:tmpl w:val="77FA4BEE"/>
    <w:lvl w:ilvl="0" w:tplc="D14851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4121A"/>
    <w:multiLevelType w:val="hybridMultilevel"/>
    <w:tmpl w:val="C8C47E2C"/>
    <w:lvl w:ilvl="0" w:tplc="4D0AD4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6" w15:restartNumberingAfterBreak="0">
    <w:nsid w:val="6F747FF9"/>
    <w:multiLevelType w:val="hybridMultilevel"/>
    <w:tmpl w:val="24C046BC"/>
    <w:lvl w:ilvl="0" w:tplc="0DAAA7EA">
      <w:start w:val="9"/>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5"/>
  </w:num>
  <w:num w:numId="3">
    <w:abstractNumId w:val="7"/>
  </w:num>
  <w:num w:numId="4">
    <w:abstractNumId w:val="17"/>
  </w:num>
  <w:num w:numId="5">
    <w:abstractNumId w:val="10"/>
  </w:num>
  <w:num w:numId="6">
    <w:abstractNumId w:val="0"/>
  </w:num>
  <w:num w:numId="7">
    <w:abstractNumId w:val="11"/>
  </w:num>
  <w:num w:numId="8">
    <w:abstractNumId w:val="9"/>
  </w:num>
  <w:num w:numId="9">
    <w:abstractNumId w:val="6"/>
  </w:num>
  <w:num w:numId="10">
    <w:abstractNumId w:val="5"/>
  </w:num>
  <w:num w:numId="11">
    <w:abstractNumId w:val="3"/>
  </w:num>
  <w:num w:numId="12">
    <w:abstractNumId w:val="1"/>
  </w:num>
  <w:num w:numId="13">
    <w:abstractNumId w:val="12"/>
  </w:num>
  <w:num w:numId="14">
    <w:abstractNumId w:val="13"/>
  </w:num>
  <w:num w:numId="15">
    <w:abstractNumId w:val="8"/>
  </w:num>
  <w:num w:numId="16">
    <w:abstractNumId w:val="8"/>
  </w:num>
  <w:num w:numId="17">
    <w:abstractNumId w:val="4"/>
  </w:num>
  <w:num w:numId="18">
    <w:abstractNumId w:val="2"/>
  </w:num>
  <w:num w:numId="19">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9"/>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6D"/>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06"/>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41"/>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9EE"/>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426"/>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3D8"/>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EE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5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230"/>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16"/>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73A"/>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58"/>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28"/>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3FB"/>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590"/>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1D7"/>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27"/>
    <w:rsid w:val="000F57B2"/>
    <w:rsid w:val="000F58B6"/>
    <w:rsid w:val="000F5941"/>
    <w:rsid w:val="000F5989"/>
    <w:rsid w:val="000F5B9B"/>
    <w:rsid w:val="000F5C20"/>
    <w:rsid w:val="000F5C8B"/>
    <w:rsid w:val="000F5D31"/>
    <w:rsid w:val="000F5E1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9"/>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24"/>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C28"/>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64"/>
    <w:rsid w:val="001214E3"/>
    <w:rsid w:val="001215B5"/>
    <w:rsid w:val="00121628"/>
    <w:rsid w:val="0012164E"/>
    <w:rsid w:val="001216FB"/>
    <w:rsid w:val="0012171B"/>
    <w:rsid w:val="001217C5"/>
    <w:rsid w:val="0012181C"/>
    <w:rsid w:val="001218DA"/>
    <w:rsid w:val="00121944"/>
    <w:rsid w:val="00121A51"/>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C8B"/>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5FE2"/>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AA2"/>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4E5"/>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DC6"/>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00"/>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16"/>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21"/>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75"/>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45"/>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17F"/>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558"/>
    <w:rsid w:val="001B76E0"/>
    <w:rsid w:val="001B78A4"/>
    <w:rsid w:val="001B78BB"/>
    <w:rsid w:val="001B793D"/>
    <w:rsid w:val="001B799C"/>
    <w:rsid w:val="001B7AF9"/>
    <w:rsid w:val="001B7D89"/>
    <w:rsid w:val="001B7EA6"/>
    <w:rsid w:val="001B7EFB"/>
    <w:rsid w:val="001B7F41"/>
    <w:rsid w:val="001B7FA3"/>
    <w:rsid w:val="001C0037"/>
    <w:rsid w:val="001C008A"/>
    <w:rsid w:val="001C00EF"/>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7E"/>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E79"/>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C11"/>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BA"/>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4FC8"/>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20"/>
    <w:rsid w:val="00235F94"/>
    <w:rsid w:val="0023610B"/>
    <w:rsid w:val="002361A5"/>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02"/>
    <w:rsid w:val="0023776A"/>
    <w:rsid w:val="002377B3"/>
    <w:rsid w:val="0023780C"/>
    <w:rsid w:val="00237834"/>
    <w:rsid w:val="00237922"/>
    <w:rsid w:val="0023799D"/>
    <w:rsid w:val="00237A1F"/>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4D"/>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69"/>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1FDB"/>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6E"/>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82"/>
    <w:rsid w:val="00293BA1"/>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3CD"/>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3FEE"/>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4"/>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80"/>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2C"/>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4"/>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E5"/>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9AC"/>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53"/>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7D"/>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BB1"/>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5"/>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78"/>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0D"/>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3E"/>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3B"/>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7EE"/>
    <w:rsid w:val="003E690E"/>
    <w:rsid w:val="003E69F2"/>
    <w:rsid w:val="003E6AA3"/>
    <w:rsid w:val="003E6B00"/>
    <w:rsid w:val="003E6BFA"/>
    <w:rsid w:val="003E6C2E"/>
    <w:rsid w:val="003E6DA3"/>
    <w:rsid w:val="003E6DA9"/>
    <w:rsid w:val="003E6E9E"/>
    <w:rsid w:val="003E6EFF"/>
    <w:rsid w:val="003E6F33"/>
    <w:rsid w:val="003E6F44"/>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CE"/>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9D"/>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4A"/>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AD"/>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A4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7E"/>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07"/>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E9E"/>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A"/>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BC"/>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3C"/>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DC2"/>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8"/>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30D"/>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8E"/>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3"/>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2F1"/>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2F0"/>
    <w:rsid w:val="00523396"/>
    <w:rsid w:val="005234A0"/>
    <w:rsid w:val="005234B3"/>
    <w:rsid w:val="0052350E"/>
    <w:rsid w:val="00523524"/>
    <w:rsid w:val="0052359F"/>
    <w:rsid w:val="00523621"/>
    <w:rsid w:val="0052363B"/>
    <w:rsid w:val="0052365B"/>
    <w:rsid w:val="00523665"/>
    <w:rsid w:val="005236DF"/>
    <w:rsid w:val="00523723"/>
    <w:rsid w:val="0052375D"/>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CE3"/>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89"/>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B98"/>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80"/>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4C2"/>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B9"/>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99"/>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49"/>
    <w:rsid w:val="0061398E"/>
    <w:rsid w:val="006139C0"/>
    <w:rsid w:val="00613ADA"/>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1D"/>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8B"/>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DD"/>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5C2"/>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33"/>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04"/>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2BD"/>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FD"/>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1F"/>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E9"/>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DB"/>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49"/>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7BE"/>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6A"/>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70"/>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D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357"/>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97C"/>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2E"/>
    <w:rsid w:val="006F546E"/>
    <w:rsid w:val="006F553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DC"/>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1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1E"/>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69"/>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5D"/>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97"/>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9F8"/>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584"/>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8C"/>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E3"/>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0CC"/>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860"/>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3D5"/>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69"/>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A5"/>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CD6"/>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2CC"/>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540"/>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5"/>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AA"/>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33"/>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E3"/>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1F"/>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83"/>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50"/>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9B2"/>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A0"/>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60"/>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70"/>
    <w:rsid w:val="008855DE"/>
    <w:rsid w:val="0088565F"/>
    <w:rsid w:val="0088575D"/>
    <w:rsid w:val="00885782"/>
    <w:rsid w:val="00885833"/>
    <w:rsid w:val="008858F2"/>
    <w:rsid w:val="00885953"/>
    <w:rsid w:val="008859B0"/>
    <w:rsid w:val="00885AC2"/>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3D"/>
    <w:rsid w:val="0089437D"/>
    <w:rsid w:val="008943D9"/>
    <w:rsid w:val="008943E3"/>
    <w:rsid w:val="0089445A"/>
    <w:rsid w:val="008945F6"/>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B2"/>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AB"/>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503"/>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78"/>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81"/>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2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10"/>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4E1"/>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39"/>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5E2"/>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33F"/>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72"/>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CE1"/>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78"/>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9A9"/>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0ED"/>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61"/>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BFC"/>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79"/>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629"/>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BD8"/>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8C"/>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0F"/>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0A"/>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C3"/>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8FF"/>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B7"/>
    <w:rsid w:val="00A93DCA"/>
    <w:rsid w:val="00A93E10"/>
    <w:rsid w:val="00A93E24"/>
    <w:rsid w:val="00A93E8B"/>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18"/>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C5"/>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48"/>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07A"/>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3BA"/>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3E"/>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3F38"/>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2BB"/>
    <w:rsid w:val="00B2632D"/>
    <w:rsid w:val="00B2635C"/>
    <w:rsid w:val="00B263B3"/>
    <w:rsid w:val="00B263F0"/>
    <w:rsid w:val="00B26433"/>
    <w:rsid w:val="00B265D8"/>
    <w:rsid w:val="00B2663E"/>
    <w:rsid w:val="00B2663F"/>
    <w:rsid w:val="00B26689"/>
    <w:rsid w:val="00B26691"/>
    <w:rsid w:val="00B2671E"/>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27"/>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0FDA"/>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3C"/>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2"/>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A93"/>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5C"/>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12"/>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9D"/>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D2"/>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4A"/>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BB"/>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37FB9"/>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3FA6"/>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4F81"/>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F8"/>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9B"/>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02"/>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262"/>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12A"/>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5B"/>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0F2"/>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0FA8"/>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CE2"/>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20"/>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0E"/>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BE"/>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13"/>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E4"/>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5FBE"/>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6D"/>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201"/>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2FF8"/>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3E"/>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18E"/>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5EE"/>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F3"/>
    <w:rsid w:val="00E01903"/>
    <w:rsid w:val="00E01954"/>
    <w:rsid w:val="00E0196B"/>
    <w:rsid w:val="00E01A17"/>
    <w:rsid w:val="00E01A2F"/>
    <w:rsid w:val="00E01A30"/>
    <w:rsid w:val="00E01BA5"/>
    <w:rsid w:val="00E01BC8"/>
    <w:rsid w:val="00E01C1E"/>
    <w:rsid w:val="00E01CD0"/>
    <w:rsid w:val="00E01E3C"/>
    <w:rsid w:val="00E01E49"/>
    <w:rsid w:val="00E01F28"/>
    <w:rsid w:val="00E01F33"/>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D7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56"/>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9A"/>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5"/>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07C"/>
    <w:rsid w:val="00E472A7"/>
    <w:rsid w:val="00E472D6"/>
    <w:rsid w:val="00E4730A"/>
    <w:rsid w:val="00E4731D"/>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4F"/>
    <w:rsid w:val="00E557BA"/>
    <w:rsid w:val="00E558FD"/>
    <w:rsid w:val="00E55931"/>
    <w:rsid w:val="00E5596F"/>
    <w:rsid w:val="00E55F26"/>
    <w:rsid w:val="00E55F40"/>
    <w:rsid w:val="00E55F87"/>
    <w:rsid w:val="00E55FAC"/>
    <w:rsid w:val="00E55FB2"/>
    <w:rsid w:val="00E55FCE"/>
    <w:rsid w:val="00E56027"/>
    <w:rsid w:val="00E560D4"/>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ECC"/>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40"/>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C11"/>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2"/>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00"/>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6D"/>
    <w:rsid w:val="00EB1094"/>
    <w:rsid w:val="00EB10B8"/>
    <w:rsid w:val="00EB125A"/>
    <w:rsid w:val="00EB128E"/>
    <w:rsid w:val="00EB12EE"/>
    <w:rsid w:val="00EB1333"/>
    <w:rsid w:val="00EB133E"/>
    <w:rsid w:val="00EB1348"/>
    <w:rsid w:val="00EB13F8"/>
    <w:rsid w:val="00EB1408"/>
    <w:rsid w:val="00EB147F"/>
    <w:rsid w:val="00EB14DC"/>
    <w:rsid w:val="00EB1698"/>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0"/>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1A"/>
    <w:rsid w:val="00EB496D"/>
    <w:rsid w:val="00EB4A6B"/>
    <w:rsid w:val="00EB4A81"/>
    <w:rsid w:val="00EB4A9E"/>
    <w:rsid w:val="00EB4AC5"/>
    <w:rsid w:val="00EB4B30"/>
    <w:rsid w:val="00EB4B74"/>
    <w:rsid w:val="00EB4B80"/>
    <w:rsid w:val="00EB4DBE"/>
    <w:rsid w:val="00EB4DC2"/>
    <w:rsid w:val="00EB4E31"/>
    <w:rsid w:val="00EB4EB3"/>
    <w:rsid w:val="00EB4F0B"/>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00"/>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0"/>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59"/>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51"/>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43"/>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4D"/>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53"/>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F0"/>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1F"/>
    <w:rsid w:val="00F32E77"/>
    <w:rsid w:val="00F32ED3"/>
    <w:rsid w:val="00F32EEC"/>
    <w:rsid w:val="00F32F2B"/>
    <w:rsid w:val="00F32FBD"/>
    <w:rsid w:val="00F33090"/>
    <w:rsid w:val="00F330E9"/>
    <w:rsid w:val="00F330ED"/>
    <w:rsid w:val="00F331E1"/>
    <w:rsid w:val="00F3322D"/>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E6D"/>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AB1"/>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6F76"/>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26"/>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545"/>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AFC"/>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250"/>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58"/>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B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1DC"/>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AF"/>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40"/>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83"/>
    <w:rsid w:val="00FE0F8D"/>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6817D"/>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styleId="UnresolvedMention">
    <w:name w:val="Unresolved Mention"/>
    <w:basedOn w:val="DefaultParagraphFont"/>
    <w:uiPriority w:val="99"/>
    <w:semiHidden/>
    <w:unhideWhenUsed/>
    <w:rsid w:val="00D45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163016">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1431370">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panidx\OneDrive%20-%20InterDigital%20Communications,%20Inc\Documents\3GPP%20RAN\113bise\Docs\R2-2104103.zip" TargetMode="External"/><Relationship Id="rId117" Type="http://schemas.openxmlformats.org/officeDocument/2006/relationships/hyperlink" Target="file:///C:\Users\panidx\OneDrive%20-%20InterDigital%20Communications,%20Inc\Documents\3GPP%20RAN\113bise\Docs\R2-2103904.zip" TargetMode="External"/><Relationship Id="rId21" Type="http://schemas.openxmlformats.org/officeDocument/2006/relationships/hyperlink" Target="file:///C:\Users\panidx\OneDrive%20-%20InterDigital%20Communications,%20Inc\Documents\3GPP%20RAN\113bise\Docs\R2-2103492.zip" TargetMode="External"/><Relationship Id="rId42" Type="http://schemas.openxmlformats.org/officeDocument/2006/relationships/hyperlink" Target="file:///C:\Users\panidx\OneDrive%20-%20InterDigital%20Communications,%20Inc\Documents\3GPP%20RAN\113bise\Docs\R2-2103429.zip" TargetMode="External"/><Relationship Id="rId47" Type="http://schemas.openxmlformats.org/officeDocument/2006/relationships/hyperlink" Target="file:///C:\Users\panidx\OneDrive%20-%20InterDigital%20Communications,%20Inc\Documents\3GPP%20RAN\113bise\Docs\R2-2103896.zip" TargetMode="External"/><Relationship Id="rId63" Type="http://schemas.openxmlformats.org/officeDocument/2006/relationships/hyperlink" Target="file:///C:\Users\panidx\OneDrive%20-%20InterDigital%20Communications,%20Inc\Documents\3GPP%20RAN\113bise\Docs\R2-2102750.zip" TargetMode="External"/><Relationship Id="rId68" Type="http://schemas.openxmlformats.org/officeDocument/2006/relationships/hyperlink" Target="file:///C:\Users\panidx\OneDrive%20-%20InterDigital%20Communications,%20Inc\Documents\3GPP%20RAN\113bise\Docs\R2-2103102.zip" TargetMode="External"/><Relationship Id="rId84" Type="http://schemas.openxmlformats.org/officeDocument/2006/relationships/hyperlink" Target="file:///C:\Users\panidx\OneDrive%20-%20InterDigital%20Communications,%20Inc\Documents\3GPP%20RAN\113bise\Docs\R2-2103990.zip" TargetMode="External"/><Relationship Id="rId89" Type="http://schemas.openxmlformats.org/officeDocument/2006/relationships/hyperlink" Target="file:///C:\Users\panidx\OneDrive%20-%20InterDigital%20Communications,%20Inc\Documents\3GPP%20RAN\113bise\Docs\R2-2104396.zip" TargetMode="External"/><Relationship Id="rId112" Type="http://schemas.openxmlformats.org/officeDocument/2006/relationships/hyperlink" Target="file:///C:\Users\panidx\OneDrive%20-%20InterDigital%20Communications,%20Inc\Documents\3GPP%20RAN\113bise\Docs\R2-2103568.zip" TargetMode="External"/><Relationship Id="rId133" Type="http://schemas.openxmlformats.org/officeDocument/2006/relationships/hyperlink" Target="file:///C:\Users\panidx\OneDrive%20-%20InterDigital%20Communications,%20Inc\Documents\3GPP%20RAN\113bise\Docs\R2-2103105.zip" TargetMode="External"/><Relationship Id="rId138" Type="http://schemas.openxmlformats.org/officeDocument/2006/relationships/hyperlink" Target="file:///C:\Users\panidx\OneDrive%20-%20InterDigital%20Communications,%20Inc\Documents\3GPP%20RAN\113bise\Docs\R2-2101231.zip" TargetMode="External"/><Relationship Id="rId154" Type="http://schemas.openxmlformats.org/officeDocument/2006/relationships/hyperlink" Target="file:///C:\Users\panidx\OneDrive%20-%20InterDigital%20Communications,%20Inc\Documents\3GPP%20RAN\113bise\Docs\R2-2103265.zip" TargetMode="External"/><Relationship Id="rId159" Type="http://schemas.openxmlformats.org/officeDocument/2006/relationships/hyperlink" Target="file:///C:\Users\panidx\OneDrive%20-%20InterDigital%20Communications,%20Inc\Documents\3GPP%20RAN\113bise\Docs\R2-2103457.zip" TargetMode="External"/><Relationship Id="rId16" Type="http://schemas.openxmlformats.org/officeDocument/2006/relationships/hyperlink" Target="file:///C:\Users\panidx\OneDrive%20-%20InterDigital%20Communications,%20Inc\Documents\3GPP%20RAN\113bise\Docs\R2-2103126.zip" TargetMode="External"/><Relationship Id="rId107" Type="http://schemas.openxmlformats.org/officeDocument/2006/relationships/hyperlink" Target="file:///C:\Users\panidx\OneDrive%20-%20InterDigital%20Communications,%20Inc\Documents\3GPP%20RAN\113bise\Docs\R2-2103431.zip" TargetMode="External"/><Relationship Id="rId11" Type="http://schemas.openxmlformats.org/officeDocument/2006/relationships/hyperlink" Target="file:///C:\Users\panidx\OneDrive%20-%20InterDigital%20Communications,%20Inc\Documents\3GPP%20RAN\113bise\Docs\R2-2102685.zip" TargetMode="External"/><Relationship Id="rId32" Type="http://schemas.openxmlformats.org/officeDocument/2006/relationships/hyperlink" Target="file:///C:\Users\panidx\OneDrive%20-%20InterDigital%20Communications,%20Inc\Documents\3GPP%20RAN\113bise\Docs\R2-2102993.zip" TargetMode="External"/><Relationship Id="rId37" Type="http://schemas.openxmlformats.org/officeDocument/2006/relationships/hyperlink" Target="file:///C:\Users\panidx\OneDrive%20-%20InterDigital%20Communications,%20Inc\Documents\3GPP%20RAN\113bise\Docs\R2-2103212.zip" TargetMode="External"/><Relationship Id="rId53" Type="http://schemas.openxmlformats.org/officeDocument/2006/relationships/hyperlink" Target="file:///C:\Users\panidx\OneDrive%20-%20InterDigital%20Communications,%20Inc\Documents\3GPP%20RAN\113bise\Docs\R2-2103527.zip" TargetMode="External"/><Relationship Id="rId58" Type="http://schemas.openxmlformats.org/officeDocument/2006/relationships/hyperlink" Target="file:///C:\Users\panidx\OneDrive%20-%20InterDigital%20Communications,%20Inc\Documents\3GPP%20RAN\113bise\Docs\R2-2104398.zip" TargetMode="External"/><Relationship Id="rId74" Type="http://schemas.openxmlformats.org/officeDocument/2006/relationships/hyperlink" Target="file:///C:\Users\panidx\OneDrive%20-%20InterDigital%20Communications,%20Inc\Documents\3GPP%20RAN\113bise\Docs\R2-2103444.zip" TargetMode="External"/><Relationship Id="rId79" Type="http://schemas.openxmlformats.org/officeDocument/2006/relationships/hyperlink" Target="file:///C:\Users\panidx\OneDrive%20-%20InterDigital%20Communications,%20Inc\Documents\3GPP%20RAN\113bise\Docs\R2-2103583.zip" TargetMode="External"/><Relationship Id="rId102" Type="http://schemas.openxmlformats.org/officeDocument/2006/relationships/hyperlink" Target="file:///C:\Users\panidx\OneDrive%20-%20InterDigital%20Communications,%20Inc\Documents\3GPP%20RAN\113bise\Docs\R2-2103151.zip" TargetMode="External"/><Relationship Id="rId123" Type="http://schemas.openxmlformats.org/officeDocument/2006/relationships/hyperlink" Target="file:///C:\Users\panidx\OneDrive%20-%20InterDigital%20Communications,%20Inc\Documents\3GPP%20RAN\113bise\Docs\R2-2104221.zip" TargetMode="External"/><Relationship Id="rId128" Type="http://schemas.openxmlformats.org/officeDocument/2006/relationships/hyperlink" Target="file:///C:\Users\panidx\OneDrive%20-%20InterDigital%20Communications,%20Inc\Documents\3GPP%20RAN\113bise\Docs\R2-2100141.zip" TargetMode="External"/><Relationship Id="rId144" Type="http://schemas.openxmlformats.org/officeDocument/2006/relationships/hyperlink" Target="file:///C:\Users\panidx\OneDrive%20-%20InterDigital%20Communications,%20Inc\Documents\3GPP%20RAN\113bise\Docs\R2-2103869.zip" TargetMode="External"/><Relationship Id="rId149" Type="http://schemas.openxmlformats.org/officeDocument/2006/relationships/hyperlink" Target="file:///C:\Users\panidx\OneDrive%20-%20InterDigital%20Communications,%20Inc\Documents\3GPP%20RAN\113bise\Docs\R2-2102758.zip" TargetMode="External"/><Relationship Id="rId5" Type="http://schemas.openxmlformats.org/officeDocument/2006/relationships/webSettings" Target="webSettings.xml"/><Relationship Id="rId90" Type="http://schemas.openxmlformats.org/officeDocument/2006/relationships/hyperlink" Target="file:///C:\Users\panidx\OneDrive%20-%20InterDigital%20Communications,%20Inc\Documents\3GPP%20RAN\113bise\Docs\R2-2104397.zip" TargetMode="External"/><Relationship Id="rId95" Type="http://schemas.openxmlformats.org/officeDocument/2006/relationships/hyperlink" Target="file:///C:\Users\panidx\OneDrive%20-%20InterDigital%20Communications,%20Inc\Documents\3GPP%20RAN\113bise\Docs\R2-2100140.zip" TargetMode="External"/><Relationship Id="rId160" Type="http://schemas.openxmlformats.org/officeDocument/2006/relationships/hyperlink" Target="file:///C:\Users\panidx\OneDrive%20-%20InterDigital%20Communications,%20Inc\Documents\3GPP%20RAN\113bise\Docs\R2-2101752.zip" TargetMode="External"/><Relationship Id="rId165" Type="http://schemas.openxmlformats.org/officeDocument/2006/relationships/hyperlink" Target="file:///C:\Users\panidx\OneDrive%20-%20InterDigital%20Communications,%20Inc\Documents\3GPP%20RAN\113bise\Docs\R2-2104223.zip" TargetMode="External"/><Relationship Id="rId22" Type="http://schemas.openxmlformats.org/officeDocument/2006/relationships/hyperlink" Target="file:///C:\Users\panidx\OneDrive%20-%20InterDigital%20Communications,%20Inc\Documents\3GPP%20RAN\113bise\Docs\R2-2103566.zip" TargetMode="External"/><Relationship Id="rId27" Type="http://schemas.openxmlformats.org/officeDocument/2006/relationships/hyperlink" Target="file:///C:\Users\panidx\OneDrive%20-%20InterDigital%20Communications,%20Inc\Documents\3GPP%20RAN\113bise\Docs\R2-2104224.zip" TargetMode="External"/><Relationship Id="rId43" Type="http://schemas.openxmlformats.org/officeDocument/2006/relationships/hyperlink" Target="file:///C:\Users\panidx\OneDrive%20-%20InterDigital%20Communications,%20Inc\Documents\3GPP%20RAN\113bise\Docs\R2-2103432.zip" TargetMode="External"/><Relationship Id="rId48" Type="http://schemas.openxmlformats.org/officeDocument/2006/relationships/hyperlink" Target="file:///C:\Users\panidx\OneDrive%20-%20InterDigital%20Communications,%20Inc\Documents\3GPP%20RAN\113bise\Docs\R2-2104097.zip" TargetMode="External"/><Relationship Id="rId64" Type="http://schemas.openxmlformats.org/officeDocument/2006/relationships/hyperlink" Target="file:///C:\Users\panidx\OneDrive%20-%20InterDigital%20Communications,%20Inc\Documents\3GPP%20RAN\113bise\Docs\R2-2102755.zip" TargetMode="External"/><Relationship Id="rId69" Type="http://schemas.openxmlformats.org/officeDocument/2006/relationships/hyperlink" Target="file:///C:\Users\panidx\OneDrive%20-%20InterDigital%20Communications,%20Inc\Documents\3GPP%20RAN\113bise\Docs\R2-2103197.zip" TargetMode="External"/><Relationship Id="rId113" Type="http://schemas.openxmlformats.org/officeDocument/2006/relationships/hyperlink" Target="file:///C:\Users\panidx\OneDrive%20-%20InterDigital%20Communications,%20Inc\Documents\3GPP%20RAN\113bise\Docs\R2-2103715.zip" TargetMode="External"/><Relationship Id="rId118" Type="http://schemas.openxmlformats.org/officeDocument/2006/relationships/hyperlink" Target="file:///C:\Users\panidx\OneDrive%20-%20InterDigital%20Communications,%20Inc\Documents\3GPP%20RAN\113bise\Docs\R2-2103970.zip" TargetMode="External"/><Relationship Id="rId134" Type="http://schemas.openxmlformats.org/officeDocument/2006/relationships/hyperlink" Target="file:///C:\Users\panidx\OneDrive%20-%20InterDigital%20Communications,%20Inc\Documents\3GPP%20RAN\113bise\Docs\R2-2103252.zip" TargetMode="External"/><Relationship Id="rId139" Type="http://schemas.openxmlformats.org/officeDocument/2006/relationships/hyperlink" Target="file:///C:\Users\panidx\OneDrive%20-%20InterDigital%20Communications,%20Inc\Documents\3GPP%20RAN\113bise\Docs\R2-2103456.zip" TargetMode="External"/><Relationship Id="rId80" Type="http://schemas.openxmlformats.org/officeDocument/2006/relationships/hyperlink" Target="file:///C:\Users\panidx\OneDrive%20-%20InterDigital%20Communications,%20Inc\Documents\3GPP%20RAN\113bise\Docs\R2-2103672.zip" TargetMode="External"/><Relationship Id="rId85" Type="http://schemas.openxmlformats.org/officeDocument/2006/relationships/hyperlink" Target="file:///C:\Users\panidx\OneDrive%20-%20InterDigital%20Communications,%20Inc\Documents\3GPP%20RAN\113bise\Docs\R2-2104206.zip" TargetMode="External"/><Relationship Id="rId150" Type="http://schemas.openxmlformats.org/officeDocument/2006/relationships/hyperlink" Target="file:///C:\Users\panidx\OneDrive%20-%20InterDigital%20Communications,%20Inc\Documents\3GPP%20RAN\113bise\Docs\R2-2102843.zip" TargetMode="External"/><Relationship Id="rId155" Type="http://schemas.openxmlformats.org/officeDocument/2006/relationships/hyperlink" Target="file:///C:\Users\panidx\OneDrive%20-%20InterDigital%20Communications,%20Inc\Documents\3GPP%20RAN\113bise\Docs\R2-2103367.zip" TargetMode="External"/><Relationship Id="rId12" Type="http://schemas.openxmlformats.org/officeDocument/2006/relationships/hyperlink" Target="file:///C:\Users\panidx\OneDrive%20-%20InterDigital%20Communications,%20Inc\Documents\3GPP%20RAN\113bise\Docs\R2-2102725.zip" TargetMode="External"/><Relationship Id="rId17" Type="http://schemas.openxmlformats.org/officeDocument/2006/relationships/hyperlink" Target="file:///C:\Users\panidx\OneDrive%20-%20InterDigital%20Communications,%20Inc\Documents\3GPP%20RAN\113bise\Docs\R2-2103211.zip" TargetMode="External"/><Relationship Id="rId33" Type="http://schemas.openxmlformats.org/officeDocument/2006/relationships/hyperlink" Target="file:///C:\Users\panidx\OneDrive%20-%20InterDigital%20Communications,%20Inc\Documents\3GPP%20RAN\113bise\Docs\R2-2103060.zip" TargetMode="External"/><Relationship Id="rId38" Type="http://schemas.openxmlformats.org/officeDocument/2006/relationships/hyperlink" Target="file:///C:\Users\panidx\OneDrive%20-%20InterDigital%20Communications,%20Inc\Documents\3GPP%20RAN\113bise\Docs\R2-2103329.zip" TargetMode="External"/><Relationship Id="rId59" Type="http://schemas.openxmlformats.org/officeDocument/2006/relationships/hyperlink" Target="file:///C:\Users\panidx\OneDrive%20-%20InterDigital%20Communications,%20Inc\Documents\3GPP%20RAN\113bise\Docs\R2-2104398.zip" TargetMode="External"/><Relationship Id="rId103" Type="http://schemas.openxmlformats.org/officeDocument/2006/relationships/hyperlink" Target="file:///C:\Users\panidx\OneDrive%20-%20InterDigital%20Communications,%20Inc\Documents\3GPP%20RAN\113bise\Docs\R2-2103198.zip" TargetMode="External"/><Relationship Id="rId108" Type="http://schemas.openxmlformats.org/officeDocument/2006/relationships/hyperlink" Target="file:///C:\Users\panidx\OneDrive%20-%20InterDigital%20Communications,%20Inc\Documents\3GPP%20RAN\113bise\Docs\R2-2101223.zip" TargetMode="External"/><Relationship Id="rId124" Type="http://schemas.openxmlformats.org/officeDocument/2006/relationships/hyperlink" Target="file:///C:\Users\panidx\OneDrive%20-%20InterDigital%20Communications,%20Inc\Documents\3GPP%20RAN\113bise\Docs\R2-2104222.zip" TargetMode="External"/><Relationship Id="rId129" Type="http://schemas.openxmlformats.org/officeDocument/2006/relationships/hyperlink" Target="file:///C:\Users\panidx\OneDrive%20-%20InterDigital%20Communications,%20Inc\Documents\3GPP%20RAN\113bise\Docs\R2-2102847.zip" TargetMode="External"/><Relationship Id="rId54" Type="http://schemas.openxmlformats.org/officeDocument/2006/relationships/hyperlink" Target="file:///C:\Users\panidx\OneDrive%20-%20InterDigital%20Communications,%20Inc\Documents\3GPP%20RAN\113bise\Docs\R2-2102707.zip" TargetMode="External"/><Relationship Id="rId70" Type="http://schemas.openxmlformats.org/officeDocument/2006/relationships/hyperlink" Target="file:///C:\Users\panidx\OneDrive%20-%20InterDigital%20Communications,%20Inc\Documents\3GPP%20RAN\113bise\Docs\R2-2100419.zip" TargetMode="External"/><Relationship Id="rId75" Type="http://schemas.openxmlformats.org/officeDocument/2006/relationships/hyperlink" Target="file:///C:\Users\panidx\OneDrive%20-%20InterDigital%20Communications,%20Inc\Documents\3GPP%20RAN\113bise\Docs\R2-2103454.zip" TargetMode="External"/><Relationship Id="rId91" Type="http://schemas.openxmlformats.org/officeDocument/2006/relationships/hyperlink" Target="file:///C:\Users\panidx\OneDrive%20-%20InterDigital%20Communications,%20Inc\Documents\3GPP%20RAN\113bise\Docs\R2-2104399.zip" TargetMode="External"/><Relationship Id="rId96" Type="http://schemas.openxmlformats.org/officeDocument/2006/relationships/hyperlink" Target="file:///C:\Users\panidx\OneDrive%20-%20InterDigital%20Communications,%20Inc\Documents\3GPP%20RAN\113bise\Docs\R2-2102841.zip" TargetMode="External"/><Relationship Id="rId140" Type="http://schemas.openxmlformats.org/officeDocument/2006/relationships/hyperlink" Target="file:///C:\Users\panidx\OneDrive%20-%20InterDigital%20Communications,%20Inc\Documents\3GPP%20RAN\113bise\Docs\R2-2103519.zip" TargetMode="External"/><Relationship Id="rId145" Type="http://schemas.openxmlformats.org/officeDocument/2006/relationships/hyperlink" Target="file:///C:\Users\panidx\OneDrive%20-%20InterDigital%20Communications,%20Inc\Documents\3GPP%20RAN\113bise\Docs\R2-2103903.zip" TargetMode="External"/><Relationship Id="rId161" Type="http://schemas.openxmlformats.org/officeDocument/2006/relationships/hyperlink" Target="file:///C:\Users\panidx\OneDrive%20-%20InterDigital%20Communications,%20Inc\Documents\3GPP%20RAN\113bise\Docs\R2-2103520.zip" TargetMode="External"/><Relationship Id="rId166" Type="http://schemas.openxmlformats.org/officeDocument/2006/relationships/hyperlink" Target="file:///C:\Users\panidx\OneDrive%20-%20InterDigital%20Communications,%20Inc\Documents\3GPP%20RAN\113bise\Docs\R2-2104241.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panidx\OneDrive%20-%20InterDigital%20Communications,%20Inc\Documents\3GPP%20RAN\113bise\Docs\R2-2103072.zip" TargetMode="External"/><Relationship Id="rId23" Type="http://schemas.openxmlformats.org/officeDocument/2006/relationships/hyperlink" Target="file:///C:\Users\panidx\OneDrive%20-%20InterDigital%20Communications,%20Inc\Documents\3GPP%20RAN\113bise\Docs\R2-2103648.zip" TargetMode="External"/><Relationship Id="rId28" Type="http://schemas.openxmlformats.org/officeDocument/2006/relationships/hyperlink" Target="file:///C:\Users\panidx\OneDrive%20-%20InterDigital%20Communications,%20Inc\Documents\3GPP%20RAN\113bise\Docs\R2-2104288.zip" TargetMode="External"/><Relationship Id="rId36" Type="http://schemas.openxmlformats.org/officeDocument/2006/relationships/hyperlink" Target="file:///C:\Users\panidx\OneDrive%20-%20InterDigital%20Communications,%20Inc\Documents\3GPP%20RAN\113bise\Docs\R2-2000418.zip" TargetMode="External"/><Relationship Id="rId49" Type="http://schemas.openxmlformats.org/officeDocument/2006/relationships/hyperlink" Target="file:///C:\Users\panidx\OneDrive%20-%20InterDigital%20Communications,%20Inc\Documents\3GPP%20RAN\113bise\Docs\R2-2104225.zip" TargetMode="External"/><Relationship Id="rId57" Type="http://schemas.openxmlformats.org/officeDocument/2006/relationships/hyperlink" Target="file:///C:\Users\panidx\OneDrive%20-%20InterDigital%20Communications,%20Inc\Documents\3GPP%20RAN\113bise\Docs\R2-2104398.zip" TargetMode="External"/><Relationship Id="rId106" Type="http://schemas.openxmlformats.org/officeDocument/2006/relationships/hyperlink" Target="file:///C:\Users\panidx\OneDrive%20-%20InterDigital%20Communications,%20Inc\Documents\3GPP%20RAN\113bise\Docs\R2-2103405.zip" TargetMode="External"/><Relationship Id="rId114" Type="http://schemas.openxmlformats.org/officeDocument/2006/relationships/hyperlink" Target="file:///C:\Users\panidx\OneDrive%20-%20InterDigital%20Communications,%20Inc\Documents\3GPP%20RAN\113bise\Docs\R2-2103796.zip" TargetMode="External"/><Relationship Id="rId119" Type="http://schemas.openxmlformats.org/officeDocument/2006/relationships/hyperlink" Target="file:///C:\Users\panidx\OneDrive%20-%20InterDigital%20Communications,%20Inc\Documents\3GPP%20RAN\113bise\Docs\R2-2103972.zip" TargetMode="External"/><Relationship Id="rId127" Type="http://schemas.openxmlformats.org/officeDocument/2006/relationships/hyperlink" Target="file:///C:\Users\panidx\OneDrive%20-%20InterDigital%20Communications,%20Inc\Documents\3GPP%20RAN\113bise\Docs\R2-2102757.zip" TargetMode="External"/><Relationship Id="rId10" Type="http://schemas.openxmlformats.org/officeDocument/2006/relationships/hyperlink" Target="file:///C:\Users\panidx\OneDrive%20-%20InterDigital%20Communications,%20Inc\Documents\3GPP%20RAN\113bise\Docs\R2-2102631.zip" TargetMode="External"/><Relationship Id="rId31" Type="http://schemas.openxmlformats.org/officeDocument/2006/relationships/hyperlink" Target="file:///C:\Users\panidx\OneDrive%20-%20InterDigital%20Communications,%20Inc\Documents\3GPP%20RAN\113bise\Docs\R2-2102726.zip" TargetMode="External"/><Relationship Id="rId44" Type="http://schemas.openxmlformats.org/officeDocument/2006/relationships/hyperlink" Target="file:///C:\Users\panidx\OneDrive%20-%20InterDigital%20Communications,%20Inc\Documents\3GPP%20RAN\113bise\Docs\R2-2103689.zip" TargetMode="External"/><Relationship Id="rId52" Type="http://schemas.openxmlformats.org/officeDocument/2006/relationships/hyperlink" Target="file:///C:\Users\panidx\OneDrive%20-%20InterDigital%20Communications,%20Inc\Documents\3GPP%20RAN\113bise\Docs\R2-2102634.zip" TargetMode="External"/><Relationship Id="rId60" Type="http://schemas.openxmlformats.org/officeDocument/2006/relationships/hyperlink" Target="file:///C:\Users\panidx\OneDrive%20-%20InterDigital%20Communications,%20Inc\Documents\3GPP%20RAN\113bise\Docs\R2-2104490.zip" TargetMode="External"/><Relationship Id="rId65" Type="http://schemas.openxmlformats.org/officeDocument/2006/relationships/hyperlink" Target="file:///C:\Users\panidx\OneDrive%20-%20InterDigital%20Communications,%20Inc\Documents\3GPP%20RAN\113bise\Docs\R2-2100139.zip" TargetMode="External"/><Relationship Id="rId73" Type="http://schemas.openxmlformats.org/officeDocument/2006/relationships/hyperlink" Target="file:///C:\Users\panidx\OneDrive%20-%20InterDigital%20Communications,%20Inc\Documents\3GPP%20RAN\113bise\Docs\R2-2101221.zip" TargetMode="External"/><Relationship Id="rId78" Type="http://schemas.openxmlformats.org/officeDocument/2006/relationships/hyperlink" Target="file:///C:\Users\panidx\OneDrive%20-%20InterDigital%20Communications,%20Inc\Documents\3GPP%20RAN\113bise\Docs\R2-2103531.zip" TargetMode="External"/><Relationship Id="rId81" Type="http://schemas.openxmlformats.org/officeDocument/2006/relationships/hyperlink" Target="file:///C:\Users\panidx\OneDrive%20-%20InterDigital%20Communications,%20Inc\Documents\3GPP%20RAN\113bise\Docs\R2-2103674.zip" TargetMode="External"/><Relationship Id="rId86" Type="http://schemas.openxmlformats.org/officeDocument/2006/relationships/hyperlink" Target="file:///C:\Users\panidx\OneDrive%20-%20InterDigital%20Communications,%20Inc\Documents\3GPP%20RAN\113bise\Docs\R2-2104220.zip" TargetMode="External"/><Relationship Id="rId94" Type="http://schemas.openxmlformats.org/officeDocument/2006/relationships/hyperlink" Target="file:///C:\Users\panidx\OneDrive%20-%20InterDigital%20Communications,%20Inc\Documents\3GPP%20RAN\113bise\Docs\R2-2102756.zip" TargetMode="External"/><Relationship Id="rId99" Type="http://schemas.openxmlformats.org/officeDocument/2006/relationships/hyperlink" Target="file:///C:\Users\panidx\OneDrive%20-%20InterDigital%20Communications,%20Inc\Documents\3GPP%20RAN\113bise\Docs\R2-2102991.zip" TargetMode="External"/><Relationship Id="rId101" Type="http://schemas.openxmlformats.org/officeDocument/2006/relationships/hyperlink" Target="file:///C:\Users\panidx\OneDrive%20-%20InterDigital%20Communications,%20Inc\Documents\3GPP%20RAN\113bise\Docs\R2-2103103.zip" TargetMode="External"/><Relationship Id="rId122" Type="http://schemas.openxmlformats.org/officeDocument/2006/relationships/hyperlink" Target="file:///C:\Users\panidx\OneDrive%20-%20InterDigital%20Communications,%20Inc\Documents\3GPP%20RAN\113bise\Docs\R2-2104204.zip" TargetMode="External"/><Relationship Id="rId130" Type="http://schemas.openxmlformats.org/officeDocument/2006/relationships/hyperlink" Target="file:///C:\Users\panidx\OneDrive%20-%20InterDigital%20Communications,%20Inc\Documents\3GPP%20RAN\113bise\Docs\R2-2100413.zip" TargetMode="External"/><Relationship Id="rId135" Type="http://schemas.openxmlformats.org/officeDocument/2006/relationships/hyperlink" Target="file:///C:\Users\panidx\OneDrive%20-%20InterDigital%20Communications,%20Inc\Documents\3GPP%20RAN\113bise\Docs\R2-2103264.zip" TargetMode="External"/><Relationship Id="rId143" Type="http://schemas.openxmlformats.org/officeDocument/2006/relationships/hyperlink" Target="file:///C:\Users\panidx\OneDrive%20-%20InterDigital%20Communications,%20Inc\Documents\3GPP%20RAN\113bise\Docs\R2-2103716.zip" TargetMode="External"/><Relationship Id="rId148" Type="http://schemas.openxmlformats.org/officeDocument/2006/relationships/hyperlink" Target="file:///C:\Users\panidx\OneDrive%20-%20InterDigital%20Communications,%20Inc\Documents\3GPP%20RAN\113bise\Docs\R2-2102753.zip" TargetMode="External"/><Relationship Id="rId151" Type="http://schemas.openxmlformats.org/officeDocument/2006/relationships/hyperlink" Target="file:///C:\Users\panidx\OneDrive%20-%20InterDigital%20Communications,%20Inc\Documents\3GPP%20RAN\113bise\Docs\R2-2103021.zip" TargetMode="External"/><Relationship Id="rId156" Type="http://schemas.openxmlformats.org/officeDocument/2006/relationships/hyperlink" Target="file:///C:\Users\panidx\OneDrive%20-%20InterDigital%20Communications,%20Inc\Documents\3GPP%20RAN\113bise\Docs\R2-2103404.zip" TargetMode="External"/><Relationship Id="rId164" Type="http://schemas.openxmlformats.org/officeDocument/2006/relationships/hyperlink" Target="file:///C:\Users\panidx\OneDrive%20-%20InterDigital%20Communications,%20Inc\Documents\3GPP%20RAN\113bise\Docs\R2-2103795.zip"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113bise\Docs\R2-2104395.zip" TargetMode="External"/><Relationship Id="rId13" Type="http://schemas.openxmlformats.org/officeDocument/2006/relationships/hyperlink" Target="file:///C:\Users\panidx\OneDrive%20-%20InterDigital%20Communications,%20Inc\Documents\3GPP%20RAN\113bise\Docs\R2-2102992.zip" TargetMode="External"/><Relationship Id="rId18" Type="http://schemas.openxmlformats.org/officeDocument/2006/relationships/hyperlink" Target="file:///C:\Users\panidx\OneDrive%20-%20InterDigital%20Communications,%20Inc\Documents\3GPP%20RAN\113bise\Docs\R2-2103297.zip" TargetMode="External"/><Relationship Id="rId39" Type="http://schemas.openxmlformats.org/officeDocument/2006/relationships/hyperlink" Target="file:///C:\Users\panidx\OneDrive%20-%20InterDigital%20Communications,%20Inc\Documents\3GPP%20RAN\113bise\Docs\R2-2100328.zip" TargetMode="External"/><Relationship Id="rId109" Type="http://schemas.openxmlformats.org/officeDocument/2006/relationships/hyperlink" Target="file:///C:\Users\panidx\OneDrive%20-%20InterDigital%20Communications,%20Inc\Documents\3GPP%20RAN\113bise\Docs\R2-2103455.zip" TargetMode="External"/><Relationship Id="rId34" Type="http://schemas.openxmlformats.org/officeDocument/2006/relationships/hyperlink" Target="file:///C:\Users\panidx\OneDrive%20-%20InterDigital%20Communications,%20Inc\Documents\3GPP%20RAN\113bise\Docs\R2-2103125.zip" TargetMode="External"/><Relationship Id="rId50" Type="http://schemas.openxmlformats.org/officeDocument/2006/relationships/hyperlink" Target="file:///C:\Users\panidx\OneDrive%20-%20InterDigital%20Communications,%20Inc\Documents\3GPP%20RAN\113bise\Docs\R2-2104265.zip" TargetMode="External"/><Relationship Id="rId55" Type="http://schemas.openxmlformats.org/officeDocument/2006/relationships/hyperlink" Target="file:///C:\Users\panidx\OneDrive%20-%20InterDigital%20Communications,%20Inc\Documents\3GPP%20RAN\113bise\Docs\R2-2103022.zip" TargetMode="External"/><Relationship Id="rId76" Type="http://schemas.openxmlformats.org/officeDocument/2006/relationships/hyperlink" Target="file:///C:\Users\panidx\OneDrive%20-%20InterDigital%20Communications,%20Inc\Documents\3GPP%20RAN\113bise\Docs\R2-2103521.zip" TargetMode="External"/><Relationship Id="rId97" Type="http://schemas.openxmlformats.org/officeDocument/2006/relationships/hyperlink" Target="file:///C:\Users\panidx\OneDrive%20-%20InterDigital%20Communications,%20Inc\Documents\3GPP%20RAN\113bise\Docs\R2-2102842.zip" TargetMode="External"/><Relationship Id="rId104" Type="http://schemas.openxmlformats.org/officeDocument/2006/relationships/hyperlink" Target="file:///C:\Users\panidx\OneDrive%20-%20InterDigital%20Communications,%20Inc\Documents\3GPP%20RAN\113bise\Docs\R2-2103257.zip" TargetMode="External"/><Relationship Id="rId120" Type="http://schemas.openxmlformats.org/officeDocument/2006/relationships/hyperlink" Target="file:///C:\Users\panidx\OneDrive%20-%20InterDigital%20Communications,%20Inc\Documents\3GPP%20RAN\113bise\Docs\R2-2103989.zip" TargetMode="External"/><Relationship Id="rId125" Type="http://schemas.openxmlformats.org/officeDocument/2006/relationships/hyperlink" Target="file:///C:\Users\panidx\OneDrive%20-%20InterDigital%20Communications,%20Inc\Documents\3GPP%20RAN\113bise\Docs\R2-2102710.zip" TargetMode="External"/><Relationship Id="rId141" Type="http://schemas.openxmlformats.org/officeDocument/2006/relationships/hyperlink" Target="file:///C:\Users\panidx\OneDrive%20-%20InterDigital%20Communications,%20Inc\Documents\3GPP%20RAN\113bise\Docs\R2-2103529.zip" TargetMode="External"/><Relationship Id="rId146" Type="http://schemas.openxmlformats.org/officeDocument/2006/relationships/hyperlink" Target="file:///C:\Users\panidx\OneDrive%20-%20InterDigital%20Communications,%20Inc\Documents\3GPP%20RAN\113bise\Docs\R2-2103533.zip" TargetMode="External"/><Relationship Id="rId16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file:///C:\Users\panidx\OneDrive%20-%20InterDigital%20Communications,%20Inc\Documents\3GPP%20RAN\113bise\Docs\R2-2103319.zip" TargetMode="External"/><Relationship Id="rId92" Type="http://schemas.openxmlformats.org/officeDocument/2006/relationships/hyperlink" Target="file:///C:\Users\panidx\OneDrive%20-%20InterDigital%20Communications,%20Inc\Documents\3GPP%20RAN\113bise\Docs\R2-2102709.zip" TargetMode="External"/><Relationship Id="rId162" Type="http://schemas.openxmlformats.org/officeDocument/2006/relationships/hyperlink" Target="file:///C:\Users\panidx\OneDrive%20-%20InterDigital%20Communications,%20Inc\Documents\3GPP%20RAN\113bise\Docs\R2-2103532.zip" TargetMode="External"/><Relationship Id="rId2" Type="http://schemas.openxmlformats.org/officeDocument/2006/relationships/numbering" Target="numbering.xml"/><Relationship Id="rId29" Type="http://schemas.openxmlformats.org/officeDocument/2006/relationships/hyperlink" Target="file:///C:\Users\panidx\OneDrive%20-%20InterDigital%20Communications,%20Inc\Documents\3GPP%20RAN\113bise\Docs\R2-2104288.zip" TargetMode="External"/><Relationship Id="rId24" Type="http://schemas.openxmlformats.org/officeDocument/2006/relationships/hyperlink" Target="file:///C:\Users\panidx\OneDrive%20-%20InterDigital%20Communications,%20Inc\Documents\3GPP%20RAN\113bise\Docs\R2-2103688.zip" TargetMode="External"/><Relationship Id="rId40" Type="http://schemas.openxmlformats.org/officeDocument/2006/relationships/hyperlink" Target="file:///C:\Users\panidx\OneDrive%20-%20InterDigital%20Communications,%20Inc\Documents\3GPP%20RAN\113bise\Docs\R2-2103420.zip" TargetMode="External"/><Relationship Id="rId45" Type="http://schemas.openxmlformats.org/officeDocument/2006/relationships/hyperlink" Target="file:///C:\Users\panidx\OneDrive%20-%20InterDigital%20Communications,%20Inc\Documents\3GPP%20RAN\113bise\Docs\R2-2103735.zip" TargetMode="External"/><Relationship Id="rId66" Type="http://schemas.openxmlformats.org/officeDocument/2006/relationships/hyperlink" Target="file:///C:\Users\panidx\OneDrive%20-%20InterDigital%20Communications,%20Inc\Documents\3GPP%20RAN\113bise\Docs\R2-2102840.zip" TargetMode="External"/><Relationship Id="rId87" Type="http://schemas.openxmlformats.org/officeDocument/2006/relationships/hyperlink" Target="file:///C:\Users\panidx\OneDrive%20-%20InterDigital%20Communications,%20Inc\Documents\3GPP%20RAN\113bise\Docs\R2-2104263.zip" TargetMode="External"/><Relationship Id="rId110" Type="http://schemas.openxmlformats.org/officeDocument/2006/relationships/hyperlink" Target="file:///C:\Users\panidx\OneDrive%20-%20InterDigital%20Communications,%20Inc\Documents\3GPP%20RAN\113bise\Docs\R2-2103497.zip" TargetMode="External"/><Relationship Id="rId115" Type="http://schemas.openxmlformats.org/officeDocument/2006/relationships/hyperlink" Target="file:///C:\Users\panidx\OneDrive%20-%20InterDigital%20Communications,%20Inc\Documents\3GPP%20RAN\113bise\Docs\R2-2103867.zip" TargetMode="External"/><Relationship Id="rId131" Type="http://schemas.openxmlformats.org/officeDocument/2006/relationships/hyperlink" Target="file:///C:\Users\panidx\OneDrive%20-%20InterDigital%20Communications,%20Inc\Documents\3GPP%20RAN\113bise\Docs\R2-2103020.zip" TargetMode="External"/><Relationship Id="rId136" Type="http://schemas.openxmlformats.org/officeDocument/2006/relationships/hyperlink" Target="file:///C:\Users\panidx\OneDrive%20-%20InterDigital%20Communications,%20Inc\Documents\3GPP%20RAN\113bise\Docs\R2-2103403.zip" TargetMode="External"/><Relationship Id="rId157" Type="http://schemas.openxmlformats.org/officeDocument/2006/relationships/hyperlink" Target="file:///C:\Users\panidx\OneDrive%20-%20InterDigital%20Communications,%20Inc\Documents\3GPP%20RAN\113bise\Docs\R2-2103434.zip" TargetMode="External"/><Relationship Id="rId61" Type="http://schemas.openxmlformats.org/officeDocument/2006/relationships/hyperlink" Target="file:///C:\Users\panidx\OneDrive%20-%20InterDigital%20Communications,%20Inc\Documents\3GPP%20RAN\113bise\Docs\R2-2102620.zip" TargetMode="External"/><Relationship Id="rId82" Type="http://schemas.openxmlformats.org/officeDocument/2006/relationships/hyperlink" Target="file:///C:\Users\panidx\OneDrive%20-%20InterDigital%20Communications,%20Inc\Documents\3GPP%20RAN\113bise\Docs\R2-2103714.zip" TargetMode="External"/><Relationship Id="rId152" Type="http://schemas.openxmlformats.org/officeDocument/2006/relationships/hyperlink" Target="file:///C:\Users\panidx\OneDrive%20-%20InterDigital%20Communications,%20Inc\Documents\3GPP%20RAN\113bise\Docs\R2-2103199.zip" TargetMode="External"/><Relationship Id="rId19" Type="http://schemas.openxmlformats.org/officeDocument/2006/relationships/hyperlink" Target="file:///C:\Users\panidx\OneDrive%20-%20InterDigital%20Communications,%20Inc\Documents\3GPP%20RAN\113bise\Docs\R2-2103428.zip" TargetMode="External"/><Relationship Id="rId14" Type="http://schemas.openxmlformats.org/officeDocument/2006/relationships/hyperlink" Target="file:///C:\Users\panidx\OneDrive%20-%20InterDigital%20Communications,%20Inc\Documents\3GPP%20RAN\113bise\Docs\R2-2103059.zip" TargetMode="External"/><Relationship Id="rId30" Type="http://schemas.openxmlformats.org/officeDocument/2006/relationships/hyperlink" Target="file:///C:\Users\panidx\OneDrive%20-%20InterDigital%20Communications,%20Inc\Documents\3GPP%20RAN\113bise\Docs\R2-2102686.zip" TargetMode="External"/><Relationship Id="rId35" Type="http://schemas.openxmlformats.org/officeDocument/2006/relationships/hyperlink" Target="file:///C:\Users\panidx\OneDrive%20-%20InterDigital%20Communications,%20Inc\Documents\3GPP%20RAN\113bise\Docs\R2-2103196.zip" TargetMode="External"/><Relationship Id="rId56" Type="http://schemas.openxmlformats.org/officeDocument/2006/relationships/hyperlink" Target="file:///C:\Users\panidx\OneDrive%20-%20InterDigital%20Communications,%20Inc\Documents\3GPP%20RAN\113bise\Docs\R2-2103897.zip" TargetMode="External"/><Relationship Id="rId77" Type="http://schemas.openxmlformats.org/officeDocument/2006/relationships/hyperlink" Target="file:///C:\Users\panidx\OneDrive%20-%20InterDigital%20Communications,%20Inc\Documents\3GPP%20RAN\113bise\Docs\R2-2103528.zip" TargetMode="External"/><Relationship Id="rId100" Type="http://schemas.openxmlformats.org/officeDocument/2006/relationships/hyperlink" Target="file:///C:\Users\panidx\OneDrive%20-%20InterDigital%20Communications,%20Inc\Documents\3GPP%20RAN\113bise\Docs\R2-2103019.zip" TargetMode="External"/><Relationship Id="rId105" Type="http://schemas.openxmlformats.org/officeDocument/2006/relationships/hyperlink" Target="file:///C:\Users\panidx\OneDrive%20-%20InterDigital%20Communications,%20Inc\Documents\3GPP%20RAN\113bise\Docs\R2-2103299.zip" TargetMode="External"/><Relationship Id="rId126" Type="http://schemas.openxmlformats.org/officeDocument/2006/relationships/hyperlink" Target="file:///C:\Users\panidx\OneDrive%20-%20InterDigital%20Communications,%20Inc\Documents\3GPP%20RAN\113bise\Docs\R2-2102752.zip" TargetMode="External"/><Relationship Id="rId147" Type="http://schemas.openxmlformats.org/officeDocument/2006/relationships/hyperlink" Target="file:///C:\Users\panidx\OneDrive%20-%20InterDigital%20Communications,%20Inc\Documents\3GPP%20RAN\113bise\Docs\R2-2102711.zip" TargetMode="External"/><Relationship Id="rId168" Type="http://schemas.openxmlformats.org/officeDocument/2006/relationships/fontTable" Target="fontTable.xml"/><Relationship Id="rId8" Type="http://schemas.openxmlformats.org/officeDocument/2006/relationships/hyperlink" Target="file:///C:\Users\panidx\OneDrive%20-%20InterDigital%20Communications,%20Inc\Documents\3GPP%20RAN\113bise\Docs\R2-2104304.zip" TargetMode="External"/><Relationship Id="rId51" Type="http://schemas.openxmlformats.org/officeDocument/2006/relationships/hyperlink" Target="file:///C:\Users\panidx\OneDrive%20-%20InterDigital%20Communications,%20Inc\Documents\3GPP%20RAN\113bise\Docs\R2-2102620.zip" TargetMode="External"/><Relationship Id="rId72" Type="http://schemas.openxmlformats.org/officeDocument/2006/relationships/hyperlink" Target="file:///C:\Users\panidx\OneDrive%20-%20InterDigital%20Communications,%20Inc\Documents\3GPP%20RAN\113bise\Docs\R2-2103430.zip" TargetMode="External"/><Relationship Id="rId93" Type="http://schemas.openxmlformats.org/officeDocument/2006/relationships/hyperlink" Target="file:///C:\Users\panidx\OneDrive%20-%20InterDigital%20Communications,%20Inc\Documents\3GPP%20RAN\113bise\Docs\R2-2102751.zip" TargetMode="External"/><Relationship Id="rId98" Type="http://schemas.openxmlformats.org/officeDocument/2006/relationships/hyperlink" Target="file:///C:\Users\panidx\OneDrive%20-%20InterDigital%20Communications,%20Inc\Documents\3GPP%20RAN\113bise\Docs\R2-2102900.zip" TargetMode="External"/><Relationship Id="rId121" Type="http://schemas.openxmlformats.org/officeDocument/2006/relationships/hyperlink" Target="file:///C:\Users\panidx\OneDrive%20-%20InterDigital%20Communications,%20Inc\Documents\3GPP%20RAN\113bise\Docs\R2-2103991.zip" TargetMode="External"/><Relationship Id="rId142" Type="http://schemas.openxmlformats.org/officeDocument/2006/relationships/hyperlink" Target="file:///C:\Users\panidx\OneDrive%20-%20InterDigital%20Communications,%20Inc\Documents\3GPP%20RAN\113bise\Docs\R2-2103580.zip" TargetMode="External"/><Relationship Id="rId163" Type="http://schemas.openxmlformats.org/officeDocument/2006/relationships/hyperlink" Target="file:///C:\Users\panidx\OneDrive%20-%20InterDigital%20Communications,%20Inc\Documents\3GPP%20RAN\113bise\Docs\R2-2103581.zip" TargetMode="External"/><Relationship Id="rId3" Type="http://schemas.openxmlformats.org/officeDocument/2006/relationships/styles" Target="styles.xml"/><Relationship Id="rId25" Type="http://schemas.openxmlformats.org/officeDocument/2006/relationships/hyperlink" Target="file:///C:\Users\panidx\OneDrive%20-%20InterDigital%20Communications,%20Inc\Documents\3GPP%20RAN\113bise\Docs\R2-2103797.zip" TargetMode="External"/><Relationship Id="rId46" Type="http://schemas.openxmlformats.org/officeDocument/2006/relationships/hyperlink" Target="file:///C:\Users\panidx\OneDrive%20-%20InterDigital%20Communications,%20Inc\Documents\3GPP%20RAN\113bise\Docs\R2-2103798.zip" TargetMode="External"/><Relationship Id="rId67" Type="http://schemas.openxmlformats.org/officeDocument/2006/relationships/hyperlink" Target="file:///C:\Users\panidx\OneDrive%20-%20InterDigital%20Communications,%20Inc\Documents\3GPP%20RAN\113bise\Docs\R2-2103018.zip" TargetMode="External"/><Relationship Id="rId116" Type="http://schemas.openxmlformats.org/officeDocument/2006/relationships/hyperlink" Target="file:///C:\Users\panidx\OneDrive%20-%20InterDigital%20Communications,%20Inc\Documents\3GPP%20RAN\113bise\Docs\R2-2103868.zip" TargetMode="External"/><Relationship Id="rId137" Type="http://schemas.openxmlformats.org/officeDocument/2006/relationships/hyperlink" Target="file:///C:\Users\panidx\OneDrive%20-%20InterDigital%20Communications,%20Inc\Documents\3GPP%20RAN\113bise\Docs\R2-2103433.zip" TargetMode="External"/><Relationship Id="rId158" Type="http://schemas.openxmlformats.org/officeDocument/2006/relationships/hyperlink" Target="file:///C:\Users\panidx\OneDrive%20-%20InterDigital%20Communications,%20Inc\Documents\3GPP%20RAN\113bise\Docs\R2-2101233.zip" TargetMode="External"/><Relationship Id="rId20" Type="http://schemas.openxmlformats.org/officeDocument/2006/relationships/hyperlink" Target="file:///C:\Users\panidx\OneDrive%20-%20InterDigital%20Communications,%20Inc\Documents\3GPP%20RAN\113bise\Docs\R2-2103441.zip" TargetMode="External"/><Relationship Id="rId41" Type="http://schemas.openxmlformats.org/officeDocument/2006/relationships/hyperlink" Target="file:///C:\Users\panidx\OneDrive%20-%20InterDigital%20Communications,%20Inc\Documents\3GPP%20RAN\113bise\Docs\R2-2100449.zip" TargetMode="External"/><Relationship Id="rId62" Type="http://schemas.openxmlformats.org/officeDocument/2006/relationships/hyperlink" Target="file:///C:\Users\panidx\OneDrive%20-%20InterDigital%20Communications,%20Inc\Documents\3GPP%20RAN\113bise\Docs\R2-2102708.zip" TargetMode="External"/><Relationship Id="rId83" Type="http://schemas.openxmlformats.org/officeDocument/2006/relationships/hyperlink" Target="file:///C:\Users\panidx\OneDrive%20-%20InterDigital%20Communications,%20Inc\Documents\3GPP%20RAN\113bise\Docs\R2-2103870.zip" TargetMode="External"/><Relationship Id="rId88" Type="http://schemas.openxmlformats.org/officeDocument/2006/relationships/hyperlink" Target="file:///C:\Users\panidx\OneDrive%20-%20InterDigital%20Communications,%20Inc\Documents\3GPP%20RAN\113bise\Docs\R2-2103971.zip" TargetMode="External"/><Relationship Id="rId111" Type="http://schemas.openxmlformats.org/officeDocument/2006/relationships/hyperlink" Target="file:///C:\Users\panidx\OneDrive%20-%20InterDigital%20Communications,%20Inc\Documents\3GPP%20RAN\113bise\Docs\R2-2103522.zip" TargetMode="External"/><Relationship Id="rId132" Type="http://schemas.openxmlformats.org/officeDocument/2006/relationships/hyperlink" Target="file:///C:\Users\panidx\OneDrive%20-%20InterDigital%20Communications,%20Inc\Documents\3GPP%20RAN\113bise\Docs\R2-2103104.zip" TargetMode="External"/><Relationship Id="rId153" Type="http://schemas.openxmlformats.org/officeDocument/2006/relationships/hyperlink" Target="file:///C:\Users\panidx\OneDrive%20-%20InterDigital%20Communications,%20Inc\Documents\3GPP%20RAN\113bise\Docs\R2-2000420.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64E4F-2E12-4BCD-805F-65FE4AFE3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4885</Words>
  <Characters>53355</Characters>
  <Application>Microsoft Office Word</Application>
  <DocSecurity>0</DocSecurity>
  <Lines>444</Lines>
  <Paragraphs>116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58124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Diana Pani</cp:lastModifiedBy>
  <cp:revision>69</cp:revision>
  <cp:lastPrinted>2019-04-30T12:04:00Z</cp:lastPrinted>
  <dcterms:created xsi:type="dcterms:W3CDTF">2021-04-20T12:10:00Z</dcterms:created>
  <dcterms:modified xsi:type="dcterms:W3CDTF">2021-04-20T13:20:00Z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