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5CA4A14A" w:rsidR="0061615A" w:rsidRDefault="007F427C" w:rsidP="007F427C">
      <w:pPr>
        <w:pStyle w:val="Comments"/>
        <w:numPr>
          <w:ilvl w:val="0"/>
          <w:numId w:val="11"/>
        </w:numPr>
        <w:rPr>
          <w:i w:val="0"/>
        </w:rPr>
      </w:pPr>
      <w:r>
        <w:rPr>
          <w:i w:val="0"/>
        </w:rPr>
        <w:t>Check the status of email discussion 105</w:t>
      </w:r>
      <w:r w:rsidR="00C05E5F">
        <w:rPr>
          <w:i w:val="0"/>
        </w:rPr>
        <w:t xml:space="preserve"> </w:t>
      </w:r>
      <w:r>
        <w:rPr>
          <w:i w:val="0"/>
        </w:rPr>
        <w:t>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3D6E60E7" w:rsidR="007F427C" w:rsidRPr="007F427C" w:rsidRDefault="007F427C" w:rsidP="007F427C">
      <w:pPr>
        <w:pStyle w:val="Comments"/>
        <w:numPr>
          <w:ilvl w:val="0"/>
          <w:numId w:val="11"/>
        </w:numPr>
        <w:rPr>
          <w:i w:val="0"/>
        </w:rPr>
      </w:pPr>
      <w:r>
        <w:rPr>
          <w:i w:val="0"/>
        </w:rPr>
        <w:t xml:space="preserve">Check the status of email discussion </w:t>
      </w:r>
      <w:r w:rsidR="00C05E5F">
        <w:rPr>
          <w:i w:val="0"/>
        </w:rPr>
        <w:t xml:space="preserve">106 and </w:t>
      </w:r>
      <w:r>
        <w:rPr>
          <w:i w:val="0"/>
        </w:rPr>
        <w:t xml:space="preserve">107 and decide on next steps </w:t>
      </w:r>
    </w:p>
    <w:p w14:paraId="0B36B462" w14:textId="32CC7B0F" w:rsidR="00D466AE" w:rsidRPr="007F427C" w:rsidRDefault="007F427C" w:rsidP="007F427C">
      <w:pPr>
        <w:pStyle w:val="Comments"/>
        <w:numPr>
          <w:ilvl w:val="0"/>
          <w:numId w:val="11"/>
        </w:numPr>
        <w:rPr>
          <w:i w:val="0"/>
        </w:rPr>
      </w:pPr>
      <w:r>
        <w:rPr>
          <w:i w:val="0"/>
        </w:rPr>
        <w:t>Continue the discussion on UP aspects</w:t>
      </w:r>
      <w:r w:rsidR="00C05E5F">
        <w:rPr>
          <w:i w:val="0"/>
        </w:rPr>
        <w:t xml:space="preserve"> (if time allows)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286E8B6B"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4B3C68">
        <w:rPr>
          <w:color w:val="000000" w:themeColor="text1"/>
        </w:rPr>
        <w:t>Wednes</w:t>
      </w:r>
      <w:r w:rsidR="00DE2799">
        <w:t>day</w:t>
      </w:r>
      <w:r w:rsidR="008B2F72">
        <w:t xml:space="preserve"> </w:t>
      </w:r>
      <w:r w:rsidR="008B2F72" w:rsidRPr="002407E1">
        <w:rPr>
          <w:color w:val="000000" w:themeColor="text1"/>
        </w:rPr>
        <w:t>2020-08</w:t>
      </w:r>
      <w:r w:rsidR="004B3C68">
        <w:rPr>
          <w:color w:val="000000" w:themeColor="text1"/>
        </w:rPr>
        <w:t>-26</w:t>
      </w:r>
      <w:r w:rsidR="008B2F72" w:rsidRPr="002407E1">
        <w:rPr>
          <w:color w:val="000000" w:themeColor="text1"/>
        </w:rPr>
        <w:t xml:space="preserve"> </w:t>
      </w:r>
      <w:r w:rsidR="004B3C68">
        <w:rPr>
          <w:color w:val="000000" w:themeColor="text1"/>
        </w:rPr>
        <w:t>0</w:t>
      </w:r>
      <w:r w:rsidR="008B2F72">
        <w:rPr>
          <w:color w:val="000000" w:themeColor="text1"/>
        </w:rPr>
        <w:t>0</w:t>
      </w:r>
      <w:r w:rsidR="008B2F72" w:rsidRPr="002407E1">
        <w:rPr>
          <w:color w:val="000000" w:themeColor="text1"/>
        </w:rPr>
        <w:t>:</w:t>
      </w:r>
      <w:r w:rsidR="008B2F72">
        <w:rPr>
          <w:color w:val="000000" w:themeColor="text1"/>
        </w:rPr>
        <w:t>00</w:t>
      </w:r>
      <w:r w:rsidR="00CB0CFA">
        <w:rPr>
          <w:color w:val="000000" w:themeColor="text1"/>
        </w:rPr>
        <w:t xml:space="preserve"> UTC</w:t>
      </w:r>
    </w:p>
    <w:p w14:paraId="1F8140F3" w14:textId="73502038" w:rsidR="008B2F72" w:rsidRDefault="000B462F" w:rsidP="000B462F">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rsidR="004B3C68">
        <w:rPr>
          <w:color w:val="000000" w:themeColor="text1"/>
        </w:rPr>
        <w:t>Wednes</w:t>
      </w:r>
      <w:r w:rsidR="004B3C68">
        <w:t xml:space="preserve">day </w:t>
      </w:r>
      <w:r w:rsidR="004B3C68" w:rsidRPr="002407E1">
        <w:rPr>
          <w:color w:val="000000" w:themeColor="text1"/>
        </w:rPr>
        <w:t>2020-08</w:t>
      </w:r>
      <w:r w:rsidR="004B3C68">
        <w:rPr>
          <w:color w:val="000000" w:themeColor="text1"/>
        </w:rPr>
        <w:t>-26</w:t>
      </w:r>
      <w:r w:rsidR="004B3C68" w:rsidRPr="002407E1">
        <w:rPr>
          <w:color w:val="000000" w:themeColor="text1"/>
        </w:rPr>
        <w:t xml:space="preserve"> </w:t>
      </w:r>
      <w:r w:rsidR="004B3C68">
        <w:rPr>
          <w:color w:val="000000" w:themeColor="text1"/>
        </w:rPr>
        <w:t>02</w:t>
      </w:r>
      <w:r w:rsidR="004B3C68" w:rsidRPr="002407E1">
        <w:rPr>
          <w:color w:val="000000" w:themeColor="text1"/>
        </w:rPr>
        <w:t>:</w:t>
      </w:r>
      <w:r w:rsidR="004B3C68">
        <w:rPr>
          <w:color w:val="000000" w:themeColor="text1"/>
        </w:rPr>
        <w:t xml:space="preserve">00 </w:t>
      </w:r>
      <w:r w:rsidR="008B2F72">
        <w:rPr>
          <w:color w:val="000000" w:themeColor="text1"/>
        </w:rPr>
        <w:t>UTC</w:t>
      </w:r>
      <w:r w:rsidR="008B2F72">
        <w:rPr>
          <w:u w:val="single"/>
        </w:rPr>
        <w:t xml:space="preserve"> </w:t>
      </w:r>
    </w:p>
    <w:p w14:paraId="40B16100" w14:textId="0885705E"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4B3C68">
        <w:rPr>
          <w:u w:val="single"/>
        </w:rPr>
        <w:t xml:space="preserve">until </w:t>
      </w:r>
      <w:r w:rsidR="004B3C68" w:rsidRPr="004B3C68">
        <w:rPr>
          <w:color w:val="000000" w:themeColor="text1"/>
          <w:u w:val="single"/>
        </w:rPr>
        <w:t>Wednes</w:t>
      </w:r>
      <w:r w:rsidR="004B3C68" w:rsidRPr="004B3C68">
        <w:rPr>
          <w:u w:val="single"/>
        </w:rPr>
        <w:t xml:space="preserve">day </w:t>
      </w:r>
      <w:r w:rsidR="004B3C68" w:rsidRPr="004B3C68">
        <w:rPr>
          <w:color w:val="000000" w:themeColor="text1"/>
          <w:u w:val="single"/>
        </w:rPr>
        <w:t>2020-08-26 12:00</w:t>
      </w:r>
      <w:r w:rsidRPr="004B3C68">
        <w:rPr>
          <w:color w:val="000000" w:themeColor="text1"/>
          <w:u w:val="single"/>
        </w:rPr>
        <w:t>, it</w:t>
      </w:r>
      <w:r w:rsidRPr="008B2F72">
        <w:rPr>
          <w:color w:val="000000" w:themeColor="text1"/>
          <w:u w:val="single"/>
        </w:rPr>
        <w:t xml:space="preserve">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27AB90A8"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Scope: Discuss the CRs in </w:t>
      </w:r>
      <w:hyperlink r:id="rId27" w:tooltip="C:Data3GPPExtractsR2-2008104 Correction on the UE Capability presence upon SN addition and SN change.docx" w:history="1">
        <w:r w:rsidRPr="00957EC8">
          <w:rPr>
            <w:rStyle w:val="Hyperlink"/>
            <w:color w:val="808080" w:themeColor="background1" w:themeShade="80"/>
          </w:rPr>
          <w:t>R2-2008104</w:t>
        </w:r>
      </w:hyperlink>
      <w:r w:rsidRPr="00957EC8">
        <w:rPr>
          <w:color w:val="808080" w:themeColor="background1" w:themeShade="80"/>
        </w:rPr>
        <w:t xml:space="preserve">, </w:t>
      </w:r>
      <w:hyperlink r:id="rId28" w:tooltip="C:Data3GPPExtractsR2-2007806 CR on UE capability of segmentation for UE capability information (38.306).docx" w:history="1">
        <w:r w:rsidRPr="00957EC8">
          <w:rPr>
            <w:rStyle w:val="Hyperlink"/>
            <w:color w:val="808080" w:themeColor="background1" w:themeShade="80"/>
          </w:rPr>
          <w:t>R2-2007806</w:t>
        </w:r>
      </w:hyperlink>
      <w:r w:rsidRPr="00957EC8">
        <w:rPr>
          <w:color w:val="808080" w:themeColor="background1" w:themeShade="80"/>
        </w:rPr>
        <w:t xml:space="preserve"> and </w:t>
      </w:r>
      <w:hyperlink r:id="rId29" w:tooltip="C:Data3GPPExtractsR2-2007807 CR on UE capability of segmentation for UE capability information (36.306).docx" w:history="1">
        <w:r w:rsidRPr="00957EC8">
          <w:rPr>
            <w:rStyle w:val="Hyperlink"/>
            <w:color w:val="808080" w:themeColor="background1" w:themeShade="80"/>
          </w:rPr>
          <w:t>R2-2007807</w:t>
        </w:r>
      </w:hyperlink>
    </w:p>
    <w:p w14:paraId="7BD951D9"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intended outcome: summary of the offline discussion with e.g.:</w:t>
      </w:r>
    </w:p>
    <w:p w14:paraId="5B25E359"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lastRenderedPageBreak/>
        <w:t>List of CRs that can be agreed as is</w:t>
      </w:r>
    </w:p>
    <w:p w14:paraId="578FAE5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can be agreed with some changes (with an indication of the needed changes)</w:t>
      </w:r>
    </w:p>
    <w:p w14:paraId="3E21083E"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1445FFED" w14:textId="77777777" w:rsidR="004D4319" w:rsidRPr="00957EC8" w:rsidRDefault="004D4319" w:rsidP="004D4319">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5C77F2E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Initial deadline (for companies' feedback): Wednesday 2020-08-19 07:00 UTC</w:t>
      </w:r>
    </w:p>
    <w:p w14:paraId="00AF410C" w14:textId="77777777" w:rsidR="004D4319" w:rsidRPr="00957EC8" w:rsidRDefault="004D4319" w:rsidP="004D4319">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30" w:tooltip="C:Data3GPPRAN2InboxR2-2008183.zip" w:history="1">
        <w:r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Wednesday 2020-08-19 09:00 UTC</w:t>
      </w:r>
    </w:p>
    <w:p w14:paraId="7D2A1AC8" w14:textId="16526BC5" w:rsidR="005B458C" w:rsidRDefault="005B458C" w:rsidP="005B458C">
      <w:pPr>
        <w:pStyle w:val="EmailDiscussion2"/>
        <w:ind w:left="1619" w:firstLine="0"/>
      </w:pPr>
      <w:r>
        <w:t xml:space="preserve">Updated Scope: Discuss a revision of the Rel-15&amp;16 CRs in </w:t>
      </w:r>
      <w:hyperlink r:id="rId31" w:tooltip="C:Data3GPPExtractsR2-2006884_Clarification on CG-ConfigInfo for NR-DC and NE-DC_38.331_R15.docx" w:history="1">
        <w:r w:rsidRPr="00A41DB6">
          <w:rPr>
            <w:rStyle w:val="Hyperlink"/>
          </w:rPr>
          <w:t>R2-2006884</w:t>
        </w:r>
      </w:hyperlink>
      <w:r>
        <w:t xml:space="preserve"> in </w:t>
      </w:r>
      <w:hyperlink r:id="rId32" w:tooltip="C:Data3GPPRAN2DocsR2-2006885.zip" w:history="1">
        <w:r w:rsidRPr="00AE656B">
          <w:rPr>
            <w:rStyle w:val="Hyperlink"/>
          </w:rPr>
          <w:t>R2-2006885</w:t>
        </w:r>
      </w:hyperlink>
      <w:r>
        <w:t xml:space="preserve"> (so far discussed in offline 007) and the Rel-16 CR in </w:t>
      </w:r>
      <w:hyperlink r:id="rId33" w:tooltip="C:Data3GPPRAN2InboxR2-2008204.zip" w:history="1">
        <w:r w:rsidRPr="00BF219E">
          <w:rPr>
            <w:rStyle w:val="Hyperlink"/>
          </w:rPr>
          <w:t>R2-2008204</w:t>
        </w:r>
      </w:hyperlink>
    </w:p>
    <w:p w14:paraId="53526A68" w14:textId="77777777" w:rsidR="005B458C" w:rsidRDefault="005B458C" w:rsidP="005B458C">
      <w:pPr>
        <w:pStyle w:val="EmailDiscussion2"/>
        <w:ind w:left="1619" w:firstLine="0"/>
      </w:pPr>
      <w:r>
        <w:t xml:space="preserve">Initial intended outcome: </w:t>
      </w:r>
    </w:p>
    <w:p w14:paraId="1BC90C72" w14:textId="22FCA4AE" w:rsidR="005B458C" w:rsidRPr="00BF219E" w:rsidRDefault="005B458C" w:rsidP="00BF219E">
      <w:pPr>
        <w:pStyle w:val="EmailDiscussion2"/>
        <w:numPr>
          <w:ilvl w:val="2"/>
          <w:numId w:val="9"/>
        </w:numPr>
        <w:ind w:left="1980"/>
      </w:pPr>
      <w:r>
        <w:t xml:space="preserve">Agreeable "NR_newRAT-Core" Rel-15&amp;16 CRs in </w:t>
      </w:r>
      <w:hyperlink r:id="rId34" w:tooltip="C:Data3GPPRAN2InboxR2-2008208.zip" w:history="1">
        <w:r w:rsidRPr="00BF219E">
          <w:rPr>
            <w:rStyle w:val="Hyperlink"/>
          </w:rPr>
          <w:t>R2-2008208</w:t>
        </w:r>
      </w:hyperlink>
      <w:r>
        <w:t xml:space="preserve"> and </w:t>
      </w:r>
      <w:hyperlink r:id="rId35" w:tooltip="C:Data3GPPRAN2InboxR2-2008210.zip" w:history="1">
        <w:r w:rsidRPr="00BF219E">
          <w:rPr>
            <w:rStyle w:val="Hyperlink"/>
          </w:rPr>
          <w:t>R2-2008210</w:t>
        </w:r>
      </w:hyperlink>
    </w:p>
    <w:p w14:paraId="0AEF4423" w14:textId="7393E2D6" w:rsidR="005B458C" w:rsidRDefault="005B458C" w:rsidP="005B458C">
      <w:pPr>
        <w:pStyle w:val="EmailDiscussion2"/>
        <w:numPr>
          <w:ilvl w:val="2"/>
          <w:numId w:val="9"/>
        </w:numPr>
        <w:ind w:left="1980"/>
      </w:pPr>
      <w:r>
        <w:t xml:space="preserve">Agreeable "RACS-RAN-Core" Rel-16 CR in </w:t>
      </w:r>
      <w:hyperlink r:id="rId36" w:tooltip="C:Data3GPPRAN2InboxR2-2008204.zip" w:history="1">
        <w:r w:rsidRPr="00BF219E">
          <w:rPr>
            <w:rStyle w:val="Hyperlink"/>
          </w:rPr>
          <w:t>R2-2008204</w:t>
        </w:r>
      </w:hyperlink>
    </w:p>
    <w:p w14:paraId="1815BA93"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14A3544D" w14:textId="77777777" w:rsidR="005B458C" w:rsidRPr="00D3643C" w:rsidRDefault="005B458C" w:rsidP="005B458C">
      <w:pPr>
        <w:pStyle w:val="EmailDiscussion2"/>
        <w:ind w:left="1619" w:firstLine="0"/>
        <w:rPr>
          <w:color w:val="000000" w:themeColor="text1"/>
        </w:rPr>
      </w:pPr>
      <w:r>
        <w:rPr>
          <w:color w:val="000000" w:themeColor="text1"/>
        </w:rPr>
        <w:t xml:space="preserve">Updated </w:t>
      </w:r>
      <w:r w:rsidRPr="00D3643C">
        <w:rPr>
          <w:color w:val="000000" w:themeColor="text1"/>
        </w:rPr>
        <w:t xml:space="preserve">deadline (for </w:t>
      </w:r>
      <w:r>
        <w:rPr>
          <w:color w:val="000000" w:themeColor="text1"/>
        </w:rPr>
        <w:t xml:space="preserve">uploading the </w:t>
      </w:r>
      <w:r>
        <w:rPr>
          <w:rStyle w:val="Doc-text2Char"/>
        </w:rPr>
        <w:t>CRs</w:t>
      </w:r>
      <w:r w:rsidRPr="000656F9">
        <w:rPr>
          <w:rStyle w:val="Doc-text2Char"/>
        </w:rPr>
        <w:t>):</w:t>
      </w:r>
      <w:r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8E5B89B" w14:textId="4B3D0788" w:rsidR="005B458C" w:rsidRPr="00C80CF0" w:rsidRDefault="005B458C" w:rsidP="005B458C">
      <w:pPr>
        <w:pStyle w:val="EmailDiscussion2"/>
        <w:ind w:left="1619" w:firstLine="0"/>
        <w:rPr>
          <w:u w:val="single"/>
        </w:rPr>
      </w:pPr>
      <w:r>
        <w:rPr>
          <w:u w:val="single"/>
        </w:rPr>
        <w:t xml:space="preserve">If the </w:t>
      </w:r>
      <w:r w:rsidRPr="00C80CF0">
        <w:rPr>
          <w:u w:val="single"/>
        </w:rPr>
        <w:t xml:space="preserve">CRs </w:t>
      </w:r>
      <w:r>
        <w:rPr>
          <w:u w:val="single"/>
        </w:rPr>
        <w:t xml:space="preserve">will </w:t>
      </w:r>
      <w:r w:rsidRPr="00C80CF0">
        <w:rPr>
          <w:u w:val="single"/>
        </w:rPr>
        <w:t xml:space="preserve">not </w:t>
      </w:r>
      <w:r>
        <w:rPr>
          <w:u w:val="single"/>
        </w:rPr>
        <w:t xml:space="preserve">be </w:t>
      </w:r>
      <w:r w:rsidRPr="00C80CF0">
        <w:rPr>
          <w:u w:val="single"/>
        </w:rPr>
        <w:t xml:space="preserve">challenged until </w:t>
      </w:r>
      <w:r w:rsidR="00253B16">
        <w:rPr>
          <w:u w:val="single"/>
        </w:rPr>
        <w:t xml:space="preserve">Monday </w:t>
      </w:r>
      <w:r w:rsidR="00253B16">
        <w:rPr>
          <w:color w:val="000000" w:themeColor="text1"/>
          <w:u w:val="single"/>
        </w:rPr>
        <w:t>2020-08-24</w:t>
      </w:r>
      <w:r w:rsidRPr="00C80CF0">
        <w:rPr>
          <w:color w:val="000000" w:themeColor="text1"/>
          <w:u w:val="single"/>
        </w:rPr>
        <w:t xml:space="preserve"> 1</w:t>
      </w:r>
      <w:r>
        <w:rPr>
          <w:color w:val="000000" w:themeColor="text1"/>
          <w:u w:val="single"/>
        </w:rPr>
        <w:t>0</w:t>
      </w:r>
      <w:r w:rsidRPr="00C80CF0">
        <w:rPr>
          <w:color w:val="000000" w:themeColor="text1"/>
          <w:u w:val="single"/>
        </w:rPr>
        <w:t xml:space="preserve">:00 UTC </w:t>
      </w:r>
      <w:r>
        <w:rPr>
          <w:color w:val="000000" w:themeColor="text1"/>
          <w:u w:val="single"/>
        </w:rPr>
        <w:t xml:space="preserve">they </w:t>
      </w:r>
      <w:r w:rsidRPr="00C80CF0">
        <w:rPr>
          <w:u w:val="single"/>
        </w:rPr>
        <w:t>will be declared as agreed by the session chair.</w:t>
      </w:r>
      <w:r>
        <w:rPr>
          <w:u w:val="single"/>
        </w:rPr>
        <w:t xml:space="preserve"> Otherwise</w:t>
      </w:r>
      <w:r w:rsidRPr="00C80CF0">
        <w:rPr>
          <w:u w:val="single"/>
        </w:rPr>
        <w:t xml:space="preserve"> the </w:t>
      </w:r>
      <w:r>
        <w:rPr>
          <w:u w:val="single"/>
        </w:rPr>
        <w:t>discussion will continue until the CB online session on Wednesday 2020-08-26</w:t>
      </w:r>
      <w:r w:rsidRPr="00C80CF0">
        <w:rPr>
          <w:u w:val="single"/>
        </w:rPr>
        <w:t>.</w:t>
      </w:r>
    </w:p>
    <w:p w14:paraId="5A1B0859" w14:textId="2EDD40FB" w:rsidR="00E85C78" w:rsidRPr="00C80CF0" w:rsidRDefault="00E85C78" w:rsidP="00E85C78">
      <w:pPr>
        <w:pStyle w:val="EmailDiscussion2"/>
        <w:ind w:left="1619" w:firstLine="0"/>
        <w:rPr>
          <w:color w:val="FF0000"/>
        </w:rPr>
      </w:pPr>
      <w:r>
        <w:t xml:space="preserve">Status: </w:t>
      </w:r>
      <w:r w:rsidR="00D62600">
        <w:rPr>
          <w:color w:val="FF0000"/>
        </w:rPr>
        <w:t>Closed</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42BB182A"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37" w:tooltip="C:Data3GPPExtracts38304_CR0176_(Rel-16)_R2-2006634 Correction on Naming  of the List of Forbidden Tracking Areas.docx" w:history="1">
        <w:r w:rsidRPr="00C94B04">
          <w:rPr>
            <w:rStyle w:val="Hyperlink"/>
            <w:color w:val="808080" w:themeColor="background1" w:themeShade="80"/>
          </w:rPr>
          <w:t>R2-2006634</w:t>
        </w:r>
      </w:hyperlink>
      <w:r w:rsidRPr="00C94B04">
        <w:rPr>
          <w:color w:val="808080" w:themeColor="background1" w:themeShade="80"/>
        </w:rPr>
        <w:t xml:space="preserve">, </w:t>
      </w:r>
      <w:hyperlink r:id="rId38" w:tooltip="C:Data3GPPExtractsR2-2006852-CR38304-NPN.docx" w:history="1">
        <w:r w:rsidRPr="00C94B04">
          <w:rPr>
            <w:rStyle w:val="Hyperlink"/>
            <w:color w:val="808080" w:themeColor="background1" w:themeShade="80"/>
          </w:rPr>
          <w:t>R2-2006852</w:t>
        </w:r>
      </w:hyperlink>
      <w:r w:rsidRPr="00C94B04">
        <w:rPr>
          <w:color w:val="808080" w:themeColor="background1" w:themeShade="80"/>
        </w:rPr>
        <w:t xml:space="preserve">, </w:t>
      </w:r>
      <w:hyperlink r:id="rId39" w:tooltip="C:Data3GPPExtractsR2-2007841 Correction to 38.304 on any cell seletion in NPN.doc" w:history="1">
        <w:r w:rsidRPr="00C94B04">
          <w:rPr>
            <w:rStyle w:val="Hyperlink"/>
            <w:color w:val="808080" w:themeColor="background1" w:themeShade="80"/>
          </w:rPr>
          <w:t>R2-2007841</w:t>
        </w:r>
      </w:hyperlink>
      <w:r w:rsidRPr="00C94B04">
        <w:rPr>
          <w:color w:val="808080" w:themeColor="background1" w:themeShade="80"/>
        </w:rPr>
        <w:t xml:space="preserve">, </w:t>
      </w:r>
      <w:hyperlink r:id="rId40" w:tooltip="C:Data3GPPExtractsR2-2008114 38.304 Correction on UE behavior when the best cell is not suitable.docx" w:history="1">
        <w:r w:rsidRPr="00C94B04">
          <w:rPr>
            <w:rStyle w:val="Hyperlink"/>
            <w:color w:val="808080" w:themeColor="background1" w:themeShade="80"/>
          </w:rPr>
          <w:t>R2-2008114</w:t>
        </w:r>
      </w:hyperlink>
      <w:r w:rsidRPr="00C94B04">
        <w:rPr>
          <w:color w:val="808080" w:themeColor="background1" w:themeShade="80"/>
        </w:rPr>
        <w:t xml:space="preserve">, </w:t>
      </w:r>
      <w:hyperlink r:id="rId41" w:tooltip="C:Data3GPPExtracts38331_CR1722_(Rel-16)_R2-2006633 Correction on First NPN-Identity Usage for SIB Validity.docx" w:history="1">
        <w:r w:rsidRPr="00C94B04">
          <w:rPr>
            <w:rStyle w:val="Hyperlink"/>
            <w:color w:val="808080" w:themeColor="background1" w:themeShade="80"/>
          </w:rPr>
          <w:t>R2-2006633</w:t>
        </w:r>
      </w:hyperlink>
      <w:r w:rsidRPr="00C94B04">
        <w:rPr>
          <w:color w:val="808080" w:themeColor="background1" w:themeShade="80"/>
        </w:rPr>
        <w:t xml:space="preserve">, </w:t>
      </w:r>
      <w:hyperlink r:id="rId42" w:tooltip="C:Data3GPPExtractsR2-2007842 Correction to 38.331 on SIB validity and emergency services for NPN.doc" w:history="1">
        <w:r w:rsidRPr="00C94B04">
          <w:rPr>
            <w:rStyle w:val="Hyperlink"/>
            <w:color w:val="808080" w:themeColor="background1" w:themeShade="80"/>
          </w:rPr>
          <w:t>R2-2007842</w:t>
        </w:r>
      </w:hyperlink>
      <w:r w:rsidRPr="00C94B04">
        <w:rPr>
          <w:color w:val="808080" w:themeColor="background1" w:themeShade="80"/>
        </w:rPr>
        <w:t xml:space="preserve">, </w:t>
      </w:r>
      <w:hyperlink r:id="rId43" w:tooltip="C:Data3GPPExtractsR2-2006853-CR38331-NPN.docx" w:history="1">
        <w:r w:rsidRPr="00C94B04">
          <w:rPr>
            <w:rStyle w:val="Hyperlink"/>
            <w:color w:val="808080" w:themeColor="background1" w:themeShade="80"/>
          </w:rPr>
          <w:t>R2-2006853</w:t>
        </w:r>
      </w:hyperlink>
      <w:r w:rsidRPr="00C94B04">
        <w:rPr>
          <w:color w:val="808080" w:themeColor="background1" w:themeShade="80"/>
        </w:rPr>
        <w:t xml:space="preserve">, </w:t>
      </w:r>
      <w:hyperlink r:id="rId44" w:tooltip="C:Data3GPPExtractsR2-2007411 - ims-EmergencySupport interpretation and clarification for SNPN.docx" w:history="1">
        <w:r w:rsidRPr="00C94B04">
          <w:rPr>
            <w:rStyle w:val="Hyperlink"/>
            <w:color w:val="808080" w:themeColor="background1" w:themeShade="80"/>
          </w:rPr>
          <w:t>R2-2007411</w:t>
        </w:r>
      </w:hyperlink>
      <w:r w:rsidRPr="00C94B04">
        <w:rPr>
          <w:color w:val="808080" w:themeColor="background1" w:themeShade="80"/>
        </w:rPr>
        <w:t xml:space="preserve"> and </w:t>
      </w:r>
      <w:hyperlink r:id="rId45" w:tooltip="C:Data3GPPExtractsR2-2008016_CR1973_38331_Rel16_Corrections to IntraFreqCAG-CellPerPLMN and InterFreqCAG-CellList in SIB3 and SIB4.docx" w:history="1">
        <w:r w:rsidRPr="00C94B04">
          <w:rPr>
            <w:rStyle w:val="Hyperlink"/>
            <w:color w:val="808080" w:themeColor="background1" w:themeShade="80"/>
          </w:rPr>
          <w:t>R2-2008016</w:t>
        </w:r>
      </w:hyperlink>
      <w:r w:rsidRPr="00C94B04">
        <w:rPr>
          <w:color w:val="808080" w:themeColor="background1" w:themeShade="80"/>
        </w:rPr>
        <w:tab/>
      </w:r>
    </w:p>
    <w:p w14:paraId="1E9ADC6D"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3606FAEB"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44D4E17D"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35DB4344"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37B04CCA" w14:textId="77777777" w:rsidR="00657E5D" w:rsidRPr="00C94B04" w:rsidRDefault="00657E5D" w:rsidP="00657E5D">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017EA6FF"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 UTC</w:t>
      </w:r>
    </w:p>
    <w:p w14:paraId="72D92E4B" w14:textId="77777777" w:rsidR="00657E5D" w:rsidRPr="00C94B04" w:rsidRDefault="00657E5D" w:rsidP="00657E5D">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46" w:tooltip="C:Data3GPPRAN2InboxR2-2008184.zip" w:history="1">
        <w:r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 UTC</w:t>
      </w:r>
    </w:p>
    <w:p w14:paraId="10D1F327" w14:textId="77777777" w:rsidR="00657E5D" w:rsidRDefault="00657E5D" w:rsidP="00657E5D">
      <w:pPr>
        <w:pStyle w:val="EmailDiscussion2"/>
        <w:ind w:left="1619" w:firstLine="0"/>
      </w:pPr>
      <w:r>
        <w:t>Updated scope:</w:t>
      </w:r>
    </w:p>
    <w:p w14:paraId="6169E094" w14:textId="77777777" w:rsidR="00657E5D" w:rsidRPr="00E55E44" w:rsidRDefault="00657E5D" w:rsidP="00657E5D">
      <w:pPr>
        <w:pStyle w:val="EmailDiscussion2"/>
        <w:numPr>
          <w:ilvl w:val="2"/>
          <w:numId w:val="9"/>
        </w:numPr>
        <w:ind w:left="1980"/>
        <w:rPr>
          <w:rStyle w:val="Hyperlink"/>
          <w:color w:val="auto"/>
          <w:u w:val="none"/>
        </w:rPr>
      </w:pPr>
      <w:r>
        <w:t xml:space="preserve">Continue the discussion on change 2c in </w:t>
      </w:r>
      <w:hyperlink r:id="rId47" w:tooltip="C:Data3GPPExtractsR2-2006852-CR38304-NPN.docx" w:history="1">
        <w:r w:rsidRPr="00260784">
          <w:rPr>
            <w:rStyle w:val="Hyperlink"/>
          </w:rPr>
          <w:t>R2-2006852</w:t>
        </w:r>
      </w:hyperlink>
    </w:p>
    <w:p w14:paraId="35D97D8F" w14:textId="77777777" w:rsidR="00657E5D" w:rsidRPr="00C94B04" w:rsidRDefault="00657E5D" w:rsidP="00657E5D">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48" w:tooltip="C:Data3GPPExtractsR2-2007841 Correction to 38.304 on any cell seletion in NPN.doc" w:history="1">
        <w:r w:rsidRPr="00260784">
          <w:rPr>
            <w:rStyle w:val="Hyperlink"/>
          </w:rPr>
          <w:t>R2-2007841</w:t>
        </w:r>
      </w:hyperlink>
    </w:p>
    <w:p w14:paraId="73B2B116" w14:textId="77777777" w:rsidR="00657E5D" w:rsidRPr="00C94B04" w:rsidRDefault="00657E5D" w:rsidP="00657E5D">
      <w:pPr>
        <w:pStyle w:val="EmailDiscussion2"/>
        <w:numPr>
          <w:ilvl w:val="2"/>
          <w:numId w:val="9"/>
        </w:numPr>
        <w:ind w:left="1980"/>
        <w:rPr>
          <w:rStyle w:val="Hyperlink"/>
          <w:color w:val="auto"/>
          <w:u w:val="none"/>
        </w:rPr>
      </w:pPr>
      <w:r>
        <w:t xml:space="preserve">Continue the discussion on </w:t>
      </w:r>
      <w:hyperlink r:id="rId49" w:tooltip="C:Data3GPPExtracts38331_CR1722_(Rel-16)_R2-2006633 Correction on First NPN-Identity Usage for SIB Validity.docx" w:history="1">
        <w:r w:rsidRPr="00260784">
          <w:rPr>
            <w:rStyle w:val="Hyperlink"/>
          </w:rPr>
          <w:t>R2-2006633</w:t>
        </w:r>
      </w:hyperlink>
    </w:p>
    <w:p w14:paraId="2940868A" w14:textId="77777777" w:rsidR="00657E5D" w:rsidRDefault="00657E5D" w:rsidP="00657E5D">
      <w:pPr>
        <w:pStyle w:val="EmailDiscussion2"/>
        <w:numPr>
          <w:ilvl w:val="2"/>
          <w:numId w:val="9"/>
        </w:numPr>
        <w:ind w:left="1980"/>
      </w:pPr>
      <w:r>
        <w:t xml:space="preserve">Continue the discussion on </w:t>
      </w:r>
      <w:hyperlink r:id="rId50"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B762531" w14:textId="77777777" w:rsidR="00657E5D" w:rsidRPr="00C94B04" w:rsidRDefault="00657E5D" w:rsidP="00657E5D">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51" w:tooltip="C:Data3GPPExtractsR2-2006853-CR38331-NPN.docx" w:history="1">
        <w:r w:rsidRPr="00260784">
          <w:rPr>
            <w:rStyle w:val="Hyperlink"/>
          </w:rPr>
          <w:t>R2-2006853</w:t>
        </w:r>
      </w:hyperlink>
      <w:r>
        <w:rPr>
          <w:rStyle w:val="Hyperlink"/>
        </w:rPr>
        <w:t>)</w:t>
      </w:r>
    </w:p>
    <w:p w14:paraId="6E7D8018" w14:textId="77777777" w:rsidR="00657E5D" w:rsidRDefault="00657E5D" w:rsidP="00657E5D">
      <w:pPr>
        <w:pStyle w:val="EmailDiscussion2"/>
        <w:numPr>
          <w:ilvl w:val="2"/>
          <w:numId w:val="9"/>
        </w:numPr>
        <w:ind w:left="1980"/>
      </w:pPr>
      <w:r>
        <w:t xml:space="preserve">Continue the discussion on the need for the second change in </w:t>
      </w:r>
      <w:hyperlink r:id="rId52" w:tooltip="C:Data3GPPExtractsR2-2007411 - ims-EmergencySupport interpretation and clarification for SNPN.docx" w:history="1">
        <w:r w:rsidRPr="00260784">
          <w:rPr>
            <w:rStyle w:val="Hyperlink"/>
          </w:rPr>
          <w:t>R2-2007411</w:t>
        </w:r>
      </w:hyperlink>
    </w:p>
    <w:p w14:paraId="5FA81ADE" w14:textId="77777777" w:rsidR="00657E5D" w:rsidRDefault="00657E5D" w:rsidP="00657E5D">
      <w:pPr>
        <w:pStyle w:val="EmailDiscussion2"/>
        <w:ind w:left="1619" w:firstLine="0"/>
      </w:pPr>
      <w:r>
        <w:t>Updated intended outcome: summary of the offline discussion and agreeable CRs:</w:t>
      </w:r>
    </w:p>
    <w:p w14:paraId="4F1BA41E" w14:textId="77777777" w:rsidR="00657E5D" w:rsidRPr="00D3643C"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deadl</w:t>
      </w:r>
      <w:r>
        <w:rPr>
          <w:color w:val="000000" w:themeColor="text1"/>
        </w:rPr>
        <w:t xml:space="preserve">ine (for companies' feedback):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12</w:t>
      </w:r>
      <w:r w:rsidRPr="002407E1">
        <w:rPr>
          <w:color w:val="000000" w:themeColor="text1"/>
        </w:rPr>
        <w:t>:</w:t>
      </w:r>
      <w:r>
        <w:rPr>
          <w:color w:val="000000" w:themeColor="text1"/>
        </w:rPr>
        <w:t>00 UTC</w:t>
      </w:r>
    </w:p>
    <w:p w14:paraId="7273FB32" w14:textId="0B88BC3A" w:rsidR="00657E5D" w:rsidRDefault="00657E5D" w:rsidP="00657E5D">
      <w:pPr>
        <w:pStyle w:val="EmailDiscussion2"/>
        <w:ind w:left="1619" w:firstLine="0"/>
        <w:rPr>
          <w:color w:val="000000" w:themeColor="text1"/>
        </w:rPr>
      </w:pPr>
      <w:r>
        <w:rPr>
          <w:color w:val="000000" w:themeColor="text1"/>
        </w:rPr>
        <w:t>Initial</w:t>
      </w:r>
      <w:r w:rsidRPr="00D3643C">
        <w:rPr>
          <w:color w:val="000000" w:themeColor="text1"/>
        </w:rPr>
        <w:t xml:space="preserve"> </w:t>
      </w:r>
      <w:r>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hyperlink r:id="rId53" w:tooltip="C:Data3GPPRAN2InboxR2-2008209.zip" w:history="1">
        <w:r w:rsidRPr="00F85B4C">
          <w:rPr>
            <w:rStyle w:val="Hyperlink"/>
          </w:rPr>
          <w:t>R2-2008209</w:t>
        </w:r>
      </w:hyperlink>
      <w:r>
        <w:rPr>
          <w:rStyle w:val="Doc-text2Char"/>
        </w:rPr>
        <w:t xml:space="preserve">): </w:t>
      </w:r>
      <w:r>
        <w:t xml:space="preserve">Monday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w:t>
      </w:r>
      <w:r w:rsidRPr="002407E1">
        <w:rPr>
          <w:color w:val="000000" w:themeColor="text1"/>
        </w:rPr>
        <w:t>:</w:t>
      </w:r>
      <w:r>
        <w:rPr>
          <w:color w:val="000000" w:themeColor="text1"/>
        </w:rPr>
        <w:t>00 UTC</w:t>
      </w:r>
    </w:p>
    <w:p w14:paraId="6678A75F" w14:textId="0E2A1C7C" w:rsidR="00657E5D" w:rsidRPr="00657E5D" w:rsidRDefault="00657E5D" w:rsidP="00657E5D">
      <w:pPr>
        <w:pStyle w:val="EmailDiscussion2"/>
        <w:ind w:left="1619" w:firstLine="0"/>
        <w:rPr>
          <w:u w:val="single"/>
        </w:rPr>
      </w:pPr>
      <w:r w:rsidRPr="00657E5D">
        <w:rPr>
          <w:u w:val="single"/>
        </w:rPr>
        <w:t xml:space="preserve">Proposals marked for agreement in </w:t>
      </w:r>
      <w:hyperlink r:id="rId54" w:tooltip="C:Data3GPPRAN2InboxR2-2008209.zip" w:history="1">
        <w:r w:rsidRPr="00F85B4C">
          <w:rPr>
            <w:rStyle w:val="Hyperlink"/>
          </w:rPr>
          <w:t>R2-2008209</w:t>
        </w:r>
      </w:hyperlink>
      <w:r w:rsidRPr="00657E5D">
        <w:rPr>
          <w:rStyle w:val="Doc-text2Char"/>
          <w:u w:val="single"/>
        </w:rPr>
        <w:t xml:space="preserve"> </w:t>
      </w:r>
      <w:r w:rsidR="00F85B4C">
        <w:rPr>
          <w:u w:val="single"/>
        </w:rPr>
        <w:t>not challenged until Wedne</w:t>
      </w:r>
      <w:r w:rsidRPr="00657E5D">
        <w:rPr>
          <w:u w:val="single"/>
        </w:rPr>
        <w:t xml:space="preserve">sday </w:t>
      </w:r>
      <w:r w:rsidR="00F85B4C">
        <w:rPr>
          <w:color w:val="000000" w:themeColor="text1"/>
          <w:u w:val="single"/>
        </w:rPr>
        <w:t>2020-08-26</w:t>
      </w:r>
      <w:r w:rsidRPr="00657E5D">
        <w:rPr>
          <w:color w:val="000000" w:themeColor="text1"/>
          <w:u w:val="single"/>
        </w:rPr>
        <w:t xml:space="preserve"> 06:00 UTC </w:t>
      </w:r>
      <w:r w:rsidRPr="00657E5D">
        <w:rPr>
          <w:u w:val="single"/>
        </w:rPr>
        <w:t>will be declared as agreed by the session chair (further instructions/deadlines for providing actual CRs will follow).</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53BC1C99"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55"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56" w:tooltip="C:Data3GPPExtractsR2-2007572 - NR NTN reference scenarios.docx" w:history="1">
        <w:r w:rsidRPr="00D65921">
          <w:rPr>
            <w:rStyle w:val="Hyperlink"/>
            <w:color w:val="808080" w:themeColor="background1" w:themeShade="80"/>
          </w:rPr>
          <w:t>R2-2007572</w:t>
        </w:r>
      </w:hyperlink>
      <w:r w:rsidRPr="00D65921">
        <w:rPr>
          <w:color w:val="808080" w:themeColor="background1" w:themeShade="80"/>
        </w:rPr>
        <w:t xml:space="preserve">, </w:t>
      </w:r>
      <w:hyperlink r:id="rId57" w:tooltip="C:Data3GPPExtractsR2-2007537 NTN Overview.docx" w:history="1">
        <w:r w:rsidRPr="00D65921">
          <w:rPr>
            <w:rStyle w:val="Hyperlink"/>
            <w:color w:val="808080" w:themeColor="background1" w:themeShade="80"/>
          </w:rPr>
          <w:t>R2-2007537</w:t>
        </w:r>
      </w:hyperlink>
      <w:r w:rsidRPr="00D65921">
        <w:rPr>
          <w:color w:val="808080" w:themeColor="background1" w:themeShade="80"/>
        </w:rPr>
        <w:t xml:space="preserve">, </w:t>
      </w:r>
      <w:r w:rsidRPr="00D65921">
        <w:rPr>
          <w:rStyle w:val="Hyperlink"/>
          <w:color w:val="808080" w:themeColor="background1" w:themeShade="80"/>
        </w:rPr>
        <w:t xml:space="preserve"> </w:t>
      </w:r>
      <w:hyperlink r:id="rId58" w:tooltip="C:Data3GPPExtractsR2-2006630_Further Clarifications on the NTN WID.docx" w:history="1">
        <w:r w:rsidRPr="00D65921">
          <w:rPr>
            <w:rStyle w:val="Hyperlink"/>
            <w:color w:val="808080" w:themeColor="background1" w:themeShade="80"/>
          </w:rPr>
          <w:t>R2-2006630</w:t>
        </w:r>
      </w:hyperlink>
      <w:r w:rsidRPr="00D65921">
        <w:rPr>
          <w:color w:val="808080" w:themeColor="background1" w:themeShade="80"/>
        </w:rPr>
        <w:t xml:space="preserve"> (and possibly others from contributions in 8.10.1)</w:t>
      </w:r>
    </w:p>
    <w:p w14:paraId="72A1F61E" w14:textId="77777777" w:rsidR="00C05E5F" w:rsidRPr="00D65921" w:rsidRDefault="00C05E5F" w:rsidP="00C05E5F">
      <w:pPr>
        <w:pStyle w:val="EmailDiscussion2"/>
        <w:ind w:left="1619" w:firstLine="0"/>
        <w:rPr>
          <w:color w:val="808080" w:themeColor="background1" w:themeShade="80"/>
          <w:u w:val="single"/>
        </w:rPr>
      </w:pPr>
      <w:r w:rsidRPr="00D65921">
        <w:rPr>
          <w:color w:val="808080" w:themeColor="background1" w:themeShade="80"/>
        </w:rPr>
        <w:t>Initial intended outcome: revised workplan and summary of the offline discussion with e.g.:</w:t>
      </w:r>
    </w:p>
    <w:p w14:paraId="4A6BC340"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agreeable proposals (if any)</w:t>
      </w:r>
    </w:p>
    <w:p w14:paraId="232E4CE3" w14:textId="77777777" w:rsidR="00C05E5F" w:rsidRPr="00D65921" w:rsidRDefault="00C05E5F" w:rsidP="00C05E5F">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24863C0"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 UTC</w:t>
      </w:r>
    </w:p>
    <w:p w14:paraId="6E279AEF" w14:textId="77777777" w:rsidR="00C05E5F" w:rsidRPr="00D65921" w:rsidRDefault="00C05E5F" w:rsidP="00C05E5F">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59" w:tooltip="C:Data3GPPRAN2InboxR2-2008185.zip" w:history="1">
        <w:r w:rsidRPr="00D65921">
          <w:rPr>
            <w:rStyle w:val="Hyperlink"/>
            <w:color w:val="808080" w:themeColor="background1" w:themeShade="80"/>
          </w:rPr>
          <w:t>R2-2008185</w:t>
        </w:r>
      </w:hyperlink>
      <w:r w:rsidRPr="00D65921">
        <w:rPr>
          <w:rStyle w:val="Doc-text2Char"/>
          <w:color w:val="808080" w:themeColor="background1" w:themeShade="80"/>
        </w:rPr>
        <w:t>):</w:t>
      </w:r>
      <w:r w:rsidRPr="00D65921">
        <w:rPr>
          <w:color w:val="808080" w:themeColor="background1" w:themeShade="80"/>
        </w:rPr>
        <w:t xml:space="preserve">  Thursday 2020-08-20 18:00 UTC</w:t>
      </w:r>
    </w:p>
    <w:p w14:paraId="006FA908" w14:textId="0F6C6F71" w:rsidR="00C05E5F" w:rsidRDefault="00C05E5F" w:rsidP="00C05E5F">
      <w:pPr>
        <w:pStyle w:val="EmailDiscussion2"/>
        <w:ind w:left="1619" w:firstLine="0"/>
      </w:pPr>
      <w:r>
        <w:t xml:space="preserve">Updated scope: Continue the discussion on proposals in </w:t>
      </w:r>
      <w:hyperlink r:id="rId60"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56B44217" w14:textId="77777777" w:rsidR="00C05E5F" w:rsidRPr="00ED4AC1" w:rsidRDefault="00C05E5F" w:rsidP="00C05E5F">
      <w:pPr>
        <w:pStyle w:val="EmailDiscussion2"/>
        <w:ind w:left="1619" w:firstLine="0"/>
        <w:rPr>
          <w:color w:val="0000FF"/>
          <w:u w:val="single"/>
        </w:rPr>
      </w:pPr>
      <w:r>
        <w:t>Final intended outcome: revised workplan and summary of the offline discussion with e.g.:</w:t>
      </w:r>
    </w:p>
    <w:p w14:paraId="5C58504F" w14:textId="77777777" w:rsidR="00C05E5F" w:rsidRDefault="00C05E5F" w:rsidP="00C05E5F">
      <w:pPr>
        <w:pStyle w:val="EmailDiscussion2"/>
        <w:numPr>
          <w:ilvl w:val="2"/>
          <w:numId w:val="9"/>
        </w:numPr>
        <w:ind w:left="1980"/>
      </w:pPr>
      <w:r>
        <w:t>List of proposals for agreement</w:t>
      </w:r>
    </w:p>
    <w:p w14:paraId="430DD7D7" w14:textId="77777777" w:rsidR="00C05E5F" w:rsidRPr="00D45DE2" w:rsidRDefault="00C05E5F" w:rsidP="00C05E5F">
      <w:pPr>
        <w:pStyle w:val="EmailDiscussion2"/>
        <w:numPr>
          <w:ilvl w:val="2"/>
          <w:numId w:val="9"/>
        </w:numPr>
        <w:ind w:left="1980"/>
      </w:pPr>
      <w:r>
        <w:t>List of proposals that require online discussions</w:t>
      </w:r>
    </w:p>
    <w:p w14:paraId="051E3797" w14:textId="77777777" w:rsidR="00C05E5F" w:rsidRPr="00D45DE2" w:rsidRDefault="00C05E5F" w:rsidP="00C05E5F">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3473F38" w14:textId="77777777" w:rsidR="00C05E5F" w:rsidRDefault="00C05E5F" w:rsidP="00C05E5F">
      <w:pPr>
        <w:pStyle w:val="EmailDiscussion2"/>
        <w:ind w:left="1619" w:firstLine="0"/>
        <w:rPr>
          <w:color w:val="000000" w:themeColor="text1"/>
        </w:rPr>
      </w:pPr>
      <w:r>
        <w:rPr>
          <w:color w:val="000000" w:themeColor="text1"/>
        </w:rPr>
        <w:lastRenderedPageBreak/>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0F513D5C" w14:textId="77777777" w:rsidR="00C05E5F" w:rsidRPr="000B462F" w:rsidRDefault="00C05E5F" w:rsidP="00C05E5F">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089C8D14"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61" w:tooltip="C:Data3GPPExtractsR2-2006872_Consideration on system information and cell (re)selection in NTN-v0.docx" w:history="1">
        <w:r w:rsidRPr="005D6CE7">
          <w:rPr>
            <w:rStyle w:val="Hyperlink"/>
            <w:color w:val="808080" w:themeColor="background1" w:themeShade="80"/>
          </w:rPr>
          <w:t>R2-2006872</w:t>
        </w:r>
      </w:hyperlink>
      <w:r w:rsidRPr="005D6CE7">
        <w:rPr>
          <w:color w:val="808080" w:themeColor="background1" w:themeShade="80"/>
        </w:rPr>
        <w:t xml:space="preserve">, </w:t>
      </w:r>
      <w:hyperlink r:id="rId62" w:tooltip="C:Data3GPPExtractsR2-2006973.docx" w:history="1">
        <w:r w:rsidRPr="005D6CE7">
          <w:rPr>
            <w:rStyle w:val="Hyperlink"/>
            <w:color w:val="808080" w:themeColor="background1" w:themeShade="80"/>
          </w:rPr>
          <w:t>R2-2006973</w:t>
        </w:r>
      </w:hyperlink>
      <w:r w:rsidRPr="005D6CE7">
        <w:rPr>
          <w:color w:val="808080" w:themeColor="background1" w:themeShade="80"/>
        </w:rPr>
        <w:t xml:space="preserve">, </w:t>
      </w:r>
      <w:hyperlink r:id="rId63"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64" w:tooltip="C:Data3GPPExtractsR2-2007574 - Considerations on satellite ephemeris.docx" w:history="1">
        <w:r w:rsidRPr="005D6CE7">
          <w:rPr>
            <w:rStyle w:val="Hyperlink"/>
            <w:color w:val="808080" w:themeColor="background1" w:themeShade="80"/>
          </w:rPr>
          <w:t>R2-2007574</w:t>
        </w:r>
      </w:hyperlink>
      <w:r w:rsidRPr="005D6CE7">
        <w:rPr>
          <w:rStyle w:val="Hyperlink"/>
          <w:color w:val="808080" w:themeColor="background1" w:themeShade="80"/>
        </w:rPr>
        <w:t xml:space="preserve">. </w:t>
      </w:r>
      <w:r w:rsidRPr="005D6CE7">
        <w:rPr>
          <w:color w:val="808080" w:themeColor="background1" w:themeShade="80"/>
        </w:rPr>
        <w:t xml:space="preserve">The intention is to identify </w:t>
      </w:r>
      <w:r w:rsidRPr="005D6CE7">
        <w:rPr>
          <w:color w:val="808080" w:themeColor="background1" w:themeShade="80"/>
          <w:lang w:eastAsia="zh-CN"/>
        </w:rPr>
        <w:t>design alternatives, collect company views and, whenever possible, also narrow down the proposals.</w:t>
      </w:r>
    </w:p>
    <w:p w14:paraId="78DCFA20"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intended outcome: summary of the offline discussion with e.g.:</w:t>
      </w:r>
    </w:p>
    <w:p w14:paraId="507490DD"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22E65636" w14:textId="77777777" w:rsidR="00A97CDE" w:rsidRPr="005D6CE7" w:rsidRDefault="00A97CDE" w:rsidP="00A97CDE">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79862CFB"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 UTC</w:t>
      </w:r>
    </w:p>
    <w:p w14:paraId="2B789172" w14:textId="77777777" w:rsidR="00A97CDE" w:rsidRPr="005D6CE7" w:rsidRDefault="00A97CDE" w:rsidP="00A97CDE">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65" w:tooltip="C:Data3GPPRAN2InboxR2-2008187.zip" w:history="1">
        <w:r w:rsidRPr="005D6CE7">
          <w:rPr>
            <w:rStyle w:val="Hyperlink"/>
            <w:color w:val="808080" w:themeColor="background1" w:themeShade="80"/>
          </w:rPr>
          <w:t>R2-2008187</w:t>
        </w:r>
      </w:hyperlink>
      <w:r w:rsidRPr="005D6CE7">
        <w:rPr>
          <w:rStyle w:val="Doc-text2Char"/>
          <w:color w:val="808080" w:themeColor="background1" w:themeShade="80"/>
        </w:rPr>
        <w:t>):</w:t>
      </w:r>
      <w:r w:rsidRPr="005D6CE7">
        <w:rPr>
          <w:color w:val="808080" w:themeColor="background1" w:themeShade="80"/>
        </w:rPr>
        <w:t xml:space="preserve">  Thursday 2020-08-20 18:00 UTC</w:t>
      </w:r>
    </w:p>
    <w:p w14:paraId="4B708A6B" w14:textId="77777777" w:rsidR="00A97CDE" w:rsidRDefault="00A97CDE" w:rsidP="00A97CDE">
      <w:pPr>
        <w:pStyle w:val="EmailDiscussion2"/>
        <w:ind w:left="1619" w:firstLine="0"/>
        <w:rPr>
          <w:rStyle w:val="Doc-text2Char"/>
        </w:rPr>
      </w:pPr>
      <w:r>
        <w:t xml:space="preserve">Updated scope: Continue the discussion on remaining proposals in </w:t>
      </w:r>
      <w:hyperlink r:id="rId66" w:tooltip="C:Data3GPPRAN2InboxR2-2008187.zip" w:history="1">
        <w:r w:rsidRPr="00B1294F">
          <w:rPr>
            <w:rStyle w:val="Hyperlink"/>
          </w:rPr>
          <w:t>R2-2008187</w:t>
        </w:r>
      </w:hyperlink>
      <w:r>
        <w:rPr>
          <w:rStyle w:val="Doc-text2Char"/>
        </w:rPr>
        <w:t>and specifically: Proposals 3.1, 3.2, 4 and 6</w:t>
      </w:r>
    </w:p>
    <w:p w14:paraId="377B1A11"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8A3C6EF" w14:textId="77777777" w:rsidR="00A97CDE" w:rsidRDefault="00A97CDE" w:rsidP="00A97CDE">
      <w:pPr>
        <w:pStyle w:val="EmailDiscussion2"/>
        <w:numPr>
          <w:ilvl w:val="2"/>
          <w:numId w:val="9"/>
        </w:numPr>
        <w:ind w:left="1980"/>
      </w:pPr>
      <w:r>
        <w:t>List of proposals for agreement</w:t>
      </w:r>
    </w:p>
    <w:p w14:paraId="0E13809D" w14:textId="77777777" w:rsidR="00A97CDE" w:rsidRPr="00D45DE2" w:rsidRDefault="00A97CDE" w:rsidP="00A97CDE">
      <w:pPr>
        <w:pStyle w:val="EmailDiscussion2"/>
        <w:numPr>
          <w:ilvl w:val="2"/>
          <w:numId w:val="9"/>
        </w:numPr>
        <w:ind w:left="1980"/>
      </w:pPr>
      <w:r>
        <w:t>List of proposals that require online discussions</w:t>
      </w:r>
    </w:p>
    <w:p w14:paraId="1D39CCF2"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D782572"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54175D6"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4EF6D0D7"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67" w:tooltip="C:Data3GPPExtractsR2-2007615 (R17 NTN WI AI 8.10.2.1 Summary of MAC open issues).docx" w:history="1">
        <w:r w:rsidRPr="000E0E30">
          <w:rPr>
            <w:rStyle w:val="Hyperlink"/>
            <w:color w:val="808080" w:themeColor="background1" w:themeShade="80"/>
          </w:rPr>
          <w:t>R2-2007615</w:t>
        </w:r>
      </w:hyperlink>
      <w:r w:rsidRPr="000E0E30">
        <w:rPr>
          <w:color w:val="808080" w:themeColor="background1" w:themeShade="80"/>
        </w:rPr>
        <w:t xml:space="preserve">, </w:t>
      </w:r>
      <w:hyperlink r:id="rId68" w:tooltip="C:Data3GPPExtractsR2-2007616 (R17 NTN WI AI 8.10.2.1 Precompensation).docx" w:history="1">
        <w:r w:rsidRPr="000E0E30">
          <w:rPr>
            <w:rStyle w:val="Hyperlink"/>
            <w:color w:val="808080" w:themeColor="background1" w:themeShade="80"/>
          </w:rPr>
          <w:t>R2-2007616</w:t>
        </w:r>
      </w:hyperlink>
      <w:r w:rsidRPr="000E0E30">
        <w:rPr>
          <w:color w:val="808080" w:themeColor="background1" w:themeShade="80"/>
        </w:rPr>
        <w:t xml:space="preserve">, </w:t>
      </w:r>
      <w:hyperlink r:id="rId69" w:tooltip="C:Data3GPPExtractsR2-2006928.docx" w:history="1">
        <w:r w:rsidRPr="000E0E30">
          <w:rPr>
            <w:rStyle w:val="Hyperlink"/>
            <w:color w:val="808080" w:themeColor="background1" w:themeShade="80"/>
          </w:rPr>
          <w:t>R2-2006928</w:t>
        </w:r>
      </w:hyperlink>
      <w:r w:rsidRPr="000E0E30">
        <w:rPr>
          <w:color w:val="808080" w:themeColor="background1" w:themeShade="80"/>
        </w:rPr>
        <w:t xml:space="preserve">, </w:t>
      </w:r>
      <w:hyperlink r:id="rId70" w:tooltip="C:Data3GPPExtractsR2-2007590 Timing Advance, Random Access and DRX aspects in NTN.docx" w:history="1">
        <w:r w:rsidRPr="000E0E30">
          <w:rPr>
            <w:rStyle w:val="Hyperlink"/>
            <w:color w:val="808080" w:themeColor="background1" w:themeShade="80"/>
          </w:rPr>
          <w:t>R2-2007590</w:t>
        </w:r>
      </w:hyperlink>
      <w:r w:rsidRPr="000E0E30">
        <w:rPr>
          <w:color w:val="808080" w:themeColor="background1" w:themeShade="80"/>
        </w:rPr>
        <w:t xml:space="preserve"> (and possibly other proposals from contributions in 8.10.2.1 focussing on pre-compensation and offset calculations), as well as proposals 1 to 5 in </w:t>
      </w:r>
      <w:hyperlink r:id="rId71" w:tooltip="C:Data3GPPExtractsR2-2007784-Consideration on MAC enhancements for NTN.doc" w:history="1">
        <w:r w:rsidRPr="000E0E30">
          <w:rPr>
            <w:rStyle w:val="Hyperlink"/>
            <w:color w:val="808080" w:themeColor="background1" w:themeShade="80"/>
          </w:rPr>
          <w:t>R2-2007784</w:t>
        </w:r>
      </w:hyperlink>
      <w:r w:rsidRPr="000E0E30">
        <w:rPr>
          <w:rStyle w:val="Hyperlink"/>
          <w:color w:val="808080" w:themeColor="background1" w:themeShade="80"/>
        </w:rPr>
        <w:t>.</w:t>
      </w:r>
      <w:r w:rsidRPr="000E0E30">
        <w:rPr>
          <w:color w:val="808080" w:themeColor="background1" w:themeShade="80"/>
        </w:rPr>
        <w:t xml:space="preserve"> The intention is to identify </w:t>
      </w:r>
      <w:r w:rsidRPr="000E0E30">
        <w:rPr>
          <w:color w:val="808080" w:themeColor="background1" w:themeShade="80"/>
          <w:lang w:eastAsia="zh-CN"/>
        </w:rPr>
        <w:t>design alternatives, collect company views and, whenever possible, also narrow down the proposals.</w:t>
      </w:r>
    </w:p>
    <w:p w14:paraId="6DB69B5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intended outcome: summary of the offline discussion with e.g.:</w:t>
      </w:r>
    </w:p>
    <w:p w14:paraId="11729DF8"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agreeable proposals (if any)</w:t>
      </w:r>
    </w:p>
    <w:p w14:paraId="7522F7A6" w14:textId="77777777" w:rsidR="00A97CDE" w:rsidRPr="000E0E30" w:rsidRDefault="00A97CDE" w:rsidP="00A97CDE">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5983A339"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 companies' feedback): Friday 2020-08-21 08:00 UTC</w:t>
      </w:r>
    </w:p>
    <w:p w14:paraId="2A19AEBB" w14:textId="77777777" w:rsidR="00A97CDE" w:rsidRPr="000E0E30" w:rsidRDefault="00A97CDE" w:rsidP="00A97CDE">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72" w:tooltip="C:Data3GPPRAN2InboxR2-2008188.zip" w:history="1">
        <w:r w:rsidRPr="000E0E30">
          <w:rPr>
            <w:rStyle w:val="Hyperlink"/>
            <w:color w:val="808080" w:themeColor="background1" w:themeShade="80"/>
          </w:rPr>
          <w:t>R2-2008188</w:t>
        </w:r>
      </w:hyperlink>
      <w:r w:rsidRPr="000E0E30">
        <w:rPr>
          <w:rStyle w:val="Doc-text2Char"/>
          <w:color w:val="808080" w:themeColor="background1" w:themeShade="80"/>
        </w:rPr>
        <w:t>):</w:t>
      </w:r>
      <w:r w:rsidRPr="000E0E30">
        <w:rPr>
          <w:color w:val="808080" w:themeColor="background1" w:themeShade="80"/>
        </w:rPr>
        <w:t xml:space="preserve">  Friday 2020-08-21 10:00 UTC </w:t>
      </w:r>
    </w:p>
    <w:p w14:paraId="3650FA6D" w14:textId="77777777" w:rsidR="00A97CDE" w:rsidRDefault="00A97CDE" w:rsidP="00A97CDE">
      <w:pPr>
        <w:pStyle w:val="EmailDiscussion2"/>
        <w:ind w:left="1619" w:firstLine="0"/>
        <w:rPr>
          <w:rStyle w:val="Doc-text2Char"/>
        </w:rPr>
      </w:pPr>
      <w:r>
        <w:t xml:space="preserve">Updated scope: Continue the discussion on proposals in </w:t>
      </w:r>
      <w:hyperlink r:id="rId73" w:tooltip="C:Data3GPPRAN2InboxR2-2008188.zip" w:history="1">
        <w:r w:rsidRPr="001917CE">
          <w:rPr>
            <w:rStyle w:val="Hyperlink"/>
          </w:rPr>
          <w:t>R2-2008188</w:t>
        </w:r>
      </w:hyperlink>
      <w:r>
        <w:rPr>
          <w:rStyle w:val="Doc-text2Char"/>
        </w:rPr>
        <w:t xml:space="preserve"> and specifically:</w:t>
      </w:r>
    </w:p>
    <w:p w14:paraId="5BA3EDCE" w14:textId="77777777" w:rsidR="00A97CDE" w:rsidRPr="001917CE" w:rsidRDefault="00A97CDE" w:rsidP="00A97CD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74" w:tooltip="C:Data3GPPRAN2InboxR2-2008188.zip" w:history="1">
        <w:r w:rsidRPr="001917CE">
          <w:rPr>
            <w:rStyle w:val="Hyperlink"/>
          </w:rPr>
          <w:t>R2-2008188</w:t>
        </w:r>
      </w:hyperlink>
      <w:r w:rsidRPr="001917CE">
        <w:rPr>
          <w:rStyle w:val="Hyperlink"/>
          <w:color w:val="auto"/>
          <w:u w:val="none"/>
        </w:rPr>
        <w:t>)</w:t>
      </w:r>
    </w:p>
    <w:p w14:paraId="3AE6D93E" w14:textId="256676BF" w:rsidR="00A97CDE" w:rsidRPr="001917CE" w:rsidRDefault="00A97CDE" w:rsidP="00A97CD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75" w:tooltip="C:Data3GPPRAN2InboxR2-2008188.zip" w:history="1">
        <w:r w:rsidRPr="001917CE">
          <w:rPr>
            <w:rStyle w:val="Hyperlink"/>
          </w:rPr>
          <w:t>R2-2008188</w:t>
        </w:r>
      </w:hyperlink>
    </w:p>
    <w:p w14:paraId="4528FE75" w14:textId="77777777" w:rsidR="00A97CDE" w:rsidRPr="001917CE" w:rsidRDefault="00A97CDE" w:rsidP="00A97CDE">
      <w:pPr>
        <w:pStyle w:val="EmailDiscussion2"/>
        <w:numPr>
          <w:ilvl w:val="2"/>
          <w:numId w:val="9"/>
        </w:numPr>
        <w:ind w:left="1980"/>
      </w:pPr>
      <w:r>
        <w:t xml:space="preserve">Check whether any other proposals can be agreed from the lists "Seems agreeable" and "Require discussions" in </w:t>
      </w:r>
      <w:hyperlink r:id="rId76" w:tooltip="C:Data3GPPRAN2InboxR2-2008188.zip" w:history="1">
        <w:r w:rsidRPr="001917CE">
          <w:rPr>
            <w:rStyle w:val="Hyperlink"/>
          </w:rPr>
          <w:t>R2-2008188</w:t>
        </w:r>
      </w:hyperlink>
    </w:p>
    <w:p w14:paraId="50B6ADAA" w14:textId="77777777" w:rsidR="00A97CDE" w:rsidRPr="00ED4AC1" w:rsidRDefault="00A97CDE" w:rsidP="00A97CDE">
      <w:pPr>
        <w:pStyle w:val="EmailDiscussion2"/>
        <w:ind w:left="1619" w:firstLine="0"/>
        <w:rPr>
          <w:color w:val="0000FF"/>
          <w:u w:val="single"/>
        </w:rPr>
      </w:pPr>
      <w:r>
        <w:t>Final intended outcome: summary of the offline discussion with e.g.:</w:t>
      </w:r>
    </w:p>
    <w:p w14:paraId="0B312076" w14:textId="77777777" w:rsidR="00A97CDE" w:rsidRDefault="00A97CDE" w:rsidP="00A97CDE">
      <w:pPr>
        <w:pStyle w:val="EmailDiscussion2"/>
        <w:numPr>
          <w:ilvl w:val="2"/>
          <w:numId w:val="9"/>
        </w:numPr>
        <w:ind w:left="1980"/>
      </w:pPr>
      <w:r>
        <w:t>List of proposals for agreement</w:t>
      </w:r>
    </w:p>
    <w:p w14:paraId="76B71034" w14:textId="77777777" w:rsidR="00A97CDE" w:rsidRPr="00D45DE2" w:rsidRDefault="00A97CDE" w:rsidP="00A97CDE">
      <w:pPr>
        <w:pStyle w:val="EmailDiscussion2"/>
        <w:numPr>
          <w:ilvl w:val="2"/>
          <w:numId w:val="9"/>
        </w:numPr>
        <w:ind w:left="1980"/>
      </w:pPr>
      <w:r>
        <w:t>List of proposals that require online discussions</w:t>
      </w:r>
    </w:p>
    <w:p w14:paraId="67F583B7" w14:textId="77777777" w:rsidR="00A97CDE" w:rsidRPr="00D45DE2" w:rsidRDefault="00A97CDE" w:rsidP="00A97CD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50CAE1D1" w14:textId="77777777" w:rsidR="00A97CDE" w:rsidRDefault="00A97CDE" w:rsidP="00A97CD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1245DCB4" w14:textId="77777777" w:rsidR="00A97CDE" w:rsidRPr="000B462F" w:rsidRDefault="00A97CDE" w:rsidP="00A97CD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3605F01" w14:textId="77777777" w:rsidR="00E85C78" w:rsidRPr="00C80CF0" w:rsidRDefault="00E85C78" w:rsidP="00E85C78">
      <w:pPr>
        <w:pStyle w:val="EmailDiscussion2"/>
        <w:ind w:left="1619" w:firstLine="0"/>
        <w:rPr>
          <w:color w:val="FF0000"/>
        </w:rPr>
      </w:pPr>
      <w:r>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77"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78"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33435111" w:rsidR="00B826C7" w:rsidRPr="00E2098C" w:rsidRDefault="00B826C7" w:rsidP="00B826C7">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79" w:tooltip="C:Data3GPPRAN2InboxR2-2008189.zip" w:history="1">
        <w:r w:rsidRPr="00B34472">
          <w:rPr>
            <w:rStyle w:val="Hyperlink"/>
          </w:rPr>
          <w:t>R2-200</w:t>
        </w:r>
        <w:r w:rsidR="00247332" w:rsidRPr="00B34472">
          <w:rPr>
            <w:rStyle w:val="Hyperlink"/>
          </w:rPr>
          <w:t>81</w:t>
        </w:r>
        <w:r w:rsidR="00247332" w:rsidRPr="00B34472">
          <w:rPr>
            <w:rStyle w:val="Hyperlink"/>
          </w:rPr>
          <w:t>8</w:t>
        </w:r>
        <w:r w:rsidR="00247332" w:rsidRPr="00B34472">
          <w:rPr>
            <w:rStyle w:val="Hyperlink"/>
          </w:rPr>
          <w:t>9</w:t>
        </w:r>
      </w:hyperlink>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43E34F95" w:rsidR="00B826C7" w:rsidRDefault="00B826C7" w:rsidP="00B826C7">
      <w:pPr>
        <w:pStyle w:val="EmailDiscussion2"/>
        <w:ind w:left="1619" w:firstLine="0"/>
        <w:rPr>
          <w:color w:val="FF0000"/>
        </w:rPr>
      </w:pPr>
      <w:r>
        <w:t xml:space="preserve">Status: </w:t>
      </w:r>
      <w:r w:rsidR="00F20785">
        <w:rPr>
          <w:color w:val="FF0000"/>
        </w:rPr>
        <w:t>Closed</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80" w:tooltip="C:Data3GPPExtractsR2-2006751-redcap-capabilty-framework.docx" w:history="1">
        <w:r w:rsidRPr="00260784">
          <w:rPr>
            <w:rStyle w:val="Hyperlink"/>
          </w:rPr>
          <w:t>R2-2006751</w:t>
        </w:r>
      </w:hyperlink>
      <w:r>
        <w:rPr>
          <w:rStyle w:val="Hyperlink"/>
        </w:rPr>
        <w:t>,</w:t>
      </w:r>
      <w:r>
        <w:t xml:space="preserve"> </w:t>
      </w:r>
      <w:hyperlink r:id="rId81" w:tooltip="C:Data3GPPExtractsR2-2006911 Framework and Principles for Reduced Capability.docx" w:history="1">
        <w:r w:rsidRPr="00260784">
          <w:rPr>
            <w:rStyle w:val="Hyperlink"/>
          </w:rPr>
          <w:t>R2-2006911</w:t>
        </w:r>
      </w:hyperlink>
      <w:r>
        <w:t xml:space="preserve"> and </w:t>
      </w:r>
      <w:hyperlink r:id="rId82"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48BAB64C"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83" w:tooltip="C:Data3GPPRAN2InboxR2-2008191.zip" w:history="1">
        <w:r w:rsidRPr="00C14A18">
          <w:rPr>
            <w:rStyle w:val="Hyperlink"/>
          </w:rPr>
          <w:t>R2-</w:t>
        </w:r>
        <w:r w:rsidRPr="00C14A18">
          <w:rPr>
            <w:rStyle w:val="Hyperlink"/>
          </w:rPr>
          <w:t>2</w:t>
        </w:r>
        <w:r w:rsidRPr="00C14A18">
          <w:rPr>
            <w:rStyle w:val="Hyperlink"/>
          </w:rPr>
          <w:t>00</w:t>
        </w:r>
        <w:r w:rsidR="0028099B" w:rsidRPr="00C14A18">
          <w:rPr>
            <w:rStyle w:val="Hyperlink"/>
          </w:rPr>
          <w:t>8191</w:t>
        </w:r>
      </w:hyperlink>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6D4BAF32" w:rsidR="007022EB" w:rsidRDefault="007F02F2" w:rsidP="007022EB">
      <w:pPr>
        <w:pStyle w:val="EmailDiscussion2"/>
        <w:ind w:left="1619" w:firstLine="0"/>
        <w:rPr>
          <w:color w:val="FF0000"/>
        </w:rPr>
      </w:pPr>
      <w:r>
        <w:t xml:space="preserve">Status: </w:t>
      </w:r>
      <w:r w:rsidR="00F20785">
        <w:rPr>
          <w:color w:val="FF0000"/>
        </w:rPr>
        <w:t>Closed</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84" w:tooltip="C:Data3GPPExtractsR2-2007345 Identification and access restriction of REDCAP UE.doc" w:history="1">
        <w:r w:rsidRPr="00260784">
          <w:rPr>
            <w:rStyle w:val="Hyperlink"/>
          </w:rPr>
          <w:t>R2-2007345</w:t>
        </w:r>
      </w:hyperlink>
      <w:r>
        <w:t xml:space="preserve">, </w:t>
      </w:r>
      <w:hyperlink r:id="rId85" w:tooltip="C:Data3GPPExtractsR2-2006661.docx" w:history="1">
        <w:r w:rsidRPr="00260784">
          <w:rPr>
            <w:rStyle w:val="Hyperlink"/>
          </w:rPr>
          <w:t>R2-2006661</w:t>
        </w:r>
      </w:hyperlink>
      <w:r>
        <w:t xml:space="preserve">, </w:t>
      </w:r>
      <w:hyperlink r:id="rId86" w:tooltip="C:Data3GPPExtractsR2-2006786 RedCap Identification and access restrictions.doc" w:history="1">
        <w:r w:rsidRPr="00260784">
          <w:rPr>
            <w:rStyle w:val="Hyperlink"/>
          </w:rPr>
          <w:t>R2-2006786</w:t>
        </w:r>
      </w:hyperlink>
      <w:r>
        <w:t xml:space="preserve"> and </w:t>
      </w:r>
      <w:hyperlink r:id="rId87"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6D477AF4"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88" w:tooltip="C:Data3GPPRAN2InboxR2-2008192.zip" w:history="1">
        <w:r w:rsidRPr="00D97BA3">
          <w:rPr>
            <w:rStyle w:val="Hyperlink"/>
          </w:rPr>
          <w:t>R2-20</w:t>
        </w:r>
        <w:r w:rsidRPr="00D97BA3">
          <w:rPr>
            <w:rStyle w:val="Hyperlink"/>
          </w:rPr>
          <w:t>0</w:t>
        </w:r>
        <w:r w:rsidR="0028099B" w:rsidRPr="00D97BA3">
          <w:rPr>
            <w:rStyle w:val="Hyperlink"/>
          </w:rPr>
          <w:t>8192</w:t>
        </w:r>
      </w:hyperlink>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3C4AC735" w:rsidR="007022EB" w:rsidRDefault="007022EB" w:rsidP="007022EB">
      <w:pPr>
        <w:pStyle w:val="EmailDiscussion2"/>
        <w:ind w:left="1619" w:firstLine="0"/>
        <w:rPr>
          <w:color w:val="FF0000"/>
        </w:rPr>
      </w:pPr>
      <w:r>
        <w:t xml:space="preserve">Status: </w:t>
      </w:r>
      <w:r w:rsidR="00F20785">
        <w:rPr>
          <w:color w:val="FF0000"/>
        </w:rPr>
        <w:t>Closed</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590A99C5" w14:textId="77777777" w:rsidR="00F20785" w:rsidRPr="00F20785" w:rsidRDefault="00F20785" w:rsidP="00F20785">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89"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90" w:tooltip="C:Data3GPPExtractsR2-2007346 Discussion on eDRX for RRC_INACTIVE and RRC_IDLE.doc" w:history="1">
        <w:r w:rsidRPr="00F20785">
          <w:rPr>
            <w:rStyle w:val="Hyperlink"/>
            <w:color w:val="808080" w:themeColor="background1" w:themeShade="80"/>
          </w:rPr>
          <w:t>R2-2007346</w:t>
        </w:r>
      </w:hyperlink>
      <w:r w:rsidRPr="00F20785">
        <w:rPr>
          <w:color w:val="808080" w:themeColor="background1" w:themeShade="80"/>
        </w:rPr>
        <w:t xml:space="preserve">, </w:t>
      </w:r>
      <w:hyperlink r:id="rId91" w:tooltip="C:Data3GPPExtractsR2-2007494 eDRX for reduced capability UEs.docx" w:history="1">
        <w:r w:rsidRPr="00F20785">
          <w:rPr>
            <w:rStyle w:val="Hyperlink"/>
            <w:color w:val="808080" w:themeColor="background1" w:themeShade="80"/>
          </w:rPr>
          <w:t>R2-2007494</w:t>
        </w:r>
      </w:hyperlink>
      <w:r w:rsidRPr="00F20785">
        <w:rPr>
          <w:color w:val="808080" w:themeColor="background1" w:themeShade="80"/>
        </w:rPr>
        <w:t xml:space="preserve"> as well as proposals 1 to 4 in </w:t>
      </w:r>
      <w:hyperlink r:id="rId92" w:tooltip="C:Data3GPPExtractsR2-2006748_RedCap_PowSav_eDRX-Meas.docx" w:history="1">
        <w:r w:rsidRPr="00F20785">
          <w:rPr>
            <w:rStyle w:val="Hyperlink"/>
            <w:color w:val="808080" w:themeColor="background1" w:themeShade="80"/>
          </w:rPr>
          <w:t>R2-2006748</w:t>
        </w:r>
      </w:hyperlink>
      <w:r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 collect company views and, whenever possible, also narrow down the proposals.</w:t>
      </w:r>
    </w:p>
    <w:p w14:paraId="06BA0F4F"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2AE9FD0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6D9CB947" w14:textId="77777777" w:rsidR="00F20785" w:rsidRPr="00F20785" w:rsidRDefault="00F20785" w:rsidP="00F20785">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307CBA6D"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 companies' feedback): Monday 2020-08-24 22:00 UTC</w:t>
      </w:r>
    </w:p>
    <w:p w14:paraId="3C08B526" w14:textId="77777777" w:rsidR="00F20785" w:rsidRPr="00F20785" w:rsidRDefault="00F20785" w:rsidP="00F20785">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93" w:history="1">
        <w:r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Tuesday 2020-08-25 02:00 UTC</w:t>
      </w:r>
    </w:p>
    <w:p w14:paraId="351A4C92" w14:textId="77777777" w:rsidR="00F20785" w:rsidRDefault="00F20785" w:rsidP="00F20785">
      <w:pPr>
        <w:pStyle w:val="EmailDiscussion2"/>
        <w:ind w:left="1619" w:firstLine="0"/>
        <w:rPr>
          <w:rStyle w:val="Doc-text2Char"/>
        </w:rPr>
      </w:pPr>
      <w:r>
        <w:t xml:space="preserve">Updated scope: Continue the discussion on remaining proposals in </w:t>
      </w:r>
      <w:hyperlink r:id="rId94" w:history="1">
        <w:r w:rsidRPr="00AA125D">
          <w:rPr>
            <w:rStyle w:val="Hyperlink"/>
          </w:rPr>
          <w:t>R2-2008193</w:t>
        </w:r>
      </w:hyperlink>
      <w:r>
        <w:rPr>
          <w:rStyle w:val="Doc-text2Char"/>
        </w:rPr>
        <w:t xml:space="preserve"> (not agreed during the online session): </w:t>
      </w:r>
    </w:p>
    <w:p w14:paraId="4CF847BE"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6BE52188" w14:textId="77777777" w:rsidR="00F20785" w:rsidRDefault="00F20785" w:rsidP="00F20785">
      <w:pPr>
        <w:pStyle w:val="EmailDiscussion2"/>
        <w:numPr>
          <w:ilvl w:val="2"/>
          <w:numId w:val="9"/>
        </w:numPr>
        <w:ind w:left="1980"/>
      </w:pPr>
      <w:r>
        <w:t>List of proposals for agreement</w:t>
      </w:r>
    </w:p>
    <w:p w14:paraId="5044529F" w14:textId="77777777" w:rsidR="00F20785" w:rsidRPr="00D45DE2" w:rsidRDefault="00F20785" w:rsidP="00F20785">
      <w:pPr>
        <w:pStyle w:val="EmailDiscussion2"/>
        <w:numPr>
          <w:ilvl w:val="2"/>
          <w:numId w:val="9"/>
        </w:numPr>
        <w:ind w:left="1980"/>
      </w:pPr>
      <w:r>
        <w:t>List of proposals that require online discussions</w:t>
      </w:r>
    </w:p>
    <w:p w14:paraId="68226D1C" w14:textId="77777777" w:rsidR="00F20785" w:rsidRPr="00D45DE2" w:rsidRDefault="00F20785" w:rsidP="00F20785">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BC0B2BA" w14:textId="77777777"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R2-2008216</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08:00 UTC</w:t>
      </w:r>
    </w:p>
    <w:p w14:paraId="7A953E18" w14:textId="77777777"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R2-2008216</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2765F955" w14:textId="3D597BD5" w:rsidR="00962684" w:rsidRDefault="00962684" w:rsidP="00962684">
      <w:pPr>
        <w:pStyle w:val="EmailDiscussion2"/>
        <w:ind w:left="1619" w:firstLine="0"/>
        <w:rPr>
          <w:color w:val="FF0000"/>
        </w:rPr>
      </w:pPr>
      <w:r>
        <w:t xml:space="preserve">Status: </w:t>
      </w:r>
      <w:r w:rsidR="00330F9C">
        <w:rPr>
          <w:color w:val="FF0000"/>
        </w:rPr>
        <w:t>Ongoing</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95"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96"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97"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 xml:space="preserve">L1enh_URLLC] RRC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lastRenderedPageBreak/>
        <w:t xml:space="preserve">Scope: discuss the TP for a possible revision of </w:t>
      </w:r>
      <w:hyperlink r:id="rId98" w:tooltip="C:Data3GPPExtracts38331_CR1783r0_(Rel-16)_R2-2007080.docx" w:history="1">
        <w:r w:rsidRPr="00260784">
          <w:rPr>
            <w:rStyle w:val="Hyperlink"/>
          </w:rPr>
          <w:t>R2-2007080</w:t>
        </w:r>
      </w:hyperlink>
      <w:r>
        <w:rPr>
          <w:rStyle w:val="Hyperlink"/>
        </w:rPr>
        <w:t xml:space="preserve"> </w:t>
      </w:r>
      <w:r>
        <w:t xml:space="preserve">and revise </w:t>
      </w:r>
      <w:hyperlink r:id="rId99"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t xml:space="preserve">Intended outcome: Agreeable TP for a possible revision of </w:t>
      </w:r>
      <w:hyperlink r:id="rId100"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04B048B7" w14:textId="59FBC95F" w:rsidR="00670C23" w:rsidRPr="00670C23" w:rsidRDefault="00224B70" w:rsidP="00670C23">
      <w:pPr>
        <w:pStyle w:val="EmailDiscussion"/>
      </w:pPr>
      <w:r>
        <w:t>[AT111e][115</w:t>
      </w:r>
      <w:r w:rsidRPr="00331B12">
        <w:t>][</w:t>
      </w:r>
      <w:r>
        <w:t>NTN</w:t>
      </w:r>
      <w:r w:rsidRPr="00331B12">
        <w:t xml:space="preserve">] </w:t>
      </w:r>
      <w:r>
        <w:t xml:space="preserve">Reply LS to RAN2 </w:t>
      </w:r>
      <w:r w:rsidRPr="00331B12">
        <w:t>(</w:t>
      </w:r>
      <w:r>
        <w:t>Qualcomm</w:t>
      </w:r>
      <w:r w:rsidRPr="00331B12">
        <w:t>)</w:t>
      </w:r>
    </w:p>
    <w:p w14:paraId="6E9DF536" w14:textId="77777777" w:rsidR="00670C23" w:rsidRDefault="00670C23" w:rsidP="00670C23">
      <w:pPr>
        <w:pStyle w:val="EmailDiscussion2"/>
        <w:ind w:left="1619" w:firstLine="0"/>
      </w:pPr>
      <w:r>
        <w:t>Scope: Discuss a (possibly intermediate) reply LS to SA2</w:t>
      </w:r>
    </w:p>
    <w:p w14:paraId="32A82230" w14:textId="77777777" w:rsidR="00670C23" w:rsidRDefault="00670C23" w:rsidP="00670C23">
      <w:pPr>
        <w:pStyle w:val="EmailDiscussion2"/>
        <w:ind w:left="1619" w:firstLine="0"/>
        <w:rPr>
          <w:rStyle w:val="Hyperlink"/>
          <w:color w:val="auto"/>
          <w:u w:val="none"/>
        </w:rPr>
      </w:pPr>
      <w:r>
        <w:t xml:space="preserve">Intended outcome: Draft reply LS to SA2 in </w:t>
      </w:r>
      <w:r>
        <w:rPr>
          <w:rStyle w:val="Hyperlink"/>
          <w:color w:val="auto"/>
          <w:highlight w:val="yellow"/>
          <w:u w:val="none"/>
        </w:rPr>
        <w:t>R2-2008212</w:t>
      </w:r>
    </w:p>
    <w:p w14:paraId="3C13F296" w14:textId="3023E635" w:rsidR="00670C23" w:rsidRDefault="00670C23" w:rsidP="00670C23">
      <w:pPr>
        <w:pStyle w:val="EmailDiscussion2"/>
        <w:ind w:left="1619" w:firstLine="0"/>
      </w:pP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55B8CDAD" w14:textId="6A50B895" w:rsidR="00C05E5F" w:rsidRDefault="00C05E5F" w:rsidP="00670C23">
      <w:pPr>
        <w:pStyle w:val="EmailDiscussion2"/>
        <w:ind w:left="1619" w:firstLine="0"/>
        <w:rPr>
          <w:u w:val="single"/>
        </w:rPr>
      </w:pPr>
      <w:r>
        <w:rPr>
          <w:color w:val="000000" w:themeColor="text1"/>
        </w:rPr>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06</w:t>
      </w:r>
      <w:r w:rsidRPr="002407E1">
        <w:rPr>
          <w:color w:val="000000" w:themeColor="text1"/>
        </w:rPr>
        <w:t>:</w:t>
      </w:r>
      <w:r>
        <w:rPr>
          <w:color w:val="000000" w:themeColor="text1"/>
        </w:rPr>
        <w:t>00 UTC</w:t>
      </w:r>
    </w:p>
    <w:p w14:paraId="2F457362" w14:textId="696FC1E8" w:rsidR="00C05E5F" w:rsidRPr="000B462F" w:rsidRDefault="00C05E5F" w:rsidP="00C05E5F">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in the CB online session on Friday 2020-08-28</w:t>
      </w:r>
      <w:r w:rsidRPr="00C80CF0">
        <w:rPr>
          <w:u w:val="single"/>
        </w:rPr>
        <w:t>.</w:t>
      </w:r>
    </w:p>
    <w:p w14:paraId="5A434285" w14:textId="77777777" w:rsidR="00224B70" w:rsidRPr="00C80CF0" w:rsidRDefault="00224B70" w:rsidP="00224B70">
      <w:pPr>
        <w:pStyle w:val="EmailDiscussion2"/>
        <w:ind w:left="1619" w:firstLine="0"/>
        <w:rPr>
          <w:color w:val="FF0000"/>
        </w:rPr>
      </w:pPr>
      <w:r>
        <w:t xml:space="preserve">Status: </w:t>
      </w:r>
      <w:r>
        <w:rPr>
          <w:color w:val="FF0000"/>
        </w:rPr>
        <w:t>Ongoing</w:t>
      </w:r>
    </w:p>
    <w:p w14:paraId="46F2551B" w14:textId="77777777" w:rsidR="00224B70" w:rsidRDefault="00224B70"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101"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102"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103"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973B6C" w:rsidP="00473616">
      <w:pPr>
        <w:pStyle w:val="Doc-title"/>
      </w:pPr>
      <w:hyperlink r:id="rId104"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973B6C" w:rsidP="002C4107">
      <w:pPr>
        <w:pStyle w:val="Doc-title"/>
      </w:pPr>
      <w:hyperlink r:id="rId105"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106"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973B6C" w:rsidP="002C4107">
      <w:pPr>
        <w:pStyle w:val="Doc-title"/>
      </w:pPr>
      <w:hyperlink r:id="rId107"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7104BEA6" w:rsidR="009B4F57" w:rsidRDefault="00AB233F" w:rsidP="005165C2">
      <w:pPr>
        <w:pStyle w:val="Doc-text2"/>
        <w:numPr>
          <w:ilvl w:val="0"/>
          <w:numId w:val="16"/>
        </w:numPr>
      </w:pPr>
      <w:r>
        <w:t xml:space="preserve">Revised in </w:t>
      </w:r>
      <w:hyperlink r:id="rId108" w:tooltip="C:Data3GPPRAN2InboxR2-2008204.zip" w:history="1">
        <w:r w:rsidRPr="00BF219E">
          <w:rPr>
            <w:rStyle w:val="Hyperlink"/>
          </w:rPr>
          <w:t>R2-2008204</w:t>
        </w:r>
      </w:hyperlink>
      <w:r>
        <w:t xml:space="preserve"> based on the outcome of offline 103</w:t>
      </w:r>
    </w:p>
    <w:p w14:paraId="530414CE" w14:textId="7A4D88EA" w:rsidR="00AB233F" w:rsidRDefault="00973B6C" w:rsidP="00AB233F">
      <w:pPr>
        <w:pStyle w:val="Doc-title"/>
      </w:pPr>
      <w:hyperlink r:id="rId109" w:tooltip="C:Data3GPPRAN2InboxR2-2008204.zip" w:history="1">
        <w:r w:rsidR="00AB233F" w:rsidRPr="00BF219E">
          <w:rPr>
            <w:rStyle w:val="Hyperlink"/>
          </w:rPr>
          <w:t>R2-2008204</w:t>
        </w:r>
      </w:hyperlink>
      <w:r w:rsidR="00AB233F">
        <w:tab/>
        <w:t>Correction on the UE Capability presence upon SN</w:t>
      </w:r>
      <w:r w:rsidR="00DB27A7">
        <w:t xml:space="preserve"> addition and SN change</w:t>
      </w:r>
      <w:r w:rsidR="00DB27A7">
        <w:tab/>
        <w:t xml:space="preserve">Huawei, </w:t>
      </w:r>
      <w:r w:rsidR="00AB233F">
        <w:t>HiSilicon, Ericsson</w:t>
      </w:r>
      <w:r w:rsidR="00AB233F">
        <w:tab/>
        <w:t>CR</w:t>
      </w:r>
      <w:r w:rsidR="00AB233F">
        <w:tab/>
        <w:t>Rel-16</w:t>
      </w:r>
      <w:r w:rsidR="00AB233F">
        <w:tab/>
        <w:t>38.331</w:t>
      </w:r>
      <w:r w:rsidR="00AB233F">
        <w:tab/>
        <w:t>16.1.0</w:t>
      </w:r>
      <w:r w:rsidR="00AB233F">
        <w:tab/>
        <w:t>1911</w:t>
      </w:r>
      <w:r w:rsidR="00AB233F">
        <w:tab/>
        <w:t>2</w:t>
      </w:r>
      <w:r w:rsidR="00AB233F">
        <w:tab/>
        <w:t>F</w:t>
      </w:r>
      <w:r w:rsidR="00AB233F">
        <w:tab/>
        <w:t>RACS-RAN-Core</w:t>
      </w:r>
    </w:p>
    <w:p w14:paraId="5C6085BB" w14:textId="2C4450E0" w:rsidR="00D62600" w:rsidRPr="00D62600" w:rsidRDefault="00D62600" w:rsidP="00D62600">
      <w:pPr>
        <w:pStyle w:val="Doc-text2"/>
        <w:numPr>
          <w:ilvl w:val="0"/>
          <w:numId w:val="16"/>
        </w:numPr>
      </w:pPr>
      <w:r>
        <w:t>Agreed</w:t>
      </w:r>
    </w:p>
    <w:p w14:paraId="685F0EFD" w14:textId="7912AC14" w:rsidR="00CC1EA8" w:rsidRDefault="00CC1EA8" w:rsidP="00D62600">
      <w:pPr>
        <w:pStyle w:val="Doc-text2"/>
        <w:ind w:left="0" w:firstLine="0"/>
      </w:pPr>
    </w:p>
    <w:p w14:paraId="78D9B510" w14:textId="77777777" w:rsidR="00AB233F" w:rsidRPr="009B4F57" w:rsidRDefault="00AB233F" w:rsidP="00957EC8">
      <w:pPr>
        <w:pStyle w:val="Doc-text2"/>
        <w:ind w:left="0" w:firstLine="0"/>
      </w:pPr>
    </w:p>
    <w:p w14:paraId="58AC6020" w14:textId="4EDF5D71" w:rsidR="00D66751" w:rsidRDefault="00973B6C" w:rsidP="00D66751">
      <w:pPr>
        <w:pStyle w:val="Doc-title"/>
      </w:pPr>
      <w:hyperlink r:id="rId110"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1F020D81" w:rsidR="009B4F57" w:rsidRDefault="00CC1EA8" w:rsidP="005165C2">
      <w:pPr>
        <w:pStyle w:val="Doc-text2"/>
        <w:numPr>
          <w:ilvl w:val="0"/>
          <w:numId w:val="16"/>
        </w:numPr>
      </w:pPr>
      <w:r>
        <w:t xml:space="preserve">Revised in </w:t>
      </w:r>
      <w:hyperlink r:id="rId111" w:tooltip="C:Data3GPPRAN2InboxR2-2008205.zip" w:history="1">
        <w:r w:rsidRPr="0020151E">
          <w:rPr>
            <w:rStyle w:val="Hyperlink"/>
          </w:rPr>
          <w:t>R2-2008205</w:t>
        </w:r>
      </w:hyperlink>
      <w:r>
        <w:t xml:space="preserve"> based on the outcome of offline 103</w:t>
      </w:r>
    </w:p>
    <w:p w14:paraId="3ED0017F" w14:textId="467D1B7E" w:rsidR="00CC1EA8" w:rsidRDefault="00973B6C" w:rsidP="00CC1EA8">
      <w:pPr>
        <w:pStyle w:val="Doc-title"/>
      </w:pPr>
      <w:hyperlink r:id="rId112" w:tooltip="C:Data3GPPRAN2InboxR2-2008205.zip" w:history="1">
        <w:r w:rsidR="00CC1EA8" w:rsidRPr="0020151E">
          <w:rPr>
            <w:rStyle w:val="Hyperlink"/>
          </w:rPr>
          <w:t>R2-2008205</w:t>
        </w:r>
      </w:hyperlink>
      <w:r w:rsidR="00CC1EA8">
        <w:tab/>
        <w:t>CR on UE capability of segmentation for UE capability information</w:t>
      </w:r>
      <w:r w:rsidR="00CC1EA8">
        <w:tab/>
        <w:t>Huawei, HiSilicon</w:t>
      </w:r>
      <w:r w:rsidR="00CC1EA8">
        <w:tab/>
        <w:t>CR</w:t>
      </w:r>
      <w:r w:rsidR="00CC1EA8">
        <w:tab/>
        <w:t>Rel-16</w:t>
      </w:r>
      <w:r w:rsidR="00CC1EA8">
        <w:tab/>
        <w:t>38.306</w:t>
      </w:r>
      <w:r w:rsidR="00CC1EA8">
        <w:tab/>
        <w:t>16.1.0</w:t>
      </w:r>
      <w:r w:rsidR="00CC1EA8">
        <w:tab/>
        <w:t>0392</w:t>
      </w:r>
      <w:r w:rsidR="00CC1EA8">
        <w:tab/>
        <w:t>1</w:t>
      </w:r>
      <w:r w:rsidR="00CC1EA8">
        <w:tab/>
        <w:t>F</w:t>
      </w:r>
      <w:r w:rsidR="00CC1EA8">
        <w:tab/>
        <w:t>RACS-RAN-Core</w:t>
      </w:r>
    </w:p>
    <w:p w14:paraId="046D924F" w14:textId="12ACBF25" w:rsidR="00CC1EA8" w:rsidRPr="00CC1EA8" w:rsidRDefault="00F971F0" w:rsidP="00F971F0">
      <w:pPr>
        <w:pStyle w:val="Doc-text2"/>
        <w:numPr>
          <w:ilvl w:val="0"/>
          <w:numId w:val="16"/>
        </w:numPr>
      </w:pPr>
      <w:r>
        <w:t>Endorsed. To be contributed as part of the offline discussion on UE capability and merged in the mega CR</w:t>
      </w:r>
    </w:p>
    <w:p w14:paraId="44EFCE74" w14:textId="77777777" w:rsidR="00CC1EA8" w:rsidRPr="009B4F57" w:rsidRDefault="00CC1EA8" w:rsidP="006B48F0">
      <w:pPr>
        <w:pStyle w:val="Doc-text2"/>
        <w:ind w:left="1259" w:firstLine="0"/>
      </w:pPr>
    </w:p>
    <w:p w14:paraId="67F08683" w14:textId="2828300E" w:rsidR="00D66751" w:rsidRDefault="00973B6C" w:rsidP="00D66751">
      <w:pPr>
        <w:pStyle w:val="Doc-title"/>
      </w:pPr>
      <w:hyperlink r:id="rId113"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Default="009B4F57" w:rsidP="009B4F57">
      <w:pPr>
        <w:pStyle w:val="Doc-text2"/>
        <w:numPr>
          <w:ilvl w:val="0"/>
          <w:numId w:val="16"/>
        </w:numPr>
      </w:pPr>
      <w:r>
        <w:t xml:space="preserve">Initially </w:t>
      </w:r>
      <w:r w:rsidR="00A000F5">
        <w:t>discussed in offline 103</w:t>
      </w:r>
    </w:p>
    <w:p w14:paraId="390D97AA" w14:textId="131D1E4D" w:rsidR="00CC1EA8" w:rsidRPr="009B4F57" w:rsidRDefault="00CC1EA8" w:rsidP="005165C2">
      <w:pPr>
        <w:pStyle w:val="Doc-text2"/>
        <w:numPr>
          <w:ilvl w:val="0"/>
          <w:numId w:val="16"/>
        </w:numPr>
      </w:pPr>
      <w:r>
        <w:t xml:space="preserve">Revised in </w:t>
      </w:r>
      <w:hyperlink r:id="rId114" w:tooltip="C:Data3GPPRAN2InboxR2-2008206.zip" w:history="1">
        <w:r w:rsidRPr="0020151E">
          <w:rPr>
            <w:rStyle w:val="Hyperlink"/>
          </w:rPr>
          <w:t>R2-2008206</w:t>
        </w:r>
      </w:hyperlink>
      <w:r>
        <w:t xml:space="preserve"> based on the outcome of offline 103</w:t>
      </w:r>
    </w:p>
    <w:p w14:paraId="25C9224F" w14:textId="621CDC02" w:rsidR="00CC1EA8" w:rsidRDefault="00973B6C" w:rsidP="00CC1EA8">
      <w:pPr>
        <w:pStyle w:val="Doc-title"/>
      </w:pPr>
      <w:hyperlink r:id="rId115" w:tooltip="C:Data3GPPRAN2InboxR2-2008206.zip" w:history="1">
        <w:r w:rsidR="00CC1EA8" w:rsidRPr="0020151E">
          <w:rPr>
            <w:rStyle w:val="Hyperlink"/>
          </w:rPr>
          <w:t>R2-2008206</w:t>
        </w:r>
      </w:hyperlink>
      <w:r w:rsidR="00CC1EA8">
        <w:tab/>
        <w:t>CR on UE capability of segmentation for UE capability information</w:t>
      </w:r>
      <w:r w:rsidR="00CC1EA8">
        <w:tab/>
        <w:t>Huawei, HiSilicon</w:t>
      </w:r>
      <w:r w:rsidR="00CC1EA8">
        <w:tab/>
        <w:t>CR</w:t>
      </w:r>
      <w:r w:rsidR="00CC1EA8">
        <w:tab/>
        <w:t>Rel-16</w:t>
      </w:r>
      <w:r w:rsidR="00CC1EA8">
        <w:tab/>
        <w:t>36.306</w:t>
      </w:r>
      <w:r w:rsidR="00CC1EA8">
        <w:tab/>
        <w:t>16.1.0</w:t>
      </w:r>
      <w:r w:rsidR="00CC1EA8">
        <w:tab/>
        <w:t>1783</w:t>
      </w:r>
      <w:r w:rsidR="00CC1EA8">
        <w:tab/>
        <w:t>-</w:t>
      </w:r>
      <w:r w:rsidR="00CC1EA8">
        <w:tab/>
        <w:t>F</w:t>
      </w:r>
      <w:r w:rsidR="00CC1EA8">
        <w:tab/>
        <w:t>RACS-RAN-Core</w:t>
      </w:r>
    </w:p>
    <w:p w14:paraId="4086A4D4" w14:textId="1B5B3818" w:rsidR="00CC1EA8" w:rsidRPr="00CC1EA8" w:rsidRDefault="00F971F0" w:rsidP="00F971F0">
      <w:pPr>
        <w:pStyle w:val="Doc-text2"/>
        <w:numPr>
          <w:ilvl w:val="0"/>
          <w:numId w:val="16"/>
        </w:numPr>
      </w:pPr>
      <w:r>
        <w:t>Agreed</w:t>
      </w:r>
    </w:p>
    <w:p w14:paraId="738FBF52" w14:textId="337F5FC2" w:rsidR="009B4F57" w:rsidRDefault="009B4F57" w:rsidP="00CC1EA8">
      <w:pPr>
        <w:pStyle w:val="Doc-text2"/>
        <w:ind w:left="0" w:firstLine="0"/>
      </w:pPr>
    </w:p>
    <w:p w14:paraId="7C1D84F6" w14:textId="77777777" w:rsidR="009F52B2" w:rsidRDefault="009F52B2" w:rsidP="00CC1EA8">
      <w:pPr>
        <w:pStyle w:val="Doc-text2"/>
        <w:ind w:left="0" w:firstLine="0"/>
      </w:pPr>
    </w:p>
    <w:p w14:paraId="09215BAF" w14:textId="5FC7093C" w:rsidR="009F52B2" w:rsidRDefault="009F52B2" w:rsidP="009F52B2">
      <w:pPr>
        <w:pStyle w:val="Comments"/>
      </w:pPr>
      <w:r>
        <w:t>Moved from 5.4.1.4</w:t>
      </w:r>
    </w:p>
    <w:p w14:paraId="19B7C1EE" w14:textId="77777777" w:rsidR="009F52B2" w:rsidRDefault="00973B6C" w:rsidP="009F52B2">
      <w:pPr>
        <w:pStyle w:val="Doc-title"/>
      </w:pPr>
      <w:hyperlink r:id="rId116" w:tooltip="C:Data3GPPRAN2DocsR2-2006884.zip" w:history="1">
        <w:r w:rsidR="009F52B2" w:rsidRPr="00AE656B">
          <w:rPr>
            <w:rStyle w:val="Hyperlink"/>
          </w:rPr>
          <w:t>R2-2006884</w:t>
        </w:r>
      </w:hyperlink>
      <w:r w:rsidR="009F52B2">
        <w:tab/>
        <w:t>Clarification on CG-ConfigInfo for NR-DC and NE-DC</w:t>
      </w:r>
      <w:r w:rsidR="009F52B2">
        <w:tab/>
        <w:t>Google Inc.</w:t>
      </w:r>
      <w:r w:rsidR="009F52B2">
        <w:tab/>
        <w:t>CR</w:t>
      </w:r>
      <w:r w:rsidR="009F52B2">
        <w:tab/>
        <w:t>Rel-15</w:t>
      </w:r>
      <w:r w:rsidR="009F52B2">
        <w:tab/>
        <w:t>38.331</w:t>
      </w:r>
      <w:r w:rsidR="009F52B2">
        <w:tab/>
        <w:t>15.10.0</w:t>
      </w:r>
      <w:r w:rsidR="009F52B2">
        <w:tab/>
        <w:t>1745</w:t>
      </w:r>
      <w:r w:rsidR="009F52B2">
        <w:tab/>
        <w:t>-</w:t>
      </w:r>
      <w:r w:rsidR="009F52B2">
        <w:tab/>
        <w:t>F</w:t>
      </w:r>
      <w:r w:rsidR="009F52B2">
        <w:tab/>
        <w:t>NR_newRAT-Core</w:t>
      </w:r>
    </w:p>
    <w:p w14:paraId="7C174276" w14:textId="59F29775" w:rsidR="009F52B2" w:rsidRDefault="009F52B2" w:rsidP="009F52B2">
      <w:pPr>
        <w:pStyle w:val="Doc-text2"/>
        <w:numPr>
          <w:ilvl w:val="0"/>
          <w:numId w:val="16"/>
        </w:numPr>
      </w:pPr>
      <w:r>
        <w:t>Initially discussed in offline 007 and then in offline 103</w:t>
      </w:r>
    </w:p>
    <w:p w14:paraId="53DF64F6" w14:textId="079E83A1" w:rsidR="00D62600" w:rsidRDefault="009F52B2" w:rsidP="00D62600">
      <w:pPr>
        <w:pStyle w:val="Doc-text2"/>
        <w:numPr>
          <w:ilvl w:val="0"/>
          <w:numId w:val="16"/>
        </w:numPr>
      </w:pPr>
      <w:r>
        <w:t xml:space="preserve">Revised in </w:t>
      </w:r>
      <w:hyperlink r:id="rId117" w:tooltip="C:Data3GPPRAN2InboxR2-2008208.zip" w:history="1">
        <w:r w:rsidRPr="00BF219E">
          <w:rPr>
            <w:rStyle w:val="Hyperlink"/>
          </w:rPr>
          <w:t>R2-2008208</w:t>
        </w:r>
      </w:hyperlink>
    </w:p>
    <w:p w14:paraId="6DF09C5C" w14:textId="1BBA2FCF" w:rsidR="009F52B2" w:rsidRDefault="00973B6C" w:rsidP="009F52B2">
      <w:pPr>
        <w:pStyle w:val="Doc-title"/>
      </w:pPr>
      <w:hyperlink r:id="rId118" w:tooltip="C:Data3GPPRAN2InboxR2-2008208.zip" w:history="1">
        <w:r w:rsidR="009F52B2" w:rsidRPr="00BF219E">
          <w:rPr>
            <w:rStyle w:val="Hyperlink"/>
          </w:rPr>
          <w:t>R2-2008208</w:t>
        </w:r>
      </w:hyperlink>
      <w:r w:rsidR="009F52B2">
        <w:tab/>
        <w:t>Clarification on CG-ConfigInfo for NR-DC and NE-DC</w:t>
      </w:r>
      <w:r w:rsidR="009F52B2">
        <w:tab/>
        <w:t>Google Inc.</w:t>
      </w:r>
      <w:r w:rsidR="00DB27A7">
        <w:t>, Ericsson, Huawei</w:t>
      </w:r>
      <w:r w:rsidR="009F52B2">
        <w:tab/>
        <w:t>CR</w:t>
      </w:r>
      <w:r w:rsidR="009F52B2">
        <w:tab/>
        <w:t>Rel-15</w:t>
      </w:r>
      <w:r w:rsidR="009F52B2">
        <w:tab/>
        <w:t>38.331</w:t>
      </w:r>
      <w:r w:rsidR="009F52B2">
        <w:tab/>
        <w:t>15.10.0</w:t>
      </w:r>
      <w:r w:rsidR="009F52B2">
        <w:tab/>
        <w:t>1745</w:t>
      </w:r>
      <w:r w:rsidR="009F52B2">
        <w:tab/>
        <w:t>1</w:t>
      </w:r>
      <w:r w:rsidR="009F52B2">
        <w:tab/>
        <w:t>F</w:t>
      </w:r>
      <w:r w:rsidR="009F52B2">
        <w:tab/>
        <w:t>NR_newRAT-Core</w:t>
      </w:r>
    </w:p>
    <w:p w14:paraId="672C79F3" w14:textId="5ECFF2FA" w:rsidR="00D62600" w:rsidRPr="00D62600" w:rsidRDefault="00D62600" w:rsidP="00D62600">
      <w:pPr>
        <w:pStyle w:val="Doc-text2"/>
        <w:numPr>
          <w:ilvl w:val="0"/>
          <w:numId w:val="16"/>
        </w:numPr>
      </w:pPr>
      <w:r>
        <w:t>Agreed</w:t>
      </w:r>
    </w:p>
    <w:p w14:paraId="35F97B1F" w14:textId="77777777" w:rsidR="009F52B2" w:rsidRPr="009F52B2" w:rsidRDefault="009F52B2" w:rsidP="009F52B2">
      <w:pPr>
        <w:pStyle w:val="Doc-text2"/>
      </w:pPr>
    </w:p>
    <w:p w14:paraId="065F17D1" w14:textId="77777777" w:rsidR="009F52B2" w:rsidRDefault="00973B6C" w:rsidP="009F52B2">
      <w:pPr>
        <w:pStyle w:val="Doc-title"/>
      </w:pPr>
      <w:hyperlink r:id="rId119" w:tooltip="C:Data3GPPRAN2DocsR2-2006885.zip" w:history="1">
        <w:r w:rsidR="009F52B2" w:rsidRPr="00AE656B">
          <w:rPr>
            <w:rStyle w:val="Hyperlink"/>
          </w:rPr>
          <w:t>R2-2006885</w:t>
        </w:r>
      </w:hyperlink>
      <w:r w:rsidR="009F52B2">
        <w:tab/>
        <w:t>Clarification on CG-ConfigInfo for NR-DC and NE-DC</w:t>
      </w:r>
      <w:r w:rsidR="009F52B2">
        <w:tab/>
        <w:t>Google Inc.</w:t>
      </w:r>
      <w:r w:rsidR="009F52B2">
        <w:tab/>
        <w:t>CR</w:t>
      </w:r>
      <w:r w:rsidR="009F52B2">
        <w:tab/>
        <w:t>Rel-16</w:t>
      </w:r>
      <w:r w:rsidR="009F52B2">
        <w:tab/>
        <w:t>38.331</w:t>
      </w:r>
      <w:r w:rsidR="009F52B2">
        <w:tab/>
        <w:t>16.1.0</w:t>
      </w:r>
      <w:r w:rsidR="009F52B2">
        <w:tab/>
        <w:t>1746</w:t>
      </w:r>
      <w:r w:rsidR="009F52B2">
        <w:tab/>
        <w:t>-</w:t>
      </w:r>
      <w:r w:rsidR="009F52B2">
        <w:tab/>
        <w:t>A</w:t>
      </w:r>
      <w:r w:rsidR="009F52B2">
        <w:tab/>
        <w:t>NR_newRAT-Core</w:t>
      </w:r>
    </w:p>
    <w:p w14:paraId="24D4C626" w14:textId="77777777" w:rsidR="009F52B2" w:rsidRDefault="009F52B2" w:rsidP="009F52B2">
      <w:pPr>
        <w:pStyle w:val="Doc-text2"/>
        <w:numPr>
          <w:ilvl w:val="0"/>
          <w:numId w:val="16"/>
        </w:numPr>
      </w:pPr>
      <w:r>
        <w:t>Initially discussed in offline 007 and then in offline 103</w:t>
      </w:r>
    </w:p>
    <w:p w14:paraId="11C25AC7" w14:textId="130A626E" w:rsidR="009F52B2" w:rsidRDefault="009F52B2" w:rsidP="009F52B2">
      <w:pPr>
        <w:pStyle w:val="Doc-text2"/>
        <w:numPr>
          <w:ilvl w:val="0"/>
          <w:numId w:val="16"/>
        </w:numPr>
      </w:pPr>
      <w:r>
        <w:t xml:space="preserve">Revised in </w:t>
      </w:r>
      <w:hyperlink r:id="rId120" w:tooltip="C:Data3GPPRAN2InboxR2-2008210.zip" w:history="1">
        <w:r w:rsidRPr="00BF219E">
          <w:rPr>
            <w:rStyle w:val="Hyperlink"/>
          </w:rPr>
          <w:t>R2-2008210</w:t>
        </w:r>
      </w:hyperlink>
    </w:p>
    <w:p w14:paraId="3FD7A87D" w14:textId="41C36C76" w:rsidR="009F52B2" w:rsidRDefault="00973B6C" w:rsidP="009F52B2">
      <w:pPr>
        <w:pStyle w:val="Doc-title"/>
      </w:pPr>
      <w:hyperlink r:id="rId121" w:tooltip="C:Data3GPPRAN2InboxR2-2008210.zip" w:history="1">
        <w:r w:rsidR="009F52B2" w:rsidRPr="00BF219E">
          <w:rPr>
            <w:rStyle w:val="Hyperlink"/>
          </w:rPr>
          <w:t>R2-2008210</w:t>
        </w:r>
      </w:hyperlink>
      <w:r w:rsidR="009F52B2">
        <w:tab/>
        <w:t>Clarification on CG-ConfigInfo for NR-DC and NE-DC</w:t>
      </w:r>
      <w:r w:rsidR="009F52B2">
        <w:tab/>
        <w:t>Google Inc.</w:t>
      </w:r>
      <w:r w:rsidR="00DB27A7">
        <w:t>, Ericsson, Huawei</w:t>
      </w:r>
      <w:r w:rsidR="009F52B2">
        <w:tab/>
        <w:t>CR</w:t>
      </w:r>
      <w:r w:rsidR="009F52B2">
        <w:tab/>
        <w:t>Rel-16</w:t>
      </w:r>
      <w:r w:rsidR="009F52B2">
        <w:tab/>
        <w:t>38.331</w:t>
      </w:r>
      <w:r w:rsidR="009F52B2">
        <w:tab/>
        <w:t>16.1.0</w:t>
      </w:r>
      <w:r w:rsidR="009F52B2">
        <w:tab/>
        <w:t>1746</w:t>
      </w:r>
      <w:r w:rsidR="009F52B2">
        <w:tab/>
        <w:t>1</w:t>
      </w:r>
      <w:r w:rsidR="009F52B2">
        <w:tab/>
        <w:t>A</w:t>
      </w:r>
      <w:r w:rsidR="009F52B2">
        <w:tab/>
        <w:t>NR_newRAT-Core</w:t>
      </w:r>
    </w:p>
    <w:p w14:paraId="6AA94526" w14:textId="3456455D" w:rsidR="00D62600" w:rsidRPr="00D62600" w:rsidRDefault="00D62600" w:rsidP="00D62600">
      <w:pPr>
        <w:pStyle w:val="Doc-text2"/>
        <w:numPr>
          <w:ilvl w:val="0"/>
          <w:numId w:val="16"/>
        </w:numPr>
      </w:pPr>
      <w:r>
        <w:t>Agreed</w:t>
      </w:r>
    </w:p>
    <w:p w14:paraId="1382BDCB" w14:textId="44B3C69F" w:rsidR="009F52B2" w:rsidRDefault="009F52B2" w:rsidP="009F52B2">
      <w:pPr>
        <w:pStyle w:val="Doc-title"/>
      </w:pP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Scope: </w:t>
      </w:r>
      <w:r w:rsidR="001F02F5" w:rsidRPr="00957EC8">
        <w:rPr>
          <w:color w:val="808080" w:themeColor="background1" w:themeShade="80"/>
        </w:rPr>
        <w:t xml:space="preserve">Discuss the CRs in </w:t>
      </w:r>
      <w:hyperlink r:id="rId122" w:tooltip="C:Data3GPPExtractsR2-2008104 Correction on the UE Capability presence upon SN addition and SN change.docx" w:history="1">
        <w:r w:rsidR="002C4107" w:rsidRPr="00957EC8">
          <w:rPr>
            <w:rStyle w:val="Hyperlink"/>
            <w:color w:val="808080" w:themeColor="background1" w:themeShade="80"/>
          </w:rPr>
          <w:t>R2-2008104</w:t>
        </w:r>
      </w:hyperlink>
      <w:r w:rsidR="00E17D36" w:rsidRPr="00957EC8">
        <w:rPr>
          <w:color w:val="808080" w:themeColor="background1" w:themeShade="80"/>
        </w:rPr>
        <w:t xml:space="preserve">, </w:t>
      </w:r>
      <w:hyperlink r:id="rId123" w:tooltip="C:Data3GPPExtractsR2-2007806 CR on UE capability of segmentation for UE capability information (38.306).docx" w:history="1">
        <w:r w:rsidR="00E17D36" w:rsidRPr="00957EC8">
          <w:rPr>
            <w:rStyle w:val="Hyperlink"/>
            <w:color w:val="808080" w:themeColor="background1" w:themeShade="80"/>
          </w:rPr>
          <w:t>R2-2007806</w:t>
        </w:r>
      </w:hyperlink>
      <w:r w:rsidR="00E17D36" w:rsidRPr="00957EC8">
        <w:rPr>
          <w:color w:val="808080" w:themeColor="background1" w:themeShade="80"/>
        </w:rPr>
        <w:t xml:space="preserve"> and </w:t>
      </w:r>
      <w:hyperlink r:id="rId124" w:tooltip="C:Data3GPPExtractsR2-2007807 CR on UE capability of segmentation for UE capability information (36.306).docx" w:history="1">
        <w:r w:rsidR="00E17D36" w:rsidRPr="00957EC8">
          <w:rPr>
            <w:rStyle w:val="Hyperlink"/>
            <w:color w:val="808080" w:themeColor="background1" w:themeShade="80"/>
          </w:rPr>
          <w:t>R2-2007807</w:t>
        </w:r>
      </w:hyperlink>
    </w:p>
    <w:p w14:paraId="012342CE" w14:textId="0C02AEC6"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intended outcome: summary of </w:t>
      </w:r>
      <w:r w:rsidR="00E17D36" w:rsidRPr="00957EC8">
        <w:rPr>
          <w:color w:val="808080" w:themeColor="background1" w:themeShade="80"/>
        </w:rPr>
        <w:t>the offline discussion with</w:t>
      </w:r>
      <w:r w:rsidR="00C80CF0" w:rsidRPr="00957EC8">
        <w:rPr>
          <w:color w:val="808080" w:themeColor="background1" w:themeShade="80"/>
        </w:rPr>
        <w:t xml:space="preserve"> e.g.</w:t>
      </w:r>
      <w:r w:rsidRPr="00957EC8">
        <w:rPr>
          <w:color w:val="808080" w:themeColor="background1" w:themeShade="80"/>
        </w:rPr>
        <w:t>:</w:t>
      </w:r>
    </w:p>
    <w:p w14:paraId="40C683B2" w14:textId="038C6A18"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can be agreed</w:t>
      </w:r>
      <w:r w:rsidR="00C80CF0" w:rsidRPr="00957EC8">
        <w:rPr>
          <w:color w:val="808080" w:themeColor="background1" w:themeShade="80"/>
        </w:rPr>
        <w:t xml:space="preserve"> as is</w:t>
      </w:r>
    </w:p>
    <w:p w14:paraId="1AB7199C" w14:textId="45321F37" w:rsidR="009B4F57"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 xml:space="preserve">List of CRs that </w:t>
      </w:r>
      <w:r w:rsidR="00C80CF0" w:rsidRPr="00957EC8">
        <w:rPr>
          <w:color w:val="808080" w:themeColor="background1" w:themeShade="80"/>
        </w:rPr>
        <w:t>can be agreed with some changes (with an</w:t>
      </w:r>
      <w:r w:rsidRPr="00957EC8">
        <w:rPr>
          <w:color w:val="808080" w:themeColor="background1" w:themeShade="80"/>
        </w:rPr>
        <w:t xml:space="preserve"> indication of the needed changes)</w:t>
      </w:r>
    </w:p>
    <w:p w14:paraId="3FA4E9BC" w14:textId="1CCCF720" w:rsidR="00C80CF0" w:rsidRPr="00957EC8" w:rsidRDefault="00C80CF0" w:rsidP="009B4F57">
      <w:pPr>
        <w:pStyle w:val="EmailDiscussion2"/>
        <w:numPr>
          <w:ilvl w:val="2"/>
          <w:numId w:val="9"/>
        </w:numPr>
        <w:ind w:left="1980"/>
        <w:rPr>
          <w:color w:val="808080" w:themeColor="background1" w:themeShade="80"/>
        </w:rPr>
      </w:pPr>
      <w:r w:rsidRPr="00957EC8">
        <w:rPr>
          <w:color w:val="808080" w:themeColor="background1" w:themeShade="80"/>
        </w:rPr>
        <w:t>List of CRs that require online discussion</w:t>
      </w:r>
    </w:p>
    <w:p w14:paraId="4CA1A666" w14:textId="7D461A5C" w:rsidR="00E17D36" w:rsidRPr="00957EC8" w:rsidRDefault="00E17D36" w:rsidP="009B4F57">
      <w:pPr>
        <w:pStyle w:val="EmailDiscussion2"/>
        <w:numPr>
          <w:ilvl w:val="2"/>
          <w:numId w:val="9"/>
        </w:numPr>
        <w:ind w:left="1980"/>
        <w:rPr>
          <w:color w:val="808080" w:themeColor="background1" w:themeShade="80"/>
        </w:rPr>
      </w:pPr>
      <w:r w:rsidRPr="00957EC8">
        <w:rPr>
          <w:color w:val="808080" w:themeColor="background1" w:themeShade="80"/>
        </w:rPr>
        <w:t>List of CRs that should not be pursued</w:t>
      </w:r>
    </w:p>
    <w:p w14:paraId="7D5E41B8" w14:textId="7DAC5DD1"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Initial deadl</w:t>
      </w:r>
      <w:r w:rsidR="00C80CF0" w:rsidRPr="00957EC8">
        <w:rPr>
          <w:color w:val="808080" w:themeColor="background1" w:themeShade="80"/>
        </w:rPr>
        <w:t xml:space="preserve">ine (for companies' feedback): </w:t>
      </w:r>
      <w:r w:rsidR="00A000F5" w:rsidRPr="00957EC8">
        <w:rPr>
          <w:color w:val="808080" w:themeColor="background1" w:themeShade="80"/>
        </w:rPr>
        <w:t>Wednesday</w:t>
      </w:r>
      <w:r w:rsidR="002407E1" w:rsidRPr="00957EC8">
        <w:rPr>
          <w:color w:val="808080" w:themeColor="background1" w:themeShade="80"/>
        </w:rPr>
        <w:t xml:space="preserve"> 2020-08</w:t>
      </w:r>
      <w:r w:rsidR="00A000F5"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07</w:t>
      </w:r>
      <w:r w:rsidR="002407E1" w:rsidRPr="00957EC8">
        <w:rPr>
          <w:color w:val="808080" w:themeColor="background1" w:themeShade="80"/>
        </w:rPr>
        <w:t>:</w:t>
      </w:r>
      <w:r w:rsidR="00A000F5" w:rsidRPr="00957EC8">
        <w:rPr>
          <w:color w:val="808080" w:themeColor="background1" w:themeShade="80"/>
        </w:rPr>
        <w:t>00</w:t>
      </w:r>
      <w:r w:rsidR="00B40665" w:rsidRPr="00957EC8">
        <w:rPr>
          <w:color w:val="808080" w:themeColor="background1" w:themeShade="80"/>
        </w:rPr>
        <w:t xml:space="preserve"> UTC</w:t>
      </w:r>
    </w:p>
    <w:p w14:paraId="240C3E0F" w14:textId="476B833C" w:rsidR="009B4F57" w:rsidRPr="00957EC8" w:rsidRDefault="009B4F57" w:rsidP="009B4F57">
      <w:pPr>
        <w:pStyle w:val="EmailDiscussion2"/>
        <w:ind w:left="1619" w:firstLine="0"/>
        <w:rPr>
          <w:color w:val="808080" w:themeColor="background1" w:themeShade="80"/>
        </w:rPr>
      </w:pPr>
      <w:r w:rsidRPr="00957EC8">
        <w:rPr>
          <w:color w:val="808080" w:themeColor="background1" w:themeShade="80"/>
        </w:rPr>
        <w:t xml:space="preserve">Initial deadline (for </w:t>
      </w:r>
      <w:r w:rsidRPr="00957EC8">
        <w:rPr>
          <w:rStyle w:val="Doc-text2Char"/>
          <w:color w:val="808080" w:themeColor="background1" w:themeShade="80"/>
        </w:rPr>
        <w:t xml:space="preserve">rapporteur's summary in </w:t>
      </w:r>
      <w:hyperlink r:id="rId125" w:tooltip="C:Data3GPPRAN2InboxR2-2008183.zip" w:history="1">
        <w:r w:rsidR="00E93052" w:rsidRPr="00957EC8">
          <w:rPr>
            <w:rStyle w:val="Hyperlink"/>
            <w:color w:val="808080" w:themeColor="background1" w:themeShade="80"/>
          </w:rPr>
          <w:t>R2-2008183</w:t>
        </w:r>
      </w:hyperlink>
      <w:r w:rsidRPr="00957EC8">
        <w:rPr>
          <w:rStyle w:val="Doc-text2Char"/>
          <w:color w:val="808080" w:themeColor="background1" w:themeShade="80"/>
        </w:rPr>
        <w:t>):</w:t>
      </w:r>
      <w:r w:rsidRPr="00957EC8">
        <w:rPr>
          <w:color w:val="808080" w:themeColor="background1" w:themeShade="80"/>
        </w:rPr>
        <w:t xml:space="preserve">  </w:t>
      </w:r>
      <w:r w:rsidR="00C80CF0" w:rsidRPr="00957EC8">
        <w:rPr>
          <w:color w:val="808080" w:themeColor="background1" w:themeShade="80"/>
        </w:rPr>
        <w:t>Wedn</w:t>
      </w:r>
      <w:r w:rsidR="002407E1" w:rsidRPr="00957EC8">
        <w:rPr>
          <w:color w:val="808080" w:themeColor="background1" w:themeShade="80"/>
        </w:rPr>
        <w:t>esday 2020-08</w:t>
      </w:r>
      <w:r w:rsidR="00C80CF0" w:rsidRPr="00957EC8">
        <w:rPr>
          <w:color w:val="808080" w:themeColor="background1" w:themeShade="80"/>
        </w:rPr>
        <w:t>-19</w:t>
      </w:r>
      <w:r w:rsidR="002407E1" w:rsidRPr="00957EC8">
        <w:rPr>
          <w:color w:val="808080" w:themeColor="background1" w:themeShade="80"/>
        </w:rPr>
        <w:t xml:space="preserve"> </w:t>
      </w:r>
      <w:r w:rsidR="00A000F5" w:rsidRPr="00957EC8">
        <w:rPr>
          <w:color w:val="808080" w:themeColor="background1" w:themeShade="80"/>
        </w:rPr>
        <w:t>09</w:t>
      </w:r>
      <w:r w:rsidR="00C80CF0" w:rsidRPr="00957EC8">
        <w:rPr>
          <w:color w:val="808080" w:themeColor="background1" w:themeShade="80"/>
        </w:rPr>
        <w:t>:00</w:t>
      </w:r>
      <w:r w:rsidR="00B40665" w:rsidRPr="00957EC8">
        <w:rPr>
          <w:color w:val="808080" w:themeColor="background1" w:themeShade="80"/>
        </w:rPr>
        <w:t xml:space="preserve"> UTC</w:t>
      </w:r>
    </w:p>
    <w:p w14:paraId="05FCC2A6" w14:textId="4DEF4C78" w:rsidR="00E152A4" w:rsidRDefault="00957EC8" w:rsidP="00E152A4">
      <w:pPr>
        <w:pStyle w:val="EmailDiscussion2"/>
        <w:ind w:left="1619" w:firstLine="0"/>
      </w:pPr>
      <w:r>
        <w:t>Updated Scope: Discuss a revision of the</w:t>
      </w:r>
      <w:r w:rsidR="00E152A4">
        <w:t xml:space="preserve"> Rel-15</w:t>
      </w:r>
      <w:r w:rsidR="005B458C">
        <w:t>&amp;16</w:t>
      </w:r>
      <w:r w:rsidR="00E152A4">
        <w:t xml:space="preserve"> CR</w:t>
      </w:r>
      <w:r w:rsidR="005B458C">
        <w:t>s</w:t>
      </w:r>
      <w:r w:rsidR="00E152A4">
        <w:t xml:space="preserve"> </w:t>
      </w:r>
      <w:r w:rsidR="00A41DB6">
        <w:t xml:space="preserve">in </w:t>
      </w:r>
      <w:hyperlink r:id="rId126" w:tooltip="C:Data3GPPExtractsR2-2006884_Clarification on CG-ConfigInfo for NR-DC and NE-DC_38.331_R15.docx" w:history="1">
        <w:r w:rsidR="00A41DB6" w:rsidRPr="00A41DB6">
          <w:rPr>
            <w:rStyle w:val="Hyperlink"/>
          </w:rPr>
          <w:t>R2-2006884</w:t>
        </w:r>
      </w:hyperlink>
      <w:r w:rsidR="00A41DB6">
        <w:t xml:space="preserve"> </w:t>
      </w:r>
      <w:r w:rsidR="005B458C">
        <w:t xml:space="preserve">in </w:t>
      </w:r>
      <w:hyperlink r:id="rId127" w:tooltip="C:Data3GPPRAN2DocsR2-2006885.zip" w:history="1">
        <w:r w:rsidR="005B458C" w:rsidRPr="00AE656B">
          <w:rPr>
            <w:rStyle w:val="Hyperlink"/>
          </w:rPr>
          <w:t>R2-2006885</w:t>
        </w:r>
      </w:hyperlink>
      <w:r w:rsidR="005B458C">
        <w:t xml:space="preserve"> </w:t>
      </w:r>
      <w:r>
        <w:t>(</w:t>
      </w:r>
      <w:r w:rsidR="00E152A4">
        <w:t>so far discussed in offline 007</w:t>
      </w:r>
      <w:r>
        <w:t>)</w:t>
      </w:r>
      <w:r w:rsidR="00E152A4">
        <w:t xml:space="preserve"> and the Rel-16 CR </w:t>
      </w:r>
      <w:r>
        <w:t xml:space="preserve">in </w:t>
      </w:r>
      <w:hyperlink r:id="rId128" w:tooltip="C:Data3GPPRAN2InboxR2-2008204.zip" w:history="1">
        <w:r w:rsidRPr="00BF219E">
          <w:rPr>
            <w:rStyle w:val="Hyperlink"/>
          </w:rPr>
          <w:t>R2-2008204</w:t>
        </w:r>
      </w:hyperlink>
    </w:p>
    <w:p w14:paraId="4CC40430" w14:textId="7FF4EC13" w:rsidR="00E152A4" w:rsidRDefault="00E152A4" w:rsidP="00E152A4">
      <w:pPr>
        <w:pStyle w:val="EmailDiscussion2"/>
        <w:ind w:left="1619" w:firstLine="0"/>
      </w:pPr>
      <w:r>
        <w:t xml:space="preserve">Initial intended outcome: </w:t>
      </w:r>
    </w:p>
    <w:p w14:paraId="73F041BB" w14:textId="63E43918" w:rsidR="00957EC8" w:rsidRPr="00BF219E" w:rsidRDefault="00E152A4" w:rsidP="00BF219E">
      <w:pPr>
        <w:pStyle w:val="EmailDiscussion2"/>
        <w:numPr>
          <w:ilvl w:val="2"/>
          <w:numId w:val="9"/>
        </w:numPr>
        <w:ind w:left="1980"/>
      </w:pPr>
      <w:r>
        <w:t xml:space="preserve">Agreeable </w:t>
      </w:r>
      <w:r w:rsidR="005B458C">
        <w:t xml:space="preserve">"NR_newRAT-Core" Rel-15&amp;16 </w:t>
      </w:r>
      <w:r>
        <w:t>CR</w:t>
      </w:r>
      <w:r w:rsidR="005B458C">
        <w:t>s</w:t>
      </w:r>
      <w:r w:rsidR="00A41DB6">
        <w:t xml:space="preserve"> in </w:t>
      </w:r>
      <w:hyperlink r:id="rId129" w:tooltip="C:Data3GPPRAN2InboxR2-2008208.zip" w:history="1">
        <w:r w:rsidR="00957EC8" w:rsidRPr="00BF219E">
          <w:rPr>
            <w:rStyle w:val="Hyperlink"/>
          </w:rPr>
          <w:t>R2-2008208</w:t>
        </w:r>
      </w:hyperlink>
      <w:r w:rsidR="005B458C">
        <w:t xml:space="preserve"> and </w:t>
      </w:r>
      <w:hyperlink r:id="rId130" w:tooltip="C:Data3GPPRAN2InboxR2-2008210.zip" w:history="1">
        <w:r w:rsidR="005B458C" w:rsidRPr="00BF219E">
          <w:rPr>
            <w:rStyle w:val="Hyperlink"/>
          </w:rPr>
          <w:t>R2-2008210</w:t>
        </w:r>
      </w:hyperlink>
    </w:p>
    <w:p w14:paraId="4DA9B943" w14:textId="09B478E3" w:rsidR="00E152A4" w:rsidRDefault="00957EC8" w:rsidP="00957EC8">
      <w:pPr>
        <w:pStyle w:val="EmailDiscussion2"/>
        <w:numPr>
          <w:ilvl w:val="2"/>
          <w:numId w:val="9"/>
        </w:numPr>
        <w:ind w:left="1980"/>
      </w:pPr>
      <w:r>
        <w:t xml:space="preserve">Agreeable </w:t>
      </w:r>
      <w:r w:rsidR="005B458C">
        <w:t xml:space="preserve">"RACS-RAN-Core" </w:t>
      </w:r>
      <w:r w:rsidR="00E152A4">
        <w:t xml:space="preserve">Rel-16 CR </w:t>
      </w:r>
      <w:r>
        <w:t xml:space="preserve">in </w:t>
      </w:r>
      <w:hyperlink r:id="rId131" w:tooltip="C:Data3GPPRAN2InboxR2-2008204.zip" w:history="1">
        <w:r w:rsidRPr="00BF219E">
          <w:rPr>
            <w:rStyle w:val="Hyperlink"/>
          </w:rPr>
          <w:t>R2-2008204</w:t>
        </w:r>
      </w:hyperlink>
    </w:p>
    <w:p w14:paraId="5BCA2323" w14:textId="77518F5E"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deadl</w:t>
      </w:r>
      <w:r w:rsidR="00E152A4">
        <w:rPr>
          <w:color w:val="000000" w:themeColor="text1"/>
        </w:rPr>
        <w:t xml:space="preserve">ine (for companies' feedback): </w:t>
      </w:r>
      <w:r>
        <w:t>Friday</w:t>
      </w:r>
      <w:r w:rsidR="00E152A4" w:rsidRPr="002407E1">
        <w:t xml:space="preserve"> </w:t>
      </w:r>
      <w:r w:rsidR="00E152A4" w:rsidRPr="002407E1">
        <w:rPr>
          <w:color w:val="000000" w:themeColor="text1"/>
        </w:rPr>
        <w:t>2020-08</w:t>
      </w:r>
      <w:r>
        <w:rPr>
          <w:color w:val="000000" w:themeColor="text1"/>
        </w:rPr>
        <w:t>-21</w:t>
      </w:r>
      <w:r w:rsidR="00E152A4" w:rsidRPr="002407E1">
        <w:rPr>
          <w:color w:val="000000" w:themeColor="text1"/>
        </w:rPr>
        <w:t xml:space="preserve"> </w:t>
      </w:r>
      <w:r>
        <w:rPr>
          <w:color w:val="000000" w:themeColor="text1"/>
        </w:rPr>
        <w:t>00</w:t>
      </w:r>
      <w:r w:rsidR="00E152A4" w:rsidRPr="002407E1">
        <w:rPr>
          <w:color w:val="000000" w:themeColor="text1"/>
        </w:rPr>
        <w:t>:</w:t>
      </w:r>
      <w:r w:rsidR="00E152A4">
        <w:rPr>
          <w:color w:val="000000" w:themeColor="text1"/>
        </w:rPr>
        <w:t>00 UTC</w:t>
      </w:r>
    </w:p>
    <w:p w14:paraId="74B2CD01" w14:textId="2C8C2104" w:rsidR="00E152A4" w:rsidRPr="00D3643C" w:rsidRDefault="00957EC8" w:rsidP="00E152A4">
      <w:pPr>
        <w:pStyle w:val="EmailDiscussion2"/>
        <w:ind w:left="1619" w:firstLine="0"/>
        <w:rPr>
          <w:color w:val="000000" w:themeColor="text1"/>
        </w:rPr>
      </w:pPr>
      <w:r>
        <w:rPr>
          <w:color w:val="000000" w:themeColor="text1"/>
        </w:rPr>
        <w:t xml:space="preserve">Updated </w:t>
      </w:r>
      <w:r w:rsidR="00E152A4" w:rsidRPr="00D3643C">
        <w:rPr>
          <w:color w:val="000000" w:themeColor="text1"/>
        </w:rPr>
        <w:t xml:space="preserve">deadline (for </w:t>
      </w:r>
      <w:r w:rsidR="005B458C">
        <w:rPr>
          <w:color w:val="000000" w:themeColor="text1"/>
        </w:rPr>
        <w:t xml:space="preserve">uploading the </w:t>
      </w:r>
      <w:r w:rsidR="005B458C">
        <w:rPr>
          <w:rStyle w:val="Doc-text2Char"/>
        </w:rPr>
        <w:t>CRs</w:t>
      </w:r>
      <w:r w:rsidR="00E152A4" w:rsidRPr="000656F9">
        <w:rPr>
          <w:rStyle w:val="Doc-text2Char"/>
        </w:rPr>
        <w:t>):</w:t>
      </w:r>
      <w:r w:rsidR="00E152A4" w:rsidRPr="00D3643C">
        <w:rPr>
          <w:color w:val="000000" w:themeColor="text1"/>
        </w:rPr>
        <w:t xml:space="preserve">  </w:t>
      </w:r>
      <w:r>
        <w:t>Friday</w:t>
      </w:r>
      <w:r w:rsidRPr="002407E1">
        <w:t xml:space="preserve">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7830DF8B" w14:textId="7FF740B8" w:rsidR="00E152A4" w:rsidRPr="00C80CF0" w:rsidRDefault="004D4319" w:rsidP="00957EC8">
      <w:pPr>
        <w:pStyle w:val="EmailDiscussion2"/>
        <w:ind w:left="1619" w:firstLine="0"/>
        <w:rPr>
          <w:u w:val="single"/>
        </w:rPr>
      </w:pPr>
      <w:r>
        <w:rPr>
          <w:u w:val="single"/>
        </w:rPr>
        <w:t xml:space="preserve">If the </w:t>
      </w:r>
      <w:r w:rsidR="00957EC8" w:rsidRPr="00C80CF0">
        <w:rPr>
          <w:u w:val="single"/>
        </w:rPr>
        <w:t xml:space="preserve">CRs </w:t>
      </w:r>
      <w:r>
        <w:rPr>
          <w:u w:val="single"/>
        </w:rPr>
        <w:t xml:space="preserve">will </w:t>
      </w:r>
      <w:r w:rsidR="00957EC8" w:rsidRPr="00C80CF0">
        <w:rPr>
          <w:u w:val="single"/>
        </w:rPr>
        <w:t xml:space="preserve">not </w:t>
      </w:r>
      <w:r>
        <w:rPr>
          <w:u w:val="single"/>
        </w:rPr>
        <w:t xml:space="preserve">be </w:t>
      </w:r>
      <w:r w:rsidR="00957EC8" w:rsidRPr="00C80CF0">
        <w:rPr>
          <w:u w:val="single"/>
        </w:rPr>
        <w:t xml:space="preserve">challenged until </w:t>
      </w:r>
      <w:r w:rsidR="00253B16">
        <w:rPr>
          <w:u w:val="single"/>
        </w:rPr>
        <w:t>Mond</w:t>
      </w:r>
      <w:r w:rsidR="00957EC8" w:rsidRPr="00C80CF0">
        <w:rPr>
          <w:u w:val="single"/>
        </w:rPr>
        <w:t xml:space="preserve">ay </w:t>
      </w:r>
      <w:r w:rsidR="00253B16">
        <w:rPr>
          <w:color w:val="000000" w:themeColor="text1"/>
          <w:u w:val="single"/>
        </w:rPr>
        <w:t>2020-08-24</w:t>
      </w:r>
      <w:r w:rsidR="00957EC8" w:rsidRPr="00C80CF0">
        <w:rPr>
          <w:color w:val="000000" w:themeColor="text1"/>
          <w:u w:val="single"/>
        </w:rPr>
        <w:t xml:space="preserve"> 1</w:t>
      </w:r>
      <w:r w:rsidR="00957EC8">
        <w:rPr>
          <w:color w:val="000000" w:themeColor="text1"/>
          <w:u w:val="single"/>
        </w:rPr>
        <w:t>0</w:t>
      </w:r>
      <w:r w:rsidR="00957EC8" w:rsidRPr="00C80CF0">
        <w:rPr>
          <w:color w:val="000000" w:themeColor="text1"/>
          <w:u w:val="single"/>
        </w:rPr>
        <w:t xml:space="preserve">:00 UTC </w:t>
      </w:r>
      <w:r>
        <w:rPr>
          <w:color w:val="000000" w:themeColor="text1"/>
          <w:u w:val="single"/>
        </w:rPr>
        <w:t xml:space="preserve">they </w:t>
      </w:r>
      <w:r w:rsidR="00957EC8" w:rsidRPr="00C80CF0">
        <w:rPr>
          <w:u w:val="single"/>
        </w:rPr>
        <w:t>will be declared as agreed by the session chair.</w:t>
      </w:r>
      <w:r w:rsidR="00957EC8">
        <w:rPr>
          <w:u w:val="single"/>
        </w:rPr>
        <w:t xml:space="preserve"> Otherwise</w:t>
      </w:r>
      <w:r w:rsidR="00957EC8" w:rsidRPr="00C80CF0">
        <w:rPr>
          <w:u w:val="single"/>
        </w:rPr>
        <w:t xml:space="preserve"> the </w:t>
      </w:r>
      <w:r w:rsidR="00957EC8">
        <w:rPr>
          <w:u w:val="single"/>
        </w:rPr>
        <w:t>discussion will continue until the CB online session on Wednesday 2020-08-26</w:t>
      </w:r>
      <w:r w:rsidR="00957EC8" w:rsidRPr="00C80CF0">
        <w:rPr>
          <w:u w:val="single"/>
        </w:rPr>
        <w:t>.</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3064B676" w:rsidR="00A97BD2" w:rsidRDefault="00973B6C" w:rsidP="00A97BD2">
      <w:pPr>
        <w:pStyle w:val="Doc-title"/>
      </w:pPr>
      <w:hyperlink r:id="rId132" w:tooltip="C:Data3GPPRAN2InboxR2-2008183.zip" w:history="1">
        <w:r w:rsidR="00E93052" w:rsidRPr="0020151E">
          <w:rPr>
            <w:rStyle w:val="Hyperlink"/>
          </w:rPr>
          <w:t>R2-2008183</w:t>
        </w:r>
      </w:hyperlink>
      <w:r w:rsidR="00A97BD2">
        <w:tab/>
        <w:t>Summary of offline 103 - RACS corrections</w:t>
      </w:r>
      <w:r w:rsidR="00A97BD2">
        <w:tab/>
        <w:t>Huawei, HiSilicon</w:t>
      </w:r>
      <w:r w:rsidR="00A97BD2">
        <w:tab/>
        <w:t>discussion</w:t>
      </w:r>
      <w:r w:rsidR="00A97BD2">
        <w:tab/>
        <w:t>Rel-16</w:t>
      </w:r>
      <w:r w:rsidR="00A97BD2">
        <w:tab/>
        <w:t>RACS-RAN-Core</w:t>
      </w:r>
    </w:p>
    <w:p w14:paraId="1695A423" w14:textId="77777777" w:rsidR="0020151E" w:rsidRDefault="0020151E" w:rsidP="0020151E">
      <w:pPr>
        <w:pStyle w:val="Comments"/>
      </w:pPr>
    </w:p>
    <w:p w14:paraId="19F5D141" w14:textId="0669740C" w:rsidR="0020151E" w:rsidRDefault="0020151E" w:rsidP="0020151E">
      <w:pPr>
        <w:pStyle w:val="Comments"/>
      </w:pPr>
      <w:r>
        <w:t>Proposed agreements</w:t>
      </w:r>
    </w:p>
    <w:p w14:paraId="03475DF6" w14:textId="77777777" w:rsidR="0020151E" w:rsidRDefault="0020151E" w:rsidP="0020151E">
      <w:pPr>
        <w:pStyle w:val="Comments"/>
      </w:pPr>
      <w:r>
        <w:t>Proposal 1: R2-2008104 can be agreed with some changes:</w:t>
      </w:r>
    </w:p>
    <w:p w14:paraId="63EC5007" w14:textId="77777777" w:rsidR="0020151E" w:rsidRDefault="0020151E" w:rsidP="0020151E">
      <w:pPr>
        <w:pStyle w:val="Comments"/>
      </w:pPr>
      <w:r>
        <w:t>•</w:t>
      </w:r>
      <w:r>
        <w:tab/>
        <w:t>The changes for EN-DC in the CR also applies to NGEN-DC</w:t>
      </w:r>
    </w:p>
    <w:p w14:paraId="7BC6F615" w14:textId="77777777" w:rsidR="0020151E" w:rsidRDefault="0020151E" w:rsidP="0020151E">
      <w:pPr>
        <w:pStyle w:val="Comments"/>
      </w:pPr>
      <w:r>
        <w:t>•</w:t>
      </w:r>
      <w:r>
        <w:tab/>
        <w:t>Update the wording to “May not be included if the UE Radio Capability ID as specified in 23.502 [43] is used.”</w:t>
      </w:r>
    </w:p>
    <w:p w14:paraId="1ADB76CC" w14:textId="77777777" w:rsidR="0020151E" w:rsidRDefault="0020151E" w:rsidP="0020151E">
      <w:pPr>
        <w:pStyle w:val="Comments"/>
      </w:pPr>
      <w:r>
        <w:t>•</w:t>
      </w:r>
      <w:r>
        <w:tab/>
        <w:t>The changes for the table should be aligned with the conclusion in offline-007</w:t>
      </w:r>
    </w:p>
    <w:p w14:paraId="5F11A547" w14:textId="0A020244" w:rsidR="00007EEC" w:rsidRDefault="00007EEC" w:rsidP="00007EEC">
      <w:pPr>
        <w:pStyle w:val="Doc-text2"/>
        <w:numPr>
          <w:ilvl w:val="0"/>
          <w:numId w:val="23"/>
        </w:numPr>
      </w:pPr>
      <w:r>
        <w:t xml:space="preserve">ZTE thinks we don't need to update the wording to "may not be…". Intel prefers to use "may not be" as this is an exception. ZTE could be fine but would like to change the description for HO preparation message as well, for consistency. </w:t>
      </w:r>
    </w:p>
    <w:p w14:paraId="418BA845" w14:textId="77777777" w:rsidR="00E152A4" w:rsidRDefault="00007EEC" w:rsidP="00007EEC">
      <w:pPr>
        <w:pStyle w:val="Doc-text2"/>
        <w:numPr>
          <w:ilvl w:val="0"/>
          <w:numId w:val="23"/>
        </w:numPr>
      </w:pPr>
      <w:r>
        <w:t xml:space="preserve">Ericsson thinks that "may not be" changes the meaning. </w:t>
      </w:r>
    </w:p>
    <w:p w14:paraId="2965447D" w14:textId="77777777" w:rsidR="00E152A4" w:rsidRDefault="00E152A4" w:rsidP="00E152A4">
      <w:pPr>
        <w:pStyle w:val="Doc-text2"/>
        <w:numPr>
          <w:ilvl w:val="0"/>
          <w:numId w:val="23"/>
        </w:numPr>
      </w:pPr>
      <w:r>
        <w:t>Nokia thinks that we should not use "may not" but rather "need not".</w:t>
      </w:r>
    </w:p>
    <w:p w14:paraId="4CB2F63B" w14:textId="08487095" w:rsidR="00E152A4" w:rsidRDefault="00E152A4" w:rsidP="00E152A4">
      <w:pPr>
        <w:pStyle w:val="Doc-text2"/>
        <w:numPr>
          <w:ilvl w:val="0"/>
          <w:numId w:val="16"/>
        </w:numPr>
      </w:pPr>
      <w:r>
        <w:t>Change to "need not"</w:t>
      </w:r>
    </w:p>
    <w:p w14:paraId="0A1D9677" w14:textId="33721E43" w:rsidR="00007EEC" w:rsidRDefault="00E152A4" w:rsidP="00007EEC">
      <w:pPr>
        <w:pStyle w:val="Doc-text2"/>
        <w:numPr>
          <w:ilvl w:val="0"/>
          <w:numId w:val="23"/>
        </w:numPr>
      </w:pPr>
      <w:r>
        <w:t>Ericsson a</w:t>
      </w:r>
      <w:r w:rsidR="00007EEC">
        <w:t xml:space="preserve">lso think we should have Rel-15 change. Intel wonders why Rel-15. Ericsson thinks this refers to the different architectures already there in Rel-15. Intel thinks this is covered by a different Rel-15 CR, as part of offline 007. </w:t>
      </w:r>
      <w:r w:rsidR="001470DF">
        <w:t>Intel thinks we could continue in offline 007</w:t>
      </w:r>
    </w:p>
    <w:p w14:paraId="4E94B22C" w14:textId="369C576E" w:rsidR="00007EEC" w:rsidRDefault="00E152A4" w:rsidP="00007EEC">
      <w:pPr>
        <w:pStyle w:val="Doc-text2"/>
        <w:numPr>
          <w:ilvl w:val="0"/>
          <w:numId w:val="16"/>
        </w:numPr>
      </w:pPr>
      <w:r>
        <w:lastRenderedPageBreak/>
        <w:t>Move the discussion currently in</w:t>
      </w:r>
      <w:r w:rsidR="001470DF">
        <w:t xml:space="preserve"> offline</w:t>
      </w:r>
      <w:r w:rsidR="00007EEC">
        <w:t xml:space="preserve"> 007</w:t>
      </w:r>
      <w:r w:rsidR="001470DF">
        <w:t xml:space="preserve"> to a follow</w:t>
      </w:r>
      <w:r w:rsidR="000D35DE">
        <w:t>-</w:t>
      </w:r>
      <w:r w:rsidR="001470DF">
        <w:t>up of offline 103. The output of offline 103 is expected to be both a Rel-15 CR and Rel-16 CR</w:t>
      </w:r>
      <w:r w:rsidR="009F52B2">
        <w:t xml:space="preserve"> for "</w:t>
      </w:r>
      <w:r w:rsidR="009F52B2" w:rsidRPr="00666E2D">
        <w:rPr>
          <w:szCs w:val="20"/>
        </w:rPr>
        <w:t>NR_newRAT-Core</w:t>
      </w:r>
      <w:r w:rsidR="009F52B2">
        <w:rPr>
          <w:szCs w:val="20"/>
        </w:rPr>
        <w:t>" and a Rel-16 CR for "</w:t>
      </w:r>
      <w:r w:rsidR="009F52B2">
        <w:t>RACS-RAN-Core"</w:t>
      </w:r>
    </w:p>
    <w:p w14:paraId="70692AA0" w14:textId="10F85EF2" w:rsidR="0020151E" w:rsidRDefault="0020151E" w:rsidP="0020151E">
      <w:pPr>
        <w:pStyle w:val="Comments"/>
      </w:pPr>
      <w:r>
        <w:t xml:space="preserve">Proposal 2: </w:t>
      </w:r>
      <w:r w:rsidR="00007EEC">
        <w:t>R2-2007806 can be agreed with sa</w:t>
      </w:r>
      <w:r>
        <w:t>me changes:</w:t>
      </w:r>
    </w:p>
    <w:p w14:paraId="0D953703" w14:textId="77777777" w:rsidR="0020151E" w:rsidRDefault="0020151E" w:rsidP="0020151E">
      <w:pPr>
        <w:pStyle w:val="Comments"/>
      </w:pPr>
      <w:r>
        <w:t>•</w:t>
      </w:r>
      <w:r>
        <w:tab/>
        <w:t>Update the wording to align with the description in 36.306 CR, the beginning of the sentence is corrected as “It is optional for UE to support…”</w:t>
      </w:r>
    </w:p>
    <w:p w14:paraId="306C1D5F" w14:textId="77777777" w:rsidR="0020151E" w:rsidRDefault="0020151E" w:rsidP="0020151E">
      <w:pPr>
        <w:pStyle w:val="Comments"/>
      </w:pPr>
      <w:r>
        <w:t>•</w:t>
      </w:r>
      <w:r>
        <w:tab/>
        <w:t>Move this capability to a new clause “5.x Other features”</w:t>
      </w:r>
    </w:p>
    <w:p w14:paraId="3EAF9097" w14:textId="77777777" w:rsidR="0020151E" w:rsidRDefault="0020151E" w:rsidP="0020151E">
      <w:pPr>
        <w:pStyle w:val="Comments"/>
      </w:pPr>
      <w:r>
        <w:t>Proposal 3: R2-2007807 can be agreed with some changes:</w:t>
      </w:r>
    </w:p>
    <w:p w14:paraId="7BCC49A8" w14:textId="704ACAD7" w:rsidR="00A97BD2" w:rsidRDefault="0020151E" w:rsidP="0020151E">
      <w:pPr>
        <w:pStyle w:val="Comments"/>
      </w:pPr>
      <w:r>
        <w:t>•</w:t>
      </w:r>
      <w:r>
        <w:tab/>
        <w:t>Correct the reference from “38.331 [9]” to “36.331 [5]”</w:t>
      </w:r>
    </w:p>
    <w:p w14:paraId="0054A015" w14:textId="77777777" w:rsidR="0020151E" w:rsidRDefault="0020151E" w:rsidP="0020151E">
      <w:pPr>
        <w:pStyle w:val="Comments"/>
      </w:pPr>
    </w:p>
    <w:p w14:paraId="6CBFDBB5" w14:textId="5F8ACA9F" w:rsidR="0020151E" w:rsidRDefault="000D35DE" w:rsidP="0020151E">
      <w:pPr>
        <w:pStyle w:val="Doc-text2"/>
        <w:pBdr>
          <w:top w:val="single" w:sz="4" w:space="1" w:color="auto"/>
          <w:left w:val="single" w:sz="4" w:space="4" w:color="auto"/>
          <w:bottom w:val="single" w:sz="4" w:space="1" w:color="auto"/>
          <w:right w:val="single" w:sz="4" w:space="4" w:color="auto"/>
        </w:pBdr>
      </w:pPr>
      <w:r>
        <w:t>Agreements</w:t>
      </w:r>
      <w:r w:rsidR="0020151E">
        <w:t>:</w:t>
      </w:r>
    </w:p>
    <w:p w14:paraId="02C31C63" w14:textId="368C45E4"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R2-2008104 can be agreed with some changes:</w:t>
      </w:r>
    </w:p>
    <w:p w14:paraId="1224A7CF" w14:textId="41E426D3"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The changes for EN-DC in the CR also applies to NGEN-DC</w:t>
      </w:r>
    </w:p>
    <w:p w14:paraId="23465944" w14:textId="7AFA7AA2"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Update the wording to “</w:t>
      </w:r>
      <w:r w:rsidR="00007EEC">
        <w:t>Need</w:t>
      </w:r>
      <w:r>
        <w:t xml:space="preserve"> not be included if the UE Radio Capability ID as specified in 23.502 [43] is used.”</w:t>
      </w:r>
    </w:p>
    <w:p w14:paraId="5CDB3E7F" w14:textId="6A8C1811" w:rsidR="0020151E" w:rsidRDefault="0020151E" w:rsidP="0020151E">
      <w:pPr>
        <w:pStyle w:val="Doc-text2"/>
        <w:pBdr>
          <w:top w:val="single" w:sz="4" w:space="1" w:color="auto"/>
          <w:left w:val="single" w:sz="4" w:space="4" w:color="auto"/>
          <w:bottom w:val="single" w:sz="4" w:space="1" w:color="auto"/>
          <w:right w:val="single" w:sz="4" w:space="4" w:color="auto"/>
        </w:pBdr>
      </w:pPr>
      <w:r>
        <w:tab/>
        <w:t>•</w:t>
      </w:r>
      <w:r>
        <w:tab/>
        <w:t xml:space="preserve">The changes for the table should be aligned with the </w:t>
      </w:r>
      <w:r w:rsidR="001470DF">
        <w:t>discussion</w:t>
      </w:r>
      <w:r>
        <w:t xml:space="preserve"> in offline-007</w:t>
      </w:r>
      <w:r w:rsidR="001470DF">
        <w:t xml:space="preserve"> (which will now continue as part of the follow</w:t>
      </w:r>
      <w:r w:rsidR="000D35DE">
        <w:t>-</w:t>
      </w:r>
      <w:r w:rsidR="001470DF">
        <w:t>up of 103)</w:t>
      </w:r>
    </w:p>
    <w:p w14:paraId="61F98233" w14:textId="70936389"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R2-2007806 can be agreed with some changes:</w:t>
      </w:r>
    </w:p>
    <w:p w14:paraId="3C8EFFE1" w14:textId="77777777" w:rsidR="0020151E" w:rsidRDefault="0020151E" w:rsidP="000D35DE">
      <w:pPr>
        <w:pStyle w:val="Doc-text2"/>
        <w:pBdr>
          <w:top w:val="single" w:sz="4" w:space="1" w:color="auto"/>
          <w:left w:val="single" w:sz="4" w:space="4" w:color="auto"/>
          <w:bottom w:val="single" w:sz="4" w:space="1" w:color="auto"/>
          <w:right w:val="single" w:sz="4" w:space="4" w:color="auto"/>
        </w:pBdr>
        <w:ind w:left="1619" w:hanging="360"/>
      </w:pPr>
      <w:r>
        <w:tab/>
        <w:t>•</w:t>
      </w:r>
      <w:r>
        <w:tab/>
        <w:t>Update the wording to align with the description in 36.306 CR, the beginning of the sentence is corrected as “It is optional for UE to support…”</w:t>
      </w:r>
    </w:p>
    <w:p w14:paraId="1E3587E6" w14:textId="40798D57" w:rsidR="0020151E"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Move this capability to a new clause “5.x Other features”</w:t>
      </w:r>
    </w:p>
    <w:p w14:paraId="0ED1B2CA" w14:textId="77777777" w:rsidR="0020151E" w:rsidRDefault="0020151E" w:rsidP="0020151E">
      <w:pPr>
        <w:pStyle w:val="Doc-text2"/>
        <w:numPr>
          <w:ilvl w:val="0"/>
          <w:numId w:val="21"/>
        </w:numPr>
        <w:pBdr>
          <w:top w:val="single" w:sz="4" w:space="1" w:color="auto"/>
          <w:left w:val="single" w:sz="4" w:space="4" w:color="auto"/>
          <w:bottom w:val="single" w:sz="4" w:space="1" w:color="auto"/>
          <w:right w:val="single" w:sz="4" w:space="4" w:color="auto"/>
        </w:pBdr>
      </w:pPr>
      <w:r>
        <w:t>R2-2007807 can be agreed with some changes:</w:t>
      </w:r>
    </w:p>
    <w:p w14:paraId="498DF06A" w14:textId="48AFC3C2" w:rsidR="0020151E" w:rsidRPr="009B4F57" w:rsidRDefault="0020151E" w:rsidP="0020151E">
      <w:pPr>
        <w:pStyle w:val="Doc-text2"/>
        <w:pBdr>
          <w:top w:val="single" w:sz="4" w:space="1" w:color="auto"/>
          <w:left w:val="single" w:sz="4" w:space="4" w:color="auto"/>
          <w:bottom w:val="single" w:sz="4" w:space="1" w:color="auto"/>
          <w:right w:val="single" w:sz="4" w:space="4" w:color="auto"/>
        </w:pBdr>
        <w:ind w:left="1259" w:firstLine="0"/>
      </w:pPr>
      <w:r>
        <w:tab/>
        <w:t>•</w:t>
      </w:r>
      <w:r>
        <w:tab/>
        <w:t>Correct the reference from “38.331 [9]” to “36.331 [5]”</w:t>
      </w: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973B6C" w:rsidP="00C80CF0">
      <w:pPr>
        <w:pStyle w:val="Doc-title"/>
      </w:pPr>
      <w:hyperlink r:id="rId133"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1B842A02" w:rsidR="00C80CF0" w:rsidRDefault="00F971F0" w:rsidP="00F971F0">
      <w:pPr>
        <w:pStyle w:val="Doc-text2"/>
        <w:numPr>
          <w:ilvl w:val="0"/>
          <w:numId w:val="23"/>
        </w:numPr>
      </w:pPr>
      <w:r>
        <w:t>Ericsson wonders if there is any RAN2 / UE impact due to this, if RAN3 is fine with this maybe this could be fine for RAN2 as well. Huawei confirms this come</w:t>
      </w:r>
      <w:r w:rsidR="000D35DE">
        <w:t>s</w:t>
      </w:r>
      <w:r>
        <w:t xml:space="preserve"> from RAN3 agreement and in case this should be discussed there. ZTE thinks there are no issues in RAN2 due to this. </w:t>
      </w:r>
    </w:p>
    <w:p w14:paraId="64CD663E" w14:textId="36D85042" w:rsidR="00F971F0" w:rsidRDefault="00F971F0" w:rsidP="00F971F0">
      <w:pPr>
        <w:pStyle w:val="Doc-text2"/>
        <w:numPr>
          <w:ilvl w:val="0"/>
          <w:numId w:val="23"/>
        </w:numPr>
      </w:pPr>
      <w:r>
        <w:t xml:space="preserve">LG has some sympathy for the CR. </w:t>
      </w:r>
    </w:p>
    <w:p w14:paraId="51E603E7" w14:textId="55681EC1" w:rsidR="00133274" w:rsidRPr="00C80CF0" w:rsidRDefault="00133274" w:rsidP="00133274">
      <w:pPr>
        <w:pStyle w:val="Doc-text2"/>
        <w:numPr>
          <w:ilvl w:val="0"/>
          <w:numId w:val="16"/>
        </w:numPr>
      </w:pPr>
      <w:r>
        <w:t>Not pursued</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973B6C" w:rsidP="00473616">
      <w:pPr>
        <w:pStyle w:val="Doc-title"/>
      </w:pPr>
      <w:hyperlink r:id="rId134"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Default="001B5026" w:rsidP="001B5026">
      <w:pPr>
        <w:pStyle w:val="Doc-text2"/>
        <w:numPr>
          <w:ilvl w:val="0"/>
          <w:numId w:val="16"/>
        </w:numPr>
      </w:pPr>
      <w:r>
        <w:t>Initially discussed in offline 104</w:t>
      </w:r>
    </w:p>
    <w:p w14:paraId="6BA5A6C3" w14:textId="7FCD196F" w:rsidR="009F3A05" w:rsidRDefault="009F3A05" w:rsidP="001B5026">
      <w:pPr>
        <w:pStyle w:val="Doc-text2"/>
        <w:numPr>
          <w:ilvl w:val="0"/>
          <w:numId w:val="16"/>
        </w:numPr>
      </w:pPr>
      <w:r>
        <w:t>Changes related to "CAG-ID" (issue 1 in the CR) are endorsed and to be merged in a WI CR for 38.304</w:t>
      </w:r>
    </w:p>
    <w:p w14:paraId="16C3E652" w14:textId="10BD2A0E" w:rsidR="009F3A05" w:rsidRPr="009B4F57" w:rsidRDefault="009F3A05" w:rsidP="001B5026">
      <w:pPr>
        <w:pStyle w:val="Doc-text2"/>
        <w:numPr>
          <w:ilvl w:val="0"/>
          <w:numId w:val="16"/>
        </w:numPr>
      </w:pPr>
      <w:r>
        <w:t>Changes related to the TA (issue 2 in the CR) are not pursued</w:t>
      </w:r>
    </w:p>
    <w:p w14:paraId="46420979" w14:textId="16663FAE" w:rsidR="001B5026" w:rsidRPr="001B5026" w:rsidRDefault="001B5026" w:rsidP="009F3A05">
      <w:pPr>
        <w:pStyle w:val="Doc-text2"/>
        <w:ind w:left="0" w:firstLine="0"/>
      </w:pPr>
    </w:p>
    <w:p w14:paraId="1F80D5C8" w14:textId="2136AF91" w:rsidR="00473616" w:rsidRDefault="00973B6C" w:rsidP="00473616">
      <w:pPr>
        <w:pStyle w:val="Doc-title"/>
      </w:pPr>
      <w:hyperlink r:id="rId135"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Default="001B5026" w:rsidP="001B5026">
      <w:pPr>
        <w:pStyle w:val="Doc-text2"/>
        <w:numPr>
          <w:ilvl w:val="0"/>
          <w:numId w:val="16"/>
        </w:numPr>
      </w:pPr>
      <w:r>
        <w:t>Initially discussed in offline 104</w:t>
      </w:r>
    </w:p>
    <w:p w14:paraId="6FDDB768" w14:textId="47CA1BF3" w:rsidR="00FF0C8B" w:rsidRDefault="00FF0C8B" w:rsidP="009E6BC9">
      <w:pPr>
        <w:pStyle w:val="Doc-text2"/>
        <w:numPr>
          <w:ilvl w:val="0"/>
          <w:numId w:val="16"/>
        </w:numPr>
      </w:pPr>
      <w:r>
        <w:t>Changes in 5.2.3.1 (issue 1) in the CR) are not pursued</w:t>
      </w:r>
    </w:p>
    <w:p w14:paraId="27D1FF27" w14:textId="18CEDA68" w:rsidR="00FF0C8B" w:rsidRDefault="009E6BC9" w:rsidP="009E6BC9">
      <w:pPr>
        <w:pStyle w:val="Doc-text2"/>
        <w:numPr>
          <w:ilvl w:val="0"/>
          <w:numId w:val="16"/>
        </w:numPr>
      </w:pPr>
      <w:r>
        <w:t>C</w:t>
      </w:r>
      <w:r w:rsidR="00FF0C8B">
        <w:t>hanges related to "Inter-RAT" (issue 2a in the CR)</w:t>
      </w:r>
      <w:r>
        <w:t xml:space="preserve"> are not pursued</w:t>
      </w:r>
    </w:p>
    <w:p w14:paraId="565AAE4E" w14:textId="529D8466" w:rsidR="00FF0C8B" w:rsidRPr="009B4F57" w:rsidRDefault="009E6BC9" w:rsidP="001B5026">
      <w:pPr>
        <w:pStyle w:val="Doc-text2"/>
        <w:numPr>
          <w:ilvl w:val="0"/>
          <w:numId w:val="16"/>
        </w:numPr>
      </w:pPr>
      <w:r>
        <w:t>Discuss other changes online</w:t>
      </w:r>
    </w:p>
    <w:p w14:paraId="07A9813F" w14:textId="76301A58" w:rsidR="001B5026" w:rsidRDefault="00133274" w:rsidP="00133274">
      <w:pPr>
        <w:pStyle w:val="Doc-text2"/>
        <w:numPr>
          <w:ilvl w:val="0"/>
          <w:numId w:val="23"/>
        </w:numPr>
      </w:pPr>
      <w:r>
        <w:t>Huawei thinks the behaviour for PLMN and SNPN the behaviour is slightly different and then would prefer not to remove the "redundant text"</w:t>
      </w:r>
    </w:p>
    <w:p w14:paraId="3CAFA524" w14:textId="5EFE4A8A" w:rsidR="00717253" w:rsidRDefault="00717253" w:rsidP="00133274">
      <w:pPr>
        <w:pStyle w:val="Doc-text2"/>
        <w:numPr>
          <w:ilvl w:val="0"/>
          <w:numId w:val="23"/>
        </w:numPr>
      </w:pPr>
      <w:r>
        <w:t>Intel supports the change (2c) because there is problem in the current specification</w:t>
      </w:r>
    </w:p>
    <w:p w14:paraId="0A9FB9CB" w14:textId="384C3C6F" w:rsidR="00717253" w:rsidRDefault="00717253" w:rsidP="00717253">
      <w:pPr>
        <w:pStyle w:val="Doc-text2"/>
        <w:numPr>
          <w:ilvl w:val="0"/>
          <w:numId w:val="23"/>
        </w:numPr>
      </w:pPr>
      <w:r>
        <w:t>Samsung thinks that also the text "</w:t>
      </w:r>
      <w:r w:rsidRPr="00717253">
        <w:t>If the UE is redirected under NR control to a frequency for which the timer is running, any limitation on that frequency shall be removed</w:t>
      </w:r>
      <w:r>
        <w:t>" is redundant</w:t>
      </w:r>
    </w:p>
    <w:p w14:paraId="2876D5FA" w14:textId="703A2F20" w:rsidR="00717253" w:rsidRDefault="00717253" w:rsidP="00717253">
      <w:pPr>
        <w:pStyle w:val="Doc-text2"/>
        <w:numPr>
          <w:ilvl w:val="0"/>
          <w:numId w:val="23"/>
        </w:numPr>
      </w:pPr>
      <w:r>
        <w:t>LG and ZTE support 2c and 2d</w:t>
      </w:r>
    </w:p>
    <w:p w14:paraId="340B2C19" w14:textId="14331220" w:rsidR="00717253" w:rsidRDefault="00717253" w:rsidP="00717253">
      <w:pPr>
        <w:pStyle w:val="Doc-text2"/>
        <w:numPr>
          <w:ilvl w:val="0"/>
          <w:numId w:val="16"/>
        </w:numPr>
      </w:pPr>
      <w:r>
        <w:t xml:space="preserve">Change 2d is </w:t>
      </w:r>
      <w:r w:rsidR="000D35DE">
        <w:t>endorsed</w:t>
      </w:r>
    </w:p>
    <w:p w14:paraId="507A2E40" w14:textId="064B0702" w:rsidR="00717253" w:rsidRDefault="00717253" w:rsidP="00A41DB6">
      <w:pPr>
        <w:pStyle w:val="Doc-text2"/>
        <w:numPr>
          <w:ilvl w:val="0"/>
          <w:numId w:val="16"/>
        </w:numPr>
      </w:pPr>
      <w:r>
        <w:t>Continue the discussion on 2c in a follow</w:t>
      </w:r>
      <w:r w:rsidR="000D35DE">
        <w:t>-</w:t>
      </w:r>
      <w:r>
        <w:t>up of offline 104</w:t>
      </w:r>
    </w:p>
    <w:p w14:paraId="7FED14DE" w14:textId="77777777" w:rsidR="009E6BC9" w:rsidRPr="001B5026" w:rsidRDefault="009E6BC9" w:rsidP="001B5026">
      <w:pPr>
        <w:pStyle w:val="Doc-text2"/>
      </w:pPr>
    </w:p>
    <w:p w14:paraId="17FE910C" w14:textId="77BBDE04" w:rsidR="00473616" w:rsidRDefault="00973B6C" w:rsidP="00473616">
      <w:pPr>
        <w:pStyle w:val="Doc-title"/>
      </w:pPr>
      <w:hyperlink r:id="rId136"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Default="001B5026" w:rsidP="001B5026">
      <w:pPr>
        <w:pStyle w:val="Doc-text2"/>
        <w:numPr>
          <w:ilvl w:val="0"/>
          <w:numId w:val="16"/>
        </w:numPr>
      </w:pPr>
      <w:r>
        <w:t>Initially discussed in offline 104</w:t>
      </w:r>
    </w:p>
    <w:p w14:paraId="51670078" w14:textId="68517A3A" w:rsidR="009E6BC9" w:rsidRPr="005F73A7" w:rsidRDefault="009E6BC9" w:rsidP="001B5026">
      <w:pPr>
        <w:pStyle w:val="Doc-text2"/>
        <w:numPr>
          <w:ilvl w:val="0"/>
          <w:numId w:val="16"/>
        </w:numPr>
      </w:pPr>
      <w:r w:rsidRPr="00EE15F6">
        <w:rPr>
          <w:lang w:val="en-US"/>
        </w:rPr>
        <w:lastRenderedPageBreak/>
        <w:t xml:space="preserve">Discuss the CR online after </w:t>
      </w:r>
      <w:r>
        <w:rPr>
          <w:lang w:val="en-US"/>
        </w:rPr>
        <w:t xml:space="preserve">a </w:t>
      </w:r>
      <w:r w:rsidR="002D5E0A">
        <w:rPr>
          <w:lang w:val="en-US"/>
        </w:rPr>
        <w:t>conclusio</w:t>
      </w:r>
      <w:r>
        <w:rPr>
          <w:lang w:val="en-US"/>
        </w:rPr>
        <w:t>n on</w:t>
      </w:r>
      <w:r w:rsidRPr="00EE15F6">
        <w:rPr>
          <w:lang w:val="en-US"/>
        </w:rPr>
        <w:t xml:space="preserve"> </w:t>
      </w:r>
      <w:hyperlink r:id="rId137" w:tooltip="C:Data3GPPExtractsR2-2007404 - Limited services and SNPN Access Mode.docx" w:history="1">
        <w:r w:rsidRPr="009E6BC9">
          <w:rPr>
            <w:rStyle w:val="Hyperlink"/>
            <w:lang w:val="en-US"/>
          </w:rPr>
          <w:t>R2-2007404</w:t>
        </w:r>
      </w:hyperlink>
    </w:p>
    <w:p w14:paraId="592943BD" w14:textId="5A5F16BD" w:rsidR="005F73A7" w:rsidRPr="005F73A7" w:rsidRDefault="005F73A7" w:rsidP="005F73A7">
      <w:pPr>
        <w:pStyle w:val="Doc-text2"/>
        <w:numPr>
          <w:ilvl w:val="0"/>
          <w:numId w:val="23"/>
        </w:numPr>
      </w:pPr>
      <w:r>
        <w:rPr>
          <w:lang w:val="en-US"/>
        </w:rPr>
        <w:t xml:space="preserve">Nokia/LG understand the intention of the CR but this should be captured in a different way </w:t>
      </w:r>
    </w:p>
    <w:p w14:paraId="2A20FDD8" w14:textId="1180AEC2" w:rsidR="005F73A7" w:rsidRPr="005F73A7" w:rsidRDefault="005F73A7" w:rsidP="005F73A7">
      <w:pPr>
        <w:pStyle w:val="Doc-text2"/>
        <w:numPr>
          <w:ilvl w:val="0"/>
          <w:numId w:val="23"/>
        </w:numPr>
      </w:pPr>
      <w:r>
        <w:rPr>
          <w:lang w:val="en-US"/>
        </w:rPr>
        <w:t>Huawei suggests to change to "</w:t>
      </w:r>
      <w:r>
        <w:t xml:space="preserve">… </w:t>
      </w:r>
      <w:r w:rsidRPr="005F73A7">
        <w:rPr>
          <w:lang w:val="en-US"/>
        </w:rPr>
        <w:t>or suitable cell for any SNPN</w:t>
      </w:r>
      <w:r>
        <w:rPr>
          <w:lang w:val="en-US"/>
        </w:rPr>
        <w:t>…"</w:t>
      </w:r>
    </w:p>
    <w:p w14:paraId="10BCF5D0" w14:textId="3666C7B6" w:rsidR="005F73A7" w:rsidRPr="005F73A7" w:rsidRDefault="005F73A7" w:rsidP="005F73A7">
      <w:pPr>
        <w:pStyle w:val="Doc-text2"/>
        <w:numPr>
          <w:ilvl w:val="0"/>
          <w:numId w:val="23"/>
        </w:numPr>
      </w:pPr>
      <w:r>
        <w:rPr>
          <w:lang w:val="en-US"/>
        </w:rPr>
        <w:t xml:space="preserve">Samsung/ZTE think the current text is ok. </w:t>
      </w:r>
    </w:p>
    <w:p w14:paraId="0CF830CC" w14:textId="6DD08495" w:rsidR="005F73A7" w:rsidRPr="00F50467" w:rsidRDefault="005F73A7" w:rsidP="005F73A7">
      <w:pPr>
        <w:pStyle w:val="Doc-text2"/>
        <w:numPr>
          <w:ilvl w:val="0"/>
          <w:numId w:val="23"/>
        </w:numPr>
      </w:pPr>
      <w:r>
        <w:rPr>
          <w:lang w:val="en-US"/>
        </w:rPr>
        <w:t>Lenovo suggests that rather than fixing the procedural text we can consider fixing the flow chart</w:t>
      </w:r>
    </w:p>
    <w:p w14:paraId="22278617" w14:textId="07587FBE" w:rsidR="001B5026" w:rsidRDefault="00F50467" w:rsidP="00F50467">
      <w:pPr>
        <w:pStyle w:val="Doc-text2"/>
        <w:numPr>
          <w:ilvl w:val="0"/>
          <w:numId w:val="16"/>
        </w:numPr>
      </w:pPr>
      <w:r>
        <w:rPr>
          <w:lang w:val="en-US"/>
        </w:rPr>
        <w:t>Discuss in a follow</w:t>
      </w:r>
      <w:r w:rsidR="000D35DE">
        <w:rPr>
          <w:lang w:val="en-US"/>
        </w:rPr>
        <w:t>-</w:t>
      </w:r>
      <w:r>
        <w:rPr>
          <w:lang w:val="en-US"/>
        </w:rPr>
        <w:t>up of offline 104 whether the flow chart can be modified or a note added</w:t>
      </w:r>
    </w:p>
    <w:p w14:paraId="69967566" w14:textId="77777777" w:rsidR="009E6BC9" w:rsidRPr="001B5026" w:rsidRDefault="009E6BC9" w:rsidP="001B5026">
      <w:pPr>
        <w:pStyle w:val="Doc-text2"/>
      </w:pPr>
    </w:p>
    <w:p w14:paraId="0DFE367E" w14:textId="5BB6E428" w:rsidR="00473616" w:rsidRDefault="00973B6C" w:rsidP="00473616">
      <w:pPr>
        <w:pStyle w:val="Doc-title"/>
      </w:pPr>
      <w:hyperlink r:id="rId138"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6EAD0BC8" w:rsidR="0039064F" w:rsidRPr="00161417" w:rsidRDefault="0039064F" w:rsidP="00A25047">
      <w:pPr>
        <w:pStyle w:val="Doc-text2"/>
        <w:numPr>
          <w:ilvl w:val="0"/>
          <w:numId w:val="16"/>
        </w:numPr>
      </w:pPr>
      <w:r>
        <w:t xml:space="preserve"> Revised in </w:t>
      </w:r>
      <w:hyperlink r:id="rId139"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973B6C" w:rsidP="0039064F">
      <w:pPr>
        <w:pStyle w:val="Doc-title"/>
      </w:pPr>
      <w:hyperlink r:id="rId140"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63DAC3CE" w:rsidR="00853BB6" w:rsidRDefault="009E6BC9" w:rsidP="009E6BC9">
      <w:pPr>
        <w:pStyle w:val="Doc-text2"/>
        <w:numPr>
          <w:ilvl w:val="0"/>
          <w:numId w:val="16"/>
        </w:numPr>
      </w:pPr>
      <w:r>
        <w:t>1st change is not pursued</w:t>
      </w:r>
    </w:p>
    <w:p w14:paraId="24E501F8" w14:textId="6F282043" w:rsidR="009E6BC9" w:rsidRDefault="009E6BC9" w:rsidP="009E6BC9">
      <w:pPr>
        <w:pStyle w:val="Doc-text2"/>
        <w:numPr>
          <w:ilvl w:val="0"/>
          <w:numId w:val="16"/>
        </w:numPr>
      </w:pPr>
      <w:r>
        <w:t xml:space="preserve">2nd change ("this cell </w:t>
      </w:r>
      <w:r w:rsidRPr="00FF0C8B">
        <w:rPr>
          <w:u w:val="single"/>
        </w:rPr>
        <w:t>does not</w:t>
      </w:r>
      <w:r w:rsidRPr="00F12F97">
        <w:rPr>
          <w:strike/>
        </w:rPr>
        <w:t>is a SNPN cell that</w:t>
      </w:r>
      <w:r>
        <w:t xml:space="preserve"> belongs to a SNPN that is not equal to the registered or selected SNPN of the UE in SNPN access mode") is endorsed and to be merged in a WI CR for 38.304</w:t>
      </w:r>
    </w:p>
    <w:p w14:paraId="1CDF99E2" w14:textId="77777777" w:rsidR="009E6BC9" w:rsidRDefault="009E6BC9" w:rsidP="00556862">
      <w:pPr>
        <w:pStyle w:val="Doc-text2"/>
      </w:pPr>
    </w:p>
    <w:p w14:paraId="716A9FA3" w14:textId="12BABD69" w:rsidR="009E6BC9" w:rsidRDefault="009E6BC9" w:rsidP="009E6BC9">
      <w:pPr>
        <w:pStyle w:val="Doc-title"/>
      </w:pPr>
      <w:r w:rsidRPr="00AB233F">
        <w:rPr>
          <w:highlight w:val="yellow"/>
        </w:rPr>
        <w:t>R2-20082</w:t>
      </w:r>
      <w:r>
        <w:rPr>
          <w:highlight w:val="yellow"/>
        </w:rPr>
        <w:t>07</w:t>
      </w:r>
      <w:r>
        <w:tab/>
        <w:t>Idle mode corrections for NPN</w:t>
      </w:r>
      <w:r>
        <w:tab/>
      </w:r>
      <w:r w:rsidR="00F50467">
        <w:t>Nokia</w:t>
      </w:r>
      <w:r>
        <w:tab/>
        <w:t>CR</w:t>
      </w:r>
      <w:r>
        <w:tab/>
        <w:t>Rel-16</w:t>
      </w:r>
      <w:r>
        <w:tab/>
        <w:t>36.304</w:t>
      </w:r>
      <w:r>
        <w:tab/>
        <w:t>16.1.0</w:t>
      </w:r>
      <w:r>
        <w:tab/>
        <w:t>XXXX</w:t>
      </w:r>
      <w:r>
        <w:tab/>
        <w:t>-</w:t>
      </w:r>
      <w:r>
        <w:tab/>
        <w:t>F</w:t>
      </w:r>
      <w:r>
        <w:tab/>
        <w:t>NG_RAN_PRN-Core</w:t>
      </w:r>
    </w:p>
    <w:p w14:paraId="69294F59" w14:textId="29FF28C5" w:rsidR="000D35DE" w:rsidRPr="000D35DE" w:rsidRDefault="000D35DE" w:rsidP="000D35DE">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973B6C" w:rsidP="00853BB6">
      <w:pPr>
        <w:pStyle w:val="Doc-title"/>
      </w:pPr>
      <w:hyperlink r:id="rId141"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Default="001B5026" w:rsidP="001B5026">
      <w:pPr>
        <w:pStyle w:val="Doc-text2"/>
        <w:numPr>
          <w:ilvl w:val="0"/>
          <w:numId w:val="16"/>
        </w:numPr>
      </w:pPr>
      <w:r>
        <w:t>Initially discussed in offline 10</w:t>
      </w:r>
      <w:r w:rsidR="00556862">
        <w:t>4</w:t>
      </w:r>
    </w:p>
    <w:p w14:paraId="1889CBFA" w14:textId="6166EF5A" w:rsidR="002D5E0A" w:rsidRPr="009B4F57" w:rsidRDefault="002D5E0A" w:rsidP="002D5E0A">
      <w:pPr>
        <w:pStyle w:val="Doc-text2"/>
        <w:numPr>
          <w:ilvl w:val="0"/>
          <w:numId w:val="16"/>
        </w:numPr>
      </w:pPr>
      <w:r w:rsidRPr="00EE15F6">
        <w:rPr>
          <w:lang w:val="en-US"/>
        </w:rPr>
        <w:t xml:space="preserve">Discuss the CR online </w:t>
      </w:r>
      <w:r>
        <w:rPr>
          <w:lang w:val="en-US"/>
        </w:rPr>
        <w:t xml:space="preserve">together with </w:t>
      </w:r>
      <w:hyperlink r:id="rId142" w:tooltip="C:Data3GPPExtractsR2-2006853-CR38331-NPN.docx" w:history="1">
        <w:r w:rsidRPr="00260784">
          <w:rPr>
            <w:rStyle w:val="Hyperlink"/>
          </w:rPr>
          <w:t>R2-2006853</w:t>
        </w:r>
      </w:hyperlink>
    </w:p>
    <w:p w14:paraId="404BEF71" w14:textId="3CCBE755" w:rsidR="001B5026" w:rsidRDefault="00C10DCB" w:rsidP="00C10DCB">
      <w:pPr>
        <w:pStyle w:val="Doc-text2"/>
        <w:numPr>
          <w:ilvl w:val="0"/>
          <w:numId w:val="16"/>
        </w:numPr>
      </w:pPr>
      <w:r>
        <w:t>Continue the discussion as part of the follow</w:t>
      </w:r>
      <w:r w:rsidR="000D35DE">
        <w:t>-</w:t>
      </w:r>
      <w:r>
        <w:t>up of offline 104</w:t>
      </w:r>
    </w:p>
    <w:p w14:paraId="44F94688" w14:textId="77777777" w:rsidR="002D5E0A" w:rsidRDefault="002D5E0A" w:rsidP="001B5026">
      <w:pPr>
        <w:pStyle w:val="Doc-text2"/>
      </w:pPr>
    </w:p>
    <w:p w14:paraId="1B4EE1B2" w14:textId="36D9CCD7" w:rsidR="001B5026" w:rsidRDefault="00973B6C" w:rsidP="001B5026">
      <w:pPr>
        <w:pStyle w:val="Doc-title"/>
      </w:pPr>
      <w:hyperlink r:id="rId143"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Default="001B5026" w:rsidP="001B5026">
      <w:pPr>
        <w:pStyle w:val="Doc-text2"/>
        <w:numPr>
          <w:ilvl w:val="0"/>
          <w:numId w:val="16"/>
        </w:numPr>
      </w:pPr>
      <w:r>
        <w:t>In</w:t>
      </w:r>
      <w:r w:rsidR="00556862">
        <w:t>itially discussed in offline 104</w:t>
      </w:r>
    </w:p>
    <w:p w14:paraId="7BC651BE" w14:textId="47552448" w:rsidR="002D5E0A" w:rsidRPr="002D5E0A" w:rsidRDefault="002D5E0A" w:rsidP="002D5E0A">
      <w:pPr>
        <w:pStyle w:val="Doc-text2"/>
        <w:numPr>
          <w:ilvl w:val="0"/>
          <w:numId w:val="16"/>
        </w:numPr>
        <w:rPr>
          <w:lang w:val="en-US"/>
        </w:rPr>
      </w:pPr>
      <w:r w:rsidRPr="00306C10">
        <w:rPr>
          <w:lang w:val="en-US"/>
        </w:rPr>
        <w:t xml:space="preserve">Discuss this CR online </w:t>
      </w:r>
      <w:r>
        <w:rPr>
          <w:lang w:val="en-US"/>
        </w:rPr>
        <w:t xml:space="preserve">together </w:t>
      </w:r>
      <w:r w:rsidRPr="00306C10">
        <w:rPr>
          <w:lang w:val="en-US"/>
        </w:rPr>
        <w:t xml:space="preserve">with </w:t>
      </w:r>
      <w:hyperlink r:id="rId144" w:tooltip="C:Data3GPPExtractsR2-2007411 - ims-EmergencySupport interpretation and clarification for SNPN.docx" w:history="1">
        <w:r w:rsidRPr="002D5E0A">
          <w:rPr>
            <w:rStyle w:val="Hyperlink"/>
            <w:lang w:val="en-US"/>
          </w:rPr>
          <w:t>R2-2007411</w:t>
        </w:r>
      </w:hyperlink>
    </w:p>
    <w:p w14:paraId="5F5DA0B6" w14:textId="75767294" w:rsidR="001B5026" w:rsidRPr="001B5026" w:rsidRDefault="00C10DCB" w:rsidP="00C10DCB">
      <w:pPr>
        <w:pStyle w:val="Doc-text2"/>
        <w:numPr>
          <w:ilvl w:val="0"/>
          <w:numId w:val="16"/>
        </w:numPr>
      </w:pPr>
      <w:r>
        <w:t>Continue the discussion on other aspects than emergency services as part of the follow</w:t>
      </w:r>
      <w:r w:rsidR="000D35DE">
        <w:t>-</w:t>
      </w:r>
      <w:r>
        <w:t>up of offline 104</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973B6C" w:rsidP="00853BB6">
      <w:pPr>
        <w:pStyle w:val="Doc-title"/>
      </w:pPr>
      <w:hyperlink r:id="rId145"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35D7C2FE" w14:textId="59FAB840" w:rsidR="002D5E0A" w:rsidRPr="002D5E0A" w:rsidRDefault="002D5E0A" w:rsidP="00A41DB6">
      <w:pPr>
        <w:pStyle w:val="Doc-text2"/>
        <w:numPr>
          <w:ilvl w:val="0"/>
          <w:numId w:val="16"/>
        </w:numPr>
      </w:pPr>
      <w:r w:rsidRPr="002D5E0A">
        <w:t>Discuss the CR online focusing on</w:t>
      </w:r>
      <w:r>
        <w:t xml:space="preserve">: 1) </w:t>
      </w:r>
      <w:r w:rsidRPr="002D5E0A">
        <w:t>how to handle the "selected PNI-NPN"</w:t>
      </w:r>
      <w:r>
        <w:t xml:space="preserve"> 2) </w:t>
      </w:r>
      <w:r w:rsidRPr="002D5E0A">
        <w:t>how UE should handle the case when a cell is shared between a PLMN and PNI-NPNs of that PLMN</w:t>
      </w:r>
    </w:p>
    <w:p w14:paraId="69835D85" w14:textId="5C169BA3" w:rsidR="001B5026" w:rsidRDefault="00FC09E3" w:rsidP="00FC09E3">
      <w:pPr>
        <w:pStyle w:val="Doc-text2"/>
        <w:numPr>
          <w:ilvl w:val="0"/>
          <w:numId w:val="23"/>
        </w:numPr>
      </w:pPr>
      <w:r>
        <w:t>Huawei think</w:t>
      </w:r>
      <w:r w:rsidR="000D35DE">
        <w:t>s that</w:t>
      </w:r>
      <w:r>
        <w:t xml:space="preserve"> for SIB1 and UAC the current text is clear; on the selected CAG ID: this is always selected by NAS layer; current text is clear.</w:t>
      </w:r>
    </w:p>
    <w:p w14:paraId="06B4ECE1" w14:textId="411CE9C4" w:rsidR="00635011" w:rsidRDefault="00FC09E3" w:rsidP="00A41DB6">
      <w:pPr>
        <w:pStyle w:val="Doc-text2"/>
        <w:numPr>
          <w:ilvl w:val="0"/>
          <w:numId w:val="23"/>
        </w:numPr>
      </w:pPr>
      <w:r>
        <w:t>ZTE thinks that most companies don't see the need for this CR and what is not clear can be left to UE implementation.</w:t>
      </w:r>
    </w:p>
    <w:p w14:paraId="0D40CE29" w14:textId="184A4C9A" w:rsidR="00FC09E3" w:rsidRDefault="00FC09E3" w:rsidP="00A41DB6">
      <w:pPr>
        <w:pStyle w:val="Doc-text2"/>
        <w:numPr>
          <w:ilvl w:val="0"/>
          <w:numId w:val="23"/>
        </w:numPr>
      </w:pPr>
      <w:r>
        <w:t xml:space="preserve">Nokia would like to have some clarification on where the UE behaviour is clarified for the UAC case. </w:t>
      </w:r>
      <w:r w:rsidR="00C10DCB">
        <w:t>Huawei thinks the current text says that the UE will select the UAC params corresponding to the selected PNI-NPN. Nokia thinks there is no selected PNI-NPN. Huawei thinks there is a selected CAG in automatic and manual selection mode.</w:t>
      </w:r>
    </w:p>
    <w:p w14:paraId="259D8A69" w14:textId="4C5B4D61" w:rsidR="00FC09E3" w:rsidRDefault="00C10DCB" w:rsidP="00C10DCB">
      <w:pPr>
        <w:pStyle w:val="Doc-text2"/>
        <w:numPr>
          <w:ilvl w:val="0"/>
          <w:numId w:val="16"/>
        </w:numPr>
      </w:pPr>
      <w:r>
        <w:t xml:space="preserve">Discuss </w:t>
      </w:r>
      <w:r w:rsidR="000D35DE">
        <w:t xml:space="preserve">as part of the follow-up of offline 104 </w:t>
      </w:r>
      <w:r>
        <w:t>whether there is a selected CAG in automatic and manual selection mode</w:t>
      </w:r>
    </w:p>
    <w:p w14:paraId="7B8BE6A9" w14:textId="77777777" w:rsidR="00FC09E3" w:rsidRDefault="00FC09E3" w:rsidP="00FC09E3">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973B6C" w:rsidP="00853BB6">
      <w:pPr>
        <w:pStyle w:val="Doc-title"/>
      </w:pPr>
      <w:hyperlink r:id="rId146"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24B813F3" w:rsidR="001B5026" w:rsidRDefault="001B5026" w:rsidP="001B5026">
      <w:pPr>
        <w:pStyle w:val="Doc-text2"/>
        <w:numPr>
          <w:ilvl w:val="0"/>
          <w:numId w:val="16"/>
        </w:numPr>
      </w:pPr>
      <w:r>
        <w:t>In</w:t>
      </w:r>
      <w:r w:rsidR="00FB0653">
        <w:t>itially di</w:t>
      </w:r>
      <w:r w:rsidR="00556862">
        <w:t>scussed in offline 104</w:t>
      </w:r>
    </w:p>
    <w:p w14:paraId="43AC905B" w14:textId="12D34E1A" w:rsidR="002D5E0A" w:rsidRPr="009B4F57" w:rsidRDefault="002D5E0A" w:rsidP="00FB0653">
      <w:pPr>
        <w:pStyle w:val="Doc-text2"/>
        <w:numPr>
          <w:ilvl w:val="0"/>
          <w:numId w:val="16"/>
        </w:numPr>
      </w:pPr>
      <w:r w:rsidRPr="002D5E0A">
        <w:t xml:space="preserve">Discuss this CR online together with </w:t>
      </w:r>
      <w:hyperlink r:id="rId147" w:tooltip="C:Data3GPPExtractsR2-2007842 Correction to 38.331 on SIB validity and emergency services for NPN.doc" w:history="1">
        <w:r w:rsidRPr="00FB0653">
          <w:rPr>
            <w:rStyle w:val="Hyperlink"/>
          </w:rPr>
          <w:t>R2-2007842</w:t>
        </w:r>
      </w:hyperlink>
      <w:r w:rsidRPr="002D5E0A">
        <w:t xml:space="preserve"> (after concluding </w:t>
      </w:r>
      <w:hyperlink r:id="rId148" w:tooltip="C:Data3GPPExtractsR2-2007404 - Limited services and SNPN Access Mode.docx" w:history="1">
        <w:r w:rsidRPr="00FB0653">
          <w:rPr>
            <w:rStyle w:val="Hyperlink"/>
          </w:rPr>
          <w:t>R2-2007404</w:t>
        </w:r>
      </w:hyperlink>
      <w:r w:rsidRPr="002D5E0A">
        <w:t>)</w:t>
      </w:r>
    </w:p>
    <w:p w14:paraId="0DC5972F" w14:textId="510F0492" w:rsidR="001B5026" w:rsidRDefault="00F50467" w:rsidP="00F50467">
      <w:pPr>
        <w:pStyle w:val="Doc-text2"/>
        <w:numPr>
          <w:ilvl w:val="0"/>
          <w:numId w:val="23"/>
        </w:numPr>
      </w:pPr>
      <w:r>
        <w:lastRenderedPageBreak/>
        <w:t>Huawei thinks this is covered by their CR as well</w:t>
      </w:r>
    </w:p>
    <w:p w14:paraId="62483AD4" w14:textId="185A08C4" w:rsidR="00F50467" w:rsidRDefault="00F50467" w:rsidP="00F50467">
      <w:pPr>
        <w:pStyle w:val="Doc-text2"/>
        <w:numPr>
          <w:ilvl w:val="0"/>
          <w:numId w:val="23"/>
        </w:numPr>
      </w:pPr>
      <w:r>
        <w:t>Lenovo/Samsung/ZTE prefer the Ericson CR as it is written from UE perspective.</w:t>
      </w:r>
    </w:p>
    <w:p w14:paraId="089B9988" w14:textId="0A7BE6E8" w:rsidR="00F50467" w:rsidRDefault="00F50467" w:rsidP="00F50467">
      <w:pPr>
        <w:pStyle w:val="Doc-text2"/>
        <w:numPr>
          <w:ilvl w:val="0"/>
          <w:numId w:val="23"/>
        </w:numPr>
      </w:pPr>
      <w:r>
        <w:t>Nokia is ok with the second change, but not the first.</w:t>
      </w:r>
      <w:r w:rsidR="00FC09E3">
        <w:t xml:space="preserve"> Can also live without changes</w:t>
      </w:r>
    </w:p>
    <w:p w14:paraId="2089A743" w14:textId="6EDB31E7" w:rsidR="00F50467" w:rsidRDefault="00F50467" w:rsidP="00F50467">
      <w:pPr>
        <w:pStyle w:val="Doc-text2"/>
        <w:numPr>
          <w:ilvl w:val="0"/>
          <w:numId w:val="23"/>
        </w:numPr>
      </w:pPr>
      <w:r>
        <w:t>Intel/QC/Apple/LG think that no changes are needed</w:t>
      </w:r>
    </w:p>
    <w:p w14:paraId="5B88CBB5" w14:textId="6A8186F8" w:rsidR="00F50467" w:rsidRDefault="00F50467" w:rsidP="00F50467">
      <w:pPr>
        <w:pStyle w:val="Doc-text2"/>
        <w:numPr>
          <w:ilvl w:val="0"/>
          <w:numId w:val="23"/>
        </w:numPr>
      </w:pPr>
      <w:r>
        <w:t xml:space="preserve">Ericsson think this is needed to have a complete </w:t>
      </w:r>
      <w:r w:rsidR="00FC09E3">
        <w:t>specification: if we have a bit we sohlud describe the logic for this.</w:t>
      </w:r>
    </w:p>
    <w:p w14:paraId="7E9AD48A" w14:textId="18DDB3F0" w:rsidR="00FC09E3" w:rsidRDefault="00FC09E3" w:rsidP="00F50467">
      <w:pPr>
        <w:pStyle w:val="Doc-text2"/>
        <w:numPr>
          <w:ilvl w:val="0"/>
          <w:numId w:val="23"/>
        </w:numPr>
      </w:pPr>
      <w:r>
        <w:t>CATT also think that a CR is needed.</w:t>
      </w:r>
    </w:p>
    <w:p w14:paraId="482F25D0" w14:textId="46B2A540" w:rsidR="00F50467" w:rsidRDefault="00FC09E3" w:rsidP="00F50467">
      <w:pPr>
        <w:pStyle w:val="Doc-text2"/>
        <w:numPr>
          <w:ilvl w:val="0"/>
          <w:numId w:val="16"/>
        </w:numPr>
      </w:pPr>
      <w:r>
        <w:t xml:space="preserve">Continue the discussion on the need for the </w:t>
      </w:r>
      <w:r w:rsidR="00F50467">
        <w:t xml:space="preserve">second change </w:t>
      </w:r>
      <w:r>
        <w:t>(</w:t>
      </w:r>
      <w:r w:rsidR="00F50467">
        <w:t>to be merged in a WI CR for 38.331</w:t>
      </w:r>
      <w:r>
        <w:t xml:space="preserve"> if agreed)</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973B6C" w:rsidP="00853BB6">
      <w:pPr>
        <w:pStyle w:val="Doc-title"/>
      </w:pPr>
      <w:hyperlink r:id="rId149"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Default="001B5026" w:rsidP="001B5026">
      <w:pPr>
        <w:pStyle w:val="Doc-text2"/>
        <w:numPr>
          <w:ilvl w:val="0"/>
          <w:numId w:val="16"/>
        </w:numPr>
      </w:pPr>
      <w:r>
        <w:t xml:space="preserve">Initially discussed in offline </w:t>
      </w:r>
      <w:r w:rsidR="00556862">
        <w:t>104</w:t>
      </w:r>
    </w:p>
    <w:p w14:paraId="40BD4D45" w14:textId="4C8A31E3" w:rsidR="001B5026" w:rsidRDefault="002D5E0A" w:rsidP="002D5E0A">
      <w:pPr>
        <w:pStyle w:val="Doc-text2"/>
        <w:numPr>
          <w:ilvl w:val="0"/>
          <w:numId w:val="16"/>
        </w:numPr>
      </w:pPr>
      <w:r>
        <w:t>Changes in the CR are endorsed and to be merged in a WI CR for 38.331</w:t>
      </w:r>
    </w:p>
    <w:p w14:paraId="6CA8AE4C" w14:textId="77777777" w:rsidR="002D5E0A" w:rsidRPr="001B5026" w:rsidRDefault="002D5E0A" w:rsidP="002D5E0A">
      <w:pPr>
        <w:pStyle w:val="Doc-text2"/>
        <w:ind w:left="1619" w:firstLine="0"/>
      </w:pP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Scope: Discuss the CRs in </w:t>
      </w:r>
      <w:hyperlink r:id="rId150" w:tooltip="C:Data3GPPExtracts38304_CR0176_(Rel-16)_R2-2006634 Correction on Naming  of the List of Forbidden Tracking Areas.docx" w:history="1">
        <w:r w:rsidR="00556862" w:rsidRPr="00C94B04">
          <w:rPr>
            <w:rStyle w:val="Hyperlink"/>
            <w:color w:val="808080" w:themeColor="background1" w:themeShade="80"/>
          </w:rPr>
          <w:t>R2-2006634</w:t>
        </w:r>
      </w:hyperlink>
      <w:r w:rsidR="00556862" w:rsidRPr="00C94B04">
        <w:rPr>
          <w:color w:val="808080" w:themeColor="background1" w:themeShade="80"/>
        </w:rPr>
        <w:t xml:space="preserve">, </w:t>
      </w:r>
      <w:hyperlink r:id="rId151" w:tooltip="C:Data3GPPExtractsR2-2006852-CR38304-NPN.docx" w:history="1">
        <w:r w:rsidR="00556862" w:rsidRPr="00C94B04">
          <w:rPr>
            <w:rStyle w:val="Hyperlink"/>
            <w:color w:val="808080" w:themeColor="background1" w:themeShade="80"/>
          </w:rPr>
          <w:t>R2-2006852</w:t>
        </w:r>
      </w:hyperlink>
      <w:r w:rsidR="00556862" w:rsidRPr="00C94B04">
        <w:rPr>
          <w:color w:val="808080" w:themeColor="background1" w:themeShade="80"/>
        </w:rPr>
        <w:t xml:space="preserve">, </w:t>
      </w:r>
      <w:hyperlink r:id="rId152" w:tooltip="C:Data3GPPExtractsR2-2007841 Correction to 38.304 on any cell seletion in NPN.doc" w:history="1">
        <w:r w:rsidR="00556862" w:rsidRPr="00C94B04">
          <w:rPr>
            <w:rStyle w:val="Hyperlink"/>
            <w:color w:val="808080" w:themeColor="background1" w:themeShade="80"/>
          </w:rPr>
          <w:t>R2-2007841</w:t>
        </w:r>
      </w:hyperlink>
      <w:r w:rsidR="00556862" w:rsidRPr="00C94B04">
        <w:rPr>
          <w:color w:val="808080" w:themeColor="background1" w:themeShade="80"/>
        </w:rPr>
        <w:t xml:space="preserve">, </w:t>
      </w:r>
      <w:hyperlink r:id="rId153" w:tooltip="C:Data3GPPExtractsR2-2008114 38.304 Correction on UE behavior when the best cell is not suitable.docx" w:history="1">
        <w:r w:rsidR="00E93052" w:rsidRPr="00C94B04">
          <w:rPr>
            <w:rStyle w:val="Hyperlink"/>
            <w:color w:val="808080" w:themeColor="background1" w:themeShade="80"/>
          </w:rPr>
          <w:t>R2-2008114</w:t>
        </w:r>
      </w:hyperlink>
      <w:r w:rsidR="00556862" w:rsidRPr="00C94B04">
        <w:rPr>
          <w:color w:val="808080" w:themeColor="background1" w:themeShade="80"/>
        </w:rPr>
        <w:t xml:space="preserve">, </w:t>
      </w:r>
      <w:hyperlink r:id="rId154" w:tooltip="C:Data3GPPExtracts38331_CR1722_(Rel-16)_R2-2006633 Correction on First NPN-Identity Usage for SIB Validity.docx" w:history="1">
        <w:r w:rsidR="00635011" w:rsidRPr="00C94B04">
          <w:rPr>
            <w:rStyle w:val="Hyperlink"/>
            <w:color w:val="808080" w:themeColor="background1" w:themeShade="80"/>
          </w:rPr>
          <w:t>R2-2006633</w:t>
        </w:r>
      </w:hyperlink>
      <w:r w:rsidRPr="00C94B04">
        <w:rPr>
          <w:color w:val="808080" w:themeColor="background1" w:themeShade="80"/>
        </w:rPr>
        <w:t xml:space="preserve">, </w:t>
      </w:r>
      <w:hyperlink r:id="rId155" w:tooltip="C:Data3GPPExtractsR2-2007842 Correction to 38.331 on SIB validity and emergency services for NPN.doc" w:history="1">
        <w:r w:rsidR="00635011" w:rsidRPr="00C94B04">
          <w:rPr>
            <w:rStyle w:val="Hyperlink"/>
            <w:color w:val="808080" w:themeColor="background1" w:themeShade="80"/>
          </w:rPr>
          <w:t>R2-2007842</w:t>
        </w:r>
      </w:hyperlink>
      <w:r w:rsidRPr="00C94B04">
        <w:rPr>
          <w:color w:val="808080" w:themeColor="background1" w:themeShade="80"/>
        </w:rPr>
        <w:t xml:space="preserve">, </w:t>
      </w:r>
      <w:hyperlink r:id="rId156" w:tooltip="C:Data3GPPExtractsR2-2006853-CR38331-NPN.docx" w:history="1">
        <w:r w:rsidR="00635011" w:rsidRPr="00C94B04">
          <w:rPr>
            <w:rStyle w:val="Hyperlink"/>
            <w:color w:val="808080" w:themeColor="background1" w:themeShade="80"/>
          </w:rPr>
          <w:t>R2-2006853</w:t>
        </w:r>
      </w:hyperlink>
      <w:r w:rsidR="00635011" w:rsidRPr="00C94B04">
        <w:rPr>
          <w:color w:val="808080" w:themeColor="background1" w:themeShade="80"/>
        </w:rPr>
        <w:t xml:space="preserve">, </w:t>
      </w:r>
      <w:hyperlink r:id="rId157" w:tooltip="C:Data3GPPExtractsR2-2007411 - ims-EmergencySupport interpretation and clarification for SNPN.docx" w:history="1">
        <w:r w:rsidR="00635011" w:rsidRPr="00C94B04">
          <w:rPr>
            <w:rStyle w:val="Hyperlink"/>
            <w:color w:val="808080" w:themeColor="background1" w:themeShade="80"/>
          </w:rPr>
          <w:t>R2-2007411</w:t>
        </w:r>
      </w:hyperlink>
      <w:r w:rsidRPr="00C94B04">
        <w:rPr>
          <w:color w:val="808080" w:themeColor="background1" w:themeShade="80"/>
        </w:rPr>
        <w:t xml:space="preserve"> and </w:t>
      </w:r>
      <w:hyperlink r:id="rId158" w:tooltip="C:Data3GPPExtractsR2-2008016_CR1973_38331_Rel16_Corrections to IntraFreqCAG-CellPerPLMN and InterFreqCAG-CellList in SIB3 and SIB4.docx" w:history="1">
        <w:r w:rsidR="00635011" w:rsidRPr="00C94B04">
          <w:rPr>
            <w:rStyle w:val="Hyperlink"/>
            <w:color w:val="808080" w:themeColor="background1" w:themeShade="80"/>
          </w:rPr>
          <w:t>R2-2008016</w:t>
        </w:r>
      </w:hyperlink>
      <w:r w:rsidR="00635011" w:rsidRPr="00C94B04">
        <w:rPr>
          <w:color w:val="808080" w:themeColor="background1" w:themeShade="80"/>
        </w:rPr>
        <w:tab/>
      </w:r>
    </w:p>
    <w:p w14:paraId="0C917400" w14:textId="7777777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intended outcome: summary of the offline discussion with e.g.:</w:t>
      </w:r>
    </w:p>
    <w:p w14:paraId="431BE351"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as is</w:t>
      </w:r>
    </w:p>
    <w:p w14:paraId="1FEC6090"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can be agreed with some changes (with an indication of the needed changes)</w:t>
      </w:r>
    </w:p>
    <w:p w14:paraId="4A412863"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require online discussion</w:t>
      </w:r>
    </w:p>
    <w:p w14:paraId="40B74105" w14:textId="77777777" w:rsidR="001B5026" w:rsidRPr="00C94B04" w:rsidRDefault="001B5026" w:rsidP="001B5026">
      <w:pPr>
        <w:pStyle w:val="EmailDiscussion2"/>
        <w:numPr>
          <w:ilvl w:val="2"/>
          <w:numId w:val="9"/>
        </w:numPr>
        <w:ind w:left="1980"/>
        <w:rPr>
          <w:color w:val="808080" w:themeColor="background1" w:themeShade="80"/>
        </w:rPr>
      </w:pPr>
      <w:r w:rsidRPr="00C94B04">
        <w:rPr>
          <w:color w:val="808080" w:themeColor="background1" w:themeShade="80"/>
        </w:rPr>
        <w:t>List of CRs that should not be pursued</w:t>
      </w:r>
    </w:p>
    <w:p w14:paraId="51463B9A" w14:textId="5BAF3141"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Initial deadline (for companies' feedback): Wednesday 2020-08-19 07:00</w:t>
      </w:r>
      <w:r w:rsidR="00B40665" w:rsidRPr="00C94B04">
        <w:rPr>
          <w:color w:val="808080" w:themeColor="background1" w:themeShade="80"/>
        </w:rPr>
        <w:t xml:space="preserve"> UTC</w:t>
      </w:r>
    </w:p>
    <w:p w14:paraId="0E69542C" w14:textId="4D750D37" w:rsidR="001B5026" w:rsidRPr="00C94B04" w:rsidRDefault="001B5026" w:rsidP="001B5026">
      <w:pPr>
        <w:pStyle w:val="EmailDiscussion2"/>
        <w:ind w:left="1619" w:firstLine="0"/>
        <w:rPr>
          <w:color w:val="808080" w:themeColor="background1" w:themeShade="80"/>
        </w:rPr>
      </w:pPr>
      <w:r w:rsidRPr="00C94B04">
        <w:rPr>
          <w:color w:val="808080" w:themeColor="background1" w:themeShade="80"/>
        </w:rPr>
        <w:t xml:space="preserve">Initial deadline (for </w:t>
      </w:r>
      <w:r w:rsidRPr="00C94B04">
        <w:rPr>
          <w:rStyle w:val="Doc-text2Char"/>
          <w:color w:val="808080" w:themeColor="background1" w:themeShade="80"/>
        </w:rPr>
        <w:t xml:space="preserve">rapporteur's summary in </w:t>
      </w:r>
      <w:hyperlink r:id="rId159" w:tooltip="C:Data3GPPRAN2InboxR2-2008184.zip" w:history="1">
        <w:r w:rsidR="00E93052" w:rsidRPr="00C94B04">
          <w:rPr>
            <w:rStyle w:val="Hyperlink"/>
            <w:color w:val="808080" w:themeColor="background1" w:themeShade="80"/>
          </w:rPr>
          <w:t>R2-2008184</w:t>
        </w:r>
      </w:hyperlink>
      <w:r w:rsidRPr="00C94B04">
        <w:rPr>
          <w:rStyle w:val="Doc-text2Char"/>
          <w:color w:val="808080" w:themeColor="background1" w:themeShade="80"/>
        </w:rPr>
        <w:t>):</w:t>
      </w:r>
      <w:r w:rsidRPr="00C94B04">
        <w:rPr>
          <w:color w:val="808080" w:themeColor="background1" w:themeShade="80"/>
        </w:rPr>
        <w:t xml:space="preserve">  Wednesday 2020-08-19 09:00</w:t>
      </w:r>
      <w:r w:rsidR="00B40665" w:rsidRPr="00C94B04">
        <w:rPr>
          <w:color w:val="808080" w:themeColor="background1" w:themeShade="80"/>
        </w:rPr>
        <w:t xml:space="preserve"> UTC</w:t>
      </w:r>
    </w:p>
    <w:p w14:paraId="7E2C61B9" w14:textId="77777777" w:rsidR="00E55E44" w:rsidRDefault="00E55E44" w:rsidP="00E55E44">
      <w:pPr>
        <w:pStyle w:val="EmailDiscussion2"/>
        <w:ind w:left="1619" w:firstLine="0"/>
      </w:pPr>
      <w:r>
        <w:t>Updated scope:</w:t>
      </w:r>
    </w:p>
    <w:p w14:paraId="44861775" w14:textId="7D7A587C" w:rsidR="00E55E44" w:rsidRPr="00E55E44" w:rsidRDefault="00E55E44" w:rsidP="00E55E44">
      <w:pPr>
        <w:pStyle w:val="EmailDiscussion2"/>
        <w:numPr>
          <w:ilvl w:val="2"/>
          <w:numId w:val="9"/>
        </w:numPr>
        <w:ind w:left="1980"/>
        <w:rPr>
          <w:rStyle w:val="Hyperlink"/>
          <w:color w:val="auto"/>
          <w:u w:val="none"/>
        </w:rPr>
      </w:pPr>
      <w:r>
        <w:t xml:space="preserve">Continue the discussion on change 2c in </w:t>
      </w:r>
      <w:hyperlink r:id="rId160" w:tooltip="C:Data3GPPExtractsR2-2006852-CR38304-NPN.docx" w:history="1">
        <w:r w:rsidRPr="00260784">
          <w:rPr>
            <w:rStyle w:val="Hyperlink"/>
          </w:rPr>
          <w:t>R2-2006852</w:t>
        </w:r>
      </w:hyperlink>
    </w:p>
    <w:p w14:paraId="59A18FF2" w14:textId="73A57995" w:rsidR="00E55E44" w:rsidRPr="00C94B04" w:rsidRDefault="00E55E44" w:rsidP="00E55E44">
      <w:pPr>
        <w:pStyle w:val="EmailDiscussion2"/>
        <w:numPr>
          <w:ilvl w:val="2"/>
          <w:numId w:val="9"/>
        </w:numPr>
        <w:ind w:left="1980"/>
        <w:rPr>
          <w:rStyle w:val="Hyperlink"/>
          <w:color w:val="auto"/>
          <w:u w:val="none"/>
        </w:rPr>
      </w:pPr>
      <w:r>
        <w:rPr>
          <w:lang w:val="en-US"/>
        </w:rPr>
        <w:t xml:space="preserve">Discuss whether the flow chart can be modified or a note added to address the issue in </w:t>
      </w:r>
      <w:hyperlink r:id="rId161" w:tooltip="C:Data3GPPExtractsR2-2007841 Correction to 38.304 on any cell seletion in NPN.doc" w:history="1">
        <w:r w:rsidR="00C94B04" w:rsidRPr="00260784">
          <w:rPr>
            <w:rStyle w:val="Hyperlink"/>
          </w:rPr>
          <w:t>R2-2007841</w:t>
        </w:r>
      </w:hyperlink>
    </w:p>
    <w:p w14:paraId="1AFCC567" w14:textId="45BF0A7C" w:rsidR="00C94B04" w:rsidRPr="00C94B04" w:rsidRDefault="00C94B04" w:rsidP="00C94B04">
      <w:pPr>
        <w:pStyle w:val="EmailDiscussion2"/>
        <w:numPr>
          <w:ilvl w:val="2"/>
          <w:numId w:val="9"/>
        </w:numPr>
        <w:ind w:left="1980"/>
        <w:rPr>
          <w:rStyle w:val="Hyperlink"/>
          <w:color w:val="auto"/>
          <w:u w:val="none"/>
        </w:rPr>
      </w:pPr>
      <w:r>
        <w:t xml:space="preserve">Continue the discussion on </w:t>
      </w:r>
      <w:hyperlink r:id="rId162" w:tooltip="C:Data3GPPExtracts38331_CR1722_(Rel-16)_R2-2006633 Correction on First NPN-Identity Usage for SIB Validity.docx" w:history="1">
        <w:r w:rsidRPr="00260784">
          <w:rPr>
            <w:rStyle w:val="Hyperlink"/>
          </w:rPr>
          <w:t>R2-2006633</w:t>
        </w:r>
      </w:hyperlink>
    </w:p>
    <w:p w14:paraId="0121F157" w14:textId="0F0CD64B" w:rsidR="00C94B04" w:rsidRDefault="00C94B04" w:rsidP="00C94B04">
      <w:pPr>
        <w:pStyle w:val="EmailDiscussion2"/>
        <w:numPr>
          <w:ilvl w:val="2"/>
          <w:numId w:val="9"/>
        </w:numPr>
        <w:ind w:left="1980"/>
      </w:pPr>
      <w:r>
        <w:t xml:space="preserve">Continue the discussion on </w:t>
      </w:r>
      <w:hyperlink r:id="rId163" w:tooltip="C:Data3GPPExtractsR2-2007842 Correction to 38.331 on SIB validity and emergency services for NPN.doc" w:history="1">
        <w:r w:rsidRPr="00260784">
          <w:rPr>
            <w:rStyle w:val="Hyperlink"/>
          </w:rPr>
          <w:t>R2-2007842</w:t>
        </w:r>
      </w:hyperlink>
      <w:r>
        <w:rPr>
          <w:rStyle w:val="Hyperlink"/>
        </w:rPr>
        <w:t xml:space="preserve"> </w:t>
      </w:r>
      <w:r>
        <w:t xml:space="preserve"> (other aspects than emergency services)</w:t>
      </w:r>
    </w:p>
    <w:p w14:paraId="21B6B9B7" w14:textId="5C559619" w:rsidR="00C94B04" w:rsidRPr="00C94B04" w:rsidRDefault="00C94B04" w:rsidP="00C94B04">
      <w:pPr>
        <w:pStyle w:val="EmailDiscussion2"/>
        <w:numPr>
          <w:ilvl w:val="2"/>
          <w:numId w:val="9"/>
        </w:numPr>
        <w:ind w:left="1980"/>
        <w:rPr>
          <w:rStyle w:val="Hyperlink"/>
          <w:color w:val="auto"/>
          <w:u w:val="none"/>
        </w:rPr>
      </w:pPr>
      <w:r>
        <w:t>Discuss whether</w:t>
      </w:r>
      <w:r w:rsidRPr="00C94B04">
        <w:t xml:space="preserve"> </w:t>
      </w:r>
      <w:r>
        <w:t xml:space="preserve">there is a selected CAG in automatic and manual selection mode (and then the need for changes in </w:t>
      </w:r>
      <w:hyperlink r:id="rId164" w:tooltip="C:Data3GPPExtractsR2-2006853-CR38331-NPN.docx" w:history="1">
        <w:r w:rsidRPr="00260784">
          <w:rPr>
            <w:rStyle w:val="Hyperlink"/>
          </w:rPr>
          <w:t>R2-2006853</w:t>
        </w:r>
      </w:hyperlink>
      <w:r>
        <w:rPr>
          <w:rStyle w:val="Hyperlink"/>
        </w:rPr>
        <w:t>)</w:t>
      </w:r>
    </w:p>
    <w:p w14:paraId="251CC8F1" w14:textId="7659A2CF" w:rsidR="00C94B04" w:rsidRDefault="00C94B04" w:rsidP="00C94B04">
      <w:pPr>
        <w:pStyle w:val="EmailDiscussion2"/>
        <w:numPr>
          <w:ilvl w:val="2"/>
          <w:numId w:val="9"/>
        </w:numPr>
        <w:ind w:left="1980"/>
      </w:pPr>
      <w:r>
        <w:t xml:space="preserve">Continue the discussion on the need for the second change in </w:t>
      </w:r>
      <w:hyperlink r:id="rId165" w:tooltip="C:Data3GPPExtractsR2-2007411 - ims-EmergencySupport interpretation and clarification for SNPN.docx" w:history="1">
        <w:r w:rsidRPr="00260784">
          <w:rPr>
            <w:rStyle w:val="Hyperlink"/>
          </w:rPr>
          <w:t>R2-2007411</w:t>
        </w:r>
      </w:hyperlink>
    </w:p>
    <w:p w14:paraId="7560E24E" w14:textId="5B792781" w:rsidR="00E55E44" w:rsidRDefault="00C94B04" w:rsidP="00E55E44">
      <w:pPr>
        <w:pStyle w:val="EmailDiscussion2"/>
        <w:ind w:left="1619" w:firstLine="0"/>
      </w:pPr>
      <w:r>
        <w:t>Updated</w:t>
      </w:r>
      <w:r w:rsidR="00E55E44">
        <w:t xml:space="preserve"> intended outcome: summary of the offline discussion</w:t>
      </w:r>
      <w:r>
        <w:t xml:space="preserve"> and agreeable CRs</w:t>
      </w:r>
      <w:r w:rsidR="00E55E44">
        <w:t>:</w:t>
      </w:r>
    </w:p>
    <w:p w14:paraId="020A82D1" w14:textId="17B5D4EC" w:rsidR="00E55E44" w:rsidRPr="00D3643C" w:rsidRDefault="00E55E44" w:rsidP="00E55E44">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deadl</w:t>
      </w:r>
      <w:r>
        <w:rPr>
          <w:color w:val="000000" w:themeColor="text1"/>
        </w:rPr>
        <w:t xml:space="preserve">ine (for companies' feedback): </w:t>
      </w:r>
      <w:r w:rsidR="00C94B04">
        <w:t xml:space="preserve">Monday </w:t>
      </w:r>
      <w:r w:rsidRPr="002407E1">
        <w:rPr>
          <w:color w:val="000000" w:themeColor="text1"/>
        </w:rPr>
        <w:t>2020-08</w:t>
      </w:r>
      <w:r w:rsidR="00C94B04">
        <w:rPr>
          <w:color w:val="000000" w:themeColor="text1"/>
        </w:rPr>
        <w:t>-24</w:t>
      </w:r>
      <w:r w:rsidRPr="002407E1">
        <w:rPr>
          <w:color w:val="000000" w:themeColor="text1"/>
        </w:rPr>
        <w:t xml:space="preserve"> </w:t>
      </w:r>
      <w:r w:rsidR="00E0418E">
        <w:rPr>
          <w:color w:val="000000" w:themeColor="text1"/>
        </w:rPr>
        <w:t>12</w:t>
      </w:r>
      <w:r w:rsidRPr="002407E1">
        <w:rPr>
          <w:color w:val="000000" w:themeColor="text1"/>
        </w:rPr>
        <w:t>:</w:t>
      </w:r>
      <w:r>
        <w:rPr>
          <w:color w:val="000000" w:themeColor="text1"/>
        </w:rPr>
        <w:t>00 UTC</w:t>
      </w:r>
    </w:p>
    <w:p w14:paraId="7BEA5CA8" w14:textId="5FEC8CB7" w:rsidR="00C94B04" w:rsidRDefault="00E55E44" w:rsidP="00E0418E">
      <w:pPr>
        <w:pStyle w:val="EmailDiscussion2"/>
        <w:ind w:left="1619" w:firstLine="0"/>
        <w:rPr>
          <w:color w:val="000000" w:themeColor="text1"/>
        </w:rPr>
      </w:pPr>
      <w:r>
        <w:rPr>
          <w:color w:val="000000" w:themeColor="text1"/>
        </w:rPr>
        <w:t>Initial</w:t>
      </w:r>
      <w:r w:rsidRPr="00D3643C">
        <w:rPr>
          <w:color w:val="000000" w:themeColor="text1"/>
        </w:rPr>
        <w:t xml:space="preserve"> </w:t>
      </w:r>
      <w:r w:rsidR="00C94B04">
        <w:rPr>
          <w:color w:val="000000" w:themeColor="text1"/>
        </w:rPr>
        <w:t xml:space="preserve">intermediate </w:t>
      </w:r>
      <w:r w:rsidRPr="00D3643C">
        <w:rPr>
          <w:color w:val="000000" w:themeColor="text1"/>
        </w:rPr>
        <w:t xml:space="preserve">deadline (for </w:t>
      </w:r>
      <w:r w:rsidRPr="000656F9">
        <w:rPr>
          <w:rStyle w:val="Doc-text2Char"/>
        </w:rPr>
        <w:t xml:space="preserve">rapporteur's summary in </w:t>
      </w:r>
      <w:hyperlink r:id="rId166" w:tooltip="C:Data3GPPRAN2InboxR2-2008209.zip" w:history="1">
        <w:r w:rsidR="00C94B04" w:rsidRPr="00F85B4C">
          <w:rPr>
            <w:rStyle w:val="Hyperlink"/>
          </w:rPr>
          <w:t>R2-2008209</w:t>
        </w:r>
      </w:hyperlink>
      <w:r w:rsidR="00E0418E">
        <w:rPr>
          <w:rStyle w:val="Doc-text2Char"/>
        </w:rPr>
        <w:t xml:space="preserve">): </w:t>
      </w:r>
      <w:r w:rsidR="00C94B04">
        <w:t xml:space="preserve">Monday </w:t>
      </w:r>
      <w:r w:rsidR="00C94B04" w:rsidRPr="002407E1">
        <w:rPr>
          <w:color w:val="000000" w:themeColor="text1"/>
        </w:rPr>
        <w:t>2020-08</w:t>
      </w:r>
      <w:r w:rsidR="00C94B04">
        <w:rPr>
          <w:color w:val="000000" w:themeColor="text1"/>
        </w:rPr>
        <w:t>-24</w:t>
      </w:r>
      <w:r w:rsidR="00C94B04" w:rsidRPr="002407E1">
        <w:rPr>
          <w:color w:val="000000" w:themeColor="text1"/>
        </w:rPr>
        <w:t xml:space="preserve"> </w:t>
      </w:r>
      <w:r w:rsidR="00E0418E">
        <w:rPr>
          <w:color w:val="000000" w:themeColor="text1"/>
        </w:rPr>
        <w:t>18</w:t>
      </w:r>
      <w:r w:rsidR="00C94B04" w:rsidRPr="002407E1">
        <w:rPr>
          <w:color w:val="000000" w:themeColor="text1"/>
        </w:rPr>
        <w:t>:</w:t>
      </w:r>
      <w:r w:rsidR="00C94B04">
        <w:rPr>
          <w:color w:val="000000" w:themeColor="text1"/>
        </w:rPr>
        <w:t>00 UTC</w:t>
      </w:r>
    </w:p>
    <w:p w14:paraId="4FEF2122" w14:textId="1043A6E5" w:rsidR="00C94B04" w:rsidRPr="00657E5D" w:rsidRDefault="00E0418E" w:rsidP="00C94B04">
      <w:pPr>
        <w:pStyle w:val="EmailDiscussion2"/>
        <w:ind w:left="1619" w:firstLine="0"/>
        <w:rPr>
          <w:u w:val="single"/>
        </w:rPr>
      </w:pPr>
      <w:r w:rsidRPr="00657E5D">
        <w:rPr>
          <w:u w:val="single"/>
        </w:rPr>
        <w:t xml:space="preserve">Proposals marked for agreement in </w:t>
      </w:r>
      <w:hyperlink r:id="rId167" w:tooltip="C:Data3GPPRAN2InboxR2-2008209.zip" w:history="1">
        <w:r w:rsidRPr="00F85B4C">
          <w:rPr>
            <w:rStyle w:val="Hyperlink"/>
          </w:rPr>
          <w:t>R2-2008209</w:t>
        </w:r>
      </w:hyperlink>
      <w:r w:rsidRPr="00657E5D">
        <w:rPr>
          <w:rStyle w:val="Doc-text2Char"/>
          <w:u w:val="single"/>
        </w:rPr>
        <w:t xml:space="preserve"> </w:t>
      </w:r>
      <w:r w:rsidR="00C94B04" w:rsidRPr="00657E5D">
        <w:rPr>
          <w:u w:val="single"/>
        </w:rPr>
        <w:t xml:space="preserve">not challenged until </w:t>
      </w:r>
      <w:r w:rsidR="00F85B4C">
        <w:rPr>
          <w:u w:val="single"/>
        </w:rPr>
        <w:t>Wedn</w:t>
      </w:r>
      <w:r w:rsidRPr="00657E5D">
        <w:rPr>
          <w:u w:val="single"/>
        </w:rPr>
        <w:t>esday</w:t>
      </w:r>
      <w:r w:rsidR="00C94B04" w:rsidRPr="00657E5D">
        <w:rPr>
          <w:u w:val="single"/>
        </w:rPr>
        <w:t xml:space="preserve"> </w:t>
      </w:r>
      <w:r w:rsidRPr="00657E5D">
        <w:rPr>
          <w:color w:val="000000" w:themeColor="text1"/>
          <w:u w:val="single"/>
        </w:rPr>
        <w:t>2020-08-2</w:t>
      </w:r>
      <w:r w:rsidR="00F85B4C">
        <w:rPr>
          <w:color w:val="000000" w:themeColor="text1"/>
          <w:u w:val="single"/>
        </w:rPr>
        <w:t>6</w:t>
      </w:r>
      <w:r w:rsidRPr="00657E5D">
        <w:rPr>
          <w:color w:val="000000" w:themeColor="text1"/>
          <w:u w:val="single"/>
        </w:rPr>
        <w:t xml:space="preserve"> 06</w:t>
      </w:r>
      <w:r w:rsidR="00C94B04" w:rsidRPr="00657E5D">
        <w:rPr>
          <w:color w:val="000000" w:themeColor="text1"/>
          <w:u w:val="single"/>
        </w:rPr>
        <w:t xml:space="preserve">:00 UTC </w:t>
      </w:r>
      <w:r w:rsidR="00C94B04" w:rsidRPr="00657E5D">
        <w:rPr>
          <w:u w:val="single"/>
        </w:rPr>
        <w:t xml:space="preserve">will be declared </w:t>
      </w:r>
      <w:r w:rsidRPr="00657E5D">
        <w:rPr>
          <w:u w:val="single"/>
        </w:rPr>
        <w:t>as agreed by the session chair (</w:t>
      </w:r>
      <w:r w:rsidR="00657E5D" w:rsidRPr="00657E5D">
        <w:rPr>
          <w:u w:val="single"/>
        </w:rPr>
        <w:t>further instructions/deadlines for providing actual CRs will follow).</w:t>
      </w:r>
    </w:p>
    <w:p w14:paraId="77C1FDF0" w14:textId="77777777" w:rsidR="001B5026" w:rsidRDefault="001B5026" w:rsidP="00473616">
      <w:pPr>
        <w:pStyle w:val="Doc-text2"/>
      </w:pPr>
    </w:p>
    <w:p w14:paraId="6F274BB4" w14:textId="77777777" w:rsidR="00657E5D" w:rsidRDefault="00657E5D" w:rsidP="00473616">
      <w:pPr>
        <w:pStyle w:val="Doc-text2"/>
      </w:pPr>
    </w:p>
    <w:p w14:paraId="79929649" w14:textId="656C8EE4" w:rsidR="00A97BD2" w:rsidRDefault="00973B6C" w:rsidP="00A97BD2">
      <w:pPr>
        <w:pStyle w:val="Doc-title"/>
      </w:pPr>
      <w:hyperlink r:id="rId168" w:tooltip="C:Data3GPPRAN2InboxR2-2008184.zip" w:history="1">
        <w:r w:rsidR="00A97BD2" w:rsidRPr="00206B29">
          <w:rPr>
            <w:rStyle w:val="Hyperlink"/>
          </w:rPr>
          <w:t>R2-200</w:t>
        </w:r>
        <w:r w:rsidR="00E93052" w:rsidRPr="00206B29">
          <w:rPr>
            <w:rStyle w:val="Hyperlink"/>
          </w:rPr>
          <w:t>8184</w:t>
        </w:r>
      </w:hyperlink>
      <w:r w:rsidR="00A97BD2">
        <w:tab/>
        <w:t>Summary of offline 10</w:t>
      </w:r>
      <w:r w:rsidR="00556862">
        <w:t>4</w:t>
      </w:r>
      <w:r w:rsidR="00A97BD2">
        <w:t xml:space="preserve"> - </w:t>
      </w:r>
      <w:r w:rsidR="00556862">
        <w:t>PRN</w:t>
      </w:r>
      <w:r w:rsidR="00A97BD2">
        <w:t xml:space="preserve"> corrections</w:t>
      </w:r>
      <w:r w:rsidR="00556862">
        <w:tab/>
      </w:r>
      <w:r w:rsidR="00A97BD2">
        <w:t>Nokia</w:t>
      </w:r>
      <w:r w:rsidR="00A97BD2">
        <w:tab/>
        <w:t>discussion</w:t>
      </w:r>
      <w:r w:rsidR="00A97BD2">
        <w:tab/>
        <w:t>Rel-16</w:t>
      </w:r>
      <w:r w:rsidR="00A97BD2">
        <w:tab/>
        <w:t>NG_RAN_PRN-Core</w:t>
      </w:r>
    </w:p>
    <w:p w14:paraId="14EECCA5" w14:textId="77777777" w:rsidR="00A97BD2" w:rsidRDefault="00A97BD2" w:rsidP="00473616">
      <w:pPr>
        <w:pStyle w:val="Doc-text2"/>
      </w:pPr>
    </w:p>
    <w:p w14:paraId="56C0CEF9" w14:textId="6837EA13" w:rsidR="00EE15F6" w:rsidRDefault="00EE15F6" w:rsidP="00EE15F6">
      <w:pPr>
        <w:pStyle w:val="Comments"/>
      </w:pPr>
      <w:r>
        <w:t>Proposed agreements via email:</w:t>
      </w:r>
    </w:p>
    <w:p w14:paraId="14ACADD6" w14:textId="77777777" w:rsidR="00EE15F6" w:rsidRDefault="00EE15F6" w:rsidP="00EE15F6">
      <w:pPr>
        <w:pStyle w:val="Comments"/>
      </w:pPr>
      <w:r>
        <w:t xml:space="preserve">R2-2006634 Correction on Naming of the List of Forbidden Tracking Areas (CATT) </w:t>
      </w:r>
    </w:p>
    <w:p w14:paraId="3F95ACAE" w14:textId="77777777" w:rsidR="00EE15F6" w:rsidRDefault="00EE15F6" w:rsidP="00EE15F6">
      <w:pPr>
        <w:pStyle w:val="Comments"/>
      </w:pPr>
      <w:r>
        <w:t>•</w:t>
      </w:r>
      <w:r>
        <w:tab/>
        <w:t xml:space="preserve">Endorse the changes related to "CAG-ID" (issue 1 in the CR) and merge them in a WI CR for 38.304. </w:t>
      </w:r>
    </w:p>
    <w:p w14:paraId="6C0E630E" w14:textId="77777777" w:rsidR="00EE15F6" w:rsidRDefault="00EE15F6" w:rsidP="00EE15F6">
      <w:pPr>
        <w:pStyle w:val="Comments"/>
      </w:pPr>
      <w:r>
        <w:t>•</w:t>
      </w:r>
      <w:r>
        <w:tab/>
        <w:t>Not to pursue the changes related to the TA (issue 2 in the CR).</w:t>
      </w:r>
    </w:p>
    <w:p w14:paraId="7EFAF3BD" w14:textId="77777777" w:rsidR="00EE15F6" w:rsidRDefault="00EE15F6" w:rsidP="00EE15F6">
      <w:pPr>
        <w:pStyle w:val="Comments"/>
      </w:pPr>
      <w:r>
        <w:t xml:space="preserve">R2-2006852 Cell selection and reselection corrections for NPNs (Nokia, Nokia Shanghai Bell) </w:t>
      </w:r>
    </w:p>
    <w:p w14:paraId="7C6589F9" w14:textId="77777777" w:rsidR="00EE15F6" w:rsidRDefault="00EE15F6" w:rsidP="00EE15F6">
      <w:pPr>
        <w:pStyle w:val="Comments"/>
      </w:pPr>
      <w:r>
        <w:t>•</w:t>
      </w:r>
      <w:r>
        <w:tab/>
        <w:t>Not to pursue the changes in 5.2.3.1 (issue 1) in the CR)</w:t>
      </w:r>
    </w:p>
    <w:p w14:paraId="5E6B2073" w14:textId="77777777" w:rsidR="00EE15F6" w:rsidRDefault="00EE15F6" w:rsidP="00EE15F6">
      <w:pPr>
        <w:pStyle w:val="Comments"/>
      </w:pPr>
      <w:r>
        <w:t>•</w:t>
      </w:r>
      <w:r>
        <w:tab/>
        <w:t>Not to pursue the changes related to "Inter-RAT" (issue 2a in the CR)</w:t>
      </w:r>
    </w:p>
    <w:p w14:paraId="4EC8B385" w14:textId="77777777" w:rsidR="00EE15F6" w:rsidRDefault="00EE15F6" w:rsidP="00EE15F6">
      <w:pPr>
        <w:pStyle w:val="Comments"/>
      </w:pPr>
      <w:r>
        <w:t xml:space="preserve">R2-2008114 38.304 Correction on UE behavior when the best cell is not suitable (vivo, Nokia, Nokia Shanghai Bell) </w:t>
      </w:r>
    </w:p>
    <w:p w14:paraId="049BC3B2" w14:textId="77777777" w:rsidR="00EE15F6" w:rsidRDefault="00EE15F6" w:rsidP="00EE15F6">
      <w:pPr>
        <w:pStyle w:val="Comments"/>
      </w:pPr>
      <w:r>
        <w:t>•</w:t>
      </w:r>
      <w:r>
        <w:tab/>
        <w:t>Not to pursue the 1st change</w:t>
      </w:r>
    </w:p>
    <w:p w14:paraId="66AF36FD" w14:textId="77777777" w:rsidR="00EE15F6" w:rsidRDefault="00EE15F6" w:rsidP="00EE15F6">
      <w:pPr>
        <w:pStyle w:val="Comments"/>
      </w:pPr>
      <w:r>
        <w:t>•</w:t>
      </w:r>
      <w:r>
        <w:tab/>
        <w:t>Endorse the 2nd change ("this cell does notis a SNPN cell that belongs to a SNPN that is not equal to the registered or selected SNPN of the UE in SNPN access mode") and merge in a WI CR for 38.304.</w:t>
      </w:r>
    </w:p>
    <w:p w14:paraId="6ADD7202" w14:textId="77777777" w:rsidR="00EE15F6" w:rsidRDefault="00EE15F6" w:rsidP="00EE15F6">
      <w:pPr>
        <w:pStyle w:val="Comments"/>
      </w:pPr>
      <w:r>
        <w:lastRenderedPageBreak/>
        <w:t xml:space="preserve">R2-2008016 Corrections to IntraFreqCAG-CellPerPLMN and InterFreqCAG-CellList in SIB3 and SIB4 (Samsung Electronics Co., Ltd) </w:t>
      </w:r>
    </w:p>
    <w:p w14:paraId="3F21E3DB" w14:textId="4C6B985C" w:rsidR="00EE15F6" w:rsidRDefault="00EE15F6" w:rsidP="00EE15F6">
      <w:pPr>
        <w:pStyle w:val="Comments"/>
      </w:pPr>
      <w:r>
        <w:t>•</w:t>
      </w:r>
      <w:r>
        <w:tab/>
        <w:t>Endorse the changes of the CR as it is and merge them in a WI CR for 38.331.</w:t>
      </w:r>
    </w:p>
    <w:p w14:paraId="122F1164" w14:textId="77777777" w:rsidR="00EE15F6" w:rsidRDefault="00EE15F6" w:rsidP="00473616">
      <w:pPr>
        <w:pStyle w:val="Doc-text2"/>
      </w:pPr>
    </w:p>
    <w:p w14:paraId="1020F927" w14:textId="41A3FC4F" w:rsidR="00EE15F6" w:rsidRDefault="00EE15F6" w:rsidP="00EE15F6">
      <w:pPr>
        <w:pStyle w:val="Doc-text2"/>
        <w:pBdr>
          <w:top w:val="single" w:sz="4" w:space="1" w:color="auto"/>
          <w:left w:val="single" w:sz="4" w:space="4" w:color="auto"/>
          <w:bottom w:val="single" w:sz="4" w:space="1" w:color="auto"/>
          <w:right w:val="single" w:sz="4" w:space="4" w:color="auto"/>
        </w:pBdr>
      </w:pPr>
      <w:r>
        <w:t>Agreements via email - offline 104:</w:t>
      </w:r>
    </w:p>
    <w:p w14:paraId="5C02FD6C" w14:textId="37CA2CB8"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R2-2006634 </w:t>
      </w:r>
    </w:p>
    <w:p w14:paraId="79C0F12C" w14:textId="3486D16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changes related to "CAG-ID" (issue 1 in the CR) and merge them in a WI CR for 38.304. </w:t>
      </w:r>
    </w:p>
    <w:p w14:paraId="79F1161F" w14:textId="331B934A"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the TA (issue 2 in the CR).</w:t>
      </w:r>
    </w:p>
    <w:p w14:paraId="2843F300" w14:textId="2986D42F"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R2-2006852 </w:t>
      </w:r>
    </w:p>
    <w:p w14:paraId="362BCB5B" w14:textId="4B9623CD"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Not to pursue the changes in 5.2.3.1 (issue 1) in the CR)</w:t>
      </w:r>
    </w:p>
    <w:p w14:paraId="4925306F" w14:textId="59E83B39"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changes related to "Inter-RAT" (issue 2a in the CR)</w:t>
      </w:r>
    </w:p>
    <w:p w14:paraId="576FF189"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R2-2008114 </w:t>
      </w:r>
    </w:p>
    <w:p w14:paraId="07CE1931" w14:textId="09DF95C8"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Not to pursue the 1st change</w:t>
      </w:r>
    </w:p>
    <w:p w14:paraId="08A92813" w14:textId="676BC873" w:rsidR="00EE15F6" w:rsidRDefault="00EE15F6" w:rsidP="00EE15F6">
      <w:pPr>
        <w:pStyle w:val="Doc-text2"/>
        <w:pBdr>
          <w:top w:val="single" w:sz="4" w:space="1" w:color="auto"/>
          <w:left w:val="single" w:sz="4" w:space="4" w:color="auto"/>
          <w:bottom w:val="single" w:sz="4" w:space="1" w:color="auto"/>
          <w:right w:val="single" w:sz="4" w:space="4" w:color="auto"/>
        </w:pBdr>
      </w:pPr>
      <w:r>
        <w:tab/>
        <w:t>•</w:t>
      </w:r>
      <w:r>
        <w:tab/>
        <w:t xml:space="preserve">Endorse the 2nd change ("this cell </w:t>
      </w:r>
      <w:r w:rsidRPr="00FF0C8B">
        <w:rPr>
          <w:u w:val="single"/>
        </w:rPr>
        <w:t>does not</w:t>
      </w:r>
      <w:r w:rsidRPr="00F12F97">
        <w:rPr>
          <w:strike/>
        </w:rPr>
        <w:t>is a SNPN cell that</w:t>
      </w:r>
      <w:r>
        <w:t xml:space="preserve"> belongs to a SNPN that is not equal to the registered or selected SNPN of the UE in SNPN access mode") and merge in a WI CR for 38.304.</w:t>
      </w:r>
    </w:p>
    <w:p w14:paraId="7BFEE2CE" w14:textId="77777777" w:rsidR="00EE15F6" w:rsidRDefault="00EE15F6" w:rsidP="00EE15F6">
      <w:pPr>
        <w:pStyle w:val="Doc-text2"/>
        <w:numPr>
          <w:ilvl w:val="0"/>
          <w:numId w:val="19"/>
        </w:numPr>
        <w:pBdr>
          <w:top w:val="single" w:sz="4" w:space="1" w:color="auto"/>
          <w:left w:val="single" w:sz="4" w:space="4" w:color="auto"/>
          <w:bottom w:val="single" w:sz="4" w:space="1" w:color="auto"/>
          <w:right w:val="single" w:sz="4" w:space="4" w:color="auto"/>
        </w:pBdr>
      </w:pPr>
      <w:r>
        <w:t xml:space="preserve">On R2-2008016 </w:t>
      </w:r>
    </w:p>
    <w:p w14:paraId="44075440" w14:textId="21291C5E" w:rsidR="00EE15F6" w:rsidRDefault="00EE15F6" w:rsidP="00EE15F6">
      <w:pPr>
        <w:pStyle w:val="Doc-text2"/>
        <w:pBdr>
          <w:top w:val="single" w:sz="4" w:space="1" w:color="auto"/>
          <w:left w:val="single" w:sz="4" w:space="4" w:color="auto"/>
          <w:bottom w:val="single" w:sz="4" w:space="1" w:color="auto"/>
          <w:right w:val="single" w:sz="4" w:space="4" w:color="auto"/>
        </w:pBdr>
        <w:ind w:left="1259" w:firstLine="0"/>
      </w:pPr>
      <w:r>
        <w:tab/>
        <w:t>•</w:t>
      </w:r>
      <w:r>
        <w:tab/>
        <w:t>Endorse the changes of the CR as it is and merge them in a WI CR for 38.331.</w:t>
      </w:r>
    </w:p>
    <w:p w14:paraId="282DA152" w14:textId="77777777" w:rsidR="00A97BD2" w:rsidRDefault="00A97BD2" w:rsidP="00473616">
      <w:pPr>
        <w:pStyle w:val="Doc-text2"/>
      </w:pPr>
    </w:p>
    <w:p w14:paraId="7D0C0C72" w14:textId="1237C395" w:rsidR="00EE15F6" w:rsidRPr="00EE15F6" w:rsidRDefault="00EE15F6" w:rsidP="00EE15F6">
      <w:pPr>
        <w:pStyle w:val="Comments"/>
      </w:pPr>
      <w:r>
        <w:t>Proposals for further discussion:</w:t>
      </w:r>
    </w:p>
    <w:p w14:paraId="7C487E27" w14:textId="77777777" w:rsidR="00EE15F6" w:rsidRPr="00EE15F6" w:rsidRDefault="00EE15F6" w:rsidP="00EE15F6">
      <w:pPr>
        <w:pStyle w:val="Comments"/>
        <w:rPr>
          <w:lang w:val="en-US"/>
        </w:rPr>
      </w:pPr>
      <w:r w:rsidRPr="00EE15F6">
        <w:rPr>
          <w:lang w:val="en-US"/>
        </w:rPr>
        <w:t xml:space="preserve">R2-2006852 Cell selection and reselection corrections for NPNs (Nokia, Nokia Shanghai Bell) </w:t>
      </w:r>
    </w:p>
    <w:p w14:paraId="041C9263" w14:textId="77777777" w:rsidR="00EE15F6" w:rsidRPr="00EE15F6" w:rsidRDefault="00EE15F6" w:rsidP="00EE15F6">
      <w:pPr>
        <w:pStyle w:val="Comments"/>
        <w:rPr>
          <w:lang w:val="en-US"/>
        </w:rPr>
      </w:pPr>
      <w:r w:rsidRPr="00EE15F6">
        <w:rPr>
          <w:lang w:val="en-US"/>
        </w:rPr>
        <w:t>•</w:t>
      </w:r>
      <w:r w:rsidRPr="00EE15F6">
        <w:rPr>
          <w:lang w:val="en-US"/>
        </w:rPr>
        <w:tab/>
        <w:t>Discuss online except changes in 5.2.3.1 (issue 1 in the CR) changes related to "Inter-RAT" (issue 2a in the CR)</w:t>
      </w:r>
    </w:p>
    <w:p w14:paraId="572888F3" w14:textId="77777777" w:rsidR="00EE15F6" w:rsidRPr="00EE15F6" w:rsidRDefault="00EE15F6" w:rsidP="00EE15F6">
      <w:pPr>
        <w:pStyle w:val="Comments"/>
        <w:rPr>
          <w:lang w:val="en-US"/>
        </w:rPr>
      </w:pPr>
      <w:r w:rsidRPr="00EE15F6">
        <w:rPr>
          <w:lang w:val="en-US"/>
        </w:rPr>
        <w:t xml:space="preserve">R2-2007841 Correction to 38.304 on any cell seletion in NPN (Huawei, HiSilicon) </w:t>
      </w:r>
    </w:p>
    <w:p w14:paraId="491AB9D4" w14:textId="77777777" w:rsidR="00EE15F6" w:rsidRPr="00EE15F6" w:rsidRDefault="00EE15F6" w:rsidP="00EE15F6">
      <w:pPr>
        <w:pStyle w:val="Comments"/>
        <w:rPr>
          <w:lang w:val="en-US"/>
        </w:rPr>
      </w:pPr>
      <w:r w:rsidRPr="00EE15F6">
        <w:rPr>
          <w:lang w:val="en-US"/>
        </w:rPr>
        <w:t>•</w:t>
      </w:r>
      <w:r w:rsidRPr="00EE15F6">
        <w:rPr>
          <w:lang w:val="en-US"/>
        </w:rPr>
        <w:tab/>
        <w:t>Discuss the CR online after concluding R2-2007404.</w:t>
      </w:r>
    </w:p>
    <w:p w14:paraId="2157D4E8" w14:textId="77777777" w:rsidR="00EE15F6" w:rsidRPr="00EE15F6" w:rsidRDefault="00EE15F6" w:rsidP="00EE15F6">
      <w:pPr>
        <w:pStyle w:val="Comments"/>
        <w:rPr>
          <w:lang w:val="en-US"/>
        </w:rPr>
      </w:pPr>
      <w:r w:rsidRPr="00EE15F6">
        <w:rPr>
          <w:lang w:val="en-US"/>
        </w:rPr>
        <w:t xml:space="preserve">R2-2006633 Correction on First NPN-Identity Usage for SIB Validity (CATT) </w:t>
      </w:r>
    </w:p>
    <w:p w14:paraId="418F886C" w14:textId="77777777" w:rsidR="00EE15F6" w:rsidRPr="00EE15F6" w:rsidRDefault="00EE15F6" w:rsidP="00EE15F6">
      <w:pPr>
        <w:pStyle w:val="Comments"/>
        <w:rPr>
          <w:lang w:val="en-US"/>
        </w:rPr>
      </w:pPr>
      <w:r w:rsidRPr="00EE15F6">
        <w:rPr>
          <w:lang w:val="en-US"/>
        </w:rPr>
        <w:t>•</w:t>
      </w:r>
      <w:r w:rsidRPr="00EE15F6">
        <w:rPr>
          <w:lang w:val="en-US"/>
        </w:rPr>
        <w:tab/>
        <w:t>Discuss the CR online with R2-2006853.</w:t>
      </w:r>
    </w:p>
    <w:p w14:paraId="3A715D4B" w14:textId="77777777" w:rsidR="00EE15F6" w:rsidRPr="00EE15F6" w:rsidRDefault="00EE15F6" w:rsidP="00EE15F6">
      <w:pPr>
        <w:pStyle w:val="Comments"/>
        <w:rPr>
          <w:lang w:val="en-US"/>
        </w:rPr>
      </w:pPr>
      <w:r w:rsidRPr="00EE15F6">
        <w:rPr>
          <w:lang w:val="en-US"/>
        </w:rPr>
        <w:t xml:space="preserve">R2-2007842 Correction to 38.331 on SIB validity and emergency services for NPN (Huawei, HiSilicon) </w:t>
      </w:r>
    </w:p>
    <w:p w14:paraId="2A14D9B8" w14:textId="77777777" w:rsidR="00EE15F6" w:rsidRPr="00EE15F6" w:rsidRDefault="00EE15F6" w:rsidP="00EE15F6">
      <w:pPr>
        <w:pStyle w:val="Comments"/>
        <w:rPr>
          <w:lang w:val="en-US"/>
        </w:rPr>
      </w:pPr>
      <w:r w:rsidRPr="00EE15F6">
        <w:rPr>
          <w:lang w:val="en-US"/>
        </w:rPr>
        <w:t>•</w:t>
      </w:r>
      <w:r w:rsidRPr="00EE15F6">
        <w:rPr>
          <w:lang w:val="en-US"/>
        </w:rPr>
        <w:tab/>
        <w:t>Discuss this CR online with R2-2007411</w:t>
      </w:r>
    </w:p>
    <w:p w14:paraId="7CF128A7" w14:textId="77777777" w:rsidR="00EE15F6" w:rsidRPr="00EE15F6" w:rsidRDefault="00EE15F6" w:rsidP="00EE15F6">
      <w:pPr>
        <w:pStyle w:val="Comments"/>
        <w:rPr>
          <w:lang w:val="en-US"/>
        </w:rPr>
      </w:pPr>
      <w:r w:rsidRPr="00EE15F6">
        <w:rPr>
          <w:lang w:val="en-US"/>
        </w:rPr>
        <w:t xml:space="preserve">R2-2006853 Corrections for PNI-NPN related parameter selection (Nokia, Nokia Shanghai Bell) </w:t>
      </w:r>
    </w:p>
    <w:p w14:paraId="4AB19371" w14:textId="77777777" w:rsidR="00EE15F6" w:rsidRPr="00EE15F6" w:rsidRDefault="00EE15F6" w:rsidP="00EE15F6">
      <w:pPr>
        <w:pStyle w:val="Comments"/>
        <w:rPr>
          <w:lang w:val="en-US"/>
        </w:rPr>
      </w:pPr>
      <w:r w:rsidRPr="00EE15F6">
        <w:rPr>
          <w:lang w:val="en-US"/>
        </w:rPr>
        <w:t>•</w:t>
      </w:r>
      <w:r w:rsidRPr="00EE15F6">
        <w:rPr>
          <w:lang w:val="en-US"/>
        </w:rPr>
        <w:tab/>
        <w:t>Discuss the CR online focusing on the following issues</w:t>
      </w:r>
    </w:p>
    <w:p w14:paraId="19722ACC" w14:textId="77777777" w:rsidR="00EE15F6" w:rsidRPr="00EE15F6" w:rsidRDefault="00EE15F6" w:rsidP="00375B85">
      <w:pPr>
        <w:pStyle w:val="Comments"/>
        <w:ind w:left="720"/>
        <w:rPr>
          <w:lang w:val="en-US"/>
        </w:rPr>
      </w:pPr>
      <w:r w:rsidRPr="00EE15F6">
        <w:rPr>
          <w:lang w:val="en-US"/>
        </w:rPr>
        <w:t>o</w:t>
      </w:r>
      <w:r w:rsidRPr="00EE15F6">
        <w:rPr>
          <w:lang w:val="en-US"/>
        </w:rPr>
        <w:tab/>
        <w:t>how to handle the "selected PNI-NPN"</w:t>
      </w:r>
    </w:p>
    <w:p w14:paraId="4BE0984B" w14:textId="77777777" w:rsidR="00EE15F6" w:rsidRPr="00EE15F6" w:rsidRDefault="00EE15F6" w:rsidP="00375B85">
      <w:pPr>
        <w:pStyle w:val="Comments"/>
        <w:ind w:left="720"/>
        <w:rPr>
          <w:lang w:val="en-US"/>
        </w:rPr>
      </w:pPr>
      <w:r w:rsidRPr="00EE15F6">
        <w:rPr>
          <w:lang w:val="en-US"/>
        </w:rPr>
        <w:t>o</w:t>
      </w:r>
      <w:r w:rsidRPr="00EE15F6">
        <w:rPr>
          <w:lang w:val="en-US"/>
        </w:rPr>
        <w:tab/>
        <w:t>how UE should handle the case when a cell is shared between a PLMN and PNI-NPNs of that PLMN</w:t>
      </w:r>
    </w:p>
    <w:p w14:paraId="023F5A54" w14:textId="77777777" w:rsidR="00EE15F6" w:rsidRPr="00EE15F6" w:rsidRDefault="00EE15F6" w:rsidP="00EE15F6">
      <w:pPr>
        <w:pStyle w:val="Comments"/>
        <w:rPr>
          <w:lang w:val="en-US"/>
        </w:rPr>
      </w:pPr>
      <w:r w:rsidRPr="00EE15F6">
        <w:rPr>
          <w:lang w:val="en-US"/>
        </w:rPr>
        <w:t xml:space="preserve">R2-2007411 ims-EmergencySupport interpretation and clarification for SNPN (Ericsson) </w:t>
      </w:r>
    </w:p>
    <w:p w14:paraId="21CE8A84" w14:textId="5378FD44" w:rsidR="00EE15F6" w:rsidRDefault="00EE15F6" w:rsidP="00EE15F6">
      <w:pPr>
        <w:pStyle w:val="Comments"/>
        <w:rPr>
          <w:lang w:val="en-US"/>
        </w:rPr>
      </w:pPr>
      <w:r w:rsidRPr="00EE15F6">
        <w:rPr>
          <w:lang w:val="en-US"/>
        </w:rPr>
        <w:t>•</w:t>
      </w:r>
      <w:r w:rsidRPr="00EE15F6">
        <w:rPr>
          <w:lang w:val="en-US"/>
        </w:rPr>
        <w:tab/>
        <w:t>Discuss this CR online with R2-2007842 (after concluding R2-2007404)</w:t>
      </w:r>
    </w:p>
    <w:p w14:paraId="0056EBCC" w14:textId="77777777" w:rsidR="00EE15F6" w:rsidRDefault="00EE15F6" w:rsidP="00EE15F6">
      <w:pPr>
        <w:pStyle w:val="Comments"/>
        <w:rPr>
          <w:lang w:val="en-US"/>
        </w:rPr>
      </w:pPr>
    </w:p>
    <w:p w14:paraId="66A6C2A2" w14:textId="45EF073E" w:rsidR="00C94B04" w:rsidRDefault="00973B6C" w:rsidP="00C94B04">
      <w:pPr>
        <w:pStyle w:val="Doc-title"/>
      </w:pPr>
      <w:hyperlink r:id="rId169" w:tooltip="C:Data3GPPRAN2InboxR2-2008209.zip" w:history="1">
        <w:r w:rsidR="00C94B04" w:rsidRPr="00F85B4C">
          <w:rPr>
            <w:rStyle w:val="Hyperlink"/>
          </w:rPr>
          <w:t>R2-2008209</w:t>
        </w:r>
      </w:hyperlink>
      <w:r w:rsidR="00C94B04">
        <w:tab/>
        <w:t>Summary of offline 104 - PRN corrections</w:t>
      </w:r>
      <w:r w:rsidR="00C94B04">
        <w:tab/>
        <w:t>Nokia - second round</w:t>
      </w:r>
      <w:r w:rsidR="00C94B04">
        <w:tab/>
        <w:t>discussion</w:t>
      </w:r>
      <w:r w:rsidR="00C94B04">
        <w:tab/>
        <w:t>Rel-16</w:t>
      </w:r>
      <w:r w:rsidR="00C94B04">
        <w:tab/>
        <w:t>NG_RAN_PRN-Core</w:t>
      </w:r>
    </w:p>
    <w:p w14:paraId="6C664F57" w14:textId="77777777" w:rsidR="00C94B04" w:rsidRPr="00C94B04" w:rsidRDefault="00C94B04" w:rsidP="00EE15F6">
      <w:pPr>
        <w:pStyle w:val="Comments"/>
      </w:pPr>
    </w:p>
    <w:p w14:paraId="2BFEBD09" w14:textId="77777777" w:rsidR="00C94B04" w:rsidRPr="00EE15F6" w:rsidRDefault="00C94B04" w:rsidP="00EE15F6">
      <w:pPr>
        <w:pStyle w:val="Comments"/>
        <w:rPr>
          <w:lang w:val="en-US"/>
        </w:rPr>
      </w:pPr>
    </w:p>
    <w:p w14:paraId="1302027C" w14:textId="01CE0E40" w:rsidR="00853BB6" w:rsidRDefault="00853BB6" w:rsidP="00853BB6">
      <w:pPr>
        <w:pStyle w:val="Comments"/>
      </w:pPr>
      <w:r>
        <w:t>Other</w:t>
      </w:r>
    </w:p>
    <w:p w14:paraId="3E11D49B" w14:textId="30060FC2" w:rsidR="00853BB6" w:rsidRDefault="00973B6C" w:rsidP="00853BB6">
      <w:pPr>
        <w:pStyle w:val="Doc-title"/>
      </w:pPr>
      <w:hyperlink r:id="rId170"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3C4C98F5" w14:textId="77777777" w:rsidR="00210712" w:rsidRDefault="00210712" w:rsidP="00210712">
      <w:pPr>
        <w:pStyle w:val="Comments"/>
      </w:pPr>
      <w:r>
        <w:t>Observation 1</w:t>
      </w:r>
      <w:r>
        <w:tab/>
        <w:t>If a UE cannot get normal service from a suitable SNPN cell, the specification leads to no service at all, irrespective of if there is coverage for limited service (emergency, PWS) from PLMNs</w:t>
      </w:r>
    </w:p>
    <w:p w14:paraId="6194D368" w14:textId="77777777" w:rsidR="00210712" w:rsidRDefault="00210712" w:rsidP="00210712">
      <w:pPr>
        <w:pStyle w:val="Comments"/>
      </w:pPr>
      <w:r>
        <w:t>Observation 2</w:t>
      </w:r>
      <w:r>
        <w:tab/>
        <w:t>A reasonable UE implementation may switch from SNPN Access Mode when no service is available, at least to get to a limited service state in a PLMN. To then switch back to a (possibly a preferred) SNPN cell, yet another access mode change needs to take place.</w:t>
      </w:r>
    </w:p>
    <w:p w14:paraId="19DE090E" w14:textId="32BB5EC8" w:rsidR="00210712" w:rsidRDefault="00210712" w:rsidP="00210712">
      <w:pPr>
        <w:pStyle w:val="Comments"/>
      </w:pPr>
      <w:r>
        <w:t>Observation 3</w:t>
      </w:r>
      <w:r>
        <w:tab/>
        <w:t>Going forward, when emergency services are supported for SNPN, it will likely allow a UE in SNPN access mode that is within coverage of an SNPN that it cannot access for normal service, to camp on an acceptable cell in any SNPN, to get limited services. Further, it seems unnecessary to restrict the UE be camping only on SNPN cells, but it should also be allowed to find and select acceptable cells on PLMNs</w:t>
      </w:r>
    </w:p>
    <w:p w14:paraId="760E1468" w14:textId="77777777" w:rsidR="00210712" w:rsidRDefault="00210712" w:rsidP="00210712">
      <w:pPr>
        <w:pStyle w:val="Comments"/>
      </w:pPr>
      <w:r>
        <w:t>Proposal 1</w:t>
      </w:r>
      <w:r>
        <w:tab/>
        <w:t>Send an LS to SA1 (requirements) and SA2 (with CT1 in Cc) and propose that the standard should support that if UE in SNPN access mode cannot get normal service, it should be allowed to select and camp on an acceptable PLMN cell, enter camped on any cell state, without having to switch away from SNPN access mode. This would also mean that UE regularly is trying to return to SNPN for normal service/camping.</w:t>
      </w:r>
    </w:p>
    <w:p w14:paraId="29340631" w14:textId="233EB388" w:rsidR="00717253" w:rsidRDefault="00717253" w:rsidP="00717253">
      <w:pPr>
        <w:pStyle w:val="Doc-text2"/>
      </w:pPr>
      <w:r>
        <w:t>-</w:t>
      </w:r>
      <w:r>
        <w:tab/>
        <w:t>Huawei think</w:t>
      </w:r>
      <w:r w:rsidR="000D35DE">
        <w:t>s</w:t>
      </w:r>
      <w:r>
        <w:t xml:space="preserve"> we don't need to challenge SA2 agreements at this stage. Nokia shares the same view and think this was a</w:t>
      </w:r>
      <w:r w:rsidR="00A016B2">
        <w:t>n intentional decision, there are n</w:t>
      </w:r>
      <w:r>
        <w:t>o req</w:t>
      </w:r>
      <w:r w:rsidR="000D35DE">
        <w:t>uirements</w:t>
      </w:r>
      <w:r>
        <w:t xml:space="preserve"> from SA1 and it's too late to change for Rel-16.</w:t>
      </w:r>
    </w:p>
    <w:p w14:paraId="3B59E0B8" w14:textId="261BEC11" w:rsidR="00717253" w:rsidRDefault="00717253" w:rsidP="00717253">
      <w:pPr>
        <w:pStyle w:val="Doc-text2"/>
      </w:pPr>
      <w:r>
        <w:t>-</w:t>
      </w:r>
      <w:r>
        <w:tab/>
        <w:t>Intel think</w:t>
      </w:r>
      <w:r w:rsidR="000D35DE">
        <w:t>s</w:t>
      </w:r>
      <w:r>
        <w:t xml:space="preserve"> this is possible by UE implementation and </w:t>
      </w:r>
      <w:r w:rsidR="000D35DE">
        <w:t xml:space="preserve">we </w:t>
      </w:r>
      <w:r>
        <w:t xml:space="preserve">don't need to </w:t>
      </w:r>
      <w:r w:rsidR="005F73A7">
        <w:t>introduce further changes.</w:t>
      </w:r>
    </w:p>
    <w:p w14:paraId="70C26368" w14:textId="24F57968" w:rsidR="005F73A7" w:rsidRDefault="005F73A7" w:rsidP="000D35DE">
      <w:pPr>
        <w:pStyle w:val="Doc-text2"/>
        <w:numPr>
          <w:ilvl w:val="0"/>
          <w:numId w:val="16"/>
        </w:numPr>
      </w:pPr>
      <w:r>
        <w:lastRenderedPageBreak/>
        <w:t>Noted</w:t>
      </w:r>
    </w:p>
    <w:p w14:paraId="6C6C81AB" w14:textId="77777777" w:rsidR="005F73A7" w:rsidRDefault="005F73A7" w:rsidP="00717253">
      <w:pPr>
        <w:pStyle w:val="Doc-text2"/>
      </w:pP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71"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973B6C" w:rsidP="00473616">
      <w:pPr>
        <w:pStyle w:val="Doc-title"/>
      </w:pPr>
      <w:hyperlink r:id="rId172"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973B6C" w:rsidP="00105B0C">
      <w:pPr>
        <w:pStyle w:val="Doc-title"/>
      </w:pPr>
      <w:hyperlink r:id="rId173"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973B6C" w:rsidP="00473616">
      <w:pPr>
        <w:pStyle w:val="Doc-title"/>
      </w:pPr>
      <w:hyperlink r:id="rId174"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973B6C" w:rsidP="00473616">
      <w:pPr>
        <w:pStyle w:val="Doc-title"/>
      </w:pPr>
      <w:hyperlink r:id="rId175" w:tooltip="C:Data3GPPExtractsR2-2007485 Correction on the BFR cancellation.docx" w:history="1">
        <w:r w:rsidR="00473616" w:rsidRPr="00260784">
          <w:rPr>
            <w:rStyle w:val="Hyperlink"/>
          </w:rPr>
          <w:t>R2-2007485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973B6C" w:rsidP="00105B0C">
      <w:pPr>
        <w:pStyle w:val="Doc-title"/>
      </w:pPr>
      <w:hyperlink r:id="rId176"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973B6C" w:rsidP="00473616">
      <w:pPr>
        <w:pStyle w:val="Doc-title"/>
      </w:pPr>
      <w:hyperlink r:id="rId177" w:tooltip="C:Data3GPPExtractsR2-2007526 CR on 38.321 for BFR procedure.docx" w:history="1">
        <w:r w:rsidR="00473616" w:rsidRPr="00260784">
          <w:rPr>
            <w:rStyle w:val="Hyperlink"/>
          </w:rPr>
          <w:t>R2-2007526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lastRenderedPageBreak/>
        <w:t>Other corrections</w:t>
      </w:r>
    </w:p>
    <w:p w14:paraId="62CCE748" w14:textId="3E6866B4" w:rsidR="00473616" w:rsidRDefault="00973B6C" w:rsidP="00473616">
      <w:pPr>
        <w:pStyle w:val="Doc-title"/>
      </w:pPr>
      <w:hyperlink r:id="rId178" w:tooltip="C:Data3GPPRAN2DocsR2-2007895.zip" w:history="1">
        <w:r w:rsidR="00473616" w:rsidRPr="002E72E6">
          <w:rPr>
            <w:rStyle w:val="Hyperlink"/>
          </w:rPr>
          <w:t>R2-2007895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973B6C" w:rsidP="00473616">
      <w:pPr>
        <w:pStyle w:val="Doc-title"/>
      </w:pPr>
      <w:hyperlink r:id="rId179" w:tooltip="C:Data3GPPExtractsR2-2008053.docx" w:history="1">
        <w:r w:rsidR="00473616" w:rsidRPr="00260784">
          <w:rPr>
            <w:rStyle w:val="Hyperlink"/>
          </w:rPr>
          <w:t>R2-2008053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80"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81"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82"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83"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84"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85"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86"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87"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88"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89"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973B6C" w:rsidP="00A97BD2">
      <w:pPr>
        <w:pStyle w:val="Doc-title"/>
      </w:pPr>
      <w:hyperlink r:id="rId190" w:tooltip="C:Data3GPPRAN2InboxR2-2008181.zip" w:history="1">
        <w:r w:rsidR="00A97BD2" w:rsidRPr="00260784">
          <w:rPr>
            <w:rStyle w:val="Hyperlink"/>
          </w:rPr>
          <w:t>R2-200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lastRenderedPageBreak/>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4C75F652"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31E1A2BD"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rsidRPr="0062458F">
        <w:t>Agree the CR R2-2007736 as is.</w:t>
      </w:r>
    </w:p>
    <w:p w14:paraId="7E7FF27E" w14:textId="1C9815FA" w:rsidR="0062458F" w:rsidRDefault="0062458F" w:rsidP="008C5599">
      <w:pPr>
        <w:pStyle w:val="Doc-text2"/>
        <w:numPr>
          <w:ilvl w:val="0"/>
          <w:numId w:val="18"/>
        </w:numPr>
        <w:pBdr>
          <w:top w:val="single" w:sz="4" w:space="1" w:color="auto"/>
          <w:left w:val="single" w:sz="4" w:space="4" w:color="auto"/>
          <w:bottom w:val="single" w:sz="4" w:space="1" w:color="auto"/>
          <w:right w:val="single" w:sz="4" w:space="4" w:color="auto"/>
        </w:pBdr>
      </w:pPr>
      <w:r>
        <w:t xml:space="preserve">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973B6C" w:rsidP="00C476D7">
      <w:pPr>
        <w:pStyle w:val="Doc-title"/>
      </w:pPr>
      <w:hyperlink r:id="rId191"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973B6C" w:rsidP="00105B0C">
      <w:pPr>
        <w:pStyle w:val="Doc-title"/>
      </w:pPr>
      <w:hyperlink r:id="rId192"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973B6C" w:rsidP="00B624DB">
      <w:pPr>
        <w:pStyle w:val="Doc-title"/>
      </w:pPr>
      <w:hyperlink r:id="rId193" w:tooltip="C:Data3GPPExtractsR2-2007161 38331CR Correction on number of CORESET per BWP.docx" w:history="1">
        <w:r w:rsidR="00473616" w:rsidRPr="00260784">
          <w:rPr>
            <w:rStyle w:val="Hyperlink"/>
          </w:rPr>
          <w:t>R2-2007161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973B6C" w:rsidP="00473616">
      <w:pPr>
        <w:pStyle w:val="Doc-title"/>
      </w:pPr>
      <w:hyperlink r:id="rId194" w:tooltip="C:Data3GPPExtractsR2-2007577 38.331 NReMIMO.docx" w:history="1">
        <w:r w:rsidR="00473616" w:rsidRPr="00260784">
          <w:rPr>
            <w:rStyle w:val="Hyperlink"/>
          </w:rPr>
          <w:t>R2-2007577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t>R2-200819</w:t>
      </w:r>
      <w:r>
        <w:rPr>
          <w:rStyle w:val="Hyperlink"/>
          <w:color w:val="auto"/>
          <w:highlight w:val="yellow"/>
          <w:u w:val="none"/>
        </w:rPr>
        <w:t>9</w:t>
      </w:r>
      <w:hyperlink r:id="rId195"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lastRenderedPageBreak/>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96"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97"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98"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99"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973B6C" w:rsidP="00D66751">
      <w:pPr>
        <w:pStyle w:val="Doc-title"/>
      </w:pPr>
      <w:hyperlink r:id="rId200"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973B6C" w:rsidP="00D66751">
      <w:pPr>
        <w:pStyle w:val="Doc-title"/>
      </w:pPr>
      <w:hyperlink r:id="rId201"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973B6C" w:rsidP="00537D3E">
      <w:pPr>
        <w:pStyle w:val="Doc-title"/>
      </w:pPr>
      <w:hyperlink r:id="rId202"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973B6C" w:rsidP="00D66751">
      <w:pPr>
        <w:pStyle w:val="Doc-title"/>
      </w:pPr>
      <w:hyperlink r:id="rId203"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204"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973B6C" w:rsidP="00537D3E">
      <w:pPr>
        <w:pStyle w:val="Doc-title"/>
      </w:pPr>
      <w:hyperlink r:id="rId205" w:tooltip="C:Data3GPPRAN2InboxR2-2008182.zip" w:history="1">
        <w:r w:rsidR="00E93052" w:rsidRPr="007C13A5">
          <w:rPr>
            <w:rStyle w:val="Hyperlink"/>
          </w:rPr>
          <w:t>R2-2008182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973B6C" w:rsidP="00D66751">
      <w:pPr>
        <w:pStyle w:val="Doc-title"/>
      </w:pPr>
      <w:hyperlink r:id="rId206"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973B6C" w:rsidP="00A411A8">
      <w:pPr>
        <w:pStyle w:val="Doc-title"/>
      </w:pPr>
      <w:hyperlink r:id="rId207"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208"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209"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210"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211"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212"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213"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214"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215"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697D4654" w14:textId="77777777" w:rsidR="004B3C68" w:rsidRDefault="004B3C68" w:rsidP="004B3C68">
      <w:pPr>
        <w:pStyle w:val="EmailDiscussion2"/>
        <w:ind w:left="1619" w:firstLine="0"/>
      </w:pPr>
      <w:r>
        <w:t>Updated Scope: Continue the discussion and attempt a revision of the reply LS</w:t>
      </w:r>
    </w:p>
    <w:p w14:paraId="05FFEC5F" w14:textId="77777777" w:rsidR="004B3C68" w:rsidRDefault="004B3C68" w:rsidP="004B3C68">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461BA28C" w14:textId="77777777" w:rsidR="004B3C68" w:rsidRPr="00D3643C" w:rsidRDefault="004B3C68" w:rsidP="004B3C68">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ine (for companies' feedback):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2D37AAE1" w14:textId="77777777" w:rsidR="004B3C68" w:rsidRDefault="004B3C68" w:rsidP="004B3C68">
      <w:pPr>
        <w:pStyle w:val="EmailDiscussion2"/>
        <w:ind w:left="1619" w:firstLine="0"/>
        <w:rPr>
          <w:u w:val="single"/>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Wednes</w:t>
      </w:r>
      <w:r>
        <w:t xml:space="preserve">day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r>
        <w:rPr>
          <w:u w:val="single"/>
        </w:rPr>
        <w:t xml:space="preserve"> </w:t>
      </w:r>
    </w:p>
    <w:p w14:paraId="2A4C34F8" w14:textId="36113FDA" w:rsidR="00CB0CFA" w:rsidRPr="000B462F" w:rsidRDefault="00CB0CFA" w:rsidP="00CB0CFA">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8B2F72">
        <w:rPr>
          <w:u w:val="single"/>
        </w:rPr>
        <w:t xml:space="preserve">until </w:t>
      </w:r>
      <w:r w:rsidR="004B3C68">
        <w:rPr>
          <w:u w:val="single"/>
        </w:rPr>
        <w:t>Wednesday</w:t>
      </w:r>
      <w:r w:rsidRPr="008B2F72">
        <w:rPr>
          <w:u w:val="single"/>
        </w:rPr>
        <w:t xml:space="preserve"> </w:t>
      </w:r>
      <w:r w:rsidRPr="008B2F72">
        <w:rPr>
          <w:color w:val="000000" w:themeColor="text1"/>
          <w:u w:val="single"/>
        </w:rPr>
        <w:t>2</w:t>
      </w:r>
      <w:r w:rsidR="004B3C68">
        <w:rPr>
          <w:color w:val="000000" w:themeColor="text1"/>
          <w:u w:val="single"/>
        </w:rPr>
        <w:t>020-08-26</w:t>
      </w:r>
      <w:r w:rsidRPr="008B2F72">
        <w:rPr>
          <w:color w:val="000000" w:themeColor="text1"/>
          <w:u w:val="single"/>
        </w:rPr>
        <w:t xml:space="preserve"> </w:t>
      </w:r>
      <w:r w:rsidR="004B3C68">
        <w:rPr>
          <w:color w:val="000000" w:themeColor="text1"/>
          <w:u w:val="single"/>
        </w:rPr>
        <w:t>1</w:t>
      </w:r>
      <w:r>
        <w:rPr>
          <w:color w:val="000000" w:themeColor="text1"/>
          <w:u w:val="single"/>
        </w:rPr>
        <w:t>2</w:t>
      </w:r>
      <w:r w:rsidRPr="008B2F72">
        <w:rPr>
          <w:color w:val="000000" w:themeColor="text1"/>
          <w:u w:val="single"/>
        </w:rPr>
        <w:t>:00, 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973B6C" w:rsidP="00D66751">
      <w:pPr>
        <w:pStyle w:val="Doc-title"/>
      </w:pPr>
      <w:hyperlink r:id="rId216" w:tooltip="C:Data3GPPExtractsR2-2007989 CR on CLI configuration.docx" w:history="1">
        <w:r w:rsidR="00D66751" w:rsidRPr="00260784">
          <w:rPr>
            <w:rStyle w:val="Hyperlink"/>
          </w:rPr>
          <w:t>R2-2007989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190D0441" w:rsidR="002237BA" w:rsidRDefault="001A4881" w:rsidP="002237BA">
      <w:pPr>
        <w:pStyle w:val="Doc-text2"/>
        <w:numPr>
          <w:ilvl w:val="0"/>
          <w:numId w:val="17"/>
        </w:numPr>
      </w:pPr>
      <w:r>
        <w:t>QC thinks this should have been submitted as a revision of the in-principle agreed CR. Interoperabil</w:t>
      </w:r>
      <w:r w:rsidR="00425EAB">
        <w:t>i</w:t>
      </w:r>
      <w:r>
        <w:t xml:space="preserve">ty should be added and </w:t>
      </w:r>
      <w:r w:rsidR="00D516E3">
        <w:t>"</w:t>
      </w:r>
      <w:r>
        <w:t>other specs affected</w:t>
      </w:r>
      <w:r w:rsidR="00D516E3">
        <w:t>"</w:t>
      </w:r>
      <w:r>
        <w:t xml:space="preserve"> could be removed.</w:t>
      </w:r>
    </w:p>
    <w:p w14:paraId="612668BD" w14:textId="77777777" w:rsidR="00821FC7" w:rsidRDefault="002237BA" w:rsidP="00A16841">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71CB6B93" w:rsidR="001A4881" w:rsidRDefault="00821FC7" w:rsidP="00821FC7">
      <w:pPr>
        <w:pStyle w:val="Doc-text2"/>
        <w:numPr>
          <w:ilvl w:val="0"/>
          <w:numId w:val="16"/>
        </w:numPr>
      </w:pPr>
      <w:r>
        <w:t xml:space="preserve">Provide an update in </w:t>
      </w:r>
      <w:r w:rsidR="00D516E3" w:rsidRPr="00821FC7">
        <w:rPr>
          <w:rStyle w:val="Hyperlink"/>
          <w:color w:val="auto"/>
          <w:highlight w:val="yellow"/>
          <w:u w:val="none"/>
        </w:rPr>
        <w:t>R2-2008201</w:t>
      </w:r>
      <w:r w:rsidR="001A4881">
        <w:t xml:space="preserve">, </w:t>
      </w:r>
      <w:r>
        <w:t>as revision of the</w:t>
      </w:r>
      <w:r w:rsidR="001A4881">
        <w:t xml:space="preserve"> IPA CR </w:t>
      </w:r>
      <w:r>
        <w:t xml:space="preserve">in </w:t>
      </w:r>
      <w:hyperlink r:id="rId217" w:tooltip="C:Data3GPParchiveRAN2RAN2#109bisTdocsR2-2004240.zip" w:history="1">
        <w:r w:rsidRPr="00821FC7">
          <w:rPr>
            <w:rStyle w:val="Hyperlink"/>
          </w:rPr>
          <w:t>R2-2004240</w:t>
        </w:r>
      </w:hyperlink>
      <w:r>
        <w:t xml:space="preserve"> </w:t>
      </w:r>
      <w:r w:rsidR="001A4881">
        <w:t>that was not in</w:t>
      </w:r>
      <w:r w:rsidR="002237BA">
        <w:t xml:space="preserve">cluded in the final CR in June. Remove "other specs affected". Also include the </w:t>
      </w:r>
      <w:r w:rsidR="00FE3C45">
        <w:t>impact analysis/</w:t>
      </w:r>
      <w:r w:rsidR="002237BA">
        <w:t>interoperability part</w:t>
      </w:r>
    </w:p>
    <w:p w14:paraId="2CFF66A2" w14:textId="131C031A" w:rsidR="002237BA" w:rsidRDefault="00D516E3" w:rsidP="00D516E3">
      <w:pPr>
        <w:pStyle w:val="Doc-text2"/>
        <w:numPr>
          <w:ilvl w:val="0"/>
          <w:numId w:val="16"/>
        </w:numPr>
      </w:pPr>
      <w:r>
        <w:t>Discussed in offline 113</w:t>
      </w:r>
    </w:p>
    <w:p w14:paraId="7BED0103" w14:textId="77777777" w:rsidR="00821FC7" w:rsidRDefault="00821FC7" w:rsidP="00821FC7">
      <w:pPr>
        <w:pStyle w:val="Doc-text2"/>
        <w:ind w:left="0" w:firstLine="0"/>
      </w:pPr>
    </w:p>
    <w:p w14:paraId="38C8F3CF" w14:textId="43B3634C"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 xml:space="preserve">LG Electronics </w:t>
      </w:r>
      <w:r w:rsidR="00821FC7">
        <w:t>Inc.</w:t>
      </w:r>
      <w:r w:rsidR="00821FC7">
        <w:tab/>
        <w:t>CR</w:t>
      </w:r>
      <w:r w:rsidR="00821FC7">
        <w:tab/>
        <w:t>Rel-16</w:t>
      </w:r>
      <w:r w:rsidR="00821FC7">
        <w:tab/>
        <w:t>38.331</w:t>
      </w:r>
      <w:r w:rsidR="00821FC7">
        <w:tab/>
        <w:t>16.1.0</w:t>
      </w:r>
      <w:r w:rsidR="00821FC7">
        <w:tab/>
        <w:t>1533</w:t>
      </w:r>
      <w:r>
        <w:tab/>
      </w:r>
      <w:r w:rsidR="00821FC7">
        <w:t>2</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218"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973B6C" w:rsidP="00D66751">
      <w:pPr>
        <w:pStyle w:val="Doc-title"/>
      </w:pPr>
      <w:hyperlink r:id="rId219" w:tooltip="C:Data3GPPExtracts38331_CR1783r0_(Rel-16)_R2-2007080.docx" w:history="1">
        <w:r w:rsidR="00D66751" w:rsidRPr="00260784">
          <w:rPr>
            <w:rStyle w:val="Hyperlink"/>
          </w:rPr>
          <w:t>R2-2007080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973B6C" w:rsidP="00D66751">
      <w:pPr>
        <w:pStyle w:val="Doc-title"/>
      </w:pPr>
      <w:hyperlink r:id="rId220" w:tooltip="C:Data3GPPExtractsR2-2007862 Converting suffix ForDCI-Formatx-y for shorter RRC parameter names.docx" w:history="1">
        <w:r w:rsidR="00D66751" w:rsidRPr="00260784">
          <w:rPr>
            <w:rStyle w:val="Hyperlink"/>
          </w:rPr>
          <w:t>R2-2007862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lastRenderedPageBreak/>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221" w:tooltip="C:Data3GPPExtracts38331_CR1783r0_(Rel-16)_R2-2007080.docx" w:history="1">
        <w:r w:rsidRPr="00260784">
          <w:rPr>
            <w:rStyle w:val="Hyperlink"/>
          </w:rPr>
          <w:t>R2-2007080</w:t>
        </w:r>
      </w:hyperlink>
      <w:r>
        <w:rPr>
          <w:rStyle w:val="Hyperlink"/>
        </w:rPr>
        <w:t xml:space="preserve"> </w:t>
      </w:r>
      <w:r>
        <w:t xml:space="preserve">and revise </w:t>
      </w:r>
      <w:hyperlink r:id="rId222"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223"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39EFA6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t>Summary of offline 11</w:t>
      </w:r>
      <w:r w:rsidR="008245C6">
        <w:t>4</w:t>
      </w:r>
      <w:r>
        <w:t xml:space="preserve"> - TP for PUCCH configuration with subslotLengthForPUCCH-r16</w:t>
      </w:r>
      <w:r>
        <w:tab/>
        <w:t>CATT</w:t>
      </w:r>
      <w:r>
        <w:tab/>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224"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973B6C" w:rsidP="000938AF">
      <w:pPr>
        <w:pStyle w:val="Doc-title"/>
      </w:pPr>
      <w:hyperlink r:id="rId225"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793D1A">
        <w:rPr>
          <w:highlight w:val="yellow"/>
        </w:rPr>
        <w:t>R2-200</w:t>
      </w:r>
      <w:r w:rsidR="00BA5BEA" w:rsidRPr="00793D1A">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A16841">
        <w:rPr>
          <w:highlight w:val="yellow"/>
        </w:rPr>
        <w:t>R2-200</w:t>
      </w:r>
      <w:r w:rsidR="00BA5BEA" w:rsidRPr="00A16841">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973B6C" w:rsidP="002D663D">
      <w:pPr>
        <w:pStyle w:val="Doc-title"/>
      </w:pPr>
      <w:hyperlink r:id="rId226"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973B6C" w:rsidP="0010148E">
      <w:pPr>
        <w:pStyle w:val="Doc-title"/>
      </w:pPr>
      <w:hyperlink r:id="rId227"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973B6C" w:rsidP="006E1915">
      <w:pPr>
        <w:pStyle w:val="Doc-title"/>
      </w:pPr>
      <w:hyperlink r:id="rId228"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973B6C" w:rsidP="002F31AD">
      <w:pPr>
        <w:pStyle w:val="Doc-title"/>
      </w:pPr>
      <w:hyperlink r:id="rId229"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5B938678" w:rsidR="002F31AD" w:rsidRDefault="00C54438" w:rsidP="00C54438">
      <w:pPr>
        <w:pStyle w:val="Doc-text2"/>
        <w:numPr>
          <w:ilvl w:val="0"/>
          <w:numId w:val="16"/>
        </w:numPr>
      </w:pPr>
      <w:r>
        <w:t>Discuss a possible reply LS in offline 115</w:t>
      </w:r>
    </w:p>
    <w:p w14:paraId="3506A923" w14:textId="77777777" w:rsidR="00C54438" w:rsidRPr="002F31AD" w:rsidRDefault="00C54438" w:rsidP="00C54438">
      <w:pPr>
        <w:pStyle w:val="Doc-text2"/>
        <w:ind w:left="1619" w:firstLine="0"/>
      </w:pPr>
    </w:p>
    <w:p w14:paraId="0FFAF23F" w14:textId="5B03DD41" w:rsidR="006B0AD8" w:rsidRDefault="00973B6C" w:rsidP="006B0AD8">
      <w:pPr>
        <w:pStyle w:val="Doc-title"/>
      </w:pPr>
      <w:hyperlink r:id="rId230"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30B8FCB6" w:rsidR="006B0AD8" w:rsidRDefault="00727015" w:rsidP="00C54438">
      <w:pPr>
        <w:pStyle w:val="Doc-text2"/>
        <w:numPr>
          <w:ilvl w:val="0"/>
          <w:numId w:val="16"/>
        </w:numPr>
      </w:pPr>
      <w:r>
        <w:t>Can be considered in the discussion</w:t>
      </w:r>
      <w:r w:rsidR="00C54438">
        <w:t xml:space="preserve"> in offline 115</w:t>
      </w:r>
    </w:p>
    <w:p w14:paraId="18C60E8A" w14:textId="77777777" w:rsidR="00C54438" w:rsidRPr="006B0AD8" w:rsidRDefault="00C54438" w:rsidP="00C54438">
      <w:pPr>
        <w:pStyle w:val="Doc-text2"/>
        <w:ind w:left="1619" w:firstLine="0"/>
      </w:pPr>
    </w:p>
    <w:p w14:paraId="292C061F" w14:textId="1CF376B0" w:rsidR="006B0AD8" w:rsidRDefault="00973B6C" w:rsidP="006B0AD8">
      <w:pPr>
        <w:pStyle w:val="Doc-title"/>
      </w:pPr>
      <w:hyperlink r:id="rId231"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4A11ADE8" w14:textId="78CF0DDD" w:rsidR="00C54438" w:rsidRPr="00C54438" w:rsidRDefault="00727015" w:rsidP="00224B70">
      <w:pPr>
        <w:pStyle w:val="Doc-text2"/>
        <w:numPr>
          <w:ilvl w:val="0"/>
          <w:numId w:val="16"/>
        </w:numPr>
      </w:pPr>
      <w:r>
        <w:t>Can be considered in the discussion in offline 115</w:t>
      </w:r>
    </w:p>
    <w:p w14:paraId="13ED84A3" w14:textId="52B50217" w:rsidR="002F31AD" w:rsidRDefault="002F31AD" w:rsidP="00C54438">
      <w:pPr>
        <w:pStyle w:val="Doc-text2"/>
        <w:ind w:left="0" w:firstLine="0"/>
      </w:pPr>
    </w:p>
    <w:p w14:paraId="051E11D0" w14:textId="3C2C0F93" w:rsidR="00C54438" w:rsidRDefault="00C54438" w:rsidP="00C54438">
      <w:pPr>
        <w:pStyle w:val="EmailDiscussion"/>
      </w:pPr>
      <w:r>
        <w:t>[AT111e][115][NTN] Reply LS to SA2 (Qualcomm)</w:t>
      </w:r>
    </w:p>
    <w:p w14:paraId="60DCFFC5" w14:textId="77777777" w:rsidR="00224B70" w:rsidRPr="00C54438" w:rsidRDefault="00224B70" w:rsidP="00224B70">
      <w:pPr>
        <w:pStyle w:val="EmailDiscussion2"/>
      </w:pPr>
      <w:r>
        <w:tab/>
        <w:t>Scope: Discuss a (possibly intermediate) reply LS to SA2</w:t>
      </w:r>
    </w:p>
    <w:p w14:paraId="194D2566" w14:textId="77777777" w:rsidR="00224B70" w:rsidRDefault="00224B70" w:rsidP="00224B70">
      <w:pPr>
        <w:pStyle w:val="EmailDiscussion2"/>
      </w:pPr>
      <w:r>
        <w:tab/>
        <w:t xml:space="preserve">Intended outcome: Draft reply LS to SA2 in </w:t>
      </w:r>
      <w:r>
        <w:rPr>
          <w:rStyle w:val="Hyperlink"/>
          <w:color w:val="auto"/>
          <w:highlight w:val="yellow"/>
          <w:u w:val="none"/>
        </w:rPr>
        <w:t>R2-2008212</w:t>
      </w:r>
    </w:p>
    <w:p w14:paraId="3FA0850F" w14:textId="77777777" w:rsidR="00224B70" w:rsidRPr="00D3643C" w:rsidRDefault="00224B70" w:rsidP="00224B70">
      <w:pPr>
        <w:pStyle w:val="EmailDiscussion2"/>
        <w:rPr>
          <w:color w:val="000000" w:themeColor="text1"/>
        </w:rPr>
      </w:pPr>
      <w:r>
        <w:tab/>
      </w:r>
      <w:r>
        <w:rPr>
          <w:color w:val="000000" w:themeColor="text1"/>
        </w:rPr>
        <w:t>D</w:t>
      </w:r>
      <w:r w:rsidRPr="00D3643C">
        <w:rPr>
          <w:color w:val="000000" w:themeColor="text1"/>
        </w:rPr>
        <w:t>eadl</w:t>
      </w:r>
      <w:r>
        <w:rPr>
          <w:color w:val="000000" w:themeColor="text1"/>
        </w:rPr>
        <w:t xml:space="preserve">ine (for companies' feedback): </w:t>
      </w:r>
      <w:r>
        <w:t xml:space="preserve">Thursday </w:t>
      </w:r>
      <w:r w:rsidRPr="002407E1">
        <w:rPr>
          <w:color w:val="000000" w:themeColor="text1"/>
        </w:rPr>
        <w:t>2020-08</w:t>
      </w:r>
      <w:r>
        <w:rPr>
          <w:color w:val="000000" w:themeColor="text1"/>
        </w:rPr>
        <w:t>-27</w:t>
      </w:r>
      <w:r w:rsidRPr="002407E1">
        <w:rPr>
          <w:color w:val="000000" w:themeColor="text1"/>
        </w:rPr>
        <w:t xml:space="preserve"> </w:t>
      </w:r>
      <w:r>
        <w:rPr>
          <w:color w:val="000000" w:themeColor="text1"/>
        </w:rPr>
        <w:t>02</w:t>
      </w:r>
      <w:r w:rsidRPr="002407E1">
        <w:rPr>
          <w:color w:val="000000" w:themeColor="text1"/>
        </w:rPr>
        <w:t>:</w:t>
      </w:r>
      <w:r>
        <w:rPr>
          <w:color w:val="000000" w:themeColor="text1"/>
        </w:rPr>
        <w:t>00 UTC</w:t>
      </w:r>
    </w:p>
    <w:p w14:paraId="0C1D6379" w14:textId="0EFE1100" w:rsidR="00224B70" w:rsidRDefault="00224B70" w:rsidP="00224B70">
      <w:pPr>
        <w:pStyle w:val="EmailDiscussion2"/>
        <w:ind w:left="1619" w:firstLine="0"/>
        <w:rPr>
          <w:u w:val="single"/>
        </w:rPr>
      </w:pPr>
      <w:r>
        <w:rPr>
          <w:color w:val="000000" w:themeColor="text1"/>
        </w:rPr>
        <w:lastRenderedPageBreak/>
        <w:t>D</w:t>
      </w:r>
      <w:r w:rsidRPr="00D3643C">
        <w:rPr>
          <w:color w:val="000000" w:themeColor="text1"/>
        </w:rPr>
        <w:t xml:space="preserve">eadline (for </w:t>
      </w:r>
      <w:r>
        <w:rPr>
          <w:rStyle w:val="Doc-text2Char"/>
        </w:rPr>
        <w:t>draft reply LS</w:t>
      </w:r>
      <w:r w:rsidRPr="000656F9">
        <w:rPr>
          <w:rStyle w:val="Doc-text2Char"/>
        </w:rPr>
        <w:t xml:space="preserve"> in</w:t>
      </w:r>
      <w:r w:rsidRPr="00D516E3">
        <w:rPr>
          <w:rStyle w:val="Heading2Char"/>
          <w:highlight w:val="yellow"/>
        </w:rPr>
        <w:t xml:space="preserve"> </w:t>
      </w:r>
      <w:r>
        <w:rPr>
          <w:rStyle w:val="Hyperlink"/>
          <w:color w:val="auto"/>
          <w:highlight w:val="yellow"/>
          <w:u w:val="none"/>
        </w:rPr>
        <w:t>R2-2008212</w:t>
      </w:r>
      <w:r w:rsidRPr="000656F9">
        <w:rPr>
          <w:rStyle w:val="Doc-text2Char"/>
        </w:rPr>
        <w:t>):</w:t>
      </w:r>
      <w:r>
        <w:rPr>
          <w:color w:val="000000" w:themeColor="text1"/>
        </w:rPr>
        <w:t xml:space="preserve"> </w:t>
      </w:r>
      <w:r>
        <w:t xml:space="preserve">Thursday </w:t>
      </w:r>
      <w:r w:rsidRPr="002407E1">
        <w:rPr>
          <w:color w:val="000000" w:themeColor="text1"/>
        </w:rPr>
        <w:t>2020-08</w:t>
      </w:r>
      <w:r>
        <w:rPr>
          <w:color w:val="000000" w:themeColor="text1"/>
        </w:rPr>
        <w:t>-27</w:t>
      </w:r>
      <w:r w:rsidRPr="002407E1">
        <w:rPr>
          <w:color w:val="000000" w:themeColor="text1"/>
        </w:rPr>
        <w:t xml:space="preserve"> </w:t>
      </w:r>
      <w:r w:rsidR="00C05E5F">
        <w:rPr>
          <w:color w:val="000000" w:themeColor="text1"/>
        </w:rPr>
        <w:t>06</w:t>
      </w:r>
      <w:r w:rsidRPr="002407E1">
        <w:rPr>
          <w:color w:val="000000" w:themeColor="text1"/>
        </w:rPr>
        <w:t>:</w:t>
      </w:r>
      <w:r>
        <w:rPr>
          <w:color w:val="000000" w:themeColor="text1"/>
        </w:rPr>
        <w:t>00 UTC</w:t>
      </w:r>
    </w:p>
    <w:p w14:paraId="5E7DD652" w14:textId="575AD6EE" w:rsidR="00224B70" w:rsidRPr="000B462F" w:rsidRDefault="00224B70" w:rsidP="00224B70">
      <w:pPr>
        <w:pStyle w:val="EmailDiscussion2"/>
        <w:ind w:left="1619" w:firstLine="0"/>
        <w:rPr>
          <w:u w:val="single"/>
        </w:rPr>
      </w:pPr>
      <w:r>
        <w:rPr>
          <w:u w:val="single"/>
        </w:rPr>
        <w:t xml:space="preserve">If the draft reply </w:t>
      </w:r>
      <w:r w:rsidRPr="000B462F">
        <w:rPr>
          <w:u w:val="single"/>
        </w:rPr>
        <w:t xml:space="preserve">LS in </w:t>
      </w:r>
      <w:r>
        <w:rPr>
          <w:rStyle w:val="Hyperlink"/>
          <w:color w:val="auto"/>
          <w:highlight w:val="yellow"/>
        </w:rPr>
        <w:t>R2-2008212</w:t>
      </w:r>
      <w:r>
        <w:rPr>
          <w:u w:val="single"/>
        </w:rPr>
        <w:t xml:space="preserve"> will be</w:t>
      </w:r>
      <w:r w:rsidRPr="000B462F">
        <w:rPr>
          <w:u w:val="single"/>
        </w:rPr>
        <w:t xml:space="preserve"> not</w:t>
      </w:r>
      <w:r w:rsidRPr="00C80CF0">
        <w:rPr>
          <w:u w:val="single"/>
        </w:rPr>
        <w:t xml:space="preserve"> challenged </w:t>
      </w:r>
      <w:r w:rsidRPr="00224B70">
        <w:rPr>
          <w:u w:val="single"/>
        </w:rPr>
        <w:t xml:space="preserve">until Thursday </w:t>
      </w:r>
      <w:r w:rsidRPr="00224B70">
        <w:rPr>
          <w:color w:val="000000" w:themeColor="text1"/>
          <w:u w:val="single"/>
        </w:rPr>
        <w:t>2020-08</w:t>
      </w:r>
      <w:r w:rsidR="0038012E">
        <w:rPr>
          <w:color w:val="000000" w:themeColor="text1"/>
          <w:u w:val="single"/>
        </w:rPr>
        <w:t>-27</w:t>
      </w:r>
      <w:r w:rsidRPr="00224B70">
        <w:rPr>
          <w:color w:val="000000" w:themeColor="text1"/>
          <w:u w:val="single"/>
        </w:rPr>
        <w:t xml:space="preserve"> </w:t>
      </w:r>
      <w:r>
        <w:rPr>
          <w:color w:val="000000" w:themeColor="text1"/>
          <w:u w:val="single"/>
        </w:rPr>
        <w:t>1</w:t>
      </w:r>
      <w:r w:rsidR="00C05E5F">
        <w:rPr>
          <w:color w:val="000000" w:themeColor="text1"/>
          <w:u w:val="single"/>
        </w:rPr>
        <w:t>8</w:t>
      </w:r>
      <w:r w:rsidRPr="00224B70">
        <w:rPr>
          <w:color w:val="000000" w:themeColor="text1"/>
          <w:u w:val="single"/>
        </w:rPr>
        <w:t xml:space="preserve">:00 UTC, </w:t>
      </w:r>
      <w:r w:rsidRPr="008B2F72">
        <w:rPr>
          <w:color w:val="000000" w:themeColor="text1"/>
          <w:u w:val="single"/>
        </w:rPr>
        <w:t>it will</w:t>
      </w:r>
      <w:r>
        <w:rPr>
          <w:color w:val="000000" w:themeColor="text1"/>
          <w:u w:val="single"/>
        </w:rPr>
        <w:t xml:space="preserve">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w:t>
      </w:r>
      <w:r w:rsidR="00D65921">
        <w:rPr>
          <w:u w:val="single"/>
        </w:rPr>
        <w:t>in</w:t>
      </w:r>
      <w:r>
        <w:rPr>
          <w:u w:val="single"/>
        </w:rPr>
        <w:t xml:space="preserve"> the CB online session on Friday 2020-08-28</w:t>
      </w:r>
      <w:r w:rsidRPr="00C80CF0">
        <w:rPr>
          <w:u w:val="single"/>
        </w:rPr>
        <w:t>.</w:t>
      </w:r>
    </w:p>
    <w:p w14:paraId="54358DA9" w14:textId="77777777" w:rsidR="00C54438" w:rsidRDefault="00C54438" w:rsidP="00C54438">
      <w:pPr>
        <w:pStyle w:val="Doc-text2"/>
      </w:pPr>
    </w:p>
    <w:p w14:paraId="74A79C97" w14:textId="1EF31D1B" w:rsidR="00224B70" w:rsidRPr="00C54438" w:rsidRDefault="00224B70" w:rsidP="00224B70">
      <w:pPr>
        <w:pStyle w:val="Doc-title"/>
      </w:pPr>
      <w:r>
        <w:rPr>
          <w:rStyle w:val="Hyperlink"/>
          <w:color w:val="auto"/>
          <w:highlight w:val="yellow"/>
          <w:u w:val="none"/>
        </w:rPr>
        <w:t>R2-2008212</w:t>
      </w:r>
      <w:r>
        <w:tab/>
        <w:t>[Draft] LS Reply on SA WG2 assumptions on architecture aspects for using</w:t>
      </w:r>
      <w:r>
        <w:tab/>
        <w:t>Qualcomm Inc</w:t>
      </w:r>
      <w:r>
        <w:tab/>
        <w:t>LS out</w:t>
      </w:r>
      <w:r>
        <w:tab/>
        <w:t>Rel-17</w:t>
      </w:r>
      <w:r>
        <w:tab/>
        <w:t>NR_NTN_solutions-Core</w:t>
      </w:r>
      <w:r>
        <w:tab/>
        <w:t>To:SA2</w:t>
      </w:r>
      <w:r>
        <w:tab/>
        <w:t>Cc:RAN3, CT1</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973B6C" w:rsidP="002F31AD">
      <w:pPr>
        <w:pStyle w:val="Doc-title"/>
      </w:pPr>
      <w:hyperlink r:id="rId232"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973B6C" w:rsidP="002F31AD">
      <w:pPr>
        <w:pStyle w:val="Doc-title"/>
      </w:pPr>
      <w:hyperlink r:id="rId233"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973B6C" w:rsidP="00ED4AC1">
      <w:pPr>
        <w:pStyle w:val="Doc-title"/>
      </w:pPr>
      <w:hyperlink r:id="rId234"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Pr="00D65921" w:rsidRDefault="002C4FB9" w:rsidP="00ED4AC1">
      <w:pPr>
        <w:pStyle w:val="EmailDiscussion2"/>
        <w:ind w:left="1619" w:firstLine="0"/>
        <w:rPr>
          <w:color w:val="808080" w:themeColor="background1" w:themeShade="80"/>
        </w:rPr>
      </w:pPr>
      <w:r w:rsidRPr="00D65921">
        <w:rPr>
          <w:color w:val="808080" w:themeColor="background1" w:themeShade="80"/>
        </w:rPr>
        <w:t xml:space="preserve">Scope: Discuss the workplan in </w:t>
      </w:r>
      <w:hyperlink r:id="rId235" w:tooltip="C:Data3GPPExtractsR2-2007565 - Rel17 NR-NTN workplan.docx" w:history="1">
        <w:r w:rsidRPr="00D65921">
          <w:rPr>
            <w:rStyle w:val="Hyperlink"/>
            <w:color w:val="808080" w:themeColor="background1" w:themeShade="80"/>
          </w:rPr>
          <w:t>R2-2007565</w:t>
        </w:r>
      </w:hyperlink>
      <w:r w:rsidRPr="00D65921">
        <w:rPr>
          <w:rStyle w:val="Hyperlink"/>
          <w:color w:val="808080" w:themeColor="background1" w:themeShade="80"/>
        </w:rPr>
        <w:t xml:space="preserve"> </w:t>
      </w:r>
      <w:r w:rsidRPr="00D65921">
        <w:rPr>
          <w:color w:val="808080" w:themeColor="background1" w:themeShade="80"/>
        </w:rPr>
        <w:t xml:space="preserve">and the proposals in </w:t>
      </w:r>
      <w:hyperlink r:id="rId236" w:tooltip="C:Data3GPPExtractsR2-2007572 - NR NTN reference scenarios.docx" w:history="1">
        <w:r w:rsidRPr="00D65921">
          <w:rPr>
            <w:rStyle w:val="Hyperlink"/>
            <w:color w:val="808080" w:themeColor="background1" w:themeShade="80"/>
          </w:rPr>
          <w:t>R2-2007572</w:t>
        </w:r>
      </w:hyperlink>
      <w:r w:rsidR="00ED4AC1" w:rsidRPr="00D65921">
        <w:rPr>
          <w:color w:val="808080" w:themeColor="background1" w:themeShade="80"/>
        </w:rPr>
        <w:t>,</w:t>
      </w:r>
      <w:r w:rsidRPr="00D65921">
        <w:rPr>
          <w:color w:val="808080" w:themeColor="background1" w:themeShade="80"/>
        </w:rPr>
        <w:t xml:space="preserve"> </w:t>
      </w:r>
      <w:hyperlink r:id="rId237" w:tooltip="C:Data3GPPExtractsR2-2007537 NTN Overview.docx" w:history="1">
        <w:r w:rsidRPr="00D65921">
          <w:rPr>
            <w:rStyle w:val="Hyperlink"/>
            <w:color w:val="808080" w:themeColor="background1" w:themeShade="80"/>
          </w:rPr>
          <w:t>R2-2007537</w:t>
        </w:r>
      </w:hyperlink>
      <w:r w:rsidR="00ED4AC1" w:rsidRPr="00D65921">
        <w:rPr>
          <w:color w:val="808080" w:themeColor="background1" w:themeShade="80"/>
        </w:rPr>
        <w:t xml:space="preserve">, </w:t>
      </w:r>
      <w:r w:rsidR="00ED4AC1" w:rsidRPr="00D65921">
        <w:rPr>
          <w:rStyle w:val="Hyperlink"/>
          <w:color w:val="808080" w:themeColor="background1" w:themeShade="80"/>
        </w:rPr>
        <w:t xml:space="preserve"> </w:t>
      </w:r>
      <w:hyperlink r:id="rId238" w:tooltip="C:Data3GPPExtractsR2-2006630_Further Clarifications on the NTN WID.docx" w:history="1">
        <w:r w:rsidR="00ED4AC1" w:rsidRPr="00D65921">
          <w:rPr>
            <w:rStyle w:val="Hyperlink"/>
            <w:color w:val="808080" w:themeColor="background1" w:themeShade="80"/>
          </w:rPr>
          <w:t>R2-2006630</w:t>
        </w:r>
      </w:hyperlink>
      <w:r w:rsidR="00ED4AC1" w:rsidRPr="00D65921">
        <w:rPr>
          <w:color w:val="808080" w:themeColor="background1" w:themeShade="80"/>
        </w:rPr>
        <w:t xml:space="preserve"> (and possibly others from contributions in 8.10.1)</w:t>
      </w:r>
    </w:p>
    <w:p w14:paraId="20EA6D55" w14:textId="163F8FF8" w:rsidR="002C4FB9" w:rsidRPr="00D65921" w:rsidRDefault="002C4FB9" w:rsidP="00ED4AC1">
      <w:pPr>
        <w:pStyle w:val="EmailDiscussion2"/>
        <w:ind w:left="1619" w:firstLine="0"/>
        <w:rPr>
          <w:color w:val="808080" w:themeColor="background1" w:themeShade="80"/>
          <w:u w:val="single"/>
        </w:rPr>
      </w:pPr>
      <w:r w:rsidRPr="00D65921">
        <w:rPr>
          <w:color w:val="808080" w:themeColor="background1" w:themeShade="80"/>
        </w:rPr>
        <w:t>Initial intended</w:t>
      </w:r>
      <w:r w:rsidR="009511B9" w:rsidRPr="00D65921">
        <w:rPr>
          <w:color w:val="808080" w:themeColor="background1" w:themeShade="80"/>
        </w:rPr>
        <w:t xml:space="preserve"> outcome</w:t>
      </w:r>
      <w:r w:rsidRPr="00D65921">
        <w:rPr>
          <w:color w:val="808080" w:themeColor="background1" w:themeShade="80"/>
        </w:rPr>
        <w:t>: revised workplan and summary of the offline discussion with e.g.:</w:t>
      </w:r>
    </w:p>
    <w:p w14:paraId="4DDEE1F9" w14:textId="1F0E4ADE" w:rsidR="00D45DE2" w:rsidRPr="00D65921" w:rsidRDefault="002C4FB9" w:rsidP="00D45DE2">
      <w:pPr>
        <w:pStyle w:val="EmailDiscussion2"/>
        <w:numPr>
          <w:ilvl w:val="2"/>
          <w:numId w:val="9"/>
        </w:numPr>
        <w:ind w:left="1980"/>
        <w:rPr>
          <w:color w:val="808080" w:themeColor="background1" w:themeShade="80"/>
        </w:rPr>
      </w:pPr>
      <w:r w:rsidRPr="00D65921">
        <w:rPr>
          <w:color w:val="808080" w:themeColor="background1" w:themeShade="80"/>
        </w:rPr>
        <w:t xml:space="preserve">List of agreeable proposals </w:t>
      </w:r>
      <w:r w:rsidR="001C2473" w:rsidRPr="00D65921">
        <w:rPr>
          <w:color w:val="808080" w:themeColor="background1" w:themeShade="80"/>
        </w:rPr>
        <w:t>(if any)</w:t>
      </w:r>
    </w:p>
    <w:p w14:paraId="236BEFDF" w14:textId="77777777" w:rsidR="001C2473" w:rsidRPr="00D65921" w:rsidRDefault="001C2473" w:rsidP="001C2473">
      <w:pPr>
        <w:pStyle w:val="EmailDiscussion2"/>
        <w:numPr>
          <w:ilvl w:val="2"/>
          <w:numId w:val="9"/>
        </w:numPr>
        <w:ind w:left="1980"/>
        <w:rPr>
          <w:color w:val="808080" w:themeColor="background1" w:themeShade="80"/>
        </w:rPr>
      </w:pPr>
      <w:r w:rsidRPr="00D65921">
        <w:rPr>
          <w:color w:val="808080" w:themeColor="background1" w:themeShade="80"/>
        </w:rPr>
        <w:t>List of proposals that require online discussions</w:t>
      </w:r>
    </w:p>
    <w:p w14:paraId="483E40F8" w14:textId="34373C9E" w:rsidR="002C4FB9" w:rsidRPr="00D65921" w:rsidRDefault="002C4FB9" w:rsidP="00D45DE2">
      <w:pPr>
        <w:pStyle w:val="EmailDiscussion2"/>
        <w:ind w:left="1619" w:firstLine="0"/>
        <w:rPr>
          <w:color w:val="808080" w:themeColor="background1" w:themeShade="80"/>
        </w:rPr>
      </w:pPr>
      <w:r w:rsidRPr="00D65921">
        <w:rPr>
          <w:color w:val="808080" w:themeColor="background1" w:themeShade="80"/>
        </w:rPr>
        <w:t>Initial deadline (for companies' feedback): Thursday 2020-08-20 16:00</w:t>
      </w:r>
      <w:r w:rsidR="00B40665" w:rsidRPr="00D65921">
        <w:rPr>
          <w:color w:val="808080" w:themeColor="background1" w:themeShade="80"/>
        </w:rPr>
        <w:t xml:space="preserve"> UTC</w:t>
      </w:r>
    </w:p>
    <w:p w14:paraId="174F3E3E" w14:textId="75FDED38" w:rsidR="002C4FB9" w:rsidRPr="00D65921" w:rsidRDefault="002C4FB9" w:rsidP="002C4FB9">
      <w:pPr>
        <w:pStyle w:val="EmailDiscussion2"/>
        <w:ind w:left="1619" w:firstLine="0"/>
        <w:rPr>
          <w:color w:val="808080" w:themeColor="background1" w:themeShade="80"/>
        </w:rPr>
      </w:pPr>
      <w:r w:rsidRPr="00D65921">
        <w:rPr>
          <w:color w:val="808080" w:themeColor="background1" w:themeShade="80"/>
        </w:rPr>
        <w:t>Initial deadline (for</w:t>
      </w:r>
      <w:r w:rsidRPr="00D65921">
        <w:rPr>
          <w:rStyle w:val="Doc-text2Char"/>
          <w:color w:val="808080" w:themeColor="background1" w:themeShade="80"/>
        </w:rPr>
        <w:t xml:space="preserve"> rapporteur's summary in </w:t>
      </w:r>
      <w:hyperlink r:id="rId239" w:tooltip="C:Data3GPPRAN2InboxR2-2008185.zip" w:history="1">
        <w:r w:rsidRPr="00D65921">
          <w:rPr>
            <w:rStyle w:val="Hyperlink"/>
            <w:color w:val="808080" w:themeColor="background1" w:themeShade="80"/>
          </w:rPr>
          <w:t>R2-200</w:t>
        </w:r>
        <w:r w:rsidR="00BA5BEA" w:rsidRPr="00D65921">
          <w:rPr>
            <w:rStyle w:val="Hyperlink"/>
            <w:color w:val="808080" w:themeColor="background1" w:themeShade="80"/>
          </w:rPr>
          <w:t>8185</w:t>
        </w:r>
      </w:hyperlink>
      <w:r w:rsidRPr="00D65921">
        <w:rPr>
          <w:rStyle w:val="Doc-text2Char"/>
          <w:color w:val="808080" w:themeColor="background1" w:themeShade="80"/>
        </w:rPr>
        <w:t>):</w:t>
      </w:r>
      <w:r w:rsidRPr="00D65921">
        <w:rPr>
          <w:color w:val="808080" w:themeColor="background1" w:themeShade="80"/>
        </w:rPr>
        <w:t xml:space="preserve">  Thursday 2020-08-20 18:00</w:t>
      </w:r>
      <w:r w:rsidR="00B40665" w:rsidRPr="00D65921">
        <w:rPr>
          <w:color w:val="808080" w:themeColor="background1" w:themeShade="80"/>
        </w:rPr>
        <w:t xml:space="preserve"> UTC</w:t>
      </w:r>
    </w:p>
    <w:p w14:paraId="15DFD82E" w14:textId="568E27A3" w:rsidR="00D65921" w:rsidRDefault="00D65921" w:rsidP="00D65921">
      <w:pPr>
        <w:pStyle w:val="EmailDiscussion2"/>
        <w:ind w:left="1619" w:firstLine="0"/>
      </w:pPr>
      <w:r>
        <w:t xml:space="preserve">Updated scope: Continue the discussion on proposals in </w:t>
      </w:r>
      <w:hyperlink r:id="rId240" w:tooltip="C:Data3GPPRAN2InboxR2-2008185.zip" w:history="1">
        <w:r w:rsidRPr="00707894">
          <w:rPr>
            <w:rStyle w:val="Hyperlink"/>
          </w:rPr>
          <w:t>R2-2008185</w:t>
        </w:r>
      </w:hyperlink>
      <w:r>
        <w:rPr>
          <w:rStyle w:val="Doc-text2Char"/>
        </w:rPr>
        <w:t>, from proposal 2.</w:t>
      </w:r>
      <w:r w:rsidR="00396ED3">
        <w:rPr>
          <w:rStyle w:val="Doc-text2Char"/>
        </w:rPr>
        <w:t>6</w:t>
      </w:r>
      <w:r>
        <w:rPr>
          <w:rStyle w:val="Doc-text2Char"/>
        </w:rPr>
        <w:t>.1 onwards</w:t>
      </w:r>
    </w:p>
    <w:p w14:paraId="47751A14" w14:textId="368388EC" w:rsidR="00D65921" w:rsidRPr="00ED4AC1" w:rsidRDefault="00D65921" w:rsidP="00D65921">
      <w:pPr>
        <w:pStyle w:val="EmailDiscussion2"/>
        <w:ind w:left="1619" w:firstLine="0"/>
        <w:rPr>
          <w:color w:val="0000FF"/>
          <w:u w:val="single"/>
        </w:rPr>
      </w:pPr>
      <w:r>
        <w:t>Final intended outcome: revised workplan and summary of the offline discussion with e.g.:</w:t>
      </w:r>
    </w:p>
    <w:p w14:paraId="72764209" w14:textId="7C4D011A" w:rsidR="00D65921" w:rsidRDefault="00D65921" w:rsidP="00D65921">
      <w:pPr>
        <w:pStyle w:val="EmailDiscussion2"/>
        <w:numPr>
          <w:ilvl w:val="2"/>
          <w:numId w:val="9"/>
        </w:numPr>
        <w:ind w:left="1980"/>
      </w:pPr>
      <w:r>
        <w:t>List of proposals for agreement</w:t>
      </w:r>
    </w:p>
    <w:p w14:paraId="3DD04C21" w14:textId="77777777" w:rsidR="00D65921" w:rsidRPr="00D45DE2" w:rsidRDefault="00D65921" w:rsidP="00D65921">
      <w:pPr>
        <w:pStyle w:val="EmailDiscussion2"/>
        <w:numPr>
          <w:ilvl w:val="2"/>
          <w:numId w:val="9"/>
        </w:numPr>
        <w:ind w:left="1980"/>
      </w:pPr>
      <w:r>
        <w:t>List of proposals that require online discussions</w:t>
      </w:r>
    </w:p>
    <w:p w14:paraId="7B056760" w14:textId="4B4302FB" w:rsidR="00D65921" w:rsidRPr="00D45DE2" w:rsidRDefault="00D65921" w:rsidP="00D65921">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0F6E4F2E" w14:textId="5F9FF4F9" w:rsidR="00D65921" w:rsidRDefault="00D65921" w:rsidP="00D65921">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R2-2008211</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10:00 UTC</w:t>
      </w:r>
    </w:p>
    <w:p w14:paraId="19284E37" w14:textId="530FB2B3" w:rsidR="00D65921" w:rsidRPr="000B462F" w:rsidRDefault="00D65921" w:rsidP="00D65921">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R2-2008211</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Pr="00C80CF0">
        <w:rPr>
          <w:u w:val="single"/>
        </w:rPr>
        <w:t>the discussion will continue</w:t>
      </w:r>
      <w:r>
        <w:rPr>
          <w:u w:val="single"/>
        </w:rPr>
        <w:t xml:space="preserve"> in the CB online session on Friday 2020-08-28</w:t>
      </w:r>
      <w:r w:rsidRPr="00C80CF0">
        <w:rPr>
          <w:u w:val="single"/>
        </w:rPr>
        <w:t>.</w:t>
      </w:r>
    </w:p>
    <w:p w14:paraId="15E04379" w14:textId="77777777" w:rsidR="00D65921" w:rsidRPr="00E2098C" w:rsidRDefault="00D65921" w:rsidP="00D65921">
      <w:pPr>
        <w:pStyle w:val="EmailDiscussion2"/>
        <w:ind w:left="0" w:firstLine="0"/>
        <w:rPr>
          <w:color w:val="000000" w:themeColor="text1"/>
        </w:rPr>
      </w:pPr>
    </w:p>
    <w:p w14:paraId="53EE811A" w14:textId="77777777" w:rsidR="002C4FB9" w:rsidRPr="00B77A1F" w:rsidRDefault="002C4FB9" w:rsidP="002C4FB9">
      <w:pPr>
        <w:pStyle w:val="EmailDiscussion2"/>
        <w:ind w:left="1619" w:firstLine="0"/>
        <w:rPr>
          <w:color w:val="FF0000"/>
        </w:rPr>
      </w:pPr>
    </w:p>
    <w:p w14:paraId="0690D837" w14:textId="5E623183" w:rsidR="002C4FB9" w:rsidRDefault="00973B6C" w:rsidP="00CA5665">
      <w:pPr>
        <w:pStyle w:val="Doc-title"/>
      </w:pPr>
      <w:hyperlink r:id="rId241" w:tooltip="C:Data3GPPRAN2InboxR2-2008185.zip" w:history="1">
        <w:r w:rsidR="00CA5665" w:rsidRPr="00707894">
          <w:rPr>
            <w:rStyle w:val="Hyperlink"/>
          </w:rPr>
          <w:t>R2-200</w:t>
        </w:r>
        <w:r w:rsidR="00BA5BEA" w:rsidRPr="00707894">
          <w:rPr>
            <w:rStyle w:val="Hyperlink"/>
          </w:rPr>
          <w:t>8185</w:t>
        </w:r>
      </w:hyperlink>
      <w:r w:rsidR="00CA5665">
        <w:tab/>
        <w:t>Summary of offline 105 - NTN Workplan, scope and scenarios</w:t>
      </w:r>
      <w:r w:rsidR="00CA5665">
        <w:tab/>
        <w:t>Thales</w:t>
      </w:r>
      <w:r w:rsidR="00CA5665">
        <w:tab/>
        <w:t>discussion</w:t>
      </w:r>
      <w:r w:rsidR="00CA5665">
        <w:tab/>
        <w:t>Rel-16</w:t>
      </w:r>
      <w:r w:rsidR="00CA5665">
        <w:tab/>
        <w:t>NR_NTN_solutions-Core</w:t>
      </w:r>
    </w:p>
    <w:p w14:paraId="71684136" w14:textId="77777777" w:rsidR="00707894" w:rsidRDefault="00707894" w:rsidP="00707894">
      <w:pPr>
        <w:pStyle w:val="Comments"/>
        <w:rPr>
          <w:rFonts w:ascii="Calibri" w:eastAsia="Calibri" w:hAnsi="Calibri" w:cs="Calibri"/>
          <w:b/>
          <w:i w:val="0"/>
          <w:noProof w:val="0"/>
          <w:sz w:val="22"/>
          <w:szCs w:val="22"/>
          <w:lang w:eastAsia="ja-JP"/>
        </w:rPr>
      </w:pPr>
    </w:p>
    <w:p w14:paraId="0AE48094" w14:textId="77777777" w:rsidR="00707894" w:rsidRPr="00707894" w:rsidRDefault="00707894" w:rsidP="00707894">
      <w:pPr>
        <w:pStyle w:val="Comments"/>
      </w:pPr>
      <w:r w:rsidRPr="00707894">
        <w:t>Proposal 2.1.1: Six transparent payload based satellite reference scenarios are considered for the Rel-17 work item “NR_NTN_solutions” characterised in the table below:</w:t>
      </w:r>
    </w:p>
    <w:p w14:paraId="7B257193" w14:textId="77777777" w:rsidR="00707894" w:rsidRPr="00707894" w:rsidRDefault="00707894" w:rsidP="00707894">
      <w:pPr>
        <w:pStyle w:val="Comments"/>
      </w:pPr>
      <w:r w:rsidRPr="00707894">
        <w:t>Table 2-1 Reference satellite scenarios for Rel-17 work item “NR</w:t>
      </w:r>
      <w:r w:rsidRPr="00707894">
        <w:rPr>
          <w:lang w:eastAsia="ja-JP"/>
        </w:rPr>
        <w:t>_NTN_solutions”</w:t>
      </w:r>
    </w:p>
    <w:tbl>
      <w:tblPr>
        <w:tblStyle w:val="TableGrid1"/>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707894" w:rsidRPr="00707894" w14:paraId="7A42EC57" w14:textId="77777777" w:rsidTr="00824046">
        <w:trPr>
          <w:cantSplit/>
          <w:tblHeader/>
        </w:trPr>
        <w:tc>
          <w:tcPr>
            <w:tcW w:w="1440" w:type="dxa"/>
          </w:tcPr>
          <w:p w14:paraId="6682FD00"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Scenarios</w:t>
            </w:r>
          </w:p>
        </w:tc>
        <w:tc>
          <w:tcPr>
            <w:tcW w:w="1439" w:type="dxa"/>
          </w:tcPr>
          <w:p w14:paraId="4A30D8B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C1.1</w:t>
            </w:r>
          </w:p>
        </w:tc>
        <w:tc>
          <w:tcPr>
            <w:tcW w:w="1220" w:type="dxa"/>
          </w:tcPr>
          <w:p w14:paraId="4EF6DE0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C1.2</w:t>
            </w:r>
          </w:p>
        </w:tc>
        <w:tc>
          <w:tcPr>
            <w:tcW w:w="1439" w:type="dxa"/>
          </w:tcPr>
          <w:p w14:paraId="6FB00AC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C2.1</w:t>
            </w:r>
          </w:p>
        </w:tc>
        <w:tc>
          <w:tcPr>
            <w:tcW w:w="1439" w:type="dxa"/>
          </w:tcPr>
          <w:p w14:paraId="4F997D02"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C2.2</w:t>
            </w:r>
          </w:p>
        </w:tc>
        <w:tc>
          <w:tcPr>
            <w:tcW w:w="1439" w:type="dxa"/>
          </w:tcPr>
          <w:p w14:paraId="4E5D88F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A1</w:t>
            </w:r>
          </w:p>
        </w:tc>
        <w:tc>
          <w:tcPr>
            <w:tcW w:w="1439" w:type="dxa"/>
          </w:tcPr>
          <w:p w14:paraId="755C8AB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A2</w:t>
            </w:r>
          </w:p>
        </w:tc>
      </w:tr>
      <w:tr w:rsidR="00707894" w:rsidRPr="00707894" w14:paraId="4A45E7C1" w14:textId="77777777" w:rsidTr="00824046">
        <w:trPr>
          <w:cantSplit/>
        </w:trPr>
        <w:tc>
          <w:tcPr>
            <w:tcW w:w="1440" w:type="dxa"/>
          </w:tcPr>
          <w:p w14:paraId="7471BF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Orbit</w:t>
            </w:r>
          </w:p>
        </w:tc>
        <w:tc>
          <w:tcPr>
            <w:tcW w:w="1439" w:type="dxa"/>
          </w:tcPr>
          <w:p w14:paraId="4AD2B2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220" w:type="dxa"/>
          </w:tcPr>
          <w:p w14:paraId="1018A45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C6469C8"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533AD38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LEO @ 600 km altitude</w:t>
            </w:r>
          </w:p>
        </w:tc>
        <w:tc>
          <w:tcPr>
            <w:tcW w:w="1439" w:type="dxa"/>
          </w:tcPr>
          <w:p w14:paraId="12D1D2E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c>
          <w:tcPr>
            <w:tcW w:w="1439" w:type="dxa"/>
          </w:tcPr>
          <w:p w14:paraId="1694171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GEO @ 35,786 km altitude</w:t>
            </w:r>
          </w:p>
        </w:tc>
      </w:tr>
      <w:tr w:rsidR="00707894" w:rsidRPr="00707894" w14:paraId="6031FA99" w14:textId="77777777" w:rsidTr="00824046">
        <w:trPr>
          <w:cantSplit/>
        </w:trPr>
        <w:tc>
          <w:tcPr>
            <w:tcW w:w="1440" w:type="dxa"/>
          </w:tcPr>
          <w:p w14:paraId="76D8A54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Frequency band</w:t>
            </w:r>
          </w:p>
        </w:tc>
        <w:tc>
          <w:tcPr>
            <w:tcW w:w="1439" w:type="dxa"/>
          </w:tcPr>
          <w:p w14:paraId="7048E67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220" w:type="dxa"/>
          </w:tcPr>
          <w:p w14:paraId="37BF19A9"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3948308D"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6GHz</w:t>
            </w:r>
          </w:p>
        </w:tc>
        <w:tc>
          <w:tcPr>
            <w:tcW w:w="1439" w:type="dxa"/>
          </w:tcPr>
          <w:p w14:paraId="217B67FE"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6GHz</w:t>
            </w:r>
          </w:p>
        </w:tc>
        <w:tc>
          <w:tcPr>
            <w:tcW w:w="1439" w:type="dxa"/>
          </w:tcPr>
          <w:p w14:paraId="16513BC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Sub 6 GHz</w:t>
            </w:r>
          </w:p>
        </w:tc>
        <w:tc>
          <w:tcPr>
            <w:tcW w:w="1439" w:type="dxa"/>
          </w:tcPr>
          <w:p w14:paraId="456F76EB"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Above 6 GHz</w:t>
            </w:r>
          </w:p>
        </w:tc>
      </w:tr>
      <w:tr w:rsidR="00707894" w:rsidRPr="00707894" w14:paraId="029C7991" w14:textId="77777777" w:rsidTr="00824046">
        <w:trPr>
          <w:cantSplit/>
        </w:trPr>
        <w:tc>
          <w:tcPr>
            <w:tcW w:w="1440" w:type="dxa"/>
          </w:tcPr>
          <w:p w14:paraId="7867A8A1"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Beams generation</w:t>
            </w:r>
          </w:p>
        </w:tc>
        <w:tc>
          <w:tcPr>
            <w:tcW w:w="1439" w:type="dxa"/>
          </w:tcPr>
          <w:p w14:paraId="3BBD1BA7"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220" w:type="dxa"/>
          </w:tcPr>
          <w:p w14:paraId="60DAB68C"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 (Note 1)</w:t>
            </w:r>
          </w:p>
        </w:tc>
        <w:tc>
          <w:tcPr>
            <w:tcW w:w="1439" w:type="dxa"/>
          </w:tcPr>
          <w:p w14:paraId="419A13BE" w14:textId="77777777" w:rsidR="00707894" w:rsidRPr="00707894" w:rsidRDefault="00707894" w:rsidP="00707894">
            <w:pPr>
              <w:keepNext/>
              <w:keepLines/>
              <w:jc w:val="cente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4EF435AA"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moving beams</w:t>
            </w:r>
          </w:p>
        </w:tc>
        <w:tc>
          <w:tcPr>
            <w:tcW w:w="1439" w:type="dxa"/>
          </w:tcPr>
          <w:p w14:paraId="09BBAC34"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c>
          <w:tcPr>
            <w:tcW w:w="1439" w:type="dxa"/>
          </w:tcPr>
          <w:p w14:paraId="7FC9FA83" w14:textId="77777777" w:rsidR="00707894" w:rsidRPr="00707894" w:rsidRDefault="00707894" w:rsidP="00707894">
            <w:pPr>
              <w:rPr>
                <w:rFonts w:ascii="Arial" w:eastAsia="Calibri" w:hAnsi="Arial" w:cs="Arial"/>
                <w:i/>
                <w:sz w:val="16"/>
                <w:szCs w:val="16"/>
              </w:rPr>
            </w:pPr>
            <w:r w:rsidRPr="00707894">
              <w:rPr>
                <w:rFonts w:ascii="Arial" w:eastAsia="Calibri" w:hAnsi="Arial" w:cs="Arial"/>
                <w:i/>
                <w:sz w:val="16"/>
                <w:szCs w:val="16"/>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707894" w:rsidRPr="00707894" w14:paraId="6ACB2FD7" w14:textId="77777777" w:rsidTr="00824046">
        <w:trPr>
          <w:cantSplit/>
          <w:jc w:val="center"/>
        </w:trPr>
        <w:tc>
          <w:tcPr>
            <w:tcW w:w="9855" w:type="dxa"/>
            <w:shd w:val="clear" w:color="auto" w:fill="auto"/>
            <w:vAlign w:val="center"/>
          </w:tcPr>
          <w:p w14:paraId="47F05A76" w14:textId="77777777" w:rsidR="00707894" w:rsidRPr="00707894" w:rsidRDefault="00707894" w:rsidP="00707894">
            <w:pPr>
              <w:keepNext/>
              <w:keepLines/>
              <w:spacing w:after="160" w:line="259" w:lineRule="auto"/>
              <w:ind w:left="851" w:hanging="851"/>
              <w:rPr>
                <w:rFonts w:ascii="Arial" w:eastAsia="Calibri" w:hAnsi="Arial" w:cs="Arial"/>
                <w:i/>
                <w:sz w:val="16"/>
                <w:szCs w:val="16"/>
                <w:lang w:val="en-GB"/>
              </w:rPr>
            </w:pPr>
            <w:r w:rsidRPr="00707894">
              <w:rPr>
                <w:rFonts w:ascii="Arial" w:eastAsia="Calibri" w:hAnsi="Arial" w:cs="Arial"/>
                <w:i/>
                <w:sz w:val="16"/>
                <w:szCs w:val="16"/>
                <w:lang w:val="en-GB"/>
              </w:rPr>
              <w:t>NOTE 1:</w:t>
            </w:r>
            <w:r w:rsidRPr="00707894">
              <w:rPr>
                <w:rFonts w:ascii="Arial" w:eastAsia="Calibri" w:hAnsi="Arial" w:cs="Arial"/>
                <w:i/>
                <w:sz w:val="16"/>
                <w:szCs w:val="16"/>
                <w:lang w:val="en-GB"/>
              </w:rPr>
              <w:tab/>
              <w:t>Each satellite has the capability to steer beams towards fixed points on earth using beam-forming techniques. This is applicable for a period of time corresponding to the visibility time of the satellite</w:t>
            </w:r>
          </w:p>
        </w:tc>
      </w:tr>
    </w:tbl>
    <w:p w14:paraId="479A9B7E" w14:textId="77777777" w:rsidR="00707894" w:rsidRDefault="00707894" w:rsidP="00707894">
      <w:pPr>
        <w:pStyle w:val="Comments"/>
        <w:rPr>
          <w:rFonts w:ascii="Calibri" w:eastAsia="Calibri" w:hAnsi="Calibri" w:cs="Arial"/>
          <w:b/>
          <w:i w:val="0"/>
          <w:noProof w:val="0"/>
          <w:sz w:val="22"/>
          <w:szCs w:val="22"/>
          <w:lang w:val="en-US" w:eastAsia="ja-JP"/>
        </w:rPr>
      </w:pPr>
    </w:p>
    <w:p w14:paraId="1D58C424" w14:textId="77777777" w:rsidR="00707894" w:rsidRDefault="00707894" w:rsidP="00707894">
      <w:pPr>
        <w:pStyle w:val="Comments"/>
      </w:pPr>
      <w:r w:rsidRPr="00707894">
        <w:lastRenderedPageBreak/>
        <w:t>Proposal 2.1.2bis: HAPS/ATG reference scenarios are implicitly considered for the Rel-17 work item “NR_NTN_solutions”. They shall be defined by the proponents</w:t>
      </w:r>
    </w:p>
    <w:p w14:paraId="1F5243A8" w14:textId="77777777" w:rsidR="002D24C0" w:rsidRDefault="002D24C0" w:rsidP="00707894">
      <w:pPr>
        <w:pStyle w:val="Comments"/>
      </w:pPr>
    </w:p>
    <w:p w14:paraId="31FA52A2" w14:textId="7BCFFE4D" w:rsidR="002D24C0" w:rsidRDefault="002D24C0" w:rsidP="002D24C0">
      <w:pPr>
        <w:pStyle w:val="Doc-text2"/>
        <w:numPr>
          <w:ilvl w:val="0"/>
          <w:numId w:val="17"/>
        </w:numPr>
      </w:pPr>
      <w:r>
        <w:t>Apple would like to limit to earth fixed beams</w:t>
      </w:r>
    </w:p>
    <w:p w14:paraId="755BC1C9" w14:textId="4162AE25" w:rsidR="002D24C0" w:rsidRDefault="002D24C0" w:rsidP="002D24C0">
      <w:pPr>
        <w:pStyle w:val="Doc-text2"/>
        <w:numPr>
          <w:ilvl w:val="0"/>
          <w:numId w:val="17"/>
        </w:numPr>
      </w:pPr>
      <w:r>
        <w:t>VC wonders the impact in RAN2 of the LEO satellites altitude</w:t>
      </w:r>
    </w:p>
    <w:p w14:paraId="01BF9750" w14:textId="2459010E" w:rsidR="002D24C0" w:rsidRDefault="002D24C0" w:rsidP="002D24C0">
      <w:pPr>
        <w:pStyle w:val="Doc-text2"/>
        <w:numPr>
          <w:ilvl w:val="0"/>
          <w:numId w:val="17"/>
        </w:numPr>
      </w:pPr>
      <w:r>
        <w:t>Thales thinks RAN2 needs to consider altitude at least for delay values</w:t>
      </w:r>
    </w:p>
    <w:p w14:paraId="058A4570" w14:textId="24969AE1" w:rsidR="002D24C0" w:rsidRDefault="002D24C0" w:rsidP="002D24C0">
      <w:pPr>
        <w:pStyle w:val="Doc-text2"/>
        <w:numPr>
          <w:ilvl w:val="0"/>
          <w:numId w:val="17"/>
        </w:numPr>
      </w:pPr>
      <w:r>
        <w:t>Nokia thinks that if we cover 600km altitude then we would have to separately consider 1200km</w:t>
      </w:r>
    </w:p>
    <w:p w14:paraId="40C05E43" w14:textId="7A1DAABA" w:rsidR="002D24C0" w:rsidRDefault="002D24C0" w:rsidP="002D24C0">
      <w:pPr>
        <w:pStyle w:val="Doc-text2"/>
        <w:numPr>
          <w:ilvl w:val="0"/>
          <w:numId w:val="17"/>
        </w:numPr>
      </w:pPr>
      <w:r>
        <w:t>QC thinks we don't need to limit the scenario to 600km. If there is some restriction it might come from RAN1</w:t>
      </w:r>
    </w:p>
    <w:p w14:paraId="3BF41219" w14:textId="0CB4838F" w:rsidR="00554293" w:rsidRPr="00707894" w:rsidRDefault="00554293" w:rsidP="00793D1A">
      <w:pPr>
        <w:pStyle w:val="Doc-text2"/>
        <w:numPr>
          <w:ilvl w:val="0"/>
          <w:numId w:val="16"/>
        </w:numPr>
      </w:pPr>
      <w:r>
        <w:t>RAN2 stick to WI scenarios: Any restriction</w:t>
      </w:r>
      <w:r w:rsidR="00793D1A">
        <w:t>,</w:t>
      </w:r>
      <w:r>
        <w:t xml:space="preserve"> e.g. on the LEO altitude (if needed) could come from other groups. </w:t>
      </w:r>
    </w:p>
    <w:p w14:paraId="36C779B6" w14:textId="77777777" w:rsidR="00707894" w:rsidRDefault="00707894" w:rsidP="00707894">
      <w:pPr>
        <w:pStyle w:val="Doc-text2"/>
      </w:pPr>
    </w:p>
    <w:p w14:paraId="1D95042D" w14:textId="5FC17D42" w:rsidR="00707894" w:rsidRDefault="00707894" w:rsidP="00707894">
      <w:pPr>
        <w:pStyle w:val="Comments"/>
      </w:pPr>
      <w:r w:rsidRPr="00707894">
        <w:t>Proposal 2.2.1: The key reference scenario parameters in table 4.2-2 of [11] is considered for the Rel-17 work item “NR_NTN_solutions”. It corresponds to the table 4.2-2 of [TR 38.821] in which the scenarios referring to the regenerative payload option have been removed. RAN1 to confirm the delay and Doppler values in the table.</w:t>
      </w:r>
    </w:p>
    <w:p w14:paraId="4A079BBE" w14:textId="6C935E33" w:rsidR="001847DB" w:rsidRDefault="001847DB" w:rsidP="001847DB">
      <w:pPr>
        <w:pStyle w:val="Doc-text2"/>
        <w:numPr>
          <w:ilvl w:val="0"/>
          <w:numId w:val="17"/>
        </w:numPr>
      </w:pPr>
      <w:r>
        <w:t>Ericsson and QC wonder about the meaning of this proposal</w:t>
      </w:r>
    </w:p>
    <w:p w14:paraId="6C91B500" w14:textId="1E72CFB6" w:rsidR="001847DB" w:rsidRDefault="001847DB" w:rsidP="001847DB">
      <w:pPr>
        <w:pStyle w:val="Doc-text2"/>
        <w:numPr>
          <w:ilvl w:val="0"/>
          <w:numId w:val="16"/>
        </w:numPr>
      </w:pPr>
      <w:r>
        <w:t xml:space="preserve">From RAN2 perspective, </w:t>
      </w:r>
      <w:r w:rsidR="004F40E0">
        <w:t>t</w:t>
      </w:r>
      <w:r>
        <w:t xml:space="preserve">he </w:t>
      </w:r>
      <w:r w:rsidRPr="001847DB">
        <w:t xml:space="preserve">table 4.2-2 of [TR 38.821] </w:t>
      </w:r>
      <w:r>
        <w:t xml:space="preserve">is used as a baseline for the normative work, with the removal of the </w:t>
      </w:r>
      <w:r w:rsidRPr="001847DB">
        <w:t xml:space="preserve">regenerative payload option </w:t>
      </w:r>
    </w:p>
    <w:p w14:paraId="6DA027DB" w14:textId="1EFAF89F" w:rsidR="001847DB" w:rsidRDefault="001847DB" w:rsidP="001847DB">
      <w:pPr>
        <w:pStyle w:val="Doc-text2"/>
        <w:numPr>
          <w:ilvl w:val="0"/>
          <w:numId w:val="17"/>
        </w:numPr>
      </w:pPr>
      <w:r>
        <w:t>Nokia wonders about the feeder link, is it limited to 3GPP RAT?</w:t>
      </w:r>
    </w:p>
    <w:p w14:paraId="1D209F77" w14:textId="4D5365AA" w:rsidR="001847DB" w:rsidRDefault="001847DB" w:rsidP="001847DB">
      <w:pPr>
        <w:pStyle w:val="Doc-text2"/>
        <w:numPr>
          <w:ilvl w:val="0"/>
          <w:numId w:val="17"/>
        </w:numPr>
      </w:pPr>
      <w:r>
        <w:t>Thales thinks that since we agreed to use transparent payload the feeder link should use 3GPP RAT</w:t>
      </w:r>
    </w:p>
    <w:p w14:paraId="2A056986" w14:textId="2C8EAE3B" w:rsidR="00156F14" w:rsidRDefault="00156F14" w:rsidP="001847DB">
      <w:pPr>
        <w:pStyle w:val="Doc-text2"/>
        <w:numPr>
          <w:ilvl w:val="0"/>
          <w:numId w:val="17"/>
        </w:numPr>
      </w:pPr>
      <w:r>
        <w:t>Hughes thinks we could use proprietary interface on the feeder link</w:t>
      </w:r>
    </w:p>
    <w:p w14:paraId="2CAE0F53" w14:textId="4EC0F9D8" w:rsidR="00156F14" w:rsidRDefault="00156F14" w:rsidP="001847DB">
      <w:pPr>
        <w:pStyle w:val="Doc-text2"/>
        <w:numPr>
          <w:ilvl w:val="0"/>
          <w:numId w:val="17"/>
        </w:numPr>
      </w:pPr>
      <w:r>
        <w:t>Thales think the satellite could still be controlled by a proprietary interface</w:t>
      </w:r>
    </w:p>
    <w:p w14:paraId="277100F1" w14:textId="3EE8746B" w:rsidR="001847DB" w:rsidRDefault="00156F14" w:rsidP="00707894">
      <w:pPr>
        <w:pStyle w:val="Doc-text2"/>
        <w:numPr>
          <w:ilvl w:val="0"/>
          <w:numId w:val="16"/>
        </w:numPr>
      </w:pPr>
      <w:r>
        <w:t>(as the WI is restricted to transparent payload) we assume that the feeder link will use NR (</w:t>
      </w:r>
      <w:r w:rsidR="00BA3A6E">
        <w:t xml:space="preserve">how </w:t>
      </w:r>
      <w:r>
        <w:t xml:space="preserve">the satellite </w:t>
      </w:r>
      <w:r w:rsidR="00BA3A6E">
        <w:t>is</w:t>
      </w:r>
      <w:r>
        <w:t xml:space="preserve"> controlled</w:t>
      </w:r>
      <w:r w:rsidR="00BA3A6E">
        <w:t xml:space="preserve"> is</w:t>
      </w:r>
      <w:r>
        <w:t xml:space="preserve"> out of the scope of the WI)</w:t>
      </w:r>
    </w:p>
    <w:p w14:paraId="1CEF37AD" w14:textId="77777777" w:rsidR="00707894" w:rsidRDefault="00707894" w:rsidP="00707894">
      <w:pPr>
        <w:pStyle w:val="Comments"/>
      </w:pPr>
    </w:p>
    <w:p w14:paraId="765655F5" w14:textId="77777777" w:rsidR="00707894" w:rsidRPr="00707894" w:rsidRDefault="00707894" w:rsidP="00707894">
      <w:pPr>
        <w:pStyle w:val="Comments"/>
      </w:pPr>
      <w:r w:rsidRPr="00707894">
        <w:t>Proposal 2.3.1bis: The characteristics of the NTN User equipment types are in the table below.</w:t>
      </w:r>
    </w:p>
    <w:p w14:paraId="692C7D4E" w14:textId="77777777" w:rsidR="00707894" w:rsidRPr="00707894" w:rsidRDefault="00707894" w:rsidP="00707894">
      <w:pPr>
        <w:pStyle w:val="Comments"/>
      </w:pPr>
      <w:r w:rsidRPr="00707894">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707894" w:rsidRPr="00707894" w14:paraId="3C919F3D" w14:textId="77777777" w:rsidTr="00824046">
        <w:trPr>
          <w:cantSplit/>
          <w:jc w:val="center"/>
        </w:trPr>
        <w:tc>
          <w:tcPr>
            <w:tcW w:w="2720" w:type="dxa"/>
            <w:shd w:val="clear" w:color="auto" w:fill="auto"/>
            <w:vAlign w:val="center"/>
          </w:tcPr>
          <w:p w14:paraId="6AD0095A"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User equipment characteristics</w:t>
            </w:r>
          </w:p>
        </w:tc>
        <w:tc>
          <w:tcPr>
            <w:tcW w:w="3626" w:type="dxa"/>
            <w:shd w:val="clear" w:color="auto" w:fill="auto"/>
            <w:vAlign w:val="center"/>
          </w:tcPr>
          <w:p w14:paraId="4A03B0BD"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Handheld</w:t>
            </w:r>
          </w:p>
        </w:tc>
        <w:tc>
          <w:tcPr>
            <w:tcW w:w="3509" w:type="dxa"/>
            <w:shd w:val="clear" w:color="auto" w:fill="auto"/>
            <w:vAlign w:val="center"/>
          </w:tcPr>
          <w:p w14:paraId="0AA023FF"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VSAT (Note 1)</w:t>
            </w:r>
          </w:p>
        </w:tc>
      </w:tr>
      <w:tr w:rsidR="00707894" w:rsidRPr="00707894" w14:paraId="6F767A25" w14:textId="77777777" w:rsidTr="00824046">
        <w:trPr>
          <w:cantSplit/>
          <w:jc w:val="center"/>
        </w:trPr>
        <w:tc>
          <w:tcPr>
            <w:tcW w:w="2720" w:type="dxa"/>
            <w:shd w:val="clear" w:color="auto" w:fill="auto"/>
            <w:vAlign w:val="center"/>
          </w:tcPr>
          <w:p w14:paraId="3996CA7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en-GB"/>
              </w:rPr>
              <w:t>Motion on the earth</w:t>
            </w:r>
          </w:p>
        </w:tc>
        <w:tc>
          <w:tcPr>
            <w:tcW w:w="3626" w:type="dxa"/>
            <w:shd w:val="clear" w:color="auto" w:fill="auto"/>
            <w:vAlign w:val="center"/>
          </w:tcPr>
          <w:p w14:paraId="68E11E60"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500 km/h (e.g. on board a high speed train)</w:t>
            </w:r>
          </w:p>
        </w:tc>
        <w:tc>
          <w:tcPr>
            <w:tcW w:w="3509" w:type="dxa"/>
            <w:shd w:val="clear" w:color="auto" w:fill="auto"/>
            <w:vAlign w:val="center"/>
          </w:tcPr>
          <w:p w14:paraId="1F57341A"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lang w:val="en-GB"/>
              </w:rPr>
              <w:t>Up to 1200 km/h (e.g. aircraft mounted)</w:t>
            </w:r>
          </w:p>
        </w:tc>
      </w:tr>
      <w:tr w:rsidR="00707894" w:rsidRPr="00707894" w14:paraId="72B79027" w14:textId="77777777" w:rsidTr="00824046">
        <w:trPr>
          <w:cantSplit/>
          <w:jc w:val="center"/>
        </w:trPr>
        <w:tc>
          <w:tcPr>
            <w:tcW w:w="2720" w:type="dxa"/>
            <w:shd w:val="clear" w:color="auto" w:fill="auto"/>
            <w:vAlign w:val="center"/>
          </w:tcPr>
          <w:p w14:paraId="2F38E031" w14:textId="77777777" w:rsidR="00707894" w:rsidRPr="00707894" w:rsidRDefault="00707894" w:rsidP="00707894">
            <w:pPr>
              <w:keepNext/>
              <w:keepLines/>
              <w:spacing w:after="160" w:line="259" w:lineRule="auto"/>
              <w:rPr>
                <w:rFonts w:ascii="Calibri" w:eastAsia="Calibri" w:hAnsi="Calibri" w:cs="Calibri"/>
                <w:i/>
                <w:sz w:val="18"/>
                <w:szCs w:val="22"/>
                <w:lang w:val="en-GB"/>
              </w:rPr>
            </w:pPr>
            <w:r w:rsidRPr="00707894">
              <w:rPr>
                <w:rFonts w:ascii="Calibri" w:eastAsia="Calibri" w:hAnsi="Calibri" w:cs="Calibri"/>
                <w:i/>
                <w:sz w:val="18"/>
                <w:szCs w:val="22"/>
                <w:lang w:val="zh-CN"/>
              </w:rPr>
              <w:t>antenna types</w:t>
            </w:r>
          </w:p>
        </w:tc>
        <w:tc>
          <w:tcPr>
            <w:tcW w:w="3626" w:type="dxa"/>
            <w:shd w:val="clear" w:color="auto" w:fill="auto"/>
            <w:vAlign w:val="center"/>
          </w:tcPr>
          <w:p w14:paraId="33FD904B"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zh-CN"/>
              </w:rPr>
              <w:t>Omnidirectional antenna</w:t>
            </w:r>
            <w:r w:rsidRPr="00707894">
              <w:rPr>
                <w:rFonts w:ascii="Calibri" w:eastAsia="Calibri" w:hAnsi="Calibri" w:cs="Calibri"/>
                <w:i/>
                <w:sz w:val="18"/>
                <w:szCs w:val="22"/>
              </w:rPr>
              <w:t xml:space="preserve"> and directional antenna</w:t>
            </w:r>
          </w:p>
        </w:tc>
        <w:tc>
          <w:tcPr>
            <w:tcW w:w="3509" w:type="dxa"/>
            <w:shd w:val="clear" w:color="auto" w:fill="auto"/>
            <w:vAlign w:val="center"/>
          </w:tcPr>
          <w:p w14:paraId="21955494"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Directional antenna</w:t>
            </w:r>
          </w:p>
          <w:p w14:paraId="78DA889B" w14:textId="77777777" w:rsidR="00707894" w:rsidRPr="00707894" w:rsidRDefault="00707894" w:rsidP="00707894">
            <w:pPr>
              <w:keepNext/>
              <w:keepLines/>
              <w:spacing w:after="160" w:line="259" w:lineRule="auto"/>
              <w:jc w:val="center"/>
              <w:rPr>
                <w:rFonts w:ascii="Calibri" w:eastAsia="Calibri" w:hAnsi="Calibri" w:cs="Calibri"/>
                <w:i/>
                <w:sz w:val="18"/>
                <w:szCs w:val="22"/>
                <w:lang w:val="en-GB"/>
              </w:rPr>
            </w:pPr>
            <w:r w:rsidRPr="00707894">
              <w:rPr>
                <w:rFonts w:ascii="Calibri" w:eastAsia="Calibri" w:hAnsi="Calibri" w:cs="Calibri"/>
                <w:i/>
                <w:sz w:val="18"/>
                <w:szCs w:val="22"/>
              </w:rPr>
              <w:t>(up to 60 cm equivalent aperture diameter)</w:t>
            </w:r>
          </w:p>
        </w:tc>
      </w:tr>
      <w:tr w:rsidR="00707894" w:rsidRPr="00707894" w14:paraId="21739D8B" w14:textId="77777777" w:rsidTr="00824046">
        <w:trPr>
          <w:cantSplit/>
          <w:jc w:val="center"/>
        </w:trPr>
        <w:tc>
          <w:tcPr>
            <w:tcW w:w="2720" w:type="dxa"/>
            <w:shd w:val="clear" w:color="auto" w:fill="auto"/>
            <w:vAlign w:val="center"/>
          </w:tcPr>
          <w:p w14:paraId="07220D1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Antenna polarisation</w:t>
            </w:r>
          </w:p>
        </w:tc>
        <w:tc>
          <w:tcPr>
            <w:tcW w:w="3626" w:type="dxa"/>
            <w:shd w:val="clear" w:color="auto" w:fill="auto"/>
            <w:vAlign w:val="center"/>
          </w:tcPr>
          <w:p w14:paraId="405D4555"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Linear: +/-45°X-pol</w:t>
            </w:r>
          </w:p>
        </w:tc>
        <w:tc>
          <w:tcPr>
            <w:tcW w:w="3509" w:type="dxa"/>
            <w:shd w:val="clear" w:color="auto" w:fill="auto"/>
            <w:vAlign w:val="center"/>
          </w:tcPr>
          <w:p w14:paraId="5539B222"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en-GB"/>
              </w:rPr>
              <w:t>circular</w:t>
            </w:r>
          </w:p>
        </w:tc>
      </w:tr>
      <w:tr w:rsidR="00707894" w:rsidRPr="00707894" w14:paraId="5BDCA893" w14:textId="77777777" w:rsidTr="00824046">
        <w:trPr>
          <w:cantSplit/>
          <w:jc w:val="center"/>
        </w:trPr>
        <w:tc>
          <w:tcPr>
            <w:tcW w:w="2720" w:type="dxa"/>
            <w:shd w:val="clear" w:color="auto" w:fill="auto"/>
            <w:vAlign w:val="center"/>
          </w:tcPr>
          <w:p w14:paraId="6B6F9324" w14:textId="77777777" w:rsidR="00707894" w:rsidRPr="00707894" w:rsidRDefault="00707894" w:rsidP="00707894">
            <w:pPr>
              <w:keepNext/>
              <w:keepLines/>
              <w:spacing w:after="160" w:line="259" w:lineRule="auto"/>
              <w:rPr>
                <w:rFonts w:ascii="Calibri" w:eastAsia="Calibri" w:hAnsi="Calibri" w:cs="Calibri"/>
                <w:i/>
                <w:sz w:val="18"/>
                <w:szCs w:val="22"/>
                <w:lang w:val="zh-CN"/>
              </w:rPr>
            </w:pPr>
            <w:r w:rsidRPr="00707894">
              <w:rPr>
                <w:rFonts w:ascii="Calibri" w:eastAsia="Calibri" w:hAnsi="Calibri" w:cs="Calibri"/>
                <w:i/>
                <w:sz w:val="18"/>
                <w:szCs w:val="22"/>
              </w:rPr>
              <w:t xml:space="preserve">Max transmit </w:t>
            </w:r>
            <w:r w:rsidRPr="00707894">
              <w:rPr>
                <w:rFonts w:ascii="Calibri" w:eastAsia="Calibri" w:hAnsi="Calibri" w:cs="Calibri"/>
                <w:i/>
                <w:sz w:val="18"/>
                <w:szCs w:val="22"/>
                <w:lang w:val="zh-CN"/>
              </w:rPr>
              <w:t>power</w:t>
            </w:r>
          </w:p>
        </w:tc>
        <w:tc>
          <w:tcPr>
            <w:tcW w:w="3626" w:type="dxa"/>
            <w:shd w:val="clear" w:color="auto" w:fill="auto"/>
            <w:vAlign w:val="center"/>
          </w:tcPr>
          <w:p w14:paraId="326CCE61"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up to 200 mW (power class 3)</w:t>
            </w:r>
          </w:p>
          <w:p w14:paraId="13363449" w14:textId="77777777" w:rsidR="00707894" w:rsidRPr="00707894" w:rsidRDefault="00707894" w:rsidP="00707894">
            <w:pPr>
              <w:keepNext/>
              <w:keepLines/>
              <w:spacing w:after="160" w:line="259" w:lineRule="auto"/>
              <w:jc w:val="center"/>
              <w:rPr>
                <w:rFonts w:ascii="Calibri" w:eastAsia="Calibri" w:hAnsi="Calibri" w:cs="Calibri"/>
                <w:i/>
                <w:sz w:val="18"/>
                <w:szCs w:val="22"/>
              </w:rPr>
            </w:pPr>
          </w:p>
        </w:tc>
        <w:tc>
          <w:tcPr>
            <w:tcW w:w="3509" w:type="dxa"/>
            <w:shd w:val="clear" w:color="auto" w:fill="auto"/>
            <w:vAlign w:val="center"/>
          </w:tcPr>
          <w:p w14:paraId="21808E37" w14:textId="77777777" w:rsidR="00707894" w:rsidRPr="00707894" w:rsidRDefault="00707894" w:rsidP="00707894">
            <w:pPr>
              <w:keepNext/>
              <w:keepLines/>
              <w:spacing w:after="160" w:line="259" w:lineRule="auto"/>
              <w:jc w:val="center"/>
              <w:rPr>
                <w:rFonts w:ascii="Calibri" w:eastAsia="Calibri" w:hAnsi="Calibri" w:cs="Calibri"/>
                <w:i/>
                <w:sz w:val="18"/>
                <w:szCs w:val="22"/>
                <w:lang w:val="zh-CN"/>
              </w:rPr>
            </w:pPr>
            <w:r w:rsidRPr="00707894">
              <w:rPr>
                <w:rFonts w:ascii="Calibri" w:eastAsia="Calibri" w:hAnsi="Calibri" w:cs="Calibri"/>
                <w:i/>
                <w:sz w:val="18"/>
                <w:szCs w:val="22"/>
                <w:lang w:val="zh-CN"/>
              </w:rPr>
              <w:t>up to 20 W</w:t>
            </w:r>
          </w:p>
        </w:tc>
      </w:tr>
      <w:tr w:rsidR="00707894" w:rsidRPr="00707894" w14:paraId="6CB2D150" w14:textId="77777777" w:rsidTr="00824046">
        <w:trPr>
          <w:cantSplit/>
          <w:jc w:val="center"/>
        </w:trPr>
        <w:tc>
          <w:tcPr>
            <w:tcW w:w="2720" w:type="dxa"/>
            <w:shd w:val="clear" w:color="auto" w:fill="auto"/>
            <w:vAlign w:val="center"/>
          </w:tcPr>
          <w:p w14:paraId="3B3BEC04" w14:textId="77777777" w:rsidR="00707894" w:rsidRPr="00707894" w:rsidRDefault="00707894" w:rsidP="00707894">
            <w:pPr>
              <w:keepNext/>
              <w:keepLines/>
              <w:spacing w:after="160" w:line="259" w:lineRule="auto"/>
              <w:rPr>
                <w:rFonts w:ascii="Calibri" w:eastAsia="Calibri" w:hAnsi="Calibri" w:cs="Calibri"/>
                <w:i/>
                <w:sz w:val="18"/>
                <w:szCs w:val="22"/>
                <w:lang w:val="fr-FR"/>
              </w:rPr>
            </w:pPr>
            <w:r w:rsidRPr="00707894">
              <w:rPr>
                <w:rFonts w:ascii="Calibri" w:eastAsia="Calibri" w:hAnsi="Calibri" w:cs="Calibri"/>
                <w:i/>
                <w:sz w:val="18"/>
                <w:szCs w:val="22"/>
              </w:rPr>
              <w:t xml:space="preserve">NTN and TN </w:t>
            </w:r>
            <w:r w:rsidRPr="00707894">
              <w:rPr>
                <w:rFonts w:ascii="Calibri" w:eastAsia="Calibri" w:hAnsi="Calibri" w:cs="Calibri"/>
                <w:i/>
                <w:sz w:val="18"/>
                <w:szCs w:val="22"/>
                <w:lang w:val="fr-FR"/>
              </w:rPr>
              <w:t>capability</w:t>
            </w:r>
          </w:p>
        </w:tc>
        <w:tc>
          <w:tcPr>
            <w:tcW w:w="3626" w:type="dxa"/>
            <w:shd w:val="clear" w:color="auto" w:fill="auto"/>
            <w:vAlign w:val="center"/>
          </w:tcPr>
          <w:p w14:paraId="04DA1C6A"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Yes for TN-NTN mobility</w:t>
            </w:r>
          </w:p>
        </w:tc>
        <w:tc>
          <w:tcPr>
            <w:tcW w:w="3509" w:type="dxa"/>
            <w:shd w:val="clear" w:color="auto" w:fill="auto"/>
            <w:vAlign w:val="center"/>
          </w:tcPr>
          <w:p w14:paraId="3E80C282"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rPr>
              <w:t>Optional</w:t>
            </w:r>
          </w:p>
        </w:tc>
      </w:tr>
      <w:tr w:rsidR="00707894" w:rsidRPr="00707894" w14:paraId="700816F0" w14:textId="77777777" w:rsidTr="00824046">
        <w:trPr>
          <w:cantSplit/>
          <w:jc w:val="center"/>
        </w:trPr>
        <w:tc>
          <w:tcPr>
            <w:tcW w:w="9855" w:type="dxa"/>
            <w:gridSpan w:val="3"/>
            <w:shd w:val="clear" w:color="auto" w:fill="auto"/>
            <w:vAlign w:val="center"/>
          </w:tcPr>
          <w:p w14:paraId="2314CCF8" w14:textId="77777777" w:rsidR="00707894" w:rsidRPr="00707894" w:rsidRDefault="00707894" w:rsidP="00707894">
            <w:pPr>
              <w:keepNext/>
              <w:keepLines/>
              <w:spacing w:after="160" w:line="259" w:lineRule="auto"/>
              <w:jc w:val="center"/>
              <w:rPr>
                <w:rFonts w:ascii="Calibri" w:eastAsia="Calibri" w:hAnsi="Calibri" w:cs="Calibri"/>
                <w:i/>
                <w:sz w:val="18"/>
                <w:szCs w:val="22"/>
              </w:rPr>
            </w:pPr>
            <w:r w:rsidRPr="00707894">
              <w:rPr>
                <w:rFonts w:ascii="Calibri" w:eastAsia="Calibri" w:hAnsi="Calibri" w:cs="Calibri"/>
                <w:i/>
                <w:sz w:val="18"/>
                <w:szCs w:val="22"/>
                <w:lang w:val="en-GB"/>
              </w:rPr>
              <w:t>Note 1 : VSAT terminal characteristics could be implemented with phased array antenna. It may be mounted on Moving platforms (e.g., aircrafts, vessels) or building</w:t>
            </w:r>
          </w:p>
        </w:tc>
      </w:tr>
    </w:tbl>
    <w:p w14:paraId="202B5AA7" w14:textId="7A3FF7F7" w:rsidR="00B729AA" w:rsidRDefault="00B729AA" w:rsidP="00707894">
      <w:pPr>
        <w:pStyle w:val="Comments"/>
        <w:rPr>
          <w:lang w:val="en-US"/>
        </w:rPr>
      </w:pPr>
    </w:p>
    <w:p w14:paraId="76C660D2" w14:textId="01B701B7" w:rsidR="00BA3A6E" w:rsidRDefault="00E11236" w:rsidP="00BA3A6E">
      <w:pPr>
        <w:pStyle w:val="Doc-text2"/>
        <w:numPr>
          <w:ilvl w:val="0"/>
          <w:numId w:val="17"/>
        </w:numPr>
      </w:pPr>
      <w:r>
        <w:t>Oppo propose</w:t>
      </w:r>
      <w:r w:rsidR="004F40E0">
        <w:t>s</w:t>
      </w:r>
      <w:r w:rsidR="00BA3A6E">
        <w:t xml:space="preserve"> to remove the row on NTN and TN cap. LG would like to keep this</w:t>
      </w:r>
    </w:p>
    <w:p w14:paraId="7E4BD0D0" w14:textId="0B518474" w:rsidR="00BA3A6E" w:rsidRDefault="00BA3A6E" w:rsidP="00BA3A6E">
      <w:pPr>
        <w:pStyle w:val="Doc-text2"/>
        <w:numPr>
          <w:ilvl w:val="0"/>
          <w:numId w:val="16"/>
        </w:numPr>
      </w:pPr>
      <w:r>
        <w:t>RAN2 confirms the assumptions on the UE</w:t>
      </w:r>
      <w:r w:rsidR="00DA0781">
        <w:t xml:space="preserve"> ground </w:t>
      </w:r>
      <w:r>
        <w:t>speed in the handheld and VSAT cases</w:t>
      </w:r>
    </w:p>
    <w:p w14:paraId="7FF111DF" w14:textId="77777777" w:rsidR="00BA3A6E" w:rsidRDefault="00BA3A6E" w:rsidP="00707894">
      <w:pPr>
        <w:pStyle w:val="Comments"/>
        <w:rPr>
          <w:lang w:val="en-US"/>
        </w:rPr>
      </w:pPr>
    </w:p>
    <w:p w14:paraId="22CC2566" w14:textId="77777777" w:rsidR="00B729AA" w:rsidRPr="00B729AA" w:rsidRDefault="00B729AA" w:rsidP="00B729AA">
      <w:pPr>
        <w:pStyle w:val="Comments"/>
        <w:rPr>
          <w:lang w:val="en-US"/>
        </w:rPr>
      </w:pPr>
      <w:r w:rsidRPr="00B729AA">
        <w:rPr>
          <w:lang w:val="en-US"/>
        </w:rPr>
        <w:t>Proposal 2.4.1bis:</w:t>
      </w:r>
      <w:r w:rsidRPr="00B729AA">
        <w:rPr>
          <w:lang w:val="en-US"/>
        </w:rPr>
        <w:tab/>
        <w:t>As part of Rel-17 NR_NTN_solutions WI, UEs with GNSS capabilities and with/without capability on timing and frequency pre-compensation using their GNSS capabilities are assumed.</w:t>
      </w:r>
    </w:p>
    <w:p w14:paraId="3A417CC7" w14:textId="0CC37E05" w:rsidR="00B729AA" w:rsidRDefault="00B729AA" w:rsidP="00B729AA">
      <w:pPr>
        <w:pStyle w:val="Comments"/>
        <w:rPr>
          <w:lang w:val="en-US"/>
        </w:rPr>
      </w:pPr>
      <w:r w:rsidRPr="00B729AA">
        <w:rPr>
          <w:lang w:val="en-US"/>
        </w:rPr>
        <w:t>Note: The support of UEs without GNSS capability are not precluded in subsequent releases.</w:t>
      </w:r>
    </w:p>
    <w:p w14:paraId="31E1E49E" w14:textId="57DE2615" w:rsidR="00DA0781" w:rsidRPr="00DA0781" w:rsidRDefault="00BF6B92" w:rsidP="00DA0781">
      <w:pPr>
        <w:pStyle w:val="Doc-text2"/>
        <w:numPr>
          <w:ilvl w:val="0"/>
          <w:numId w:val="16"/>
        </w:numPr>
      </w:pPr>
      <w:r>
        <w:rPr>
          <w:lang w:val="en-US"/>
        </w:rPr>
        <w:t>In Rel-17,</w:t>
      </w:r>
      <w:r w:rsidR="00DA0781" w:rsidRPr="00B729AA">
        <w:rPr>
          <w:lang w:val="en-US"/>
        </w:rPr>
        <w:t xml:space="preserve"> </w:t>
      </w:r>
      <w:r w:rsidR="00DA0781">
        <w:rPr>
          <w:lang w:val="en-US"/>
        </w:rPr>
        <w:t xml:space="preserve">only </w:t>
      </w:r>
      <w:r w:rsidR="00DA0781" w:rsidRPr="00B729AA">
        <w:rPr>
          <w:lang w:val="en-US"/>
        </w:rPr>
        <w:t xml:space="preserve">UEs with GNSS capabilities </w:t>
      </w:r>
      <w:r w:rsidR="00DA0781">
        <w:rPr>
          <w:lang w:val="en-US"/>
        </w:rPr>
        <w:t xml:space="preserve">are supported </w:t>
      </w:r>
    </w:p>
    <w:p w14:paraId="33B5958A" w14:textId="77777777" w:rsidR="00B729AA" w:rsidRDefault="00B729AA" w:rsidP="00B729AA">
      <w:pPr>
        <w:pStyle w:val="Comments"/>
        <w:rPr>
          <w:lang w:val="en-US"/>
        </w:rPr>
      </w:pPr>
    </w:p>
    <w:p w14:paraId="5BF2A5F1" w14:textId="77777777" w:rsidR="00B729AA" w:rsidRPr="00B729AA" w:rsidRDefault="00B729AA" w:rsidP="00B729AA">
      <w:pPr>
        <w:pStyle w:val="Comments"/>
        <w:rPr>
          <w:lang w:val="en-US"/>
        </w:rPr>
      </w:pPr>
      <w:r w:rsidRPr="00B729AA">
        <w:rPr>
          <w:lang w:val="en-US"/>
        </w:rPr>
        <w:t>Proposal 2.5.1bis: Both Earth fixed and earth moving beam scenarios are considered with NGSO constellation.</w:t>
      </w:r>
    </w:p>
    <w:p w14:paraId="3B693966" w14:textId="3EBD050A" w:rsidR="00B729AA" w:rsidRDefault="00B729AA" w:rsidP="00B729AA">
      <w:pPr>
        <w:pStyle w:val="Comments"/>
        <w:rPr>
          <w:lang w:val="en-US"/>
        </w:rPr>
      </w:pPr>
      <w:r w:rsidRPr="00B729AA">
        <w:rPr>
          <w:lang w:val="en-US"/>
        </w:rPr>
        <w:t>Proposal 2.5.2bis: Normative work should start with Earth fixed beam scenarios.</w:t>
      </w:r>
    </w:p>
    <w:p w14:paraId="04531A77" w14:textId="472D9E41" w:rsidR="00BF6B92" w:rsidRDefault="00BF6B92" w:rsidP="00BF6B92">
      <w:pPr>
        <w:pStyle w:val="Doc-text2"/>
        <w:numPr>
          <w:ilvl w:val="0"/>
          <w:numId w:val="16"/>
        </w:numPr>
      </w:pPr>
      <w:r w:rsidRPr="00B729AA">
        <w:t>Both Earth fixed and earth moving beam scenarios are considered with NGSO constellation.</w:t>
      </w:r>
    </w:p>
    <w:p w14:paraId="3C1D0AA4" w14:textId="350CF758" w:rsidR="00BF6B92" w:rsidRPr="00BF6B92" w:rsidRDefault="00BF6B92" w:rsidP="00BF6B92">
      <w:pPr>
        <w:pStyle w:val="Doc-text2"/>
        <w:numPr>
          <w:ilvl w:val="0"/>
          <w:numId w:val="16"/>
        </w:numPr>
      </w:pPr>
      <w:r>
        <w:t>Discuss the RAN2 impacts of earth fixed and moving beams in an email discussion until the next meeting</w:t>
      </w:r>
    </w:p>
    <w:p w14:paraId="7C8404CA" w14:textId="77777777" w:rsidR="00B729AA" w:rsidRDefault="00B729AA" w:rsidP="00B729AA">
      <w:pPr>
        <w:pStyle w:val="Comments"/>
        <w:rPr>
          <w:lang w:val="en-US"/>
        </w:rPr>
      </w:pPr>
    </w:p>
    <w:p w14:paraId="23EFF686" w14:textId="77777777" w:rsidR="00B729AA" w:rsidRPr="00B729AA" w:rsidRDefault="00B729AA" w:rsidP="00B729AA">
      <w:pPr>
        <w:pStyle w:val="Comments"/>
        <w:rPr>
          <w:lang w:val="en-US"/>
        </w:rPr>
      </w:pPr>
      <w:r w:rsidRPr="00B729AA">
        <w:rPr>
          <w:lang w:val="en-US"/>
        </w:rPr>
        <w:t>Proposal 2.6.1bis: Soft and hard feeder link switchover (e.g. for Non GSO) are supported.</w:t>
      </w:r>
    </w:p>
    <w:p w14:paraId="6A81B7B9" w14:textId="13F93608" w:rsidR="00C54438" w:rsidRPr="00C54438" w:rsidRDefault="00B729AA" w:rsidP="00B729AA">
      <w:pPr>
        <w:pStyle w:val="Comments"/>
        <w:rPr>
          <w:lang w:val="en-US"/>
        </w:rPr>
      </w:pPr>
      <w:r w:rsidRPr="00B729AA">
        <w:rPr>
          <w:lang w:val="en-US"/>
        </w:rPr>
        <w:lastRenderedPageBreak/>
        <w:t>Note: This requires satellite to be connected to at least one NTN GW (hard switch) or at least two NTN GWs (soft switch).</w:t>
      </w:r>
    </w:p>
    <w:p w14:paraId="3E6C75CC" w14:textId="77777777" w:rsidR="00B729AA" w:rsidRPr="00B729AA" w:rsidRDefault="00B729AA" w:rsidP="00B729AA">
      <w:pPr>
        <w:pStyle w:val="Comments"/>
        <w:rPr>
          <w:lang w:val="en-US"/>
        </w:rPr>
      </w:pPr>
      <w:r w:rsidRPr="00B729AA">
        <w:rPr>
          <w:lang w:val="en-US"/>
        </w:rPr>
        <w:t>Proposal 2.6.2bis: RAN2 to define performance requirements for feeder link switchover (e.g. delay impact)</w:t>
      </w:r>
    </w:p>
    <w:p w14:paraId="5836A9F2" w14:textId="61EFED2C" w:rsidR="00B729AA" w:rsidRDefault="00B729AA" w:rsidP="00B729AA">
      <w:pPr>
        <w:pStyle w:val="Comments"/>
        <w:rPr>
          <w:lang w:val="en-US"/>
        </w:rPr>
      </w:pPr>
      <w:r w:rsidRPr="00B729AA">
        <w:rPr>
          <w:lang w:val="en-US"/>
        </w:rPr>
        <w:t>Proposal 2.6.3bis: RAN2 to start considering soft feeder link switchover (e.g. for Non GSO).</w:t>
      </w:r>
    </w:p>
    <w:p w14:paraId="0EF974E5" w14:textId="77777777" w:rsidR="00B729AA" w:rsidRDefault="00B729AA" w:rsidP="00B729AA">
      <w:pPr>
        <w:pStyle w:val="Comments"/>
        <w:rPr>
          <w:lang w:val="en-US"/>
        </w:rPr>
      </w:pPr>
    </w:p>
    <w:p w14:paraId="3A0D2F33" w14:textId="77777777" w:rsidR="00B729AA" w:rsidRPr="00B729AA" w:rsidRDefault="00B729AA" w:rsidP="00B729AA">
      <w:pPr>
        <w:pStyle w:val="Comments"/>
        <w:rPr>
          <w:lang w:val="en-US"/>
        </w:rPr>
      </w:pPr>
      <w:r w:rsidRPr="00B729AA">
        <w:rPr>
          <w:lang w:val="en-US"/>
        </w:rPr>
        <w:t>Proposal 2.7.1bis: The following stepped approach is proposed:</w:t>
      </w:r>
    </w:p>
    <w:p w14:paraId="26D89B1C" w14:textId="77777777" w:rsidR="00B729AA" w:rsidRPr="00B729AA" w:rsidRDefault="00B729AA" w:rsidP="00B729AA">
      <w:pPr>
        <w:pStyle w:val="Comments"/>
        <w:rPr>
          <w:lang w:val="en-US"/>
        </w:rPr>
      </w:pPr>
      <w:r w:rsidRPr="00B729AA">
        <w:rPr>
          <w:lang w:val="en-US"/>
        </w:rPr>
        <w:t>-</w:t>
      </w:r>
      <w:r w:rsidRPr="00B729AA">
        <w:rPr>
          <w:lang w:val="en-US"/>
        </w:rPr>
        <w:tab/>
        <w:t>Step 1: Review of the applicability to NTN of the existing network-based location methods, adapt these methods or propose new ones if need be, and evaluate these methods.</w:t>
      </w:r>
    </w:p>
    <w:p w14:paraId="5EC34402" w14:textId="77777777" w:rsidR="00B729AA" w:rsidRPr="00B729AA" w:rsidRDefault="00B729AA" w:rsidP="00B729AA">
      <w:pPr>
        <w:pStyle w:val="Comments"/>
        <w:rPr>
          <w:lang w:val="en-US"/>
        </w:rPr>
      </w:pPr>
      <w:r w:rsidRPr="00B729AA">
        <w:rPr>
          <w:lang w:val="en-US"/>
        </w:rPr>
        <w:t>-</w:t>
      </w:r>
      <w:r w:rsidRPr="00B729AA">
        <w:rPr>
          <w:lang w:val="en-US"/>
        </w:rPr>
        <w:tab/>
        <w:t>Step 2: Assessment the MDT framework and LCS framework ([5] to [9], in particular but not excluding other TS) and their applicability to NTN</w:t>
      </w:r>
    </w:p>
    <w:p w14:paraId="0414DB78" w14:textId="77777777" w:rsidR="00B729AA" w:rsidRPr="00B729AA" w:rsidRDefault="00B729AA" w:rsidP="00B729AA">
      <w:pPr>
        <w:pStyle w:val="Comments"/>
        <w:rPr>
          <w:lang w:val="en-US"/>
        </w:rPr>
      </w:pPr>
      <w:r w:rsidRPr="00B729AA">
        <w:rPr>
          <w:lang w:val="en-US"/>
        </w:rPr>
        <w:t>-</w:t>
      </w:r>
      <w:r w:rsidRPr="00B729AA">
        <w:rPr>
          <w:lang w:val="en-US"/>
        </w:rPr>
        <w:tab/>
        <w:t>Step 3: Following Step 1 &amp; 2, down-selection of a method to be specified for locating UE by an NTN NG-RAN.</w:t>
      </w:r>
    </w:p>
    <w:p w14:paraId="2F343CCC" w14:textId="77777777" w:rsidR="00B729AA" w:rsidRPr="00B729AA" w:rsidRDefault="00B729AA" w:rsidP="00B729AA">
      <w:pPr>
        <w:pStyle w:val="Comments"/>
        <w:rPr>
          <w:lang w:val="en-US"/>
        </w:rPr>
      </w:pPr>
    </w:p>
    <w:p w14:paraId="1306230D" w14:textId="020D2C6A" w:rsidR="00B729AA" w:rsidRDefault="00B729AA" w:rsidP="00B729AA">
      <w:pPr>
        <w:pStyle w:val="Comments"/>
        <w:rPr>
          <w:lang w:val="en-US"/>
        </w:rPr>
      </w:pPr>
      <w:r w:rsidRPr="00B729AA">
        <w:rPr>
          <w:lang w:val="en-US"/>
        </w:rPr>
        <w:t>Proposal 2.7.2bis: The NTN based positioning of UE should provide an accuracy comparable with terrestrial networks (typical Cell size). Location Services (LCS) framework/application protocols from Rel.16 is the basis for the NTN to locate the UE.</w:t>
      </w:r>
    </w:p>
    <w:p w14:paraId="4E6D8ADD" w14:textId="77777777" w:rsidR="00B729AA" w:rsidRDefault="00B729AA" w:rsidP="00B729AA">
      <w:pPr>
        <w:pStyle w:val="Comments"/>
        <w:rPr>
          <w:lang w:val="en-US"/>
        </w:rPr>
      </w:pPr>
    </w:p>
    <w:p w14:paraId="6DCAB652" w14:textId="77777777" w:rsidR="00B729AA" w:rsidRPr="00B729AA" w:rsidRDefault="00B729AA" w:rsidP="00B729AA">
      <w:pPr>
        <w:pStyle w:val="Comments"/>
        <w:rPr>
          <w:lang w:val="en-US"/>
        </w:rPr>
      </w:pPr>
      <w:r w:rsidRPr="00B729AA">
        <w:rPr>
          <w:lang w:val="en-US"/>
        </w:rPr>
        <w:t xml:space="preserve">Proposal 2.8.1bis: For TN / NTN mobility, the UE is not required to simultaneously have TN and NTN access capability. </w:t>
      </w:r>
    </w:p>
    <w:p w14:paraId="14C16A04" w14:textId="77777777" w:rsidR="00B729AA" w:rsidRPr="00B729AA" w:rsidRDefault="00B729AA" w:rsidP="00B729AA">
      <w:pPr>
        <w:pStyle w:val="Comments"/>
        <w:rPr>
          <w:lang w:val="en-US"/>
        </w:rPr>
      </w:pPr>
      <w:r w:rsidRPr="00B729AA">
        <w:rPr>
          <w:lang w:val="en-US"/>
        </w:rPr>
        <w:t>Proposal 2.8.2bis: For TN / NTN mobility, the UE may use different antenna types for TN and NTN (e.g. directional antenna for NTN)</w:t>
      </w:r>
    </w:p>
    <w:p w14:paraId="5B752E81" w14:textId="5B0CE99A" w:rsidR="00B729AA" w:rsidRDefault="00B729AA" w:rsidP="00B729AA">
      <w:pPr>
        <w:pStyle w:val="Comments"/>
        <w:rPr>
          <w:lang w:val="en-US"/>
        </w:rPr>
      </w:pPr>
      <w:r w:rsidRPr="00B729AA">
        <w:rPr>
          <w:lang w:val="en-US"/>
        </w:rPr>
        <w:t>Proposal 2.8.3bis:</w:t>
      </w:r>
      <w:r w:rsidRPr="00B729AA">
        <w:rPr>
          <w:lang w:val="en-US"/>
        </w:rPr>
        <w:tab/>
        <w:t>, RAN2 to discuss about trigger of TN / NTN mobility, once the Intra NTN mobility has sufficiently progressed.</w:t>
      </w:r>
    </w:p>
    <w:p w14:paraId="196AA418" w14:textId="77777777" w:rsidR="00B729AA" w:rsidRDefault="00B729AA" w:rsidP="00B729AA">
      <w:pPr>
        <w:pStyle w:val="Comments"/>
        <w:rPr>
          <w:lang w:val="en-US"/>
        </w:rPr>
      </w:pPr>
    </w:p>
    <w:p w14:paraId="2B25FCD2" w14:textId="6BD69DC1" w:rsidR="00B729AA" w:rsidRDefault="00B729AA" w:rsidP="00B729AA">
      <w:pPr>
        <w:pStyle w:val="Comments"/>
        <w:rPr>
          <w:lang w:val="en-US"/>
        </w:rPr>
      </w:pPr>
      <w:r w:rsidRPr="00B729AA">
        <w:rPr>
          <w:lang w:val="en-US"/>
        </w:rPr>
        <w:t>Proposal 2.9.1: Transparent HAPS is assumed with the IMT BS on the ground and the HAPS is a relay.</w:t>
      </w:r>
    </w:p>
    <w:p w14:paraId="236EF2C5" w14:textId="77777777" w:rsidR="00B729AA" w:rsidRDefault="00B729AA" w:rsidP="00B729AA">
      <w:pPr>
        <w:pStyle w:val="Comments"/>
        <w:rPr>
          <w:lang w:val="en-US"/>
        </w:rPr>
      </w:pPr>
    </w:p>
    <w:p w14:paraId="3841C195" w14:textId="76537B8E" w:rsidR="00B729AA" w:rsidRDefault="00B729AA" w:rsidP="00B729AA">
      <w:pPr>
        <w:pStyle w:val="Comments"/>
        <w:rPr>
          <w:lang w:val="en-US"/>
        </w:rPr>
      </w:pPr>
      <w:r w:rsidRPr="00B729AA">
        <w:rPr>
          <w:lang w:val="en-US"/>
        </w:rPr>
        <w:t>Proposal 3.1.1: The work plan described in [10] be considered as basis for work</w:t>
      </w:r>
    </w:p>
    <w:p w14:paraId="7BB7E387" w14:textId="77777777" w:rsidR="00B729AA" w:rsidRDefault="00B729AA" w:rsidP="00B729AA">
      <w:pPr>
        <w:pStyle w:val="Comments"/>
        <w:rPr>
          <w:lang w:val="en-US"/>
        </w:rPr>
      </w:pPr>
    </w:p>
    <w:p w14:paraId="04971940" w14:textId="77777777" w:rsidR="00B729AA" w:rsidRPr="00B729AA" w:rsidRDefault="00B729AA" w:rsidP="00B729AA">
      <w:pPr>
        <w:pStyle w:val="Comments"/>
        <w:rPr>
          <w:lang w:val="en-US"/>
        </w:rPr>
      </w:pPr>
      <w:r w:rsidRPr="00B729AA">
        <w:rPr>
          <w:lang w:val="en-US"/>
        </w:rPr>
        <w:t>Proposal 3.2.1bis: The work plan should be based on the following prioritization principles:</w:t>
      </w:r>
    </w:p>
    <w:p w14:paraId="33B0643A" w14:textId="43A09B0A" w:rsidR="00B729AA" w:rsidRPr="00B729AA" w:rsidRDefault="00B729AA" w:rsidP="00793D1A">
      <w:pPr>
        <w:pStyle w:val="Comments"/>
        <w:ind w:firstLine="720"/>
        <w:rPr>
          <w:lang w:val="en-US"/>
        </w:rPr>
      </w:pPr>
      <w:r w:rsidRPr="00B729AA">
        <w:rPr>
          <w:lang w:val="en-US"/>
        </w:rPr>
        <w:t>1st priority: user plane, control plane (idle and connected)</w:t>
      </w:r>
    </w:p>
    <w:p w14:paraId="3F2DE27C" w14:textId="03689A9D" w:rsidR="00B729AA" w:rsidRPr="00707894" w:rsidRDefault="00B729AA" w:rsidP="00793D1A">
      <w:pPr>
        <w:pStyle w:val="Comments"/>
        <w:ind w:firstLine="720"/>
        <w:rPr>
          <w:lang w:val="en-US"/>
        </w:rPr>
      </w:pPr>
      <w:r w:rsidRPr="00B729AA">
        <w:rPr>
          <w:lang w:val="en-US"/>
        </w:rPr>
        <w:t>2nd priority: NTN-TN service continuity, network based UE location</w:t>
      </w:r>
    </w:p>
    <w:p w14:paraId="24D79059" w14:textId="77777777" w:rsidR="00CA5665" w:rsidRDefault="00CA5665" w:rsidP="002C4FB9">
      <w:pPr>
        <w:pStyle w:val="Doc-text2"/>
        <w:ind w:left="0" w:firstLine="0"/>
      </w:pPr>
    </w:p>
    <w:p w14:paraId="66C1297F" w14:textId="70813E9E" w:rsidR="00D65921" w:rsidRDefault="00D65921" w:rsidP="00D65921">
      <w:pPr>
        <w:pStyle w:val="Doc-title"/>
      </w:pPr>
      <w:r>
        <w:rPr>
          <w:rStyle w:val="Hyperlink"/>
          <w:color w:val="auto"/>
          <w:highlight w:val="yellow"/>
          <w:u w:val="none"/>
        </w:rPr>
        <w:t>R2-2008211</w:t>
      </w:r>
      <w:r>
        <w:tab/>
        <w:t>Summary of offline 105 - NTN Workplan, scope and scenarios - second round</w:t>
      </w:r>
      <w:r>
        <w:tab/>
        <w:t>Thales</w:t>
      </w:r>
      <w:r>
        <w:tab/>
        <w:t>discussion</w:t>
      </w:r>
      <w:r>
        <w:tab/>
        <w:t>Rel-16</w:t>
      </w:r>
      <w:r>
        <w:tab/>
        <w:t>NR_NTN_solutions-Core</w:t>
      </w:r>
    </w:p>
    <w:p w14:paraId="1132D925" w14:textId="77777777" w:rsidR="00D65921" w:rsidRPr="002F31AD" w:rsidRDefault="00D65921" w:rsidP="002C4FB9">
      <w:pPr>
        <w:pStyle w:val="Doc-text2"/>
        <w:ind w:left="0" w:firstLine="0"/>
      </w:pPr>
    </w:p>
    <w:p w14:paraId="4948CAE7" w14:textId="08D17E93" w:rsidR="002D663D" w:rsidRDefault="00973B6C" w:rsidP="002D663D">
      <w:pPr>
        <w:pStyle w:val="Doc-title"/>
      </w:pPr>
      <w:hyperlink r:id="rId242"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973B6C" w:rsidP="002D663D">
      <w:pPr>
        <w:pStyle w:val="Doc-title"/>
      </w:pPr>
      <w:hyperlink r:id="rId243"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973B6C" w:rsidP="002D663D">
      <w:pPr>
        <w:pStyle w:val="Doc-title"/>
      </w:pPr>
      <w:hyperlink r:id="rId244"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973B6C" w:rsidP="00C869D1">
      <w:pPr>
        <w:pStyle w:val="Doc-title"/>
      </w:pPr>
      <w:hyperlink r:id="rId245"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973B6C" w:rsidP="00C869D1">
      <w:pPr>
        <w:pStyle w:val="Doc-title"/>
      </w:pPr>
      <w:hyperlink r:id="rId246"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973B6C" w:rsidP="001A5F51">
      <w:pPr>
        <w:pStyle w:val="Doc-title"/>
      </w:pPr>
      <w:hyperlink r:id="rId247"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973B6C" w:rsidP="00CA5665">
      <w:pPr>
        <w:pStyle w:val="Doc-title"/>
      </w:pPr>
      <w:hyperlink r:id="rId248"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973B6C" w:rsidP="00CA5665">
      <w:pPr>
        <w:pStyle w:val="Doc-title"/>
      </w:pPr>
      <w:hyperlink r:id="rId249"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973B6C" w:rsidP="00CA5665">
      <w:pPr>
        <w:pStyle w:val="Doc-title"/>
      </w:pPr>
      <w:hyperlink r:id="rId250"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973B6C" w:rsidP="00311092">
      <w:pPr>
        <w:pStyle w:val="Doc-title"/>
      </w:pPr>
      <w:hyperlink r:id="rId251"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Pr="000E0E30" w:rsidRDefault="004843A5" w:rsidP="00311092">
      <w:pPr>
        <w:pStyle w:val="EmailDiscussion2"/>
        <w:ind w:left="1619" w:firstLine="0"/>
        <w:rPr>
          <w:color w:val="808080" w:themeColor="background1" w:themeShade="80"/>
        </w:rPr>
      </w:pPr>
      <w:r w:rsidRPr="000E0E30">
        <w:rPr>
          <w:color w:val="808080" w:themeColor="background1" w:themeShade="80"/>
        </w:rPr>
        <w:t xml:space="preserve">Scope: Discuss the proposals in </w:t>
      </w:r>
      <w:hyperlink r:id="rId252" w:tooltip="C:Data3GPPExtractsR2-2007615 (R17 NTN WI AI 8.10.2.1 Summary of MAC open issues).docx" w:history="1">
        <w:r w:rsidR="001A5F51" w:rsidRPr="000E0E30">
          <w:rPr>
            <w:rStyle w:val="Hyperlink"/>
            <w:color w:val="808080" w:themeColor="background1" w:themeShade="80"/>
          </w:rPr>
          <w:t>R2-2007615</w:t>
        </w:r>
      </w:hyperlink>
      <w:r w:rsidR="00311092" w:rsidRPr="000E0E30">
        <w:rPr>
          <w:color w:val="808080" w:themeColor="background1" w:themeShade="80"/>
        </w:rPr>
        <w:t xml:space="preserve">, </w:t>
      </w:r>
      <w:hyperlink r:id="rId253" w:tooltip="C:Data3GPPExtractsR2-2007616 (R17 NTN WI AI 8.10.2.1 Precompensation).docx" w:history="1">
        <w:r w:rsidR="00CA5665" w:rsidRPr="000E0E30">
          <w:rPr>
            <w:rStyle w:val="Hyperlink"/>
            <w:color w:val="808080" w:themeColor="background1" w:themeShade="80"/>
          </w:rPr>
          <w:t>R2-2007616</w:t>
        </w:r>
      </w:hyperlink>
      <w:r w:rsidR="00CA5665" w:rsidRPr="000E0E30">
        <w:rPr>
          <w:color w:val="808080" w:themeColor="background1" w:themeShade="80"/>
        </w:rPr>
        <w:t xml:space="preserve">, </w:t>
      </w:r>
      <w:hyperlink r:id="rId254" w:tooltip="C:Data3GPPExtractsR2-2006928.docx" w:history="1">
        <w:r w:rsidR="00CA5665" w:rsidRPr="000E0E30">
          <w:rPr>
            <w:rStyle w:val="Hyperlink"/>
            <w:color w:val="808080" w:themeColor="background1" w:themeShade="80"/>
          </w:rPr>
          <w:t>R2-2006928</w:t>
        </w:r>
      </w:hyperlink>
      <w:r w:rsidR="00CA5665" w:rsidRPr="000E0E30">
        <w:rPr>
          <w:color w:val="808080" w:themeColor="background1" w:themeShade="80"/>
        </w:rPr>
        <w:t xml:space="preserve">, </w:t>
      </w:r>
      <w:hyperlink r:id="rId255" w:tooltip="C:Data3GPPExtractsR2-2007590 Timing Advance, Random Access and DRX aspects in NTN.docx" w:history="1">
        <w:r w:rsidR="00CA5665" w:rsidRPr="000E0E30">
          <w:rPr>
            <w:rStyle w:val="Hyperlink"/>
            <w:color w:val="808080" w:themeColor="background1" w:themeShade="80"/>
          </w:rPr>
          <w:t>R2-2007590</w:t>
        </w:r>
      </w:hyperlink>
      <w:r w:rsidR="00CA5665" w:rsidRPr="000E0E30">
        <w:rPr>
          <w:color w:val="808080" w:themeColor="background1" w:themeShade="80"/>
        </w:rPr>
        <w:t xml:space="preserve"> (and possibly other proposals from contributions in 8.10.2.1 focussing on pre-compensation and offset calculations), as well as p</w:t>
      </w:r>
      <w:r w:rsidR="00311092" w:rsidRPr="000E0E30">
        <w:rPr>
          <w:color w:val="808080" w:themeColor="background1" w:themeShade="80"/>
        </w:rPr>
        <w:t xml:space="preserve">roposals 1 to 5 in </w:t>
      </w:r>
      <w:hyperlink r:id="rId256" w:tooltip="C:Data3GPPExtractsR2-2007784-Consideration on MAC enhancements for NTN.doc" w:history="1">
        <w:r w:rsidR="00311092" w:rsidRPr="000E0E30">
          <w:rPr>
            <w:rStyle w:val="Hyperlink"/>
            <w:color w:val="808080" w:themeColor="background1" w:themeShade="80"/>
          </w:rPr>
          <w:t>R2-2007784</w:t>
        </w:r>
      </w:hyperlink>
      <w:r w:rsidR="00CA5665" w:rsidRPr="000E0E30">
        <w:rPr>
          <w:rStyle w:val="Hyperlink"/>
          <w:color w:val="808080" w:themeColor="background1" w:themeShade="80"/>
        </w:rPr>
        <w:t>.</w:t>
      </w:r>
      <w:r w:rsidR="00311092" w:rsidRPr="000E0E30">
        <w:rPr>
          <w:color w:val="808080" w:themeColor="background1" w:themeShade="80"/>
        </w:rPr>
        <w:t xml:space="preserve"> </w:t>
      </w:r>
      <w:r w:rsidR="004A3521" w:rsidRPr="000E0E30">
        <w:rPr>
          <w:color w:val="808080" w:themeColor="background1" w:themeShade="80"/>
        </w:rPr>
        <w:t xml:space="preserve">The intention is to identify </w:t>
      </w:r>
      <w:r w:rsidR="004A3521" w:rsidRPr="000E0E30">
        <w:rPr>
          <w:color w:val="808080" w:themeColor="background1" w:themeShade="80"/>
          <w:lang w:eastAsia="zh-CN"/>
        </w:rPr>
        <w:t>design alternatives</w:t>
      </w:r>
      <w:r w:rsidR="00B40665" w:rsidRPr="000E0E30">
        <w:rPr>
          <w:color w:val="808080" w:themeColor="background1" w:themeShade="80"/>
          <w:lang w:eastAsia="zh-CN"/>
        </w:rPr>
        <w:t>, collect company views</w:t>
      </w:r>
      <w:r w:rsidR="004A3521" w:rsidRPr="000E0E30">
        <w:rPr>
          <w:color w:val="808080" w:themeColor="background1" w:themeShade="80"/>
          <w:lang w:eastAsia="zh-CN"/>
        </w:rPr>
        <w:t xml:space="preserve"> and, whenever possible, also narrow down the proposals.</w:t>
      </w:r>
    </w:p>
    <w:p w14:paraId="07337086" w14:textId="6B95723D" w:rsidR="004843A5" w:rsidRPr="000E0E30" w:rsidRDefault="004843A5" w:rsidP="00311092">
      <w:pPr>
        <w:pStyle w:val="EmailDiscussion2"/>
        <w:ind w:left="1619" w:firstLine="0"/>
        <w:rPr>
          <w:color w:val="808080" w:themeColor="background1" w:themeShade="80"/>
        </w:rPr>
      </w:pPr>
      <w:r w:rsidRPr="000E0E30">
        <w:rPr>
          <w:color w:val="808080" w:themeColor="background1" w:themeShade="80"/>
        </w:rPr>
        <w:t>Initial intended</w:t>
      </w:r>
      <w:r w:rsidR="009511B9" w:rsidRPr="000E0E30">
        <w:rPr>
          <w:color w:val="808080" w:themeColor="background1" w:themeShade="80"/>
        </w:rPr>
        <w:t xml:space="preserve"> outcome</w:t>
      </w:r>
      <w:r w:rsidRPr="000E0E30">
        <w:rPr>
          <w:color w:val="808080" w:themeColor="background1" w:themeShade="80"/>
        </w:rPr>
        <w:t>: summary of the offline discussion with e.g.:</w:t>
      </w:r>
    </w:p>
    <w:p w14:paraId="5B706DD0" w14:textId="011681E8" w:rsidR="004843A5" w:rsidRPr="000E0E30" w:rsidRDefault="004843A5" w:rsidP="004843A5">
      <w:pPr>
        <w:pStyle w:val="EmailDiscussion2"/>
        <w:numPr>
          <w:ilvl w:val="2"/>
          <w:numId w:val="9"/>
        </w:numPr>
        <w:ind w:left="1980"/>
        <w:rPr>
          <w:color w:val="808080" w:themeColor="background1" w:themeShade="80"/>
        </w:rPr>
      </w:pPr>
      <w:r w:rsidRPr="000E0E30">
        <w:rPr>
          <w:color w:val="808080" w:themeColor="background1" w:themeShade="80"/>
        </w:rPr>
        <w:t xml:space="preserve">List of agreeable proposals </w:t>
      </w:r>
      <w:r w:rsidR="001C2473" w:rsidRPr="000E0E30">
        <w:rPr>
          <w:color w:val="808080" w:themeColor="background1" w:themeShade="80"/>
        </w:rPr>
        <w:t>(if any)</w:t>
      </w:r>
    </w:p>
    <w:p w14:paraId="7EDE0C63" w14:textId="77777777" w:rsidR="001C2473" w:rsidRPr="000E0E30" w:rsidRDefault="001C2473" w:rsidP="001C2473">
      <w:pPr>
        <w:pStyle w:val="EmailDiscussion2"/>
        <w:numPr>
          <w:ilvl w:val="2"/>
          <w:numId w:val="9"/>
        </w:numPr>
        <w:ind w:left="1980"/>
        <w:rPr>
          <w:color w:val="808080" w:themeColor="background1" w:themeShade="80"/>
        </w:rPr>
      </w:pPr>
      <w:r w:rsidRPr="000E0E30">
        <w:rPr>
          <w:color w:val="808080" w:themeColor="background1" w:themeShade="80"/>
        </w:rPr>
        <w:t>List of proposals that require online discussions</w:t>
      </w:r>
    </w:p>
    <w:p w14:paraId="25BB575F" w14:textId="6ECCD44B" w:rsidR="004843A5" w:rsidRPr="000E0E30" w:rsidRDefault="004843A5" w:rsidP="004843A5">
      <w:pPr>
        <w:pStyle w:val="EmailDiscussion2"/>
        <w:ind w:left="1619" w:firstLine="0"/>
        <w:rPr>
          <w:color w:val="808080" w:themeColor="background1" w:themeShade="80"/>
        </w:rPr>
      </w:pPr>
      <w:r w:rsidRPr="000E0E30">
        <w:rPr>
          <w:color w:val="808080" w:themeColor="background1" w:themeShade="80"/>
        </w:rPr>
        <w:t xml:space="preserve">Initial deadline (for companies' feedback):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08</w:t>
      </w:r>
      <w:r w:rsidRPr="000E0E30">
        <w:rPr>
          <w:color w:val="808080" w:themeColor="background1" w:themeShade="80"/>
        </w:rPr>
        <w:t>:00</w:t>
      </w:r>
      <w:r w:rsidR="00B40665" w:rsidRPr="000E0E30">
        <w:rPr>
          <w:color w:val="808080" w:themeColor="background1" w:themeShade="80"/>
        </w:rPr>
        <w:t xml:space="preserve"> UTC</w:t>
      </w:r>
    </w:p>
    <w:p w14:paraId="2CD57693" w14:textId="5FC7EE1E" w:rsidR="001917CE" w:rsidRPr="000E0E30" w:rsidRDefault="004843A5" w:rsidP="000E0E30">
      <w:pPr>
        <w:pStyle w:val="EmailDiscussion2"/>
        <w:ind w:left="1619" w:firstLine="0"/>
        <w:rPr>
          <w:color w:val="808080" w:themeColor="background1" w:themeShade="80"/>
        </w:rPr>
      </w:pPr>
      <w:r w:rsidRPr="000E0E30">
        <w:rPr>
          <w:color w:val="808080" w:themeColor="background1" w:themeShade="80"/>
        </w:rPr>
        <w:t>Initial deadline (for</w:t>
      </w:r>
      <w:r w:rsidRPr="000E0E30">
        <w:rPr>
          <w:rStyle w:val="Doc-text2Char"/>
          <w:color w:val="808080" w:themeColor="background1" w:themeShade="80"/>
        </w:rPr>
        <w:t xml:space="preserve"> rapporteur's summary in </w:t>
      </w:r>
      <w:hyperlink r:id="rId257" w:tooltip="C:Data3GPPRAN2InboxR2-2008188.zip" w:history="1">
        <w:r w:rsidRPr="000E0E30">
          <w:rPr>
            <w:rStyle w:val="Hyperlink"/>
            <w:color w:val="808080" w:themeColor="background1" w:themeShade="80"/>
          </w:rPr>
          <w:t>R2-200</w:t>
        </w:r>
        <w:r w:rsidR="00BA5BEA" w:rsidRPr="000E0E30">
          <w:rPr>
            <w:rStyle w:val="Hyperlink"/>
            <w:color w:val="808080" w:themeColor="background1" w:themeShade="80"/>
          </w:rPr>
          <w:t>8188</w:t>
        </w:r>
      </w:hyperlink>
      <w:r w:rsidRPr="000E0E30">
        <w:rPr>
          <w:rStyle w:val="Doc-text2Char"/>
          <w:color w:val="808080" w:themeColor="background1" w:themeShade="80"/>
        </w:rPr>
        <w:t>):</w:t>
      </w:r>
      <w:r w:rsidRPr="000E0E30">
        <w:rPr>
          <w:color w:val="808080" w:themeColor="background1" w:themeShade="80"/>
        </w:rPr>
        <w:t xml:space="preserve">  </w:t>
      </w:r>
      <w:r w:rsidR="001A5F51" w:rsidRPr="000E0E30">
        <w:rPr>
          <w:color w:val="808080" w:themeColor="background1" w:themeShade="80"/>
        </w:rPr>
        <w:t>Fri</w:t>
      </w:r>
      <w:r w:rsidRPr="000E0E30">
        <w:rPr>
          <w:color w:val="808080" w:themeColor="background1" w:themeShade="80"/>
        </w:rPr>
        <w:t>day 2020-08</w:t>
      </w:r>
      <w:r w:rsidR="001A5F51" w:rsidRPr="000E0E30">
        <w:rPr>
          <w:color w:val="808080" w:themeColor="background1" w:themeShade="80"/>
        </w:rPr>
        <w:t>-21</w:t>
      </w:r>
      <w:r w:rsidRPr="000E0E30">
        <w:rPr>
          <w:color w:val="808080" w:themeColor="background1" w:themeShade="80"/>
        </w:rPr>
        <w:t xml:space="preserve"> </w:t>
      </w:r>
      <w:r w:rsidR="001A5F51" w:rsidRPr="000E0E30">
        <w:rPr>
          <w:color w:val="808080" w:themeColor="background1" w:themeShade="80"/>
        </w:rPr>
        <w:t>10</w:t>
      </w:r>
      <w:r w:rsidRPr="000E0E30">
        <w:rPr>
          <w:color w:val="808080" w:themeColor="background1" w:themeShade="80"/>
        </w:rPr>
        <w:t>:00</w:t>
      </w:r>
      <w:r w:rsidR="00B40665" w:rsidRPr="000E0E30">
        <w:rPr>
          <w:color w:val="808080" w:themeColor="background1" w:themeShade="80"/>
        </w:rPr>
        <w:t xml:space="preserve"> UTC </w:t>
      </w:r>
    </w:p>
    <w:p w14:paraId="35A58589" w14:textId="6A8A322C" w:rsidR="001917CE" w:rsidRDefault="001917CE" w:rsidP="001917CE">
      <w:pPr>
        <w:pStyle w:val="EmailDiscussion2"/>
        <w:ind w:left="1619" w:firstLine="0"/>
        <w:rPr>
          <w:rStyle w:val="Doc-text2Char"/>
        </w:rPr>
      </w:pPr>
      <w:r>
        <w:t xml:space="preserve">Updated scope: Continue the discussion on proposals in </w:t>
      </w:r>
      <w:hyperlink r:id="rId258" w:tooltip="C:Data3GPPRAN2InboxR2-2008188.zip" w:history="1">
        <w:r w:rsidRPr="001917CE">
          <w:rPr>
            <w:rStyle w:val="Hyperlink"/>
          </w:rPr>
          <w:t>R2-2008188</w:t>
        </w:r>
      </w:hyperlink>
      <w:r>
        <w:rPr>
          <w:rStyle w:val="Doc-text2Char"/>
        </w:rPr>
        <w:t xml:space="preserve"> and specifically:</w:t>
      </w:r>
    </w:p>
    <w:p w14:paraId="7DC28897" w14:textId="4F8F427A" w:rsidR="001917CE" w:rsidRPr="001917CE" w:rsidRDefault="001917CE" w:rsidP="001917CE">
      <w:pPr>
        <w:pStyle w:val="EmailDiscussion2"/>
        <w:numPr>
          <w:ilvl w:val="2"/>
          <w:numId w:val="9"/>
        </w:numPr>
        <w:ind w:left="1980"/>
        <w:rPr>
          <w:rStyle w:val="Hyperlink"/>
          <w:color w:val="auto"/>
          <w:u w:val="none"/>
        </w:rPr>
      </w:pPr>
      <w:r>
        <w:t xml:space="preserve">Check whether the "FFS for UL" in meeting agreement #4 can be resolved. Also check whether an LS can be sent to RAN1 regarding RAN2 agreements on disabling HARQ feedback (proposal 23 in </w:t>
      </w:r>
      <w:hyperlink r:id="rId259" w:tooltip="C:Data3GPPRAN2InboxR2-2008188.zip" w:history="1">
        <w:r w:rsidRPr="001917CE">
          <w:rPr>
            <w:rStyle w:val="Hyperlink"/>
          </w:rPr>
          <w:t>R2-2008188</w:t>
        </w:r>
      </w:hyperlink>
      <w:r w:rsidRPr="001917CE">
        <w:rPr>
          <w:rStyle w:val="Hyperlink"/>
          <w:color w:val="auto"/>
          <w:u w:val="none"/>
        </w:rPr>
        <w:t>)</w:t>
      </w:r>
    </w:p>
    <w:p w14:paraId="45F62381" w14:textId="2C542D43" w:rsidR="001917CE" w:rsidRPr="001917CE" w:rsidRDefault="001917CE" w:rsidP="001917CE">
      <w:pPr>
        <w:pStyle w:val="EmailDiscussion2"/>
        <w:numPr>
          <w:ilvl w:val="2"/>
          <w:numId w:val="9"/>
        </w:numPr>
        <w:ind w:left="1980"/>
        <w:rPr>
          <w:rStyle w:val="Hyperlink"/>
          <w:color w:val="auto"/>
          <w:u w:val="none"/>
        </w:rPr>
      </w:pPr>
      <w:r w:rsidRPr="001917CE">
        <w:rPr>
          <w:rStyle w:val="Hyperlink"/>
          <w:color w:val="auto"/>
          <w:u w:val="none"/>
        </w:rPr>
        <w:t xml:space="preserve">Check </w:t>
      </w:r>
      <w:r>
        <w:rPr>
          <w:rStyle w:val="Hyperlink"/>
          <w:color w:val="auto"/>
          <w:u w:val="none"/>
        </w:rPr>
        <w:t xml:space="preserve">whether a "RAN2 Working Assumption" </w:t>
      </w:r>
      <w:r w:rsidR="00D36151">
        <w:rPr>
          <w:rStyle w:val="Hyperlink"/>
          <w:color w:val="auto"/>
          <w:u w:val="none"/>
        </w:rPr>
        <w:t xml:space="preserve">(to be further checked with RAN1) </w:t>
      </w:r>
      <w:r>
        <w:rPr>
          <w:rStyle w:val="Hyperlink"/>
          <w:color w:val="auto"/>
          <w:u w:val="none"/>
        </w:rPr>
        <w:t xml:space="preserve">can be reached on (a revision of) proposals 1, 2 and 3 in </w:t>
      </w:r>
      <w:hyperlink r:id="rId260" w:tooltip="C:Data3GPPRAN2InboxR2-2008188.zip" w:history="1">
        <w:r w:rsidRPr="001917CE">
          <w:rPr>
            <w:rStyle w:val="Hyperlink"/>
          </w:rPr>
          <w:t>R2-2008188</w:t>
        </w:r>
      </w:hyperlink>
    </w:p>
    <w:p w14:paraId="0FF8ED44" w14:textId="487924EB" w:rsidR="001917CE" w:rsidRPr="001917CE" w:rsidRDefault="001917CE" w:rsidP="001917CE">
      <w:pPr>
        <w:pStyle w:val="EmailDiscussion2"/>
        <w:numPr>
          <w:ilvl w:val="2"/>
          <w:numId w:val="9"/>
        </w:numPr>
        <w:ind w:left="1980"/>
      </w:pPr>
      <w:r>
        <w:t xml:space="preserve">Check whether any other proposals can be agreed from the lists "Seems agreeable" and "Require discussions" in </w:t>
      </w:r>
      <w:hyperlink r:id="rId261" w:tooltip="C:Data3GPPRAN2InboxR2-2008188.zip" w:history="1">
        <w:r w:rsidRPr="001917CE">
          <w:rPr>
            <w:rStyle w:val="Hyperlink"/>
          </w:rPr>
          <w:t>R2-2008188</w:t>
        </w:r>
      </w:hyperlink>
    </w:p>
    <w:p w14:paraId="4D6A42BC" w14:textId="335BA067" w:rsidR="001917CE" w:rsidRPr="00ED4AC1" w:rsidRDefault="001917CE" w:rsidP="001917CE">
      <w:pPr>
        <w:pStyle w:val="EmailDiscussion2"/>
        <w:ind w:left="1619" w:firstLine="0"/>
        <w:rPr>
          <w:color w:val="0000FF"/>
          <w:u w:val="single"/>
        </w:rPr>
      </w:pPr>
      <w:r>
        <w:t>Final intended outcome: summary of the offline discussion with e.g.:</w:t>
      </w:r>
    </w:p>
    <w:p w14:paraId="008F09E1" w14:textId="77777777" w:rsidR="001917CE" w:rsidRDefault="001917CE" w:rsidP="001917CE">
      <w:pPr>
        <w:pStyle w:val="EmailDiscussion2"/>
        <w:numPr>
          <w:ilvl w:val="2"/>
          <w:numId w:val="9"/>
        </w:numPr>
        <w:ind w:left="1980"/>
      </w:pPr>
      <w:r>
        <w:t>List of proposals for agreement</w:t>
      </w:r>
    </w:p>
    <w:p w14:paraId="0A7ABF94" w14:textId="77777777" w:rsidR="001917CE" w:rsidRPr="00D45DE2" w:rsidRDefault="001917CE" w:rsidP="001917CE">
      <w:pPr>
        <w:pStyle w:val="EmailDiscussion2"/>
        <w:numPr>
          <w:ilvl w:val="2"/>
          <w:numId w:val="9"/>
        </w:numPr>
        <w:ind w:left="1980"/>
      </w:pPr>
      <w:r>
        <w:t>List of proposals that require online discussions</w:t>
      </w:r>
    </w:p>
    <w:p w14:paraId="22144525" w14:textId="6C144BD4" w:rsidR="001917CE" w:rsidRPr="00D45DE2" w:rsidRDefault="001917CE" w:rsidP="001917CE">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sidR="000E0E30">
        <w:rPr>
          <w:color w:val="000000" w:themeColor="text1"/>
        </w:rPr>
        <w:t>2020-08-27 00</w:t>
      </w:r>
      <w:r w:rsidRPr="00D45DE2">
        <w:rPr>
          <w:color w:val="000000" w:themeColor="text1"/>
        </w:rPr>
        <w:t>:00</w:t>
      </w:r>
      <w:r>
        <w:rPr>
          <w:color w:val="000000" w:themeColor="text1"/>
        </w:rPr>
        <w:t xml:space="preserve"> UTC</w:t>
      </w:r>
    </w:p>
    <w:p w14:paraId="7EAD5A24" w14:textId="6C5D64A8" w:rsidR="001917CE" w:rsidRDefault="001917CE" w:rsidP="001917CE">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R2-2008214</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w:t>
      </w:r>
      <w:r w:rsidR="000E0E30">
        <w:rPr>
          <w:color w:val="000000" w:themeColor="text1"/>
        </w:rPr>
        <w:t xml:space="preserve"> 06</w:t>
      </w:r>
      <w:r>
        <w:rPr>
          <w:color w:val="000000" w:themeColor="text1"/>
        </w:rPr>
        <w:t>:00 UTC</w:t>
      </w:r>
    </w:p>
    <w:p w14:paraId="5B681A63" w14:textId="44D2A31A" w:rsidR="001917CE" w:rsidRPr="000B462F" w:rsidRDefault="001917CE" w:rsidP="001917C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R2-2008214</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w:t>
      </w:r>
      <w:r w:rsidR="000E0E30">
        <w:rPr>
          <w:u w:val="single"/>
        </w:rPr>
        <w:t xml:space="preserve">the discussion might </w:t>
      </w:r>
      <w:r w:rsidRPr="00C80CF0">
        <w:rPr>
          <w:u w:val="single"/>
        </w:rPr>
        <w:t>continue</w:t>
      </w:r>
      <w:r>
        <w:rPr>
          <w:u w:val="single"/>
        </w:rPr>
        <w:t xml:space="preserve"> in the CB online session on Friday 2020-08-28</w:t>
      </w:r>
      <w:r w:rsidRPr="00C80CF0">
        <w:rPr>
          <w:u w:val="single"/>
        </w:rPr>
        <w:t>.</w:t>
      </w:r>
    </w:p>
    <w:p w14:paraId="1432B428" w14:textId="77777777" w:rsidR="001917CE" w:rsidRPr="00E2098C" w:rsidRDefault="001917CE" w:rsidP="004843A5">
      <w:pPr>
        <w:pStyle w:val="EmailDiscussion2"/>
        <w:ind w:left="1619" w:firstLine="0"/>
        <w:rPr>
          <w:color w:val="000000" w:themeColor="text1"/>
        </w:rPr>
      </w:pPr>
    </w:p>
    <w:p w14:paraId="7EA9B866" w14:textId="77777777" w:rsidR="004843A5" w:rsidRDefault="004843A5" w:rsidP="001A5F51">
      <w:pPr>
        <w:pStyle w:val="Doc-title"/>
        <w:ind w:left="0" w:firstLine="0"/>
        <w:rPr>
          <w:rStyle w:val="Hyperlink"/>
        </w:rPr>
      </w:pPr>
    </w:p>
    <w:p w14:paraId="5F80C843" w14:textId="3252511F" w:rsidR="00311092" w:rsidRDefault="00973B6C" w:rsidP="00672C7A">
      <w:pPr>
        <w:pStyle w:val="Doc-title"/>
      </w:pPr>
      <w:hyperlink r:id="rId262" w:tooltip="C:Data3GPPRAN2InboxR2-2008188.zip" w:history="1">
        <w:r w:rsidR="00CA5665" w:rsidRPr="00824046">
          <w:rPr>
            <w:rStyle w:val="Hyperlink"/>
          </w:rPr>
          <w:t>R2-200</w:t>
        </w:r>
        <w:r w:rsidR="00BA5BEA" w:rsidRPr="00824046">
          <w:rPr>
            <w:rStyle w:val="Hyperlink"/>
          </w:rPr>
          <w:t>8188</w:t>
        </w:r>
      </w:hyperlink>
      <w:r w:rsidR="00CA5665">
        <w:tab/>
        <w:t>Summary of offline 107 - Pre-compensation and other MAC issues</w:t>
      </w:r>
      <w:r w:rsidR="00CA5665">
        <w:tab/>
        <w:t>Interdigital</w:t>
      </w:r>
      <w:r w:rsidR="00CA5665">
        <w:tab/>
        <w:t>discussion</w:t>
      </w:r>
      <w:r w:rsidR="00CA5665">
        <w:tab/>
        <w:t>Rel-16</w:t>
      </w:r>
      <w:r w:rsidR="00CA5665">
        <w:tab/>
        <w:t>NR_NTN_solutions-Core</w:t>
      </w:r>
    </w:p>
    <w:p w14:paraId="6A8FAA99" w14:textId="77777777" w:rsidR="00311092" w:rsidRDefault="00311092" w:rsidP="00311092">
      <w:pPr>
        <w:pStyle w:val="Doc-text2"/>
      </w:pPr>
    </w:p>
    <w:p w14:paraId="1D95CD0C" w14:textId="1CB2B8C8" w:rsidR="001B20D9" w:rsidRDefault="001B20D9" w:rsidP="001B20D9">
      <w:pPr>
        <w:pStyle w:val="Comments"/>
      </w:pPr>
      <w:r>
        <w:t>Proposals with consensus</w:t>
      </w:r>
    </w:p>
    <w:p w14:paraId="2EDB9229" w14:textId="38830955" w:rsidR="001B044F" w:rsidRDefault="001B20D9" w:rsidP="001B20D9">
      <w:pPr>
        <w:pStyle w:val="Comments"/>
      </w:pPr>
      <w:r>
        <w:t xml:space="preserve">Proposal 4: </w:t>
      </w:r>
      <w:r>
        <w:tab/>
        <w:t>From RAN2 perspective, an offset is applied to the start of ra-ResponseWindow in NTN for both LEO and GEO scenarios. Modification to start of ra-ResponseWindow to be defined by RAN1 in TS 38.213. (consensus)</w:t>
      </w:r>
    </w:p>
    <w:p w14:paraId="014D5EE8" w14:textId="369814CB" w:rsidR="001B044F" w:rsidRPr="001B044F" w:rsidRDefault="001B044F" w:rsidP="001B044F">
      <w:pPr>
        <w:pStyle w:val="Doc-comment"/>
        <w:numPr>
          <w:ilvl w:val="0"/>
          <w:numId w:val="17"/>
        </w:numPr>
        <w:rPr>
          <w:i w:val="0"/>
        </w:rPr>
      </w:pPr>
      <w:r w:rsidRPr="001B044F">
        <w:rPr>
          <w:i w:val="0"/>
        </w:rPr>
        <w:t>Samsung wonders if the offset is signalled by RAN2</w:t>
      </w:r>
    </w:p>
    <w:p w14:paraId="5E5E6319" w14:textId="77777777" w:rsidR="001B20D9" w:rsidRDefault="001B20D9" w:rsidP="001B20D9">
      <w:pPr>
        <w:pStyle w:val="Comments"/>
      </w:pPr>
      <w:r>
        <w:t xml:space="preserve">Proposal 8: </w:t>
      </w:r>
      <w:r>
        <w:tab/>
        <w:t>An offset to the start of the ra-ContentionResolutionTimer is introduced for both LEO and GEO scenarios. (consensus)</w:t>
      </w:r>
    </w:p>
    <w:p w14:paraId="660CAE57" w14:textId="77777777" w:rsidR="001B20D9" w:rsidRDefault="001B20D9" w:rsidP="001B20D9">
      <w:pPr>
        <w:pStyle w:val="Comments"/>
      </w:pPr>
      <w:r>
        <w:t xml:space="preserve">Proposal 9: </w:t>
      </w:r>
      <w:r>
        <w:tab/>
        <w:t>Modification of drx-LongCycleStartOffset, drx-StartOffset, drx-ShortCycle, drx-ShortCycleTimer, drx-onDurationTimer, drx-SlotOffset and drx-InactivityTimer is not needed in Rel-17 NTN. (consensus)</w:t>
      </w:r>
    </w:p>
    <w:p w14:paraId="1D9A595B" w14:textId="0F892DE7" w:rsidR="001B20D9" w:rsidRDefault="001B20D9" w:rsidP="001B20D9">
      <w:pPr>
        <w:pStyle w:val="Comments"/>
      </w:pPr>
      <w:r>
        <w:t xml:space="preserve">Proposal 22: </w:t>
      </w:r>
      <w:r>
        <w:tab/>
        <w:t>From a RAN2 perspective, HARQ feedback can be enabled/disabled in Rel-17 NTN, but HARQ processes remain configured. The criteria and decision to enable/disable HARQ feedback is under network control and is signalled to the UE via RRC in a semi-static manner. (consensus)</w:t>
      </w:r>
    </w:p>
    <w:p w14:paraId="61FB47BD" w14:textId="6F085CC3" w:rsidR="001B044F" w:rsidRDefault="001B044F" w:rsidP="001B044F">
      <w:pPr>
        <w:pStyle w:val="Doc-comment"/>
        <w:numPr>
          <w:ilvl w:val="0"/>
          <w:numId w:val="17"/>
        </w:numPr>
        <w:rPr>
          <w:i w:val="0"/>
        </w:rPr>
      </w:pPr>
      <w:r>
        <w:rPr>
          <w:i w:val="0"/>
        </w:rPr>
        <w:t>O</w:t>
      </w:r>
      <w:r w:rsidRPr="001B044F">
        <w:rPr>
          <w:i w:val="0"/>
        </w:rPr>
        <w:t>ppo wonders whether this applies only to DL</w:t>
      </w:r>
    </w:p>
    <w:p w14:paraId="1609E4F0" w14:textId="2D25BA1B" w:rsidR="001B044F" w:rsidRPr="001B044F" w:rsidRDefault="001B044F" w:rsidP="001B044F">
      <w:pPr>
        <w:pStyle w:val="Doc-text2"/>
        <w:numPr>
          <w:ilvl w:val="0"/>
          <w:numId w:val="17"/>
        </w:numPr>
      </w:pPr>
      <w:r>
        <w:t>IDC think the intention was to keep it general</w:t>
      </w:r>
    </w:p>
    <w:p w14:paraId="0F679D89" w14:textId="77777777" w:rsidR="001B20D9" w:rsidRDefault="001B20D9" w:rsidP="001B20D9">
      <w:pPr>
        <w:pStyle w:val="Comments"/>
      </w:pPr>
    </w:p>
    <w:p w14:paraId="38B74022" w14:textId="24312E27" w:rsidR="001B20D9" w:rsidRDefault="00437214" w:rsidP="001B20D9">
      <w:pPr>
        <w:pStyle w:val="Doc-text2"/>
        <w:pBdr>
          <w:top w:val="single" w:sz="4" w:space="1" w:color="auto"/>
          <w:left w:val="single" w:sz="4" w:space="4" w:color="auto"/>
          <w:bottom w:val="single" w:sz="4" w:space="1" w:color="auto"/>
          <w:right w:val="single" w:sz="4" w:space="4" w:color="auto"/>
        </w:pBdr>
      </w:pPr>
      <w:r>
        <w:t>A</w:t>
      </w:r>
      <w:r w:rsidR="001B20D9">
        <w:t>greements via email - from offline 107</w:t>
      </w:r>
    </w:p>
    <w:p w14:paraId="026F03EE" w14:textId="7229007F"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From RAN2 perspective, an offset is applied to the start of ra-ResponseWindow in NTN for both LEO and GEO scenarios</w:t>
      </w:r>
      <w:r w:rsidR="001B044F">
        <w:t>.</w:t>
      </w:r>
    </w:p>
    <w:p w14:paraId="77F67F20" w14:textId="6F304F6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An offset to the start of the ra-ContentionResolutionTimer is introduced for both LEO and GEO scenarios.</w:t>
      </w:r>
    </w:p>
    <w:p w14:paraId="4677DB46" w14:textId="10A7D3F7"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t>Modification of drx-LongCycleStartOffset, drx-StartOffset, drx-ShortCycle, drx-ShortCycleTimer, drx-onDurationTimer, drx-SlotOffset and drx-InactivityTimer is not needed in Rel-17 NTN.</w:t>
      </w:r>
    </w:p>
    <w:p w14:paraId="7F23E584" w14:textId="36B324A1" w:rsidR="001B20D9" w:rsidRDefault="001B20D9" w:rsidP="001B20D9">
      <w:pPr>
        <w:pStyle w:val="Doc-text2"/>
        <w:numPr>
          <w:ilvl w:val="0"/>
          <w:numId w:val="26"/>
        </w:numPr>
        <w:pBdr>
          <w:top w:val="single" w:sz="4" w:space="1" w:color="auto"/>
          <w:left w:val="single" w:sz="4" w:space="4" w:color="auto"/>
          <w:bottom w:val="single" w:sz="4" w:space="1" w:color="auto"/>
          <w:right w:val="single" w:sz="4" w:space="4" w:color="auto"/>
        </w:pBdr>
      </w:pPr>
      <w:r>
        <w:lastRenderedPageBreak/>
        <w:t xml:space="preserve">From a RAN2 perspective, </w:t>
      </w:r>
      <w:r w:rsidR="00437214">
        <w:t xml:space="preserve">for DL, </w:t>
      </w:r>
      <w:r>
        <w:t xml:space="preserve">HARQ </w:t>
      </w:r>
      <w:r w:rsidR="00437214">
        <w:t>feedback</w:t>
      </w:r>
      <w:r>
        <w:t xml:space="preserve"> can be enabled/disabled in Rel-17 NTN, but HARQ processes remain configured. The criteria and decision to enable/disable HARQ feedback is under network control and is signalled to the UE via RRC in a semi-static manner.</w:t>
      </w:r>
      <w:r w:rsidR="00437214">
        <w:t xml:space="preserve"> FFS for UL</w:t>
      </w:r>
    </w:p>
    <w:p w14:paraId="1513522F" w14:textId="77777777" w:rsidR="001B20D9" w:rsidRDefault="001B20D9" w:rsidP="001B20D9">
      <w:pPr>
        <w:pStyle w:val="Doc-text2"/>
      </w:pPr>
    </w:p>
    <w:p w14:paraId="47D8F2AD" w14:textId="3480DD34" w:rsidR="00C1023C" w:rsidRDefault="00C1023C" w:rsidP="00C1023C">
      <w:pPr>
        <w:pStyle w:val="Comments"/>
      </w:pPr>
      <w:r>
        <w:t>Seems Agreeable</w:t>
      </w:r>
    </w:p>
    <w:p w14:paraId="68E2C524" w14:textId="77777777" w:rsidR="00C1023C" w:rsidRDefault="00C1023C" w:rsidP="00C1023C">
      <w:pPr>
        <w:pStyle w:val="Comments"/>
      </w:pPr>
      <w:r>
        <w:t xml:space="preserve">Proposal 5: </w:t>
      </w:r>
      <w:r>
        <w:tab/>
        <w:t>For at least UE with UE-specific pre-compensation, an extension to the ra-ResponseWindow is not needed for both LEO and GEO scenarios. (19/26)</w:t>
      </w:r>
    </w:p>
    <w:p w14:paraId="5EB1DE4D" w14:textId="77777777" w:rsidR="00C1023C" w:rsidRDefault="00C1023C" w:rsidP="00C1023C">
      <w:pPr>
        <w:pStyle w:val="Comments"/>
      </w:pPr>
      <w:r>
        <w:t>Proposal 6:</w:t>
      </w:r>
      <w:r>
        <w:tab/>
        <w:t>Discuss if it is assumed network will ensure UEs without UE-specific pre-compensation will have a ra-ResponseWindow that covers the maximum differential delay of the cell.</w:t>
      </w:r>
    </w:p>
    <w:p w14:paraId="6215B664" w14:textId="41820EAA" w:rsidR="00C1023C" w:rsidRDefault="00C1023C" w:rsidP="00C1023C">
      <w:pPr>
        <w:pStyle w:val="Comments"/>
      </w:pPr>
      <w:r>
        <w:t xml:space="preserve">Proposal 7: </w:t>
      </w:r>
      <w:r>
        <w:tab/>
        <w:t>If an extension to ra-ResponseWindow is required, baseline solution is to use the 2-bit LSBs of SFN in DCI scheduling Msg2/MsgB. (5/6)</w:t>
      </w:r>
    </w:p>
    <w:p w14:paraId="76030A1E" w14:textId="77777777" w:rsidR="00C1023C" w:rsidRDefault="00C1023C" w:rsidP="00C1023C">
      <w:pPr>
        <w:pStyle w:val="Comments"/>
      </w:pPr>
      <w:r>
        <w:t xml:space="preserve">Proposal 10: </w:t>
      </w:r>
      <w:r>
        <w:tab/>
        <w:t>If HARQ feedback is enabled, an offset is applied to the start of drx-HARQ-RTT-TimerDL and drx-HARQ-RTT-TimerUL for both LEO and GEO scenarios. (25/27)</w:t>
      </w:r>
    </w:p>
    <w:p w14:paraId="661633AC" w14:textId="0FFFAB4C" w:rsidR="00C1023C" w:rsidRDefault="00C1023C" w:rsidP="00C1023C">
      <w:pPr>
        <w:pStyle w:val="Comments"/>
      </w:pPr>
      <w:r>
        <w:t xml:space="preserve">Proposal 11: </w:t>
      </w:r>
      <w:r>
        <w:tab/>
        <w:t>If HARQ feedback is disabled, drx-HARQ-RTT-TimerDL and drx-HARQ-RTT-TimerUL are not started for both LEO and GEO scenarios. (23/27)</w:t>
      </w:r>
    </w:p>
    <w:p w14:paraId="7CC943CB" w14:textId="77777777" w:rsidR="00C1023C" w:rsidRDefault="00C1023C" w:rsidP="00C1023C">
      <w:pPr>
        <w:pStyle w:val="Comments"/>
      </w:pPr>
      <w:r>
        <w:t xml:space="preserve">Proposal 12: </w:t>
      </w:r>
      <w:r>
        <w:tab/>
        <w:t>Modifying start of drx-RetransmissionTimerDL(UL) based on network-scheduled offset via PDCCH is not supported at this time. (21/26)</w:t>
      </w:r>
    </w:p>
    <w:p w14:paraId="503ABBAE" w14:textId="77777777" w:rsidR="00C1023C" w:rsidRDefault="00C1023C" w:rsidP="00C1023C">
      <w:pPr>
        <w:pStyle w:val="Comments"/>
      </w:pPr>
      <w:r>
        <w:t xml:space="preserve">Proposal 13: </w:t>
      </w:r>
      <w:r>
        <w:tab/>
        <w:t>The value range of the sr-ProhibitTimer is extended for both LEO and GEO scenarios. FFS additional values and method of extension. (19/25)</w:t>
      </w:r>
    </w:p>
    <w:p w14:paraId="783EE2A4" w14:textId="77777777" w:rsidR="00C1023C" w:rsidRDefault="00C1023C" w:rsidP="00C1023C">
      <w:pPr>
        <w:pStyle w:val="Comments"/>
      </w:pPr>
      <w:r>
        <w:t xml:space="preserve">Proposal 16: </w:t>
      </w:r>
      <w:r>
        <w:tab/>
        <w:t>For 4-step RACH with pre-compensation at UE side, the following procedure can be used as baseline: (24/26)</w:t>
      </w:r>
    </w:p>
    <w:p w14:paraId="1F89A504" w14:textId="77777777" w:rsidR="00C1023C" w:rsidRDefault="00C1023C" w:rsidP="00C1023C">
      <w:pPr>
        <w:pStyle w:val="Comments"/>
      </w:pPr>
      <w:r>
        <w:t>1.</w:t>
      </w:r>
      <w:r>
        <w:tab/>
        <w:t xml:space="preserve">In Msg1 transmission, the UE should apply the estimated TA in the preamble transmission. </w:t>
      </w:r>
    </w:p>
    <w:p w14:paraId="7E8C529B" w14:textId="77777777" w:rsidR="00C1023C" w:rsidRDefault="00C1023C" w:rsidP="00C1023C">
      <w:pPr>
        <w:pStyle w:val="Comments"/>
      </w:pPr>
      <w:r>
        <w:t>2.</w:t>
      </w:r>
      <w:r>
        <w:tab/>
        <w:t>In Msg2 reception, the UE should apply the TA command received in RAR as a delta adjustment to the TA maintained on UE side (i.e. the TA estimated in Msg1 transmission).</w:t>
      </w:r>
    </w:p>
    <w:p w14:paraId="684A0170" w14:textId="77777777" w:rsidR="00C1023C" w:rsidRDefault="00C1023C" w:rsidP="00C1023C">
      <w:pPr>
        <w:pStyle w:val="Comments"/>
      </w:pPr>
      <w:r>
        <w:t>3.</w:t>
      </w:r>
      <w:r>
        <w:tab/>
        <w:t xml:space="preserve">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 </w:t>
      </w:r>
    </w:p>
    <w:p w14:paraId="7A260CB6" w14:textId="77777777" w:rsidR="00C1023C" w:rsidRDefault="00C1023C" w:rsidP="00C1023C">
      <w:pPr>
        <w:pStyle w:val="Comments"/>
      </w:pPr>
      <w:r>
        <w:t xml:space="preserve">Proposal 17: </w:t>
      </w:r>
      <w:r>
        <w:tab/>
        <w:t>Both 2-step and 4-step RACH are supported in Rel-17 NTN. FFS enhancements to 2-step RACH to accommodate the NTN environment. (24/27)</w:t>
      </w:r>
    </w:p>
    <w:p w14:paraId="20C298F5" w14:textId="77777777" w:rsidR="00C1023C" w:rsidRDefault="00C1023C" w:rsidP="00C1023C">
      <w:pPr>
        <w:pStyle w:val="Comments"/>
      </w:pPr>
      <w:r>
        <w:t xml:space="preserve">Proposal 18: </w:t>
      </w:r>
      <w:r>
        <w:tab/>
        <w:t>For 2-step RACH with pre-compensation at UE side, the following procedure can be used as baseline. (22/27)</w:t>
      </w:r>
    </w:p>
    <w:p w14:paraId="6472A5C6" w14:textId="77777777" w:rsidR="00C1023C" w:rsidRDefault="00C1023C" w:rsidP="00C1023C">
      <w:pPr>
        <w:pStyle w:val="Comments"/>
      </w:pPr>
      <w:r>
        <w:t>1.</w:t>
      </w:r>
      <w:r>
        <w:tab/>
        <w:t xml:space="preserve">In MsgA transmission, the UE should estimate the absolute TA and apply the TA estimated in both the preamble and PUSCH transmission. </w:t>
      </w:r>
    </w:p>
    <w:p w14:paraId="1D4E94AB" w14:textId="77777777" w:rsidR="00C1023C" w:rsidRDefault="00C1023C" w:rsidP="00C1023C">
      <w:pPr>
        <w:pStyle w:val="Comments"/>
      </w:pPr>
      <w:r>
        <w:t>2.</w:t>
      </w:r>
      <w:r>
        <w:tab/>
        <w:t>In MsgA transmission, the UE should include the absolute TA value estimated in the payload of MsgA.</w:t>
      </w:r>
    </w:p>
    <w:p w14:paraId="6AAA21A3" w14:textId="77777777" w:rsidR="00C1023C" w:rsidRDefault="00C1023C" w:rsidP="00C1023C">
      <w:pPr>
        <w:pStyle w:val="Comments"/>
      </w:pPr>
      <w:r>
        <w:t>3.</w:t>
      </w:r>
      <w:r>
        <w:tab/>
        <w:t>In MsgB reception, the UE should apply the TA command received in RAR as a delta adjustment to the TA maintained on UE side (i.e. the TA estimated in MsgA transmission).</w:t>
      </w:r>
    </w:p>
    <w:p w14:paraId="1BD948ED" w14:textId="77777777" w:rsidR="00C1023C" w:rsidRDefault="00C1023C" w:rsidP="00C1023C">
      <w:pPr>
        <w:pStyle w:val="Comments"/>
      </w:pPr>
      <w:r>
        <w:t xml:space="preserve">Proposal 21: </w:t>
      </w:r>
      <w:r>
        <w:tab/>
        <w:t>For UE with UE-specific pre-compensation, as a baseline Msg3 scheduling adaptation will be handled by network scheduling/implementation (i.e. no modification necessary) (23/26). FFS additional enhancements for 2-step RACH. (12/26)</w:t>
      </w:r>
    </w:p>
    <w:p w14:paraId="79CF7659" w14:textId="77777777" w:rsidR="00C1023C" w:rsidRDefault="00C1023C" w:rsidP="00C1023C">
      <w:pPr>
        <w:pStyle w:val="Comments"/>
      </w:pPr>
      <w:r>
        <w:t xml:space="preserve">Proposal 25: </w:t>
      </w:r>
      <w:r>
        <w:tab/>
        <w:t>From RAN2 perspective, the preferred granularity for disabling HARQ feedback is per-HARQ process (25/27). FFS disabling HARQ feedback on a per-UE (19/27) or per-LCH (14/27) basis.</w:t>
      </w:r>
    </w:p>
    <w:p w14:paraId="4562BA85" w14:textId="26FC34C3" w:rsidR="001B20D9" w:rsidRDefault="00C1023C" w:rsidP="00C1023C">
      <w:pPr>
        <w:pStyle w:val="Comments"/>
      </w:pPr>
      <w:r>
        <w:t xml:space="preserve">Proposal 26: </w:t>
      </w:r>
      <w:r>
        <w:tab/>
        <w:t>The preferred methods to enhance UL scheduling in NTN are via configured grant (21/25) and BSR over 2-step RACH (20/25). FFS the SR-BSR procedure (8/27) and sending a large grant in response to SR (13/27). BSR-indication in SR is deprioritized (6/27 support, 12/27 deprioritize).</w:t>
      </w:r>
    </w:p>
    <w:p w14:paraId="5E5B3FE6" w14:textId="77777777" w:rsidR="00C1023C" w:rsidRDefault="00C1023C" w:rsidP="00C1023C">
      <w:pPr>
        <w:pStyle w:val="Comments"/>
      </w:pPr>
    </w:p>
    <w:p w14:paraId="47DE5C3C" w14:textId="33DB5DCF" w:rsidR="00C1023C" w:rsidRDefault="00C1023C" w:rsidP="00C1023C">
      <w:pPr>
        <w:pStyle w:val="Comments"/>
      </w:pPr>
      <w:r>
        <w:t>Requires discussion</w:t>
      </w:r>
    </w:p>
    <w:p w14:paraId="388540F0" w14:textId="77777777" w:rsidR="00C1023C" w:rsidRDefault="00C1023C" w:rsidP="00C1023C">
      <w:pPr>
        <w:pStyle w:val="Comments"/>
      </w:pPr>
      <w:r>
        <w:t xml:space="preserve">Proposal 1: </w:t>
      </w:r>
      <w:r>
        <w:tab/>
        <w:t>Network broadcasts information related to common delay e.g. feeder-link delay (15/27) or common delay from gNB to cell/beam reference point  (13/27). It is up to network implementation what the common delay represents based on scenario or deployment (e.g. small cells or large cells)</w:t>
      </w:r>
    </w:p>
    <w:p w14:paraId="119117B2" w14:textId="0CAE414F" w:rsidR="00437214" w:rsidRDefault="00437214" w:rsidP="00437214">
      <w:pPr>
        <w:pStyle w:val="Doc-comment"/>
        <w:numPr>
          <w:ilvl w:val="0"/>
          <w:numId w:val="17"/>
        </w:numPr>
        <w:rPr>
          <w:i w:val="0"/>
        </w:rPr>
      </w:pPr>
      <w:r w:rsidRPr="00471C40">
        <w:rPr>
          <w:i w:val="0"/>
        </w:rPr>
        <w:t>Mediatek think</w:t>
      </w:r>
      <w:r w:rsidR="001F0DA1">
        <w:rPr>
          <w:i w:val="0"/>
        </w:rPr>
        <w:t>s</w:t>
      </w:r>
      <w:r w:rsidRPr="00471C40">
        <w:rPr>
          <w:i w:val="0"/>
        </w:rPr>
        <w:t xml:space="preserve"> </w:t>
      </w:r>
      <w:r w:rsidR="00471C40" w:rsidRPr="00471C40">
        <w:rPr>
          <w:i w:val="0"/>
        </w:rPr>
        <w:t xml:space="preserve">leaving this to network </w:t>
      </w:r>
      <w:r w:rsidR="00471C40">
        <w:rPr>
          <w:i w:val="0"/>
        </w:rPr>
        <w:t>implementation is not ok.</w:t>
      </w:r>
    </w:p>
    <w:p w14:paraId="1A38611B" w14:textId="140C2588" w:rsidR="00471C40" w:rsidRDefault="00471C40" w:rsidP="00471C40">
      <w:pPr>
        <w:pStyle w:val="Doc-text2"/>
        <w:numPr>
          <w:ilvl w:val="0"/>
          <w:numId w:val="17"/>
        </w:numPr>
      </w:pPr>
      <w:r>
        <w:t xml:space="preserve">Huawei supports the proposal regarding the feeder link </w:t>
      </w:r>
      <w:r w:rsidR="001F0DA1">
        <w:t>delay.</w:t>
      </w:r>
    </w:p>
    <w:p w14:paraId="631B4325" w14:textId="32A0E1A8" w:rsidR="00471C40" w:rsidRDefault="00471C40" w:rsidP="00973B6C">
      <w:pPr>
        <w:pStyle w:val="Doc-text2"/>
        <w:numPr>
          <w:ilvl w:val="0"/>
          <w:numId w:val="17"/>
        </w:numPr>
      </w:pPr>
      <w:r>
        <w:t>Apple wants to have more clarification what network implementation means</w:t>
      </w:r>
    </w:p>
    <w:p w14:paraId="5D2B27DD" w14:textId="37B61492" w:rsidR="00BE32A7" w:rsidRDefault="00471C40" w:rsidP="00BE32A7">
      <w:pPr>
        <w:pStyle w:val="Doc-text2"/>
        <w:numPr>
          <w:ilvl w:val="0"/>
          <w:numId w:val="17"/>
        </w:numPr>
      </w:pPr>
      <w:r>
        <w:t>Nokia think we should consider proposal 1 and 2 together.</w:t>
      </w:r>
      <w:r w:rsidR="00BE32A7">
        <w:t xml:space="preserve"> Pre-compensation accuracy should be considered first. Ericsson agrees with Nokia. </w:t>
      </w:r>
    </w:p>
    <w:p w14:paraId="5F3FE57A" w14:textId="2DD16E9D" w:rsidR="00BE32A7" w:rsidRDefault="00BE32A7" w:rsidP="00BE32A7">
      <w:pPr>
        <w:pStyle w:val="Doc-text2"/>
        <w:numPr>
          <w:ilvl w:val="0"/>
          <w:numId w:val="17"/>
        </w:numPr>
      </w:pPr>
      <w:r>
        <w:t xml:space="preserve">Samsung think we can modify the agreement changing </w:t>
      </w:r>
      <w:r w:rsidR="001F0DA1">
        <w:t>"</w:t>
      </w:r>
      <w:r>
        <w:t>it's up to network implementation</w:t>
      </w:r>
      <w:r w:rsidR="001F0DA1">
        <w:t>"</w:t>
      </w:r>
      <w:r>
        <w:t xml:space="preserve"> with an FFS</w:t>
      </w:r>
    </w:p>
    <w:p w14:paraId="60FDB243" w14:textId="03DED754" w:rsidR="00471C40" w:rsidRDefault="000D1613" w:rsidP="00BE32A7">
      <w:pPr>
        <w:pStyle w:val="Doc-text2"/>
        <w:numPr>
          <w:ilvl w:val="0"/>
          <w:numId w:val="17"/>
        </w:numPr>
      </w:pPr>
      <w:r>
        <w:t>Thales/</w:t>
      </w:r>
      <w:r w:rsidR="005250D2">
        <w:t xml:space="preserve"> </w:t>
      </w:r>
      <w:r>
        <w:t>Loon/</w:t>
      </w:r>
      <w:r w:rsidR="005250D2">
        <w:t xml:space="preserve"> </w:t>
      </w:r>
      <w:r>
        <w:t>Apple/</w:t>
      </w:r>
      <w:r w:rsidR="005250D2">
        <w:t xml:space="preserve"> </w:t>
      </w:r>
      <w:r>
        <w:t>Mediatek/</w:t>
      </w:r>
      <w:r w:rsidR="005250D2">
        <w:t xml:space="preserve"> </w:t>
      </w:r>
      <w:r>
        <w:t>Nomor/</w:t>
      </w:r>
      <w:r w:rsidR="005250D2">
        <w:t xml:space="preserve"> </w:t>
      </w:r>
      <w:r>
        <w:t>Eutelsat/</w:t>
      </w:r>
      <w:r w:rsidR="005250D2">
        <w:t xml:space="preserve"> </w:t>
      </w:r>
      <w:r>
        <w:t>Samsung/</w:t>
      </w:r>
      <w:r w:rsidR="005250D2">
        <w:t xml:space="preserve"> </w:t>
      </w:r>
      <w:r>
        <w:t>Lenovo/</w:t>
      </w:r>
      <w:r w:rsidR="005250D2">
        <w:t xml:space="preserve"> </w:t>
      </w:r>
      <w:r>
        <w:t>Oppo/</w:t>
      </w:r>
      <w:r w:rsidR="005250D2">
        <w:t xml:space="preserve"> </w:t>
      </w:r>
      <w:r>
        <w:t>IDC/</w:t>
      </w:r>
      <w:r w:rsidR="005250D2">
        <w:t xml:space="preserve"> </w:t>
      </w:r>
      <w:r>
        <w:t>Panasonic/</w:t>
      </w:r>
      <w:r w:rsidR="005250D2">
        <w:t xml:space="preserve"> </w:t>
      </w:r>
      <w:r>
        <w:t>ZTE/</w:t>
      </w:r>
      <w:r w:rsidR="005250D2">
        <w:t xml:space="preserve"> </w:t>
      </w:r>
      <w:r>
        <w:t>Intel/</w:t>
      </w:r>
      <w:r w:rsidR="005250D2">
        <w:t xml:space="preserve"> </w:t>
      </w:r>
      <w:r>
        <w:t>Ericsson/</w:t>
      </w:r>
      <w:r w:rsidR="005250D2">
        <w:t xml:space="preserve"> </w:t>
      </w:r>
      <w:r>
        <w:t>Oppo support the combination of proposals 1 and 2</w:t>
      </w:r>
    </w:p>
    <w:p w14:paraId="3B0CF35B" w14:textId="276C575E" w:rsidR="000D1613" w:rsidRDefault="000D1613" w:rsidP="000D1613">
      <w:pPr>
        <w:pStyle w:val="Doc-text2"/>
        <w:numPr>
          <w:ilvl w:val="0"/>
          <w:numId w:val="17"/>
        </w:numPr>
      </w:pPr>
      <w:r>
        <w:t>LG supports proposal 1 only</w:t>
      </w:r>
    </w:p>
    <w:p w14:paraId="5EC10B95" w14:textId="77777777" w:rsidR="00BE32A7" w:rsidRDefault="00BE32A7" w:rsidP="000D1613">
      <w:pPr>
        <w:pStyle w:val="Doc-text2"/>
        <w:ind w:left="0" w:firstLine="0"/>
      </w:pPr>
    </w:p>
    <w:p w14:paraId="6B191A8A" w14:textId="77777777" w:rsidR="00C1023C" w:rsidRDefault="00C1023C" w:rsidP="00C1023C">
      <w:pPr>
        <w:pStyle w:val="Comments"/>
      </w:pPr>
      <w:r>
        <w:t xml:space="preserve">Proposal 2: </w:t>
      </w:r>
      <w:r>
        <w:tab/>
        <w:t>UE-specific offset calculated by UE based on UE-satellite location can be added to common delay to obtain full UE-specific RTD timing pre-compensation. It is up to network to configure if the UE should add UE specific offset. (20/27)</w:t>
      </w:r>
    </w:p>
    <w:p w14:paraId="5635BCAA" w14:textId="77777777" w:rsidR="00471C40" w:rsidRDefault="00471C40" w:rsidP="00C1023C">
      <w:pPr>
        <w:pStyle w:val="Comments"/>
      </w:pPr>
    </w:p>
    <w:p w14:paraId="3D1C1ACA" w14:textId="77777777" w:rsidR="00C1023C" w:rsidRDefault="00C1023C" w:rsidP="00C1023C">
      <w:pPr>
        <w:pStyle w:val="Comments"/>
      </w:pPr>
      <w:r>
        <w:lastRenderedPageBreak/>
        <w:t xml:space="preserve">Proposal 3: </w:t>
      </w:r>
      <w:r>
        <w:tab/>
        <w:t>If Proposal 1 is agreed, FFS the impact of satellite movement in LEO on common delay (i.e. to reference point or feeder-link delay).</w:t>
      </w:r>
    </w:p>
    <w:p w14:paraId="7A3C9E8E" w14:textId="77777777" w:rsidR="00C1023C" w:rsidRDefault="00C1023C" w:rsidP="00C1023C">
      <w:pPr>
        <w:pStyle w:val="Comments"/>
      </w:pPr>
      <w:r>
        <w:t xml:space="preserve">Proposal 14: </w:t>
      </w:r>
      <w:r>
        <w:tab/>
        <w:t>From RAN2 perspective, explicit UE calculation (which can include addition of a common delay portion) is the baseline method of offset calculation (18/27). FFS if only common TA provided by the network can be used (8/27). Detailed solution to be left to RAN1.</w:t>
      </w:r>
    </w:p>
    <w:p w14:paraId="029BB25D" w14:textId="77777777" w:rsidR="00C1023C" w:rsidRDefault="00C1023C" w:rsidP="00C1023C">
      <w:pPr>
        <w:pStyle w:val="Comments"/>
      </w:pPr>
      <w:r>
        <w:t xml:space="preserve">Proposal 15: </w:t>
      </w:r>
      <w:r>
        <w:tab/>
        <w:t>RAN2 to prioritize the case of UE with valid location information and capability to perform pre-compensation in RACH procedure. Discussion regarding UEs with GNSS but without pre-compensation postponed until further progress in RAN1. (20/27)</w:t>
      </w:r>
    </w:p>
    <w:p w14:paraId="6DAF4AB8" w14:textId="2A16482B" w:rsidR="00C1023C" w:rsidRDefault="00C1023C" w:rsidP="00C1023C">
      <w:pPr>
        <w:pStyle w:val="Comments"/>
      </w:pPr>
      <w:r>
        <w:t xml:space="preserve">Proposal 23: </w:t>
      </w:r>
      <w:r>
        <w:tab/>
        <w:t>If Proposal 22 agreed, an LS is sent to RAN1 regarding RAN2 agreements on disabling HARQ feedback. (15/24)</w:t>
      </w:r>
    </w:p>
    <w:p w14:paraId="2D04FAC2" w14:textId="77777777" w:rsidR="001B20D9" w:rsidRDefault="001B20D9" w:rsidP="00311092">
      <w:pPr>
        <w:pStyle w:val="Doc-text2"/>
      </w:pPr>
    </w:p>
    <w:p w14:paraId="7B5E1358" w14:textId="4A8EBEFD" w:rsidR="00C1023C" w:rsidRDefault="00C1023C" w:rsidP="00C1023C">
      <w:pPr>
        <w:pStyle w:val="Comments"/>
      </w:pPr>
      <w:r>
        <w:t>Likely not agreeable at this stage</w:t>
      </w:r>
    </w:p>
    <w:p w14:paraId="63190D6E" w14:textId="77777777" w:rsidR="00C1023C" w:rsidRDefault="00C1023C" w:rsidP="00C1023C">
      <w:pPr>
        <w:pStyle w:val="Comments"/>
      </w:pPr>
      <w:r>
        <w:t xml:space="preserve">Proposal 19: </w:t>
      </w:r>
      <w:r>
        <w:tab/>
        <w:t>No consensus, additional considerations for 2-step RACH in NTN are to be evaluated once work on 2-step RACH has progressed.</w:t>
      </w:r>
    </w:p>
    <w:p w14:paraId="5325158B" w14:textId="77777777" w:rsidR="00C1023C" w:rsidRDefault="00C1023C" w:rsidP="00C1023C">
      <w:pPr>
        <w:pStyle w:val="Comments"/>
      </w:pPr>
      <w:r>
        <w:t xml:space="preserve">Proposal 20: </w:t>
      </w:r>
      <w:r>
        <w:tab/>
        <w:t>For UE with UE-specific pre-compensation, no enhancements necessary for RACH preamble ambiguity. FFS UE without UE-specific pre-compensation. (14/27 based on comments)</w:t>
      </w:r>
    </w:p>
    <w:p w14:paraId="01AAA3EC" w14:textId="50B85481" w:rsidR="00C1023C" w:rsidRDefault="00C1023C" w:rsidP="00C1023C">
      <w:pPr>
        <w:pStyle w:val="Comments"/>
      </w:pPr>
      <w:r>
        <w:t xml:space="preserve">Proposal 24: </w:t>
      </w:r>
      <w:r>
        <w:tab/>
        <w:t>From RAN2 perspective, the preferred method of addressing HARQ stalling is via disabling HARQ feedback (17/27). Further discussion on HARQ stalling can wait pending RAN1 feedback. (14/27)</w:t>
      </w:r>
    </w:p>
    <w:p w14:paraId="0AEC58A1" w14:textId="77777777" w:rsidR="005250D2" w:rsidRDefault="005250D2" w:rsidP="00C1023C">
      <w:pPr>
        <w:pStyle w:val="Comments"/>
      </w:pPr>
    </w:p>
    <w:p w14:paraId="2714786A" w14:textId="1EF821C0" w:rsidR="005250D2" w:rsidRDefault="005250D2" w:rsidP="005250D2">
      <w:pPr>
        <w:pStyle w:val="Doc-title"/>
      </w:pPr>
      <w:r w:rsidRPr="005250D2">
        <w:rPr>
          <w:rStyle w:val="Doc-text2Char"/>
          <w:highlight w:val="yellow"/>
        </w:rPr>
        <w:t>R2-2008214</w:t>
      </w:r>
      <w:r>
        <w:tab/>
        <w:t>Summary of offline 107 - Pre-compensation and other MAC issues - second round</w:t>
      </w:r>
      <w:r>
        <w:tab/>
        <w:t>Interdigital</w:t>
      </w:r>
      <w:r>
        <w:tab/>
        <w:t>discussion</w:t>
      </w:r>
      <w:r>
        <w:tab/>
        <w:t>Rel-16</w:t>
      </w:r>
      <w:r>
        <w:tab/>
        <w:t>NR_NTN_solutions-Core</w:t>
      </w:r>
    </w:p>
    <w:p w14:paraId="2810C9A5" w14:textId="77777777" w:rsidR="005250D2" w:rsidRDefault="005250D2" w:rsidP="00C1023C">
      <w:pPr>
        <w:pStyle w:val="Comments"/>
      </w:pPr>
    </w:p>
    <w:p w14:paraId="1F3CC4B2" w14:textId="77777777" w:rsidR="00C1023C" w:rsidRPr="00311092" w:rsidRDefault="00C1023C" w:rsidP="00311092">
      <w:pPr>
        <w:pStyle w:val="Doc-text2"/>
      </w:pPr>
    </w:p>
    <w:p w14:paraId="461566F7" w14:textId="3971B4B1" w:rsidR="00473616" w:rsidRDefault="00973B6C" w:rsidP="00473616">
      <w:pPr>
        <w:pStyle w:val="Doc-title"/>
      </w:pPr>
      <w:hyperlink r:id="rId263"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973B6C" w:rsidP="00473616">
      <w:pPr>
        <w:pStyle w:val="Doc-title"/>
      </w:pPr>
      <w:hyperlink r:id="rId264"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973B6C" w:rsidP="00473616">
      <w:pPr>
        <w:pStyle w:val="Doc-title"/>
      </w:pPr>
      <w:hyperlink r:id="rId265"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973B6C" w:rsidP="00473616">
      <w:pPr>
        <w:pStyle w:val="Doc-title"/>
      </w:pPr>
      <w:hyperlink r:id="rId266"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973B6C" w:rsidP="00473616">
      <w:pPr>
        <w:pStyle w:val="Doc-title"/>
      </w:pPr>
      <w:hyperlink r:id="rId267"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973B6C" w:rsidP="00473616">
      <w:pPr>
        <w:pStyle w:val="Doc-title"/>
      </w:pPr>
      <w:hyperlink r:id="rId268"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973B6C" w:rsidP="00473616">
      <w:pPr>
        <w:pStyle w:val="Doc-title"/>
      </w:pPr>
      <w:hyperlink r:id="rId269"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973B6C" w:rsidP="00473616">
      <w:pPr>
        <w:pStyle w:val="Doc-title"/>
      </w:pPr>
      <w:hyperlink r:id="rId270"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973B6C" w:rsidP="00473616">
      <w:pPr>
        <w:pStyle w:val="Doc-title"/>
      </w:pPr>
      <w:hyperlink r:id="rId271"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973B6C" w:rsidP="004738F6">
      <w:pPr>
        <w:pStyle w:val="Doc-title"/>
      </w:pPr>
      <w:hyperlink r:id="rId272"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973B6C" w:rsidP="00473616">
      <w:pPr>
        <w:pStyle w:val="Doc-title"/>
      </w:pPr>
      <w:hyperlink r:id="rId273"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973B6C" w:rsidP="00F871FA">
      <w:pPr>
        <w:pStyle w:val="Doc-title"/>
      </w:pPr>
      <w:hyperlink r:id="rId274"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973B6C" w:rsidP="00473616">
      <w:pPr>
        <w:pStyle w:val="Doc-title"/>
      </w:pPr>
      <w:hyperlink r:id="rId275"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973B6C" w:rsidP="00473616">
      <w:pPr>
        <w:pStyle w:val="Doc-title"/>
      </w:pPr>
      <w:hyperlink r:id="rId276"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973B6C" w:rsidP="00473616">
      <w:pPr>
        <w:pStyle w:val="Doc-title"/>
      </w:pPr>
      <w:hyperlink r:id="rId277"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973B6C" w:rsidP="00473616">
      <w:pPr>
        <w:pStyle w:val="Doc-title"/>
      </w:pPr>
      <w:hyperlink r:id="rId278"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973B6C" w:rsidP="00473616">
      <w:pPr>
        <w:pStyle w:val="Doc-title"/>
      </w:pPr>
      <w:hyperlink r:id="rId279"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973B6C" w:rsidP="00473616">
      <w:pPr>
        <w:pStyle w:val="Doc-title"/>
      </w:pPr>
      <w:hyperlink r:id="rId280"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973B6C" w:rsidP="00473616">
      <w:pPr>
        <w:pStyle w:val="Doc-title"/>
      </w:pPr>
      <w:hyperlink r:id="rId281"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973B6C" w:rsidP="00473616">
      <w:pPr>
        <w:pStyle w:val="Doc-title"/>
      </w:pPr>
      <w:hyperlink r:id="rId282"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973B6C" w:rsidP="002D663D">
      <w:pPr>
        <w:pStyle w:val="Doc-title"/>
      </w:pPr>
      <w:hyperlink r:id="rId283"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973B6C" w:rsidP="00473616">
      <w:pPr>
        <w:pStyle w:val="Doc-title"/>
      </w:pPr>
      <w:hyperlink r:id="rId284"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973B6C" w:rsidP="00473616">
      <w:pPr>
        <w:pStyle w:val="Doc-title"/>
      </w:pPr>
      <w:hyperlink r:id="rId285"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973B6C" w:rsidP="00473616">
      <w:pPr>
        <w:pStyle w:val="Doc-title"/>
      </w:pPr>
      <w:hyperlink r:id="rId286"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973B6C" w:rsidP="00473616">
      <w:pPr>
        <w:pStyle w:val="Doc-title"/>
      </w:pPr>
      <w:hyperlink r:id="rId287"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973B6C" w:rsidP="00B3418A">
      <w:pPr>
        <w:pStyle w:val="Doc-title"/>
      </w:pPr>
      <w:hyperlink r:id="rId288"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973B6C" w:rsidP="002D663D">
      <w:pPr>
        <w:pStyle w:val="Doc-title"/>
      </w:pPr>
      <w:hyperlink r:id="rId289"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973B6C" w:rsidP="00473616">
      <w:pPr>
        <w:pStyle w:val="Doc-title"/>
      </w:pPr>
      <w:hyperlink r:id="rId290"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973B6C" w:rsidP="00473616">
      <w:pPr>
        <w:pStyle w:val="Doc-title"/>
      </w:pPr>
      <w:hyperlink r:id="rId291"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973B6C" w:rsidP="00106D35">
      <w:pPr>
        <w:pStyle w:val="Doc-title"/>
      </w:pPr>
      <w:hyperlink r:id="rId292"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973B6C" w:rsidP="00473616">
      <w:pPr>
        <w:pStyle w:val="Doc-title"/>
      </w:pPr>
      <w:hyperlink r:id="rId293"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973B6C" w:rsidP="00F871FA">
      <w:pPr>
        <w:pStyle w:val="Doc-title"/>
      </w:pPr>
      <w:hyperlink r:id="rId294"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973B6C" w:rsidP="00473616">
      <w:pPr>
        <w:pStyle w:val="Doc-title"/>
      </w:pPr>
      <w:hyperlink r:id="rId295"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973B6C" w:rsidP="00473616">
      <w:pPr>
        <w:pStyle w:val="Doc-title"/>
      </w:pPr>
      <w:hyperlink r:id="rId296"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973B6C" w:rsidP="000938AF">
      <w:pPr>
        <w:pStyle w:val="Doc-title"/>
      </w:pPr>
      <w:hyperlink r:id="rId297"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973B6C" w:rsidP="007A74C5">
      <w:pPr>
        <w:pStyle w:val="Doc-title"/>
      </w:pPr>
      <w:hyperlink r:id="rId298"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973B6C" w:rsidP="0061615A">
      <w:pPr>
        <w:pStyle w:val="Doc-title"/>
      </w:pPr>
      <w:hyperlink r:id="rId299"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973B6C" w:rsidP="0012354C">
      <w:pPr>
        <w:pStyle w:val="Doc-title"/>
      </w:pPr>
      <w:hyperlink r:id="rId300"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973B6C" w:rsidP="0012354C">
      <w:pPr>
        <w:pStyle w:val="Doc-title"/>
      </w:pPr>
      <w:hyperlink r:id="rId301"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 xml:space="preserve">Scope: Discuss the proposals in </w:t>
      </w:r>
      <w:hyperlink r:id="rId302" w:tooltip="C:Data3GPPExtractsR2-2006872_Consideration on system information and cell (re)selection in NTN-v0.docx" w:history="1">
        <w:r w:rsidR="004A3521" w:rsidRPr="005D6CE7">
          <w:rPr>
            <w:rStyle w:val="Hyperlink"/>
            <w:color w:val="808080" w:themeColor="background1" w:themeShade="80"/>
          </w:rPr>
          <w:t>R2-2006872</w:t>
        </w:r>
      </w:hyperlink>
      <w:r w:rsidR="004A3521" w:rsidRPr="005D6CE7">
        <w:rPr>
          <w:color w:val="808080" w:themeColor="background1" w:themeShade="80"/>
        </w:rPr>
        <w:t xml:space="preserve">, </w:t>
      </w:r>
      <w:hyperlink r:id="rId303" w:tooltip="C:Data3GPPExtractsR2-2006973.docx" w:history="1">
        <w:r w:rsidR="0061615A" w:rsidRPr="005D6CE7">
          <w:rPr>
            <w:rStyle w:val="Hyperlink"/>
            <w:color w:val="808080" w:themeColor="background1" w:themeShade="80"/>
          </w:rPr>
          <w:t>R2-2006973</w:t>
        </w:r>
      </w:hyperlink>
      <w:r w:rsidR="0061615A" w:rsidRPr="005D6CE7">
        <w:rPr>
          <w:color w:val="808080" w:themeColor="background1" w:themeShade="80"/>
        </w:rPr>
        <w:t xml:space="preserve">, </w:t>
      </w:r>
      <w:hyperlink r:id="rId304" w:tooltip="C:Data3GPPExtractsR2-2007171 Discussion on RRC_IDLE mode issues in NTN.doc" w:history="1">
        <w:r w:rsidRPr="005D6CE7">
          <w:rPr>
            <w:rStyle w:val="Hyperlink"/>
            <w:color w:val="808080" w:themeColor="background1" w:themeShade="80"/>
          </w:rPr>
          <w:t>R2-2007171</w:t>
        </w:r>
      </w:hyperlink>
      <w:r w:rsidRPr="005D6CE7">
        <w:rPr>
          <w:color w:val="808080" w:themeColor="background1" w:themeShade="80"/>
        </w:rPr>
        <w:t xml:space="preserve"> and proposals 1 and 2 in </w:t>
      </w:r>
      <w:hyperlink r:id="rId305" w:tooltip="C:Data3GPPExtractsR2-2007574 - Considerations on satellite ephemeris.docx" w:history="1">
        <w:r w:rsidRPr="005D6CE7">
          <w:rPr>
            <w:rStyle w:val="Hyperlink"/>
            <w:color w:val="808080" w:themeColor="background1" w:themeShade="80"/>
          </w:rPr>
          <w:t>R2-2007574</w:t>
        </w:r>
      </w:hyperlink>
      <w:r w:rsidR="004A3521" w:rsidRPr="005D6CE7">
        <w:rPr>
          <w:rStyle w:val="Hyperlink"/>
          <w:color w:val="808080" w:themeColor="background1" w:themeShade="80"/>
        </w:rPr>
        <w:t xml:space="preserve">. </w:t>
      </w:r>
      <w:r w:rsidR="004A3521" w:rsidRPr="005D6CE7">
        <w:rPr>
          <w:color w:val="808080" w:themeColor="background1" w:themeShade="80"/>
        </w:rPr>
        <w:t xml:space="preserve">The intention is to identify </w:t>
      </w:r>
      <w:r w:rsidR="004A3521" w:rsidRPr="005D6CE7">
        <w:rPr>
          <w:color w:val="808080" w:themeColor="background1" w:themeShade="80"/>
          <w:lang w:eastAsia="zh-CN"/>
        </w:rPr>
        <w:t>design alternatives</w:t>
      </w:r>
      <w:r w:rsidR="00B40665" w:rsidRPr="005D6CE7">
        <w:rPr>
          <w:color w:val="808080" w:themeColor="background1" w:themeShade="80"/>
          <w:lang w:eastAsia="zh-CN"/>
        </w:rPr>
        <w:t>, collect company views</w:t>
      </w:r>
      <w:r w:rsidR="004A3521" w:rsidRPr="005D6CE7">
        <w:rPr>
          <w:color w:val="808080" w:themeColor="background1" w:themeShade="80"/>
          <w:lang w:eastAsia="zh-CN"/>
        </w:rPr>
        <w:t xml:space="preserve"> and, whenever possible, also narrow down the proposals.</w:t>
      </w:r>
    </w:p>
    <w:p w14:paraId="0E181533" w14:textId="1374E033"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intended</w:t>
      </w:r>
      <w:r w:rsidR="009511B9" w:rsidRPr="005D6CE7">
        <w:rPr>
          <w:color w:val="808080" w:themeColor="background1" w:themeShade="80"/>
        </w:rPr>
        <w:t xml:space="preserve"> outcome</w:t>
      </w:r>
      <w:r w:rsidRPr="005D6CE7">
        <w:rPr>
          <w:color w:val="808080" w:themeColor="background1" w:themeShade="80"/>
        </w:rPr>
        <w:t>: summary of the offline discussion with e.g.:</w:t>
      </w:r>
    </w:p>
    <w:p w14:paraId="4CF1FED9"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agreeable proposals (if any)</w:t>
      </w:r>
    </w:p>
    <w:p w14:paraId="7ACAA2F2" w14:textId="77777777" w:rsidR="0012354C" w:rsidRPr="005D6CE7" w:rsidRDefault="0012354C" w:rsidP="0012354C">
      <w:pPr>
        <w:pStyle w:val="EmailDiscussion2"/>
        <w:numPr>
          <w:ilvl w:val="2"/>
          <w:numId w:val="9"/>
        </w:numPr>
        <w:ind w:left="1980"/>
        <w:rPr>
          <w:color w:val="808080" w:themeColor="background1" w:themeShade="80"/>
        </w:rPr>
      </w:pPr>
      <w:r w:rsidRPr="005D6CE7">
        <w:rPr>
          <w:color w:val="808080" w:themeColor="background1" w:themeShade="80"/>
        </w:rPr>
        <w:t>List of proposals that require online discussions</w:t>
      </w:r>
    </w:p>
    <w:p w14:paraId="4ADA0F21" w14:textId="47C014A2"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 companies' feedback): Thursday 2020-08-20 16:00</w:t>
      </w:r>
      <w:r w:rsidR="00B40665" w:rsidRPr="005D6CE7">
        <w:rPr>
          <w:color w:val="808080" w:themeColor="background1" w:themeShade="80"/>
        </w:rPr>
        <w:t xml:space="preserve"> UTC</w:t>
      </w:r>
    </w:p>
    <w:p w14:paraId="2A835083" w14:textId="1BA50D0E" w:rsidR="0012354C" w:rsidRPr="005D6CE7" w:rsidRDefault="0012354C" w:rsidP="0012354C">
      <w:pPr>
        <w:pStyle w:val="EmailDiscussion2"/>
        <w:ind w:left="1619" w:firstLine="0"/>
        <w:rPr>
          <w:color w:val="808080" w:themeColor="background1" w:themeShade="80"/>
        </w:rPr>
      </w:pPr>
      <w:r w:rsidRPr="005D6CE7">
        <w:rPr>
          <w:color w:val="808080" w:themeColor="background1" w:themeShade="80"/>
        </w:rPr>
        <w:t>Initial deadline (for</w:t>
      </w:r>
      <w:r w:rsidRPr="005D6CE7">
        <w:rPr>
          <w:rStyle w:val="Doc-text2Char"/>
          <w:color w:val="808080" w:themeColor="background1" w:themeShade="80"/>
        </w:rPr>
        <w:t xml:space="preserve"> rapporteur's summary in </w:t>
      </w:r>
      <w:hyperlink r:id="rId306" w:tooltip="C:Data3GPPRAN2InboxR2-2008187.zip" w:history="1">
        <w:r w:rsidRPr="005D6CE7">
          <w:rPr>
            <w:rStyle w:val="Hyperlink"/>
            <w:color w:val="808080" w:themeColor="background1" w:themeShade="80"/>
          </w:rPr>
          <w:t>R2-200</w:t>
        </w:r>
        <w:r w:rsidR="00BA5BEA" w:rsidRPr="005D6CE7">
          <w:rPr>
            <w:rStyle w:val="Hyperlink"/>
            <w:color w:val="808080" w:themeColor="background1" w:themeShade="80"/>
          </w:rPr>
          <w:t>8187</w:t>
        </w:r>
      </w:hyperlink>
      <w:r w:rsidRPr="005D6CE7">
        <w:rPr>
          <w:rStyle w:val="Doc-text2Char"/>
          <w:color w:val="808080" w:themeColor="background1" w:themeShade="80"/>
        </w:rPr>
        <w:t>):</w:t>
      </w:r>
      <w:r w:rsidRPr="005D6CE7">
        <w:rPr>
          <w:color w:val="808080" w:themeColor="background1" w:themeShade="80"/>
        </w:rPr>
        <w:t xml:space="preserve">  Thursday 2020-08-20 18:00</w:t>
      </w:r>
      <w:r w:rsidR="00B40665" w:rsidRPr="005D6CE7">
        <w:rPr>
          <w:color w:val="808080" w:themeColor="background1" w:themeShade="80"/>
        </w:rPr>
        <w:t xml:space="preserve"> UTC</w:t>
      </w:r>
    </w:p>
    <w:p w14:paraId="13CE60F8" w14:textId="3CA1C078" w:rsidR="005D6CE7" w:rsidRDefault="005D6CE7" w:rsidP="005D6CE7">
      <w:pPr>
        <w:pStyle w:val="EmailDiscussion2"/>
        <w:ind w:left="1619" w:firstLine="0"/>
        <w:rPr>
          <w:rStyle w:val="Doc-text2Char"/>
        </w:rPr>
      </w:pPr>
      <w:r>
        <w:t xml:space="preserve">Updated scope: Continue the discussion on remaining proposals in </w:t>
      </w:r>
      <w:hyperlink r:id="rId307" w:tooltip="C:Data3GPPRAN2InboxR2-2008187.zip" w:history="1">
        <w:r w:rsidRPr="00B1294F">
          <w:rPr>
            <w:rStyle w:val="Hyperlink"/>
          </w:rPr>
          <w:t>R2-2008187</w:t>
        </w:r>
      </w:hyperlink>
      <w:r>
        <w:rPr>
          <w:rStyle w:val="Doc-text2Char"/>
        </w:rPr>
        <w:t>and specifically: Proposals 3.1, 3.2, 4 and 6</w:t>
      </w:r>
    </w:p>
    <w:p w14:paraId="20CED81B" w14:textId="77777777" w:rsidR="005D6CE7" w:rsidRPr="00ED4AC1" w:rsidRDefault="005D6CE7" w:rsidP="005D6CE7">
      <w:pPr>
        <w:pStyle w:val="EmailDiscussion2"/>
        <w:ind w:left="1619" w:firstLine="0"/>
        <w:rPr>
          <w:color w:val="0000FF"/>
          <w:u w:val="single"/>
        </w:rPr>
      </w:pPr>
      <w:r>
        <w:t>Final intended outcome: summary of the offline discussion with e.g.:</w:t>
      </w:r>
    </w:p>
    <w:p w14:paraId="3A4558C7" w14:textId="77777777" w:rsidR="005D6CE7" w:rsidRDefault="005D6CE7" w:rsidP="005D6CE7">
      <w:pPr>
        <w:pStyle w:val="EmailDiscussion2"/>
        <w:numPr>
          <w:ilvl w:val="2"/>
          <w:numId w:val="9"/>
        </w:numPr>
        <w:ind w:left="1980"/>
      </w:pPr>
      <w:r>
        <w:t>List of proposals for agreement</w:t>
      </w:r>
    </w:p>
    <w:p w14:paraId="116BA363" w14:textId="77777777" w:rsidR="005D6CE7" w:rsidRPr="00D45DE2" w:rsidRDefault="005D6CE7" w:rsidP="005D6CE7">
      <w:pPr>
        <w:pStyle w:val="EmailDiscussion2"/>
        <w:numPr>
          <w:ilvl w:val="2"/>
          <w:numId w:val="9"/>
        </w:numPr>
        <w:ind w:left="1980"/>
      </w:pPr>
      <w:r>
        <w:lastRenderedPageBreak/>
        <w:t>List of proposals that require online discussions</w:t>
      </w:r>
    </w:p>
    <w:p w14:paraId="6967BF51" w14:textId="77777777" w:rsidR="005D6CE7" w:rsidRPr="00D45DE2" w:rsidRDefault="005D6CE7" w:rsidP="005D6CE7">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00</w:t>
      </w:r>
      <w:r w:rsidRPr="00D45DE2">
        <w:rPr>
          <w:color w:val="000000" w:themeColor="text1"/>
        </w:rPr>
        <w:t>:00</w:t>
      </w:r>
      <w:r>
        <w:rPr>
          <w:color w:val="000000" w:themeColor="text1"/>
        </w:rPr>
        <w:t xml:space="preserve"> UTC</w:t>
      </w:r>
    </w:p>
    <w:p w14:paraId="4C2362A9" w14:textId="6B81AC85" w:rsidR="005D6CE7" w:rsidRDefault="005D6CE7" w:rsidP="005D6CE7">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sidRPr="005D6CE7">
        <w:rPr>
          <w:rStyle w:val="Hyperlink"/>
          <w:color w:val="auto"/>
          <w:highlight w:val="yellow"/>
          <w:u w:val="none"/>
        </w:rPr>
        <w:t>R2-2008213</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06:00 UTC</w:t>
      </w:r>
    </w:p>
    <w:p w14:paraId="048CDE3E" w14:textId="51F2452B" w:rsidR="005D6CE7" w:rsidRPr="000B462F" w:rsidRDefault="005D6CE7" w:rsidP="005D6CE7">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R2-2008213</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758E7F70" w14:textId="77777777" w:rsidR="005D6CE7" w:rsidRDefault="005D6CE7" w:rsidP="005D6CE7">
      <w:pPr>
        <w:pStyle w:val="Doc-text2"/>
        <w:ind w:left="0" w:firstLine="0"/>
      </w:pPr>
    </w:p>
    <w:p w14:paraId="76BBD782" w14:textId="77777777" w:rsidR="005D6CE7" w:rsidRDefault="005D6CE7" w:rsidP="0012354C">
      <w:pPr>
        <w:pStyle w:val="Doc-text2"/>
      </w:pPr>
    </w:p>
    <w:p w14:paraId="2F9915B7" w14:textId="42E83278" w:rsidR="0012354C" w:rsidRDefault="00973B6C" w:rsidP="0012354C">
      <w:pPr>
        <w:pStyle w:val="Doc-title"/>
      </w:pPr>
      <w:hyperlink r:id="rId308" w:tooltip="C:Data3GPPRAN2InboxR2-2008187.zip" w:history="1">
        <w:r w:rsidR="0012354C" w:rsidRPr="00B1294F">
          <w:rPr>
            <w:rStyle w:val="Hyperlink"/>
          </w:rPr>
          <w:t>R2-200</w:t>
        </w:r>
        <w:r w:rsidR="00BA5BEA" w:rsidRPr="00B1294F">
          <w:rPr>
            <w:rStyle w:val="Hyperlink"/>
          </w:rPr>
          <w:t>8187</w:t>
        </w:r>
      </w:hyperlink>
      <w:r w:rsidR="0012354C">
        <w:tab/>
        <w:t>Summary of offline 106 - Idle mode issues</w:t>
      </w:r>
      <w:r w:rsidR="0012354C">
        <w:tab/>
      </w:r>
      <w:r w:rsidR="004A3521">
        <w:t>ZTE corporation</w:t>
      </w:r>
      <w:r w:rsidR="0012354C">
        <w:tab/>
        <w:t>discussion</w:t>
      </w:r>
      <w:r w:rsidR="0012354C">
        <w:tab/>
        <w:t>Rel-16</w:t>
      </w:r>
      <w:r w:rsidR="0012354C">
        <w:tab/>
        <w:t>NR_NTN_solutions-Core</w:t>
      </w:r>
    </w:p>
    <w:p w14:paraId="2F58E5D0" w14:textId="77777777" w:rsidR="0058554B" w:rsidRDefault="0058554B" w:rsidP="0058554B">
      <w:pPr>
        <w:pStyle w:val="Comments"/>
      </w:pPr>
    </w:p>
    <w:p w14:paraId="00751D28" w14:textId="27EC41AD" w:rsidR="0058554B" w:rsidRDefault="0058554B" w:rsidP="0058554B">
      <w:pPr>
        <w:pStyle w:val="Comments"/>
      </w:pPr>
      <w:r>
        <w:rPr>
          <w:rFonts w:eastAsia="Malgun Gothic"/>
          <w:lang w:eastAsia="ko-KR"/>
        </w:rPr>
        <w:t>List of agreeable proposals</w:t>
      </w:r>
    </w:p>
    <w:p w14:paraId="30DE5677" w14:textId="77777777" w:rsidR="0058554B" w:rsidRDefault="0058554B" w:rsidP="0058554B">
      <w:pPr>
        <w:pStyle w:val="Comments"/>
      </w:pPr>
      <w:r>
        <w:t>Proposal 1: Idle mode procedure in NR is the baseline in NTN idle mode procedure.</w:t>
      </w:r>
    </w:p>
    <w:p w14:paraId="6F8FF3E1" w14:textId="226872DC" w:rsidR="00B67BAD" w:rsidRPr="00B67BAD" w:rsidRDefault="00B67BAD" w:rsidP="00B67BAD">
      <w:pPr>
        <w:pStyle w:val="Doc-comment"/>
        <w:numPr>
          <w:ilvl w:val="0"/>
          <w:numId w:val="17"/>
        </w:numPr>
        <w:rPr>
          <w:i w:val="0"/>
        </w:rPr>
      </w:pPr>
      <w:r w:rsidRPr="00B67BAD">
        <w:rPr>
          <w:i w:val="0"/>
        </w:rPr>
        <w:t>Panasonic think we should restrict to cell selection/reselection for now</w:t>
      </w:r>
    </w:p>
    <w:p w14:paraId="5CA7CF9F" w14:textId="77777777" w:rsidR="0058554B" w:rsidRDefault="0058554B" w:rsidP="0058554B">
      <w:pPr>
        <w:pStyle w:val="Comments"/>
      </w:pPr>
      <w:r>
        <w:t>Proposal 2: Satellite ephemeris and UE location assisted cell selection and reselection should be introduced for NTN.</w:t>
      </w:r>
    </w:p>
    <w:p w14:paraId="78BB9C6D" w14:textId="351130F5" w:rsidR="00B67BAD" w:rsidRDefault="00B67BAD" w:rsidP="00B67BAD">
      <w:pPr>
        <w:pStyle w:val="Doc-comment"/>
        <w:numPr>
          <w:ilvl w:val="0"/>
          <w:numId w:val="17"/>
        </w:numPr>
        <w:rPr>
          <w:i w:val="0"/>
        </w:rPr>
      </w:pPr>
      <w:r w:rsidRPr="00B67BAD">
        <w:rPr>
          <w:i w:val="0"/>
        </w:rPr>
        <w:t>QC would like to use "and/or" rather than "and"</w:t>
      </w:r>
    </w:p>
    <w:p w14:paraId="4E5E50C0" w14:textId="58E3AC09" w:rsidR="00B67BAD" w:rsidRDefault="00B67BAD" w:rsidP="00B67BAD">
      <w:pPr>
        <w:pStyle w:val="Doc-text2"/>
        <w:numPr>
          <w:ilvl w:val="0"/>
          <w:numId w:val="17"/>
        </w:numPr>
      </w:pPr>
      <w:r>
        <w:t>Samsung thinks that at least assisted cell selection / reselection based on satellite ephemeris</w:t>
      </w:r>
      <w:r w:rsidR="0024255B">
        <w:t xml:space="preserve"> should be supported</w:t>
      </w:r>
    </w:p>
    <w:p w14:paraId="69A63BBE" w14:textId="07A4968B" w:rsidR="00096A72" w:rsidRDefault="00B67BAD" w:rsidP="00096A72">
      <w:pPr>
        <w:pStyle w:val="Doc-text2"/>
        <w:numPr>
          <w:ilvl w:val="0"/>
          <w:numId w:val="17"/>
        </w:numPr>
      </w:pPr>
      <w:r>
        <w:t xml:space="preserve">Mediatek thinks </w:t>
      </w:r>
      <w:r w:rsidR="0024255B">
        <w:t xml:space="preserve">we </w:t>
      </w:r>
      <w:r>
        <w:t>should clarify what we mean by ephemeris</w:t>
      </w:r>
      <w:r w:rsidR="0024255B">
        <w:t xml:space="preserve">, </w:t>
      </w:r>
      <w:r>
        <w:t>e.g. use "long term satellite ephemeris". Also support</w:t>
      </w:r>
      <w:r w:rsidR="0024255B">
        <w:t>s</w:t>
      </w:r>
      <w:r>
        <w:t xml:space="preserve"> Samsung comment on UE location</w:t>
      </w:r>
    </w:p>
    <w:p w14:paraId="3B9CBE90" w14:textId="50300273" w:rsidR="00096A72" w:rsidRDefault="00096A72" w:rsidP="00096A72">
      <w:pPr>
        <w:pStyle w:val="Doc-text2"/>
        <w:numPr>
          <w:ilvl w:val="0"/>
          <w:numId w:val="17"/>
        </w:numPr>
      </w:pPr>
      <w:r>
        <w:t>Thales think</w:t>
      </w:r>
      <w:r w:rsidR="0024255B">
        <w:t>s</w:t>
      </w:r>
      <w:r>
        <w:t xml:space="preserve"> we could discuss later about the details of ephemeris.</w:t>
      </w:r>
    </w:p>
    <w:p w14:paraId="259DDA3D" w14:textId="5CDAD935" w:rsidR="00096A72" w:rsidRPr="00B67BAD" w:rsidRDefault="00096A72" w:rsidP="00096A72">
      <w:pPr>
        <w:pStyle w:val="Doc-text2"/>
        <w:numPr>
          <w:ilvl w:val="0"/>
          <w:numId w:val="17"/>
        </w:numPr>
      </w:pPr>
      <w:r>
        <w:t>LG think</w:t>
      </w:r>
      <w:r w:rsidR="0024255B">
        <w:t>s</w:t>
      </w:r>
      <w:r>
        <w:t xml:space="preserve"> we can say " may be introduced"</w:t>
      </w:r>
    </w:p>
    <w:p w14:paraId="2CD4F00A" w14:textId="77777777" w:rsidR="0058554B" w:rsidRDefault="0058554B" w:rsidP="0058554B">
      <w:pPr>
        <w:pStyle w:val="Comments"/>
      </w:pPr>
      <w:r>
        <w:t>Proposal 5.1: The satellite ephemeris should be provided to UE.</w:t>
      </w:r>
    </w:p>
    <w:p w14:paraId="7472A1B8" w14:textId="77777777" w:rsidR="00B67BAD" w:rsidRDefault="00B67BAD" w:rsidP="0058554B">
      <w:pPr>
        <w:pStyle w:val="Comments"/>
      </w:pPr>
    </w:p>
    <w:p w14:paraId="6CB30E8C" w14:textId="77777777" w:rsidR="00B67BAD" w:rsidRPr="00B67BAD" w:rsidRDefault="00B67BAD" w:rsidP="00B67BAD">
      <w:pPr>
        <w:pStyle w:val="Doc-comment"/>
        <w:pBdr>
          <w:top w:val="single" w:sz="4" w:space="1" w:color="auto"/>
          <w:left w:val="single" w:sz="4" w:space="4" w:color="auto"/>
          <w:bottom w:val="single" w:sz="4" w:space="1" w:color="auto"/>
          <w:right w:val="single" w:sz="4" w:space="4" w:color="auto"/>
        </w:pBdr>
        <w:rPr>
          <w:i w:val="0"/>
        </w:rPr>
      </w:pPr>
      <w:r w:rsidRPr="00B67BAD">
        <w:rPr>
          <w:i w:val="0"/>
        </w:rPr>
        <w:t>Agreements:</w:t>
      </w:r>
    </w:p>
    <w:p w14:paraId="17F8F684" w14:textId="7F011127" w:rsidR="00B67BAD"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Cell selection / reselection in NR is the baseline in NTN idle mode procedure.</w:t>
      </w:r>
    </w:p>
    <w:p w14:paraId="4515F274" w14:textId="131DFBB2" w:rsidR="00B67BAD" w:rsidRPr="00B67BAD" w:rsidRDefault="00096A72"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Pr>
          <w:i w:val="0"/>
        </w:rPr>
        <w:t>Satellite</w:t>
      </w:r>
      <w:r w:rsidR="006E4508">
        <w:rPr>
          <w:i w:val="0"/>
        </w:rPr>
        <w:t>/HAPS</w:t>
      </w:r>
      <w:r>
        <w:rPr>
          <w:i w:val="0"/>
        </w:rPr>
        <w:t xml:space="preserve"> ephemeris based c</w:t>
      </w:r>
      <w:r w:rsidR="00B67BAD" w:rsidRPr="00B67BAD">
        <w:rPr>
          <w:i w:val="0"/>
        </w:rPr>
        <w:t xml:space="preserve">ell selection and reselection </w:t>
      </w:r>
      <w:r>
        <w:rPr>
          <w:i w:val="0"/>
        </w:rPr>
        <w:t>should be defined for NTN</w:t>
      </w:r>
      <w:r w:rsidR="00B67BAD">
        <w:rPr>
          <w:i w:val="0"/>
        </w:rPr>
        <w:t xml:space="preserve"> (</w:t>
      </w:r>
      <w:r>
        <w:rPr>
          <w:i w:val="0"/>
        </w:rPr>
        <w:t xml:space="preserve">FFS what the term </w:t>
      </w:r>
      <w:r w:rsidR="006E4508">
        <w:rPr>
          <w:i w:val="0"/>
        </w:rPr>
        <w:t xml:space="preserve">satellite/HAPS </w:t>
      </w:r>
      <w:r>
        <w:rPr>
          <w:i w:val="0"/>
        </w:rPr>
        <w:t xml:space="preserve">ephemeris actually means). FFS when this ephemeris based cell selection / reselection can be used. FFS whether </w:t>
      </w:r>
      <w:r w:rsidR="006E4508">
        <w:rPr>
          <w:i w:val="0"/>
        </w:rPr>
        <w:t xml:space="preserve">UE location </w:t>
      </w:r>
      <w:r w:rsidR="00122B91">
        <w:rPr>
          <w:i w:val="0"/>
        </w:rPr>
        <w:t>(</w:t>
      </w:r>
      <w:r w:rsidR="006E4508">
        <w:rPr>
          <w:i w:val="0"/>
        </w:rPr>
        <w:t xml:space="preserve">and/or </w:t>
      </w:r>
      <w:r w:rsidR="00122B91">
        <w:rPr>
          <w:i w:val="0"/>
        </w:rPr>
        <w:t>other information)</w:t>
      </w:r>
      <w:r w:rsidR="006E4508">
        <w:rPr>
          <w:i w:val="0"/>
        </w:rPr>
        <w:t xml:space="preserve"> based </w:t>
      </w:r>
      <w:r w:rsidR="00B67BAD" w:rsidRPr="00B67BAD">
        <w:rPr>
          <w:i w:val="0"/>
        </w:rPr>
        <w:t>cell selection and reselection should be introduced for NTN</w:t>
      </w:r>
    </w:p>
    <w:p w14:paraId="00096AFB" w14:textId="685E8528" w:rsidR="0058554B" w:rsidRPr="00B67BAD" w:rsidRDefault="00B67BAD" w:rsidP="006E4508">
      <w:pPr>
        <w:pStyle w:val="Doc-comment"/>
        <w:numPr>
          <w:ilvl w:val="0"/>
          <w:numId w:val="27"/>
        </w:numPr>
        <w:pBdr>
          <w:top w:val="single" w:sz="4" w:space="1" w:color="auto"/>
          <w:left w:val="single" w:sz="4" w:space="4" w:color="auto"/>
          <w:bottom w:val="single" w:sz="4" w:space="1" w:color="auto"/>
          <w:right w:val="single" w:sz="4" w:space="4" w:color="auto"/>
        </w:pBdr>
        <w:rPr>
          <w:i w:val="0"/>
        </w:rPr>
      </w:pPr>
      <w:r w:rsidRPr="00B67BAD">
        <w:rPr>
          <w:i w:val="0"/>
        </w:rPr>
        <w:t>The satellite eph</w:t>
      </w:r>
      <w:r w:rsidR="006E4508">
        <w:rPr>
          <w:i w:val="0"/>
        </w:rPr>
        <w:t xml:space="preserve">emeris should be provided to UE, at least for </w:t>
      </w:r>
      <w:r w:rsidR="00122B91">
        <w:rPr>
          <w:i w:val="0"/>
        </w:rPr>
        <w:t xml:space="preserve">Satellite/HAPS ephemeris based </w:t>
      </w:r>
      <w:r w:rsidR="006E4508">
        <w:rPr>
          <w:i w:val="0"/>
        </w:rPr>
        <w:t>c</w:t>
      </w:r>
      <w:r w:rsidR="006E4508" w:rsidRPr="00B67BAD">
        <w:rPr>
          <w:i w:val="0"/>
        </w:rPr>
        <w:t xml:space="preserve">ell selection and reselection </w:t>
      </w:r>
      <w:r w:rsidR="006E4508">
        <w:rPr>
          <w:i w:val="0"/>
        </w:rPr>
        <w:t>(FFS what the term satellite/HAPS ephemeris actually means).</w:t>
      </w:r>
    </w:p>
    <w:p w14:paraId="3609AEE7" w14:textId="77777777" w:rsidR="00B67BAD" w:rsidRDefault="00B67BAD" w:rsidP="0058554B">
      <w:pPr>
        <w:pStyle w:val="Comments"/>
      </w:pPr>
    </w:p>
    <w:p w14:paraId="04247862" w14:textId="6FFAC671" w:rsidR="0058554B" w:rsidRDefault="0058554B" w:rsidP="0058554B">
      <w:pPr>
        <w:pStyle w:val="Comments"/>
      </w:pPr>
      <w:r>
        <w:t>List of proposals to be discussed online</w:t>
      </w:r>
    </w:p>
    <w:p w14:paraId="062AFE19" w14:textId="77777777" w:rsidR="0058554B" w:rsidRDefault="0058554B" w:rsidP="0058554B">
      <w:pPr>
        <w:pStyle w:val="Comments"/>
      </w:pPr>
      <w:r>
        <w:t>Proposal 3.1: The network type (e.g. NTN) should be indicate to UE. FFS whether to do it in a implicit or explicit way.</w:t>
      </w:r>
    </w:p>
    <w:p w14:paraId="3A62B2BC" w14:textId="77777777" w:rsidR="0058554B" w:rsidRDefault="0058554B" w:rsidP="0058554B">
      <w:pPr>
        <w:pStyle w:val="Comments"/>
      </w:pPr>
      <w:r>
        <w:t>Proposal 3.2: If ephemeris is provided to UE, then there is no need to indicate the GEO/LEO type explicitly. It is FFS whether an explicit indicator is needed to indicate the earth fixed beam or moving beam.</w:t>
      </w:r>
    </w:p>
    <w:p w14:paraId="776F99AC" w14:textId="77777777" w:rsidR="0058554B" w:rsidRDefault="0058554B" w:rsidP="0058554B">
      <w:pPr>
        <w:pStyle w:val="Comments"/>
      </w:pPr>
      <w:r>
        <w:t>Proposal 4: The existing cell reselection priority configuration can be reused in NTN.</w:t>
      </w:r>
    </w:p>
    <w:p w14:paraId="0F675F23" w14:textId="77777777" w:rsidR="0058554B" w:rsidRDefault="0058554B" w:rsidP="0058554B">
      <w:pPr>
        <w:pStyle w:val="Comments"/>
      </w:pPr>
      <w:r>
        <w:t>Proposal 5.2: The following options can be considered for the format of the satellite ephemeris to be provided to UE, FFS on whether to support one from the options or both:</w:t>
      </w:r>
    </w:p>
    <w:p w14:paraId="0BB97ABD" w14:textId="2DA061E4" w:rsidR="0058554B" w:rsidRDefault="0058554B" w:rsidP="0058554B">
      <w:pPr>
        <w:pStyle w:val="Comments"/>
        <w:ind w:firstLine="720"/>
      </w:pPr>
      <w:r>
        <w:t>Option 1: Orbital parameters (including orbital plane parameters and satellite level parameters).</w:t>
      </w:r>
    </w:p>
    <w:p w14:paraId="65A660E7" w14:textId="7CD83736" w:rsidR="0058554B" w:rsidRDefault="0058554B" w:rsidP="0058554B">
      <w:pPr>
        <w:pStyle w:val="Comments"/>
        <w:ind w:firstLine="720"/>
      </w:pPr>
      <w:r>
        <w:t>Option 2: The satellite in coordinates (x, y, z), e.g. ECEF coordinates.</w:t>
      </w:r>
    </w:p>
    <w:p w14:paraId="5E9160AB" w14:textId="3AE05942" w:rsidR="0058554B" w:rsidRDefault="0058554B" w:rsidP="0058554B">
      <w:pPr>
        <w:pStyle w:val="Comments"/>
      </w:pPr>
      <w:r>
        <w:t>Proposal 6: Postpone the discussion on whether to introduce a new SIB until we have more progress on the content of NTN specific system information.</w:t>
      </w:r>
    </w:p>
    <w:p w14:paraId="4F2D0F4E" w14:textId="77777777" w:rsidR="005D6CE7" w:rsidRDefault="005D6CE7" w:rsidP="0058554B">
      <w:pPr>
        <w:pStyle w:val="Comments"/>
      </w:pPr>
    </w:p>
    <w:p w14:paraId="0EB10738" w14:textId="393D3EA3" w:rsidR="005D6CE7" w:rsidRPr="0058554B" w:rsidRDefault="005D6CE7" w:rsidP="005D6CE7">
      <w:pPr>
        <w:pStyle w:val="Doc-title"/>
      </w:pPr>
      <w:r w:rsidRPr="005D6CE7">
        <w:rPr>
          <w:rStyle w:val="Hyperlink"/>
          <w:highlight w:val="yellow"/>
        </w:rPr>
        <w:t>R2-2008213</w:t>
      </w:r>
      <w:r>
        <w:tab/>
        <w:t>Summary of offline 106 - Idle mode issues</w:t>
      </w:r>
      <w:r>
        <w:tab/>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973B6C" w:rsidP="00473616">
      <w:pPr>
        <w:pStyle w:val="Doc-title"/>
      </w:pPr>
      <w:hyperlink r:id="rId309"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973B6C" w:rsidP="00473616">
      <w:pPr>
        <w:pStyle w:val="Doc-title"/>
      </w:pPr>
      <w:hyperlink r:id="rId310"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973B6C" w:rsidP="00473616">
      <w:pPr>
        <w:pStyle w:val="Doc-title"/>
      </w:pPr>
      <w:hyperlink r:id="rId311"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973B6C" w:rsidP="00473616">
      <w:pPr>
        <w:pStyle w:val="Doc-title"/>
      </w:pPr>
      <w:hyperlink r:id="rId312"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973B6C" w:rsidP="00473616">
      <w:pPr>
        <w:pStyle w:val="Doc-title"/>
      </w:pPr>
      <w:hyperlink r:id="rId313"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973B6C" w:rsidP="00473616">
      <w:pPr>
        <w:pStyle w:val="Doc-title"/>
      </w:pPr>
      <w:hyperlink r:id="rId314"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973B6C" w:rsidP="00473616">
      <w:pPr>
        <w:pStyle w:val="Doc-title"/>
      </w:pPr>
      <w:hyperlink r:id="rId315"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973B6C" w:rsidP="00473616">
      <w:pPr>
        <w:pStyle w:val="Doc-title"/>
      </w:pPr>
      <w:hyperlink r:id="rId316"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973B6C" w:rsidP="00473616">
      <w:pPr>
        <w:pStyle w:val="Doc-title"/>
      </w:pPr>
      <w:hyperlink r:id="rId317"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973B6C" w:rsidP="00473616">
      <w:pPr>
        <w:pStyle w:val="Doc-title"/>
      </w:pPr>
      <w:hyperlink r:id="rId318"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973B6C" w:rsidP="00473616">
      <w:pPr>
        <w:pStyle w:val="Doc-title"/>
      </w:pPr>
      <w:hyperlink r:id="rId319"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973B6C" w:rsidP="00473616">
      <w:pPr>
        <w:pStyle w:val="Doc-title"/>
      </w:pPr>
      <w:hyperlink r:id="rId320"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973B6C" w:rsidP="00473616">
      <w:pPr>
        <w:pStyle w:val="Doc-title"/>
      </w:pPr>
      <w:hyperlink r:id="rId321"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973B6C" w:rsidP="00473616">
      <w:pPr>
        <w:pStyle w:val="Doc-title"/>
      </w:pPr>
      <w:hyperlink r:id="rId322"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973B6C" w:rsidP="00473616">
      <w:pPr>
        <w:pStyle w:val="Doc-title"/>
      </w:pPr>
      <w:hyperlink r:id="rId323"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973B6C" w:rsidP="00473616">
      <w:pPr>
        <w:pStyle w:val="Doc-title"/>
      </w:pPr>
      <w:hyperlink r:id="rId324"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973B6C" w:rsidP="00473616">
      <w:pPr>
        <w:pStyle w:val="Doc-title"/>
      </w:pPr>
      <w:hyperlink r:id="rId325"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973B6C" w:rsidP="0012354C">
      <w:pPr>
        <w:pStyle w:val="Doc-title"/>
      </w:pPr>
      <w:hyperlink r:id="rId326"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973B6C" w:rsidP="00473616">
      <w:pPr>
        <w:pStyle w:val="Doc-title"/>
      </w:pPr>
      <w:hyperlink r:id="rId327"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973B6C" w:rsidP="00473616">
      <w:pPr>
        <w:pStyle w:val="Doc-title"/>
      </w:pPr>
      <w:hyperlink r:id="rId328"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973B6C" w:rsidP="00473616">
      <w:pPr>
        <w:pStyle w:val="Doc-title"/>
      </w:pPr>
      <w:hyperlink r:id="rId329"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973B6C" w:rsidP="00473616">
      <w:pPr>
        <w:pStyle w:val="Doc-title"/>
      </w:pPr>
      <w:hyperlink r:id="rId330"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973B6C" w:rsidP="00473616">
      <w:pPr>
        <w:pStyle w:val="Doc-title"/>
      </w:pPr>
      <w:hyperlink r:id="rId331"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973B6C" w:rsidP="00473616">
      <w:pPr>
        <w:pStyle w:val="Doc-title"/>
      </w:pPr>
      <w:hyperlink r:id="rId332"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973B6C" w:rsidP="00473616">
      <w:pPr>
        <w:pStyle w:val="Doc-title"/>
      </w:pPr>
      <w:hyperlink r:id="rId333"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973B6C" w:rsidP="00473616">
      <w:pPr>
        <w:pStyle w:val="Doc-title"/>
      </w:pPr>
      <w:hyperlink r:id="rId334"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973B6C" w:rsidP="00473616">
      <w:pPr>
        <w:pStyle w:val="Doc-title"/>
      </w:pPr>
      <w:hyperlink r:id="rId335"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973B6C" w:rsidP="00473616">
      <w:pPr>
        <w:pStyle w:val="Doc-title"/>
      </w:pPr>
      <w:hyperlink r:id="rId336"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973B6C" w:rsidP="00473616">
      <w:pPr>
        <w:pStyle w:val="Doc-title"/>
      </w:pPr>
      <w:hyperlink r:id="rId337"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973B6C" w:rsidP="00473616">
      <w:pPr>
        <w:pStyle w:val="Doc-title"/>
      </w:pPr>
      <w:hyperlink r:id="rId338"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973B6C" w:rsidP="00473616">
      <w:pPr>
        <w:pStyle w:val="Doc-title"/>
      </w:pPr>
      <w:hyperlink r:id="rId339"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973B6C" w:rsidP="00473616">
      <w:pPr>
        <w:pStyle w:val="Doc-title"/>
      </w:pPr>
      <w:hyperlink r:id="rId340"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973B6C" w:rsidP="000938AF">
      <w:pPr>
        <w:pStyle w:val="Doc-title"/>
      </w:pPr>
      <w:hyperlink r:id="rId341"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973B6C" w:rsidP="00C869D1">
      <w:pPr>
        <w:pStyle w:val="Doc-title"/>
      </w:pPr>
      <w:hyperlink r:id="rId342"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973B6C" w:rsidP="00C869D1">
      <w:pPr>
        <w:pStyle w:val="Doc-title"/>
      </w:pPr>
      <w:hyperlink r:id="rId343"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973B6C" w:rsidP="00C869D1">
      <w:pPr>
        <w:pStyle w:val="Doc-title"/>
      </w:pPr>
      <w:hyperlink r:id="rId344"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lastRenderedPageBreak/>
        <w:t>8.12</w:t>
      </w:r>
      <w:r>
        <w:tab/>
        <w:t>Reduced Capability SI</w:t>
      </w:r>
    </w:p>
    <w:p w14:paraId="3CA8A87D" w14:textId="66EA0268" w:rsidR="00473616" w:rsidRDefault="00473616" w:rsidP="00473616">
      <w:pPr>
        <w:pStyle w:val="Comments"/>
      </w:pPr>
      <w:r>
        <w:t xml:space="preserve">(FS_NR_redcap; leading WG: RAN1; REL-17; WID: </w:t>
      </w:r>
      <w:hyperlink r:id="rId345" w:tooltip="C:Data3GPParchiveRANRAN#88TdocsRP-201386.zip" w:history="1">
        <w:r w:rsidRPr="00260784">
          <w:rPr>
            <w:rStyle w:val="Hyperlink"/>
          </w:rPr>
          <w:t>RP-2</w:t>
        </w:r>
        <w:r w:rsidRPr="00260784">
          <w:rPr>
            <w:rStyle w:val="Hyperlink"/>
          </w:rPr>
          <w:t>0</w:t>
        </w:r>
        <w:r w:rsidRPr="00260784">
          <w:rPr>
            <w:rStyle w:val="Hyperlink"/>
          </w:rPr>
          <w:t>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973B6C" w:rsidP="00C449A8">
      <w:pPr>
        <w:pStyle w:val="Doc-title"/>
      </w:pPr>
      <w:hyperlink r:id="rId346"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40F78881" w:rsidR="00FE235B" w:rsidRDefault="00973B6C" w:rsidP="00FE235B">
      <w:pPr>
        <w:pStyle w:val="Doc-title"/>
      </w:pPr>
      <w:hyperlink r:id="rId347" w:tooltip="C:Data3GPPRAN2DocsR2-2007366.zip" w:history="1">
        <w:r w:rsidR="00FE235B" w:rsidRPr="00F0026E">
          <w:rPr>
            <w:rStyle w:val="Hyperlink"/>
          </w:rPr>
          <w:t>R2-2</w:t>
        </w:r>
        <w:r w:rsidR="00FE235B" w:rsidRPr="00F0026E">
          <w:rPr>
            <w:rStyle w:val="Hyperlink"/>
          </w:rPr>
          <w:t>0</w:t>
        </w:r>
        <w:r w:rsidR="00FE235B" w:rsidRPr="00F0026E">
          <w:rPr>
            <w:rStyle w:val="Hyperlink"/>
          </w:rPr>
          <w:t>07</w:t>
        </w:r>
        <w:r w:rsidR="00FE235B" w:rsidRPr="00F0026E">
          <w:rPr>
            <w:rStyle w:val="Hyperlink"/>
          </w:rPr>
          <w:t>3</w:t>
        </w:r>
        <w:r w:rsidR="00FE235B" w:rsidRPr="00F0026E">
          <w:rPr>
            <w:rStyle w:val="Hyperlink"/>
          </w:rPr>
          <w:t>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348"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349"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36B41DC0"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350" w:tooltip="C:Data3GPPRAN2InboxR2-2008189.zip" w:history="1">
        <w:r w:rsidRPr="00B34472">
          <w:rPr>
            <w:rStyle w:val="Hyperlink"/>
          </w:rPr>
          <w:t>R2-200</w:t>
        </w:r>
        <w:r w:rsidR="00247332" w:rsidRPr="00B34472">
          <w:rPr>
            <w:rStyle w:val="Hyperlink"/>
          </w:rPr>
          <w:t>8189</w:t>
        </w:r>
      </w:hyperlink>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6D0C54CC" w:rsidR="0048222D" w:rsidRDefault="00B34472" w:rsidP="0048222D">
      <w:pPr>
        <w:pStyle w:val="Doc-title"/>
      </w:pPr>
      <w:hyperlink r:id="rId351" w:tooltip="C:Data3GPPRAN2InboxR2-2008189.zip" w:history="1">
        <w:r w:rsidR="0048222D" w:rsidRPr="00B34472">
          <w:rPr>
            <w:rStyle w:val="Hyperlink"/>
          </w:rPr>
          <w:t>R2-200</w:t>
        </w:r>
        <w:r w:rsidR="00247332" w:rsidRPr="00B34472">
          <w:rPr>
            <w:rStyle w:val="Hyperlink"/>
          </w:rPr>
          <w:t>81</w:t>
        </w:r>
        <w:r w:rsidR="00247332" w:rsidRPr="00B34472">
          <w:rPr>
            <w:rStyle w:val="Hyperlink"/>
          </w:rPr>
          <w:t>8</w:t>
        </w:r>
        <w:r w:rsidR="00247332" w:rsidRPr="00B34472">
          <w:rPr>
            <w:rStyle w:val="Hyperlink"/>
          </w:rPr>
          <w:t>9</w:t>
        </w:r>
      </w:hyperlink>
      <w:r w:rsidR="0048222D">
        <w:tab/>
        <w:t>Summary of offline 108 - RedCap scope and skeleton update</w:t>
      </w:r>
      <w:r w:rsidR="0048222D">
        <w:tab/>
        <w:t>Ericsson</w:t>
      </w:r>
      <w:r w:rsidR="0048222D">
        <w:tab/>
        <w:t>discussion</w:t>
      </w:r>
      <w:r w:rsidR="0048222D">
        <w:tab/>
        <w:t>Rel-16</w:t>
      </w:r>
      <w:r w:rsidR="0048222D">
        <w:tab/>
        <w:t>FS_NR_redcap</w:t>
      </w:r>
    </w:p>
    <w:p w14:paraId="04272E80" w14:textId="77777777" w:rsidR="00CE00D3" w:rsidRDefault="00CE00D3" w:rsidP="00CE00D3">
      <w:pPr>
        <w:pStyle w:val="Doc-text2"/>
      </w:pPr>
    </w:p>
    <w:p w14:paraId="23B5F214" w14:textId="5A4C7802" w:rsidR="00B34472" w:rsidRDefault="00B34472" w:rsidP="00B34472">
      <w:pPr>
        <w:pStyle w:val="Comments"/>
      </w:pPr>
      <w:r>
        <w:t>Agreeable, d</w:t>
      </w:r>
      <w:r>
        <w:t>irectly in SI scope, consensus:</w:t>
      </w:r>
    </w:p>
    <w:p w14:paraId="1614B59F" w14:textId="2EFF3FAF" w:rsidR="00B34472" w:rsidRDefault="00B34472" w:rsidP="00B34472">
      <w:pPr>
        <w:pStyle w:val="Comments"/>
      </w:pPr>
      <w:r>
        <w:t>Proposal 5</w:t>
      </w:r>
      <w:r>
        <w:tab/>
      </w:r>
      <w:r>
        <w:t>RAN2 studies, and provides input to TR 38.875, on whether and how it can be ensured RedCap UEs are used only for intended use cases. This may require coordination with other WGs (e.g. RAN3 / SA / CT).</w:t>
      </w:r>
    </w:p>
    <w:p w14:paraId="33884BC3" w14:textId="51868178" w:rsidR="00B34472" w:rsidRDefault="00B34472" w:rsidP="00B34472">
      <w:pPr>
        <w:pStyle w:val="Comments"/>
      </w:pPr>
      <w:r>
        <w:t>Proposal 6</w:t>
      </w:r>
      <w:r>
        <w:tab/>
        <w:t>RAN2 studies, and provides input to TR 38.875, on how and when to identify RedCap UEs and how to control RedCap UE access in RAN. Before concluding the identification discussion, further progress is needed in RAN1.</w:t>
      </w:r>
    </w:p>
    <w:p w14:paraId="0ECF37C2" w14:textId="77777777" w:rsidR="00B34472" w:rsidRDefault="00B34472" w:rsidP="00B34472">
      <w:pPr>
        <w:pStyle w:val="Comments"/>
      </w:pPr>
    </w:p>
    <w:p w14:paraId="5B5AAD2C" w14:textId="062D7C89" w:rsidR="00B34472" w:rsidRDefault="008264A6" w:rsidP="00B34472">
      <w:pPr>
        <w:pStyle w:val="Doc-text2"/>
        <w:pBdr>
          <w:top w:val="single" w:sz="4" w:space="1" w:color="auto"/>
          <w:left w:val="single" w:sz="4" w:space="4" w:color="auto"/>
          <w:bottom w:val="single" w:sz="4" w:space="1" w:color="auto"/>
          <w:right w:val="single" w:sz="4" w:space="4" w:color="auto"/>
        </w:pBdr>
      </w:pPr>
      <w:r>
        <w:t>A</w:t>
      </w:r>
      <w:r w:rsidR="00B34472">
        <w:t>greemen</w:t>
      </w:r>
      <w:r>
        <w:t>ts via email - from offline 108:</w:t>
      </w:r>
    </w:p>
    <w:p w14:paraId="17D7E529" w14:textId="4EF05703"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whether and how it can be ensured RedCap UEs are used only for intended use cases. This may require coordination with other WGs (e.g. RAN3 / SA / CT).</w:t>
      </w:r>
    </w:p>
    <w:p w14:paraId="5C8C925D" w14:textId="0600C5FC" w:rsidR="00B34472" w:rsidRDefault="00B34472" w:rsidP="00B34472">
      <w:pPr>
        <w:pStyle w:val="Doc-text2"/>
        <w:numPr>
          <w:ilvl w:val="0"/>
          <w:numId w:val="30"/>
        </w:numPr>
        <w:pBdr>
          <w:top w:val="single" w:sz="4" w:space="1" w:color="auto"/>
          <w:left w:val="single" w:sz="4" w:space="4" w:color="auto"/>
          <w:bottom w:val="single" w:sz="4" w:space="1" w:color="auto"/>
          <w:right w:val="single" w:sz="4" w:space="4" w:color="auto"/>
        </w:pBdr>
      </w:pPr>
      <w:r>
        <w:t>RAN2 studies, and provides input to TR 38.875, on how and when to identify RedCap UEs and how to control RedCap UE access in RAN. Before concluding the identification discussion, further progress is needed in RAN1.</w:t>
      </w:r>
    </w:p>
    <w:p w14:paraId="4AD2FB5C" w14:textId="77777777" w:rsidR="00B34472" w:rsidRDefault="00B34472" w:rsidP="00B34472">
      <w:pPr>
        <w:pStyle w:val="Comments"/>
      </w:pPr>
    </w:p>
    <w:p w14:paraId="51900652" w14:textId="460168E8" w:rsidR="00B34472" w:rsidRDefault="00B34472" w:rsidP="00B34472">
      <w:pPr>
        <w:pStyle w:val="Comments"/>
      </w:pPr>
      <w:r>
        <w:t>Ea</w:t>
      </w:r>
      <w:r>
        <w:t>sily agreeable, about SI scope:</w:t>
      </w:r>
    </w:p>
    <w:p w14:paraId="1D4F5DD8" w14:textId="171D85A1" w:rsidR="00B34472" w:rsidRDefault="00B34472" w:rsidP="00B34472">
      <w:pPr>
        <w:pStyle w:val="Comments"/>
      </w:pPr>
      <w:r>
        <w:t>Proposal 2</w:t>
      </w:r>
      <w:r>
        <w:tab/>
      </w:r>
      <w:r>
        <w:t>For power saving, study on extended DRX for idle and inactive modes and RRM relaxation for stationary RedCap devices is prioritized, and input to be provided to TR 38.875. Further topics can be discussed as 2nd priority or potentially left for WI phase.</w:t>
      </w:r>
    </w:p>
    <w:p w14:paraId="2CE3E75F" w14:textId="4229002C" w:rsidR="00B24166" w:rsidRDefault="00B24166" w:rsidP="00B24166">
      <w:pPr>
        <w:pStyle w:val="Doc-text2"/>
        <w:numPr>
          <w:ilvl w:val="0"/>
          <w:numId w:val="17"/>
        </w:numPr>
      </w:pPr>
      <w:r>
        <w:t>Mediatek is ok with the first part of p2 (reconfirmation of the SID). Futurewei agrees; Additional objectives should be discussed in plenary first. Intel has the same view. LG agrees</w:t>
      </w:r>
    </w:p>
    <w:p w14:paraId="07AFA99D" w14:textId="65309EF9" w:rsidR="00B24166" w:rsidRDefault="00B24166" w:rsidP="00B24166">
      <w:pPr>
        <w:pStyle w:val="Doc-text2"/>
        <w:numPr>
          <w:ilvl w:val="0"/>
          <w:numId w:val="17"/>
        </w:numPr>
      </w:pPr>
      <w:r>
        <w:t>LG asks what stationary devices means in this case. VC confirms this aspect will be discussed later</w:t>
      </w:r>
    </w:p>
    <w:p w14:paraId="154F9FCF" w14:textId="12CF470F" w:rsidR="00B24166" w:rsidRDefault="00B24166" w:rsidP="00B24166">
      <w:pPr>
        <w:pStyle w:val="Doc-text2"/>
        <w:numPr>
          <w:ilvl w:val="0"/>
          <w:numId w:val="17"/>
        </w:numPr>
      </w:pPr>
      <w:r>
        <w:t>QC/Apple thinks there was support for Connected mode enhancements as well and think we should also consider them as part of the SI</w:t>
      </w:r>
    </w:p>
    <w:p w14:paraId="34E5D621" w14:textId="2AA62011" w:rsidR="00B24166" w:rsidRDefault="00B24166" w:rsidP="00B24166">
      <w:pPr>
        <w:pStyle w:val="Doc-text2"/>
        <w:numPr>
          <w:ilvl w:val="0"/>
          <w:numId w:val="17"/>
        </w:numPr>
      </w:pPr>
      <w:r>
        <w:t xml:space="preserve">Apple also wonders whether extended DRX is a general concept or whether it refers to e-DRX only </w:t>
      </w:r>
    </w:p>
    <w:p w14:paraId="08CFEA15" w14:textId="629C317A" w:rsidR="00B34472" w:rsidRDefault="00B34472" w:rsidP="00B34472">
      <w:pPr>
        <w:pStyle w:val="Comments"/>
      </w:pPr>
      <w:r>
        <w:t>Proposal 3</w:t>
      </w:r>
      <w:r>
        <w:tab/>
        <w:t>For stationary UEs, RRM relaxation for both neighboring cell and serving cell measurements, for any RRC state, are studied further.</w:t>
      </w:r>
    </w:p>
    <w:p w14:paraId="49C327F3" w14:textId="10044208" w:rsidR="00DC048E" w:rsidRDefault="00DC048E" w:rsidP="00DC048E">
      <w:pPr>
        <w:pStyle w:val="Doc-text2"/>
        <w:numPr>
          <w:ilvl w:val="0"/>
          <w:numId w:val="17"/>
        </w:numPr>
      </w:pPr>
      <w:r>
        <w:t>Oppo thinks we need to clarify the scope of RRM relaxation part</w:t>
      </w:r>
    </w:p>
    <w:p w14:paraId="6C9AF70B" w14:textId="4507EC74" w:rsidR="00DC048E" w:rsidRDefault="009C08C1" w:rsidP="00DC048E">
      <w:pPr>
        <w:pStyle w:val="Doc-text2"/>
        <w:numPr>
          <w:ilvl w:val="0"/>
          <w:numId w:val="17"/>
        </w:numPr>
      </w:pPr>
      <w:r>
        <w:lastRenderedPageBreak/>
        <w:t>Mediatek agrees</w:t>
      </w:r>
      <w:r w:rsidR="00DC048E">
        <w:t xml:space="preserve"> with Oppo, we need to take into account what was done in R16 and what is being done in R17 in other WIs, for instance serving cell relaxation is being done in RAN4 in R17.</w:t>
      </w:r>
    </w:p>
    <w:p w14:paraId="2D7A7BD5" w14:textId="5C06F4E8" w:rsidR="00DC048E" w:rsidRDefault="00DC048E" w:rsidP="00DC048E">
      <w:pPr>
        <w:pStyle w:val="Doc-text2"/>
        <w:numPr>
          <w:ilvl w:val="0"/>
          <w:numId w:val="17"/>
        </w:numPr>
      </w:pPr>
      <w:r>
        <w:t>Vivo think</w:t>
      </w:r>
      <w:r w:rsidR="009C08C1">
        <w:t>s</w:t>
      </w:r>
      <w:r>
        <w:t xml:space="preserve"> that all enhancements in other WIs can be applicable to REDCAP UEs, however we could further relax for REDCAP UEs, also considering they are stationary UEs, still avoiding duplication of the work</w:t>
      </w:r>
    </w:p>
    <w:p w14:paraId="2B53ED77" w14:textId="77777777" w:rsidR="00B34472" w:rsidRDefault="00B34472" w:rsidP="00B34472">
      <w:pPr>
        <w:pStyle w:val="Comments"/>
      </w:pPr>
    </w:p>
    <w:p w14:paraId="1DE3B824" w14:textId="441BF340" w:rsidR="00B24166" w:rsidRDefault="00B24166" w:rsidP="00B24166">
      <w:pPr>
        <w:pStyle w:val="Doc-text2"/>
        <w:pBdr>
          <w:top w:val="single" w:sz="4" w:space="1" w:color="auto"/>
          <w:left w:val="single" w:sz="4" w:space="4" w:color="auto"/>
          <w:bottom w:val="single" w:sz="4" w:space="1" w:color="auto"/>
          <w:right w:val="single" w:sz="4" w:space="4" w:color="auto"/>
        </w:pBdr>
      </w:pPr>
      <w:r>
        <w:t>Agreements:</w:t>
      </w:r>
    </w:p>
    <w:p w14:paraId="3C6D1450" w14:textId="65AA1A63" w:rsidR="00B24166" w:rsidRDefault="00B24166" w:rsidP="009C08C1">
      <w:pPr>
        <w:pStyle w:val="Doc-text2"/>
        <w:numPr>
          <w:ilvl w:val="0"/>
          <w:numId w:val="30"/>
        </w:numPr>
        <w:pBdr>
          <w:top w:val="single" w:sz="4" w:space="1" w:color="auto"/>
          <w:left w:val="single" w:sz="4" w:space="4" w:color="auto"/>
          <w:bottom w:val="single" w:sz="4" w:space="1" w:color="auto"/>
          <w:right w:val="single" w:sz="4" w:space="4" w:color="auto"/>
        </w:pBdr>
      </w:pPr>
      <w:r>
        <w:t xml:space="preserve">For power saving, </w:t>
      </w:r>
      <w:r w:rsidR="00DC048E">
        <w:t xml:space="preserve">for now </w:t>
      </w:r>
      <w:r>
        <w:t>RAN2 studies</w:t>
      </w:r>
      <w:r>
        <w:t xml:space="preserve"> extended DRX for idle and inactive modes and RRM relaxation for stationary RedCap devices, and input to be provided to TR 38.875. </w:t>
      </w:r>
    </w:p>
    <w:p w14:paraId="56DF7348" w14:textId="5D31ED24" w:rsidR="00DC048E" w:rsidRDefault="00246AA3" w:rsidP="009C08C1">
      <w:pPr>
        <w:pStyle w:val="Doc-text2"/>
        <w:numPr>
          <w:ilvl w:val="0"/>
          <w:numId w:val="30"/>
        </w:numPr>
        <w:pBdr>
          <w:top w:val="single" w:sz="4" w:space="1" w:color="auto"/>
          <w:left w:val="single" w:sz="4" w:space="4" w:color="auto"/>
          <w:bottom w:val="single" w:sz="4" w:space="1" w:color="auto"/>
          <w:right w:val="single" w:sz="4" w:space="4" w:color="auto"/>
        </w:pBdr>
      </w:pPr>
      <w:r>
        <w:t>Depending on RAN1 input, d</w:t>
      </w:r>
      <w:r w:rsidR="00DC048E">
        <w:t xml:space="preserve">iscussion </w:t>
      </w:r>
      <w:r w:rsidR="00DC048E">
        <w:t xml:space="preserve">is expected </w:t>
      </w:r>
      <w:r w:rsidR="004E2D76">
        <w:t xml:space="preserve">at least </w:t>
      </w:r>
      <w:r w:rsidR="00DC048E">
        <w:t>on the following impacts on RAN2 procedures:</w:t>
      </w:r>
    </w:p>
    <w:p w14:paraId="55566560" w14:textId="3EB32C8F"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a.</w:t>
      </w:r>
      <w:r w:rsidR="00DC048E">
        <w:tab/>
        <w:t>Impact on cell (re)selection</w:t>
      </w:r>
    </w:p>
    <w:p w14:paraId="6E7BF401" w14:textId="7AC12E5B"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b.</w:t>
      </w:r>
      <w:r w:rsidR="00DC048E">
        <w:tab/>
        <w:t>Impact on initial access</w:t>
      </w:r>
    </w:p>
    <w:p w14:paraId="22815748" w14:textId="601C530A" w:rsidR="00DC048E" w:rsidRDefault="00433F4D" w:rsidP="00DC048E">
      <w:pPr>
        <w:pStyle w:val="Doc-text2"/>
        <w:pBdr>
          <w:top w:val="single" w:sz="4" w:space="1" w:color="auto"/>
          <w:left w:val="single" w:sz="4" w:space="4" w:color="auto"/>
          <w:bottom w:val="single" w:sz="4" w:space="1" w:color="auto"/>
          <w:right w:val="single" w:sz="4" w:space="4" w:color="auto"/>
        </w:pBdr>
      </w:pPr>
      <w:r>
        <w:tab/>
      </w:r>
      <w:r w:rsidR="00DC048E">
        <w:t>c.</w:t>
      </w:r>
      <w:r w:rsidR="00DC048E">
        <w:tab/>
        <w:t xml:space="preserve">Impact on </w:t>
      </w:r>
      <w:r w:rsidR="007152C1">
        <w:t xml:space="preserve">other </w:t>
      </w:r>
      <w:r w:rsidR="00DC048E">
        <w:t>idle mode procedures (i.e. SI acquisition, paging)</w:t>
      </w:r>
    </w:p>
    <w:p w14:paraId="278A454C" w14:textId="77777777" w:rsidR="004E2D76" w:rsidRDefault="004E2D76" w:rsidP="00DC048E">
      <w:pPr>
        <w:pStyle w:val="Doc-text2"/>
        <w:pBdr>
          <w:top w:val="single" w:sz="4" w:space="1" w:color="auto"/>
          <w:left w:val="single" w:sz="4" w:space="4" w:color="auto"/>
          <w:bottom w:val="single" w:sz="4" w:space="1" w:color="auto"/>
          <w:right w:val="single" w:sz="4" w:space="4" w:color="auto"/>
        </w:pBdr>
      </w:pPr>
    </w:p>
    <w:p w14:paraId="7E912981" w14:textId="5B0580CC" w:rsidR="004E2D76" w:rsidRDefault="004E2D76" w:rsidP="00DC048E">
      <w:pPr>
        <w:pStyle w:val="Doc-text2"/>
        <w:pBdr>
          <w:top w:val="single" w:sz="4" w:space="1" w:color="auto"/>
          <w:left w:val="single" w:sz="4" w:space="4" w:color="auto"/>
          <w:bottom w:val="single" w:sz="4" w:space="1" w:color="auto"/>
          <w:right w:val="single" w:sz="4" w:space="4" w:color="auto"/>
        </w:pBdr>
      </w:pPr>
      <w:r>
        <w:t>FFS:</w:t>
      </w:r>
    </w:p>
    <w:p w14:paraId="65ED488F" w14:textId="45BD99C5" w:rsidR="004E2D76" w:rsidRDefault="004E2D76" w:rsidP="00246AA3">
      <w:pPr>
        <w:pStyle w:val="Doc-text2"/>
        <w:numPr>
          <w:ilvl w:val="0"/>
          <w:numId w:val="32"/>
        </w:numPr>
        <w:pBdr>
          <w:top w:val="single" w:sz="4" w:space="1" w:color="auto"/>
          <w:left w:val="single" w:sz="4" w:space="4" w:color="auto"/>
          <w:bottom w:val="single" w:sz="4" w:space="1" w:color="auto"/>
          <w:right w:val="single" w:sz="4" w:space="4" w:color="auto"/>
        </w:pBdr>
      </w:pPr>
      <w:r>
        <w:t xml:space="preserve">Whether </w:t>
      </w:r>
      <w:r>
        <w:t>reduction of upper layer capabilities</w:t>
      </w:r>
      <w:r w:rsidR="00246AA3">
        <w:t xml:space="preserve"> should be considered is FFS (in any case no email discussion until the next meeting on this)</w:t>
      </w:r>
    </w:p>
    <w:p w14:paraId="351C5ECF" w14:textId="77777777" w:rsidR="00B24166" w:rsidRDefault="00B24166" w:rsidP="00B24166">
      <w:pPr>
        <w:pStyle w:val="Doc-text2"/>
      </w:pPr>
    </w:p>
    <w:p w14:paraId="4CF6DB49" w14:textId="3F226BBE" w:rsidR="00B34472" w:rsidRDefault="00B34472" w:rsidP="00B34472">
      <w:pPr>
        <w:pStyle w:val="Comments"/>
      </w:pPr>
      <w:r>
        <w:t>May require some discussion:</w:t>
      </w:r>
    </w:p>
    <w:p w14:paraId="35475CCE" w14:textId="1D22F3CF" w:rsidR="00B34472" w:rsidRDefault="00B34472" w:rsidP="00B34472">
      <w:pPr>
        <w:pStyle w:val="Comments"/>
      </w:pPr>
      <w:r>
        <w:t>Proposal 1</w:t>
      </w:r>
      <w:r>
        <w:tab/>
        <w:t>Discussion on the following expected impacts on RAN2 procedures are prioritized:</w:t>
      </w:r>
    </w:p>
    <w:p w14:paraId="0DC02A26" w14:textId="77777777" w:rsidR="00B34472" w:rsidRDefault="00B34472" w:rsidP="00B34472">
      <w:pPr>
        <w:pStyle w:val="Comments"/>
      </w:pPr>
      <w:r>
        <w:t>a.</w:t>
      </w:r>
      <w:r>
        <w:tab/>
        <w:t>Impact on cell (re)selection</w:t>
      </w:r>
    </w:p>
    <w:p w14:paraId="201DA915" w14:textId="77777777" w:rsidR="00B34472" w:rsidRDefault="00B34472" w:rsidP="00B34472">
      <w:pPr>
        <w:pStyle w:val="Comments"/>
      </w:pPr>
      <w:r>
        <w:t>b.</w:t>
      </w:r>
      <w:r>
        <w:tab/>
        <w:t>Impact on initial access</w:t>
      </w:r>
    </w:p>
    <w:p w14:paraId="7EEEF9C7" w14:textId="7E6E109B" w:rsidR="00B34472" w:rsidRDefault="00B34472" w:rsidP="00B34472">
      <w:pPr>
        <w:pStyle w:val="Comments"/>
      </w:pPr>
      <w:r>
        <w:t>c.</w:t>
      </w:r>
      <w:r>
        <w:tab/>
        <w:t>Impact on idle mode procedure</w:t>
      </w:r>
      <w:r>
        <w:t>s (i.e. SI acquisition, paging)</w:t>
      </w:r>
    </w:p>
    <w:p w14:paraId="59E4A6E9" w14:textId="66899D71" w:rsidR="004E2D76" w:rsidRDefault="004E2D76" w:rsidP="004E2D76">
      <w:pPr>
        <w:pStyle w:val="Doc-text2"/>
      </w:pPr>
      <w:r>
        <w:t xml:space="preserve">- </w:t>
      </w:r>
      <w:r>
        <w:tab/>
        <w:t>Intel agrees but we should wait for RAN1 input</w:t>
      </w:r>
    </w:p>
    <w:p w14:paraId="5E67F56B" w14:textId="45066AEB" w:rsidR="004E2D76" w:rsidRDefault="004E2D76" w:rsidP="004E2D76">
      <w:pPr>
        <w:pStyle w:val="Doc-text2"/>
      </w:pPr>
      <w:r>
        <w:t>-</w:t>
      </w:r>
      <w:r>
        <w:tab/>
        <w:t>Nokia suggests to add "at least"</w:t>
      </w:r>
    </w:p>
    <w:p w14:paraId="2A35CF6E" w14:textId="6D63861A" w:rsidR="004E2D76" w:rsidRDefault="004E2D76" w:rsidP="004E2D76">
      <w:pPr>
        <w:pStyle w:val="Doc-text2"/>
      </w:pPr>
      <w:r>
        <w:t>-</w:t>
      </w:r>
      <w:r>
        <w:tab/>
        <w:t>Xiaomi wonders about UP impacts</w:t>
      </w:r>
    </w:p>
    <w:p w14:paraId="4869DDCE" w14:textId="072307C2" w:rsidR="004E2D76" w:rsidRDefault="004E2D76" w:rsidP="004E2D76">
      <w:pPr>
        <w:pStyle w:val="Doc-text2"/>
      </w:pPr>
      <w:r>
        <w:t>-</w:t>
      </w:r>
      <w:r>
        <w:tab/>
        <w:t xml:space="preserve">QC wonders about the reduction of upper layer capabilities (e.g. number of DRBs, etc.). </w:t>
      </w:r>
    </w:p>
    <w:p w14:paraId="5201958F" w14:textId="77777777" w:rsidR="004E2D76" w:rsidRDefault="004E2D76" w:rsidP="004E2D76">
      <w:pPr>
        <w:pStyle w:val="Doc-text2"/>
      </w:pPr>
    </w:p>
    <w:p w14:paraId="30F144E0" w14:textId="60F0018C" w:rsidR="00B34472" w:rsidRDefault="00B34472" w:rsidP="00B34472">
      <w:pPr>
        <w:pStyle w:val="Comments"/>
      </w:pPr>
      <w:r>
        <w:t>Proposal 4</w:t>
      </w:r>
      <w:r>
        <w:tab/>
        <w:t>RAN2 studies whether / how RedCap UE type is defined. Both RAN1 and RAN2 should be included in final determination where RAN1 studies the objective from physical layer (complexity reduction) point of view and RAN2 studies how potential definition would be captured and relation e.g. to UE capabilities.</w:t>
      </w:r>
    </w:p>
    <w:p w14:paraId="32EC0956" w14:textId="77777777" w:rsidR="00B34472" w:rsidRDefault="00B34472" w:rsidP="00B34472">
      <w:pPr>
        <w:pStyle w:val="Comments"/>
      </w:pPr>
    </w:p>
    <w:p w14:paraId="38FCE1FC" w14:textId="67FDA403" w:rsidR="00B34472" w:rsidRDefault="00B34472" w:rsidP="00B34472">
      <w:pPr>
        <w:pStyle w:val="Comments"/>
      </w:pPr>
      <w:r>
        <w:t>Propos</w:t>
      </w:r>
      <w:r>
        <w:t xml:space="preserve">als on organizational matters: </w:t>
      </w:r>
    </w:p>
    <w:p w14:paraId="58765477" w14:textId="09FA5BFA" w:rsidR="00B34472" w:rsidRDefault="00B34472" w:rsidP="00B34472">
      <w:pPr>
        <w:pStyle w:val="Comments"/>
      </w:pPr>
      <w:r>
        <w:t>Proposal 7</w:t>
      </w:r>
      <w:r>
        <w:tab/>
        <w:t>No RAN2 input on TR 38.875 skeleton is identified, for now.</w:t>
      </w:r>
    </w:p>
    <w:p w14:paraId="7DBADD07" w14:textId="21EB3CC4" w:rsidR="007152C1" w:rsidRDefault="007828EF" w:rsidP="007152C1">
      <w:pPr>
        <w:pStyle w:val="Doc-text2"/>
        <w:numPr>
          <w:ilvl w:val="0"/>
          <w:numId w:val="16"/>
        </w:numPr>
      </w:pPr>
      <w:r>
        <w:t>Check in the CB session</w:t>
      </w:r>
      <w:r w:rsidR="007152C1">
        <w:t xml:space="preserve"> </w:t>
      </w:r>
      <w:r>
        <w:t xml:space="preserve">if </w:t>
      </w:r>
      <w:r w:rsidR="007152C1">
        <w:t xml:space="preserve">we can actually endorse the TR skeleton </w:t>
      </w:r>
      <w:r w:rsidR="007152C1">
        <w:t xml:space="preserve">in </w:t>
      </w:r>
      <w:hyperlink r:id="rId352" w:tooltip="C:Data3GPPRAN2DocsR2-2007366.zip" w:history="1">
        <w:r w:rsidR="007152C1" w:rsidRPr="00F0026E">
          <w:rPr>
            <w:rStyle w:val="Hyperlink"/>
          </w:rPr>
          <w:t>R2-2007366</w:t>
        </w:r>
      </w:hyperlink>
    </w:p>
    <w:p w14:paraId="465AF2E4" w14:textId="77777777" w:rsidR="00951D0A" w:rsidRDefault="00951D0A" w:rsidP="00B34472">
      <w:pPr>
        <w:pStyle w:val="Comments"/>
      </w:pPr>
    </w:p>
    <w:p w14:paraId="4E9343DA" w14:textId="64A73732" w:rsidR="00B34472" w:rsidRDefault="00B34472" w:rsidP="00B34472">
      <w:pPr>
        <w:pStyle w:val="Comments"/>
      </w:pPr>
      <w:r>
        <w:t>Proposal 8</w:t>
      </w:r>
      <w:r>
        <w:tab/>
        <w:t>RAN2 to consider running email discussions with TPs to TR 38.875 as intended output until next meeting. The exact scope should be clarified once progress during RAN2#111 is clear. The proposed topics, per sections in TR skeleton, are:</w:t>
      </w:r>
    </w:p>
    <w:p w14:paraId="029EEE3F" w14:textId="77777777" w:rsidR="00B34472" w:rsidRDefault="00B34472" w:rsidP="00B34472">
      <w:pPr>
        <w:pStyle w:val="Comments"/>
      </w:pPr>
      <w:r>
        <w:t>a.</w:t>
      </w:r>
      <w:r>
        <w:tab/>
        <w:t>UE power saving features (eDRX in idle and inactive, RRM relaxation for stationary devices)</w:t>
      </w:r>
    </w:p>
    <w:p w14:paraId="26269784" w14:textId="77777777" w:rsidR="00B34472" w:rsidRDefault="00B34472" w:rsidP="00B34472">
      <w:pPr>
        <w:pStyle w:val="Comments"/>
      </w:pPr>
      <w:r>
        <w:t>b.</w:t>
      </w:r>
      <w:r>
        <w:tab/>
        <w:t>Definition and constraining of reduced capabilities</w:t>
      </w:r>
    </w:p>
    <w:p w14:paraId="426D420C" w14:textId="318F7860" w:rsidR="00B34472" w:rsidRDefault="00B34472" w:rsidP="00B34472">
      <w:pPr>
        <w:pStyle w:val="Comments"/>
      </w:pPr>
      <w:r>
        <w:t>c.</w:t>
      </w:r>
      <w:r>
        <w:tab/>
        <w:t>UE identification and access restrictions</w:t>
      </w:r>
    </w:p>
    <w:p w14:paraId="6E2F9666" w14:textId="77777777" w:rsidR="00CE00D3" w:rsidRPr="00CE00D3" w:rsidRDefault="00CE00D3" w:rsidP="00C14A18">
      <w:pPr>
        <w:pStyle w:val="Doc-text2"/>
        <w:ind w:left="0" w:firstLine="0"/>
      </w:pPr>
    </w:p>
    <w:p w14:paraId="0146FBA0" w14:textId="77777777" w:rsidR="00C449A8" w:rsidRDefault="00C449A8" w:rsidP="00473616">
      <w:pPr>
        <w:pStyle w:val="Doc-title"/>
        <w:rPr>
          <w:rStyle w:val="Hyperlink"/>
        </w:rPr>
      </w:pPr>
    </w:p>
    <w:p w14:paraId="4CE486BE" w14:textId="25475E45" w:rsidR="00473616" w:rsidRDefault="00973B6C" w:rsidP="00473616">
      <w:pPr>
        <w:pStyle w:val="Doc-title"/>
      </w:pPr>
      <w:hyperlink r:id="rId353"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973B6C" w:rsidP="00473616">
      <w:pPr>
        <w:pStyle w:val="Doc-title"/>
      </w:pPr>
      <w:hyperlink r:id="rId354"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973B6C" w:rsidP="00473616">
      <w:pPr>
        <w:pStyle w:val="Doc-title"/>
      </w:pPr>
      <w:hyperlink r:id="rId355"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973B6C" w:rsidP="000B2D54">
      <w:pPr>
        <w:pStyle w:val="Doc-title"/>
      </w:pPr>
      <w:hyperlink r:id="rId356"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973B6C" w:rsidP="000B2D54">
      <w:pPr>
        <w:pStyle w:val="Doc-title"/>
      </w:pPr>
      <w:hyperlink r:id="rId357"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973B6C" w:rsidP="00B2725F">
      <w:pPr>
        <w:pStyle w:val="Doc-title"/>
      </w:pPr>
      <w:hyperlink r:id="rId358"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359" w:tooltip="C:Data3GPPExtractsR2-2006751-redcap-capabilty-framework.docx" w:history="1">
        <w:r w:rsidRPr="00260784">
          <w:rPr>
            <w:rStyle w:val="Hyperlink"/>
          </w:rPr>
          <w:t>R2-2006751</w:t>
        </w:r>
      </w:hyperlink>
      <w:r w:rsidR="00B2725F">
        <w:rPr>
          <w:rStyle w:val="Hyperlink"/>
        </w:rPr>
        <w:t>,</w:t>
      </w:r>
      <w:r>
        <w:t xml:space="preserve"> </w:t>
      </w:r>
      <w:hyperlink r:id="rId360" w:tooltip="C:Data3GPPExtractsR2-2006911 Framework and Principles for Reduced Capability.docx" w:history="1">
        <w:r w:rsidRPr="00260784">
          <w:rPr>
            <w:rStyle w:val="Hyperlink"/>
          </w:rPr>
          <w:t>R2-2006911</w:t>
        </w:r>
      </w:hyperlink>
      <w:r w:rsidR="00B2725F">
        <w:t xml:space="preserve"> and</w:t>
      </w:r>
      <w:r>
        <w:t xml:space="preserve"> </w:t>
      </w:r>
      <w:hyperlink r:id="rId361"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6C1FEEE1"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362" w:tooltip="C:Data3GPPRAN2InboxR2-2008191.zip" w:history="1">
        <w:r w:rsidRPr="000E6E99">
          <w:rPr>
            <w:rStyle w:val="Hyperlink"/>
          </w:rPr>
          <w:t>R2-200</w:t>
        </w:r>
        <w:r w:rsidR="00A42D89" w:rsidRPr="000E6E99">
          <w:rPr>
            <w:rStyle w:val="Hyperlink"/>
          </w:rPr>
          <w:t>8191</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366E5090" w:rsidR="000B2D54" w:rsidRDefault="000E6E99" w:rsidP="000B2D54">
      <w:pPr>
        <w:pStyle w:val="Doc-title"/>
      </w:pPr>
      <w:hyperlink r:id="rId363" w:tooltip="C:Data3GPPRAN2InboxR2-2008191.zip" w:history="1">
        <w:r w:rsidR="000B2D54" w:rsidRPr="000E6E99">
          <w:rPr>
            <w:rStyle w:val="Hyperlink"/>
          </w:rPr>
          <w:t>R2-200</w:t>
        </w:r>
        <w:r w:rsidR="00A42D89" w:rsidRPr="000E6E99">
          <w:rPr>
            <w:rStyle w:val="Hyperlink"/>
          </w:rPr>
          <w:t>8191</w:t>
        </w:r>
      </w:hyperlink>
      <w:r w:rsidR="000B2D54">
        <w:tab/>
        <w:t>Summary of offline 109 - Reduced capability signalling framework</w:t>
      </w:r>
      <w:r w:rsidR="000B2D54">
        <w:tab/>
        <w:t>Intel</w:t>
      </w:r>
      <w:r w:rsidR="000B2D54">
        <w:tab/>
        <w:t>discussion</w:t>
      </w:r>
      <w:r w:rsidR="000B2D54">
        <w:tab/>
        <w:t>Rel-16</w:t>
      </w:r>
      <w:r w:rsidR="000B2D54">
        <w:tab/>
        <w:t>FS_NR_redcap</w:t>
      </w:r>
    </w:p>
    <w:p w14:paraId="774F7184" w14:textId="77777777" w:rsidR="000E6E99" w:rsidRDefault="000E6E99" w:rsidP="000E6E99">
      <w:pPr>
        <w:pStyle w:val="Doc-text2"/>
      </w:pPr>
    </w:p>
    <w:p w14:paraId="761EBAD3" w14:textId="46A04384" w:rsidR="000E6E99" w:rsidRDefault="000E6E99" w:rsidP="000E6E99">
      <w:pPr>
        <w:pStyle w:val="Comments"/>
      </w:pPr>
      <w:r>
        <w:t>List</w:t>
      </w:r>
      <w:r>
        <w:t xml:space="preserve"> of agreeable proposals</w:t>
      </w:r>
    </w:p>
    <w:p w14:paraId="13F220AC" w14:textId="77777777" w:rsidR="000E6E99" w:rsidRDefault="000E6E99" w:rsidP="000E6E99">
      <w:pPr>
        <w:pStyle w:val="Comments"/>
      </w:pPr>
      <w:r>
        <w:t>Agreeable proposal 1: For device identification, access restriction restriction(including initial access) and making sure the intended use cases, the network needs to know whether the UE is redCap UE or not. FFS on whether based on explicit or implicit signalling;</w:t>
      </w:r>
    </w:p>
    <w:p w14:paraId="33B58932" w14:textId="5509437C" w:rsidR="007152C1" w:rsidRDefault="007152C1" w:rsidP="007152C1">
      <w:pPr>
        <w:pStyle w:val="Doc-text2"/>
        <w:numPr>
          <w:ilvl w:val="0"/>
          <w:numId w:val="17"/>
        </w:numPr>
      </w:pPr>
      <w:r>
        <w:t xml:space="preserve">LG would like to clarify if a single device can have different levels of UE capabilities. </w:t>
      </w:r>
    </w:p>
    <w:p w14:paraId="5F6ECF53" w14:textId="04E84191" w:rsidR="007152C1" w:rsidRDefault="007152C1" w:rsidP="007152C1">
      <w:pPr>
        <w:pStyle w:val="Doc-text2"/>
        <w:numPr>
          <w:ilvl w:val="0"/>
          <w:numId w:val="17"/>
        </w:numPr>
      </w:pPr>
      <w:r>
        <w:t>Futurewe</w:t>
      </w:r>
      <w:r w:rsidR="009C08C1">
        <w:t>i is fine; r</w:t>
      </w:r>
      <w:r>
        <w:t>egarding LG question: UE needs to report one set of capability at a time</w:t>
      </w:r>
    </w:p>
    <w:p w14:paraId="778AF6FA" w14:textId="6357D350" w:rsidR="007152C1" w:rsidRDefault="007152C1" w:rsidP="007152C1">
      <w:pPr>
        <w:pStyle w:val="Doc-text2"/>
        <w:numPr>
          <w:ilvl w:val="0"/>
          <w:numId w:val="17"/>
        </w:numPr>
      </w:pPr>
      <w:r>
        <w:t>Apple wonders what is meant by implicit signalling. Intel thinks that this can be done e.g. by using different initial BWP. Apple wonders whether this means that this is a "network signalling"</w:t>
      </w:r>
      <w:r w:rsidR="00C307E2">
        <w:t>. Intel thinks the meaning of implicit signalling can be even broader, simply it means that there is no expli</w:t>
      </w:r>
      <w:r w:rsidR="009C08C1">
        <w:t>cit indication "I'm a R</w:t>
      </w:r>
      <w:r w:rsidR="00C307E2">
        <w:t>edcap UE"</w:t>
      </w:r>
    </w:p>
    <w:p w14:paraId="30C5D8EE" w14:textId="45754ECF" w:rsidR="007152C1" w:rsidRDefault="00C307E2" w:rsidP="009C08C1">
      <w:pPr>
        <w:pStyle w:val="Doc-text2"/>
        <w:numPr>
          <w:ilvl w:val="0"/>
          <w:numId w:val="17"/>
        </w:numPr>
      </w:pPr>
      <w:r>
        <w:t xml:space="preserve">Fraunhofer would like to remove </w:t>
      </w:r>
      <w:r w:rsidR="009C08C1">
        <w:t>"</w:t>
      </w:r>
      <w:r>
        <w:t>making sure the intended use cases</w:t>
      </w:r>
      <w:r w:rsidR="009C08C1">
        <w:t>"</w:t>
      </w:r>
      <w:r>
        <w:t xml:space="preserve">. Telecom Italia thinks we should keep that part. Ericsson agrees with Fraunhofer and in any case the wording is strange. </w:t>
      </w:r>
    </w:p>
    <w:p w14:paraId="4ADC2F3D" w14:textId="77777777" w:rsidR="000E6E99" w:rsidRDefault="000E6E99" w:rsidP="000E6E99">
      <w:pPr>
        <w:pStyle w:val="Comments"/>
      </w:pPr>
      <w:r>
        <w:t>Agreeable proposal 2: The existing UE capabilities framework is used as baseline to indicate reduced capabilities;</w:t>
      </w:r>
    </w:p>
    <w:p w14:paraId="345DD419" w14:textId="16C5C0B1" w:rsidR="004C44C4" w:rsidRDefault="004C44C4" w:rsidP="004C44C4">
      <w:pPr>
        <w:pStyle w:val="Doc-text2"/>
        <w:numPr>
          <w:ilvl w:val="0"/>
          <w:numId w:val="17"/>
        </w:numPr>
      </w:pPr>
      <w:r>
        <w:t>Huawei is fine, but some UE capabilities ma</w:t>
      </w:r>
      <w:r w:rsidR="009C08C1">
        <w:t>y not apply to R</w:t>
      </w:r>
      <w:r>
        <w:t>edcap UEs at all</w:t>
      </w:r>
    </w:p>
    <w:p w14:paraId="1D38EB2C" w14:textId="70B49537" w:rsidR="004C44C4" w:rsidRDefault="004C44C4" w:rsidP="004C44C4">
      <w:pPr>
        <w:pStyle w:val="Doc-text2"/>
        <w:numPr>
          <w:ilvl w:val="0"/>
          <w:numId w:val="17"/>
        </w:numPr>
      </w:pPr>
      <w:r>
        <w:t>QC wonders about the meaning of reduced capabilities: is this the indication this is a Redcap UE or its actual capabilities</w:t>
      </w:r>
    </w:p>
    <w:p w14:paraId="7C0D1F4F" w14:textId="77777777" w:rsidR="000E6E99" w:rsidRDefault="000E6E99" w:rsidP="000E6E99">
      <w:pPr>
        <w:pStyle w:val="Comments"/>
      </w:pPr>
      <w:r>
        <w:t>Agreeable proposal 3: The number of device types should be minimised and introduced only where essential to control UE accesses and industry classification, e,g, differentiate them from legacy R15/16 UEs, ( number of Tx/Rx antennas, maximum supportable BW, etc. ). The exact composition of this set can be discussed by RAN1.</w:t>
      </w:r>
    </w:p>
    <w:p w14:paraId="16823379" w14:textId="3D906CFD" w:rsidR="004C44C4" w:rsidRDefault="004C44C4" w:rsidP="004C44C4">
      <w:pPr>
        <w:pStyle w:val="Doc-text2"/>
        <w:numPr>
          <w:ilvl w:val="0"/>
          <w:numId w:val="17"/>
        </w:numPr>
      </w:pPr>
      <w:r>
        <w:t>Apple agrees with the intention and wonders whether RAN2 could inform RAN1 on this</w:t>
      </w:r>
    </w:p>
    <w:p w14:paraId="68B20D75" w14:textId="54B0E20F" w:rsidR="004C44C4" w:rsidRDefault="00E93964" w:rsidP="004C44C4">
      <w:pPr>
        <w:pStyle w:val="Doc-text2"/>
        <w:numPr>
          <w:ilvl w:val="0"/>
          <w:numId w:val="17"/>
        </w:numPr>
      </w:pPr>
      <w:r>
        <w:t xml:space="preserve">HW also </w:t>
      </w:r>
      <w:r>
        <w:t>agrees with the intention</w:t>
      </w:r>
      <w:r>
        <w:t xml:space="preserve"> and wonders about the reference "</w:t>
      </w:r>
      <w:r>
        <w:t>industry classification</w:t>
      </w:r>
      <w:r>
        <w:t>"</w:t>
      </w:r>
    </w:p>
    <w:p w14:paraId="510827FB" w14:textId="1F6AFE59" w:rsidR="00E93964" w:rsidRDefault="00E93964" w:rsidP="004C44C4">
      <w:pPr>
        <w:pStyle w:val="Doc-text2"/>
        <w:numPr>
          <w:ilvl w:val="0"/>
          <w:numId w:val="17"/>
        </w:numPr>
      </w:pPr>
      <w:r>
        <w:t>Futurewei thinks we don't need to add justification for minimizing the number of device types</w:t>
      </w:r>
    </w:p>
    <w:p w14:paraId="74142C4B" w14:textId="613DBE88" w:rsidR="008E100D" w:rsidRDefault="008E100D" w:rsidP="004C44C4">
      <w:pPr>
        <w:pStyle w:val="Doc-text2"/>
        <w:numPr>
          <w:ilvl w:val="0"/>
          <w:numId w:val="17"/>
        </w:numPr>
      </w:pPr>
      <w:r>
        <w:t>Mediatek thinks its ok to discuss this in RAN1 only</w:t>
      </w:r>
    </w:p>
    <w:p w14:paraId="0A4AC36B" w14:textId="2F54B9A7" w:rsidR="00AA3FFA" w:rsidRDefault="00AA3FFA" w:rsidP="004C44C4">
      <w:pPr>
        <w:pStyle w:val="Doc-text2"/>
        <w:numPr>
          <w:ilvl w:val="0"/>
          <w:numId w:val="17"/>
        </w:numPr>
      </w:pPr>
      <w:r>
        <w:t>Nokia/Vivo/ZTE think we don't need to send an LS to RAN1</w:t>
      </w:r>
    </w:p>
    <w:p w14:paraId="095D1CB0" w14:textId="3FE202F3" w:rsidR="00AA3FFA" w:rsidRDefault="00AA3FFA" w:rsidP="004C44C4">
      <w:pPr>
        <w:pStyle w:val="Doc-text2"/>
        <w:numPr>
          <w:ilvl w:val="0"/>
          <w:numId w:val="17"/>
        </w:numPr>
      </w:pPr>
      <w:r>
        <w:t>ZTE think that the discussion how to link to the device type is related to P4</w:t>
      </w:r>
    </w:p>
    <w:p w14:paraId="1E7705F9" w14:textId="77777777" w:rsidR="000E6E99" w:rsidRDefault="000E6E99" w:rsidP="000E6E99">
      <w:pPr>
        <w:pStyle w:val="Comments"/>
      </w:pPr>
      <w:r>
        <w:t>Agreeable proposal 4: Discuss in normative phase on whether and how Device type and its associated capabilities (the reduced set of capabilities) is captured in specifications, and whether device type is indicated as part of UE capability;</w:t>
      </w:r>
    </w:p>
    <w:p w14:paraId="5516DDC3" w14:textId="3B7E028B" w:rsidR="00951D85" w:rsidRDefault="00951D85" w:rsidP="00951D85">
      <w:pPr>
        <w:pStyle w:val="Doc-text2"/>
        <w:numPr>
          <w:ilvl w:val="0"/>
          <w:numId w:val="17"/>
        </w:numPr>
      </w:pPr>
      <w:r>
        <w:t>Apple wonders whether we need to refer to "</w:t>
      </w:r>
      <w:r>
        <w:t>its associated capabilities (the reduced set of capabilities)</w:t>
      </w:r>
      <w:r>
        <w:t>"</w:t>
      </w:r>
    </w:p>
    <w:p w14:paraId="0386B8F3" w14:textId="31F32A14" w:rsidR="00951D85" w:rsidRDefault="00951D85" w:rsidP="00951D85">
      <w:pPr>
        <w:pStyle w:val="Doc-text2"/>
        <w:numPr>
          <w:ilvl w:val="0"/>
          <w:numId w:val="17"/>
        </w:numPr>
      </w:pPr>
      <w:r>
        <w:t xml:space="preserve">QC think we should address this in the SI phase, as this is an essential part of the SI. </w:t>
      </w:r>
    </w:p>
    <w:p w14:paraId="58A1FFC1" w14:textId="20DEC9FC" w:rsidR="00951D85" w:rsidRDefault="00951D85" w:rsidP="00951D85">
      <w:pPr>
        <w:pStyle w:val="Doc-text2"/>
        <w:numPr>
          <w:ilvl w:val="0"/>
          <w:numId w:val="17"/>
        </w:numPr>
      </w:pPr>
      <w:r>
        <w:t>Vivo agrees with the proposal.</w:t>
      </w:r>
    </w:p>
    <w:p w14:paraId="59DD7BAF" w14:textId="6C3469D5" w:rsidR="00951D85" w:rsidRDefault="00951D85" w:rsidP="00951D85">
      <w:pPr>
        <w:pStyle w:val="Doc-text2"/>
        <w:numPr>
          <w:ilvl w:val="0"/>
          <w:numId w:val="17"/>
        </w:numPr>
      </w:pPr>
      <w:r>
        <w:t>ZTE is generally fine with the proposal. In response to QC concern, ZTE think</w:t>
      </w:r>
      <w:r w:rsidR="009C08C1">
        <w:t>s</w:t>
      </w:r>
      <w:r>
        <w:t xml:space="preserve"> that in any case the network needs to know whether the UE is Redcap or not.</w:t>
      </w:r>
    </w:p>
    <w:p w14:paraId="699B4647" w14:textId="31CCFA54" w:rsidR="00951D85" w:rsidRDefault="00951D85" w:rsidP="00951D85">
      <w:pPr>
        <w:pStyle w:val="Doc-text2"/>
        <w:numPr>
          <w:ilvl w:val="0"/>
          <w:numId w:val="17"/>
        </w:numPr>
      </w:pPr>
      <w:r>
        <w:t>Futurewei agrees with the proposal. Nokia also support</w:t>
      </w:r>
      <w:r w:rsidR="009C08C1">
        <w:t>s</w:t>
      </w:r>
    </w:p>
    <w:p w14:paraId="77E02C00" w14:textId="77777777" w:rsidR="00951D85" w:rsidRDefault="00951D85" w:rsidP="000E6E99">
      <w:pPr>
        <w:pStyle w:val="Comments"/>
      </w:pPr>
    </w:p>
    <w:p w14:paraId="572CE710" w14:textId="77777777" w:rsidR="000E6E99" w:rsidRDefault="000E6E99" w:rsidP="000E6E99">
      <w:pPr>
        <w:pStyle w:val="Comments"/>
      </w:pPr>
      <w:r>
        <w:t>Agreeable proposal 5: The SI objective of “checking device is used only as intended”, i.e. verification can be met by using existing capabilities signaling, a redCap UE indication, UE subscription, cause value or other solutions. Solution details need further discussion;</w:t>
      </w:r>
    </w:p>
    <w:p w14:paraId="0D4AF92C" w14:textId="77777777" w:rsidR="000E6E99" w:rsidRDefault="000E6E99" w:rsidP="000E6E99">
      <w:pPr>
        <w:pStyle w:val="Comments"/>
      </w:pPr>
    </w:p>
    <w:p w14:paraId="3681B1C9" w14:textId="29939146" w:rsidR="007152C1" w:rsidRDefault="004C44C4" w:rsidP="007152C1">
      <w:pPr>
        <w:pStyle w:val="Doc-text2"/>
        <w:pBdr>
          <w:top w:val="single" w:sz="4" w:space="1" w:color="auto"/>
          <w:left w:val="single" w:sz="4" w:space="4" w:color="auto"/>
          <w:bottom w:val="single" w:sz="4" w:space="1" w:color="auto"/>
          <w:right w:val="single" w:sz="4" w:space="4" w:color="auto"/>
        </w:pBdr>
      </w:pPr>
      <w:r>
        <w:t>A</w:t>
      </w:r>
      <w:r w:rsidR="007152C1">
        <w:t>greements:</w:t>
      </w:r>
    </w:p>
    <w:p w14:paraId="359B8BE2" w14:textId="2A4D3D95" w:rsidR="007152C1" w:rsidRDefault="00C307E2" w:rsidP="004C44C4">
      <w:pPr>
        <w:pStyle w:val="Doc-text2"/>
        <w:numPr>
          <w:ilvl w:val="0"/>
          <w:numId w:val="33"/>
        </w:numPr>
        <w:pBdr>
          <w:top w:val="single" w:sz="4" w:space="1" w:color="auto"/>
          <w:left w:val="single" w:sz="4" w:space="4" w:color="auto"/>
          <w:bottom w:val="single" w:sz="4" w:space="1" w:color="auto"/>
          <w:right w:val="single" w:sz="4" w:space="4" w:color="auto"/>
        </w:pBdr>
      </w:pPr>
      <w:r>
        <w:t xml:space="preserve">At least for device </w:t>
      </w:r>
      <w:r w:rsidR="008E100D">
        <w:t xml:space="preserve">type </w:t>
      </w:r>
      <w:r>
        <w:t>identification and</w:t>
      </w:r>
      <w:r w:rsidR="007152C1">
        <w:t xml:space="preserve"> access restriction (including initial access), the network needs to know whether the UE is redCap UE or not. FFS on whether based on </w:t>
      </w:r>
      <w:r>
        <w:t>explicit or implicit signalling.</w:t>
      </w:r>
    </w:p>
    <w:p w14:paraId="68A8F221" w14:textId="5F45DED3" w:rsidR="004C44C4" w:rsidRDefault="007152C1" w:rsidP="004C44C4">
      <w:pPr>
        <w:pStyle w:val="Doc-text2"/>
        <w:numPr>
          <w:ilvl w:val="0"/>
          <w:numId w:val="33"/>
        </w:numPr>
        <w:pBdr>
          <w:top w:val="single" w:sz="4" w:space="1" w:color="auto"/>
          <w:left w:val="single" w:sz="4" w:space="4" w:color="auto"/>
          <w:bottom w:val="single" w:sz="4" w:space="1" w:color="auto"/>
          <w:right w:val="single" w:sz="4" w:space="4" w:color="auto"/>
        </w:pBdr>
      </w:pPr>
      <w:r>
        <w:lastRenderedPageBreak/>
        <w:t xml:space="preserve">The existing UE capabilities framework is used as baseline to indicate </w:t>
      </w:r>
      <w:r w:rsidR="004C44C4">
        <w:t xml:space="preserve">the </w:t>
      </w:r>
      <w:r>
        <w:t>capabilities</w:t>
      </w:r>
      <w:r w:rsidR="004C44C4">
        <w:t xml:space="preserve"> of a RedCap UE (this does not imply anything on the reporting of the device type, if the need for a device type will be agreed)</w:t>
      </w:r>
    </w:p>
    <w:p w14:paraId="12C3FF8C" w14:textId="205F484A" w:rsidR="008E100D" w:rsidRDefault="007152C1" w:rsidP="008468C0">
      <w:pPr>
        <w:pStyle w:val="Doc-text2"/>
        <w:numPr>
          <w:ilvl w:val="0"/>
          <w:numId w:val="33"/>
        </w:numPr>
        <w:pBdr>
          <w:top w:val="single" w:sz="4" w:space="1" w:color="auto"/>
          <w:left w:val="single" w:sz="4" w:space="4" w:color="auto"/>
          <w:bottom w:val="single" w:sz="4" w:space="1" w:color="auto"/>
          <w:right w:val="single" w:sz="4" w:space="4" w:color="auto"/>
        </w:pBdr>
      </w:pPr>
      <w:r>
        <w:t>The number of d</w:t>
      </w:r>
      <w:r w:rsidR="00E93964">
        <w:t xml:space="preserve">evice types should be minimised, to reduce market fragmentation, </w:t>
      </w:r>
      <w:r>
        <w:t>and introduced only where e</w:t>
      </w:r>
      <w:r w:rsidR="00E93964">
        <w:t xml:space="preserve">ssential to control UE accesses and </w:t>
      </w:r>
      <w:r>
        <w:t>diffe</w:t>
      </w:r>
      <w:r w:rsidR="008E100D">
        <w:t xml:space="preserve">rentiate them from legacy R15/R16 and non-Redcap R17 </w:t>
      </w:r>
      <w:r>
        <w:t>UEs, (</w:t>
      </w:r>
      <w:r w:rsidR="00E93964">
        <w:t>e.g.</w:t>
      </w:r>
      <w:r>
        <w:t xml:space="preserve"> number of Tx/Rx antennas, maxim</w:t>
      </w:r>
      <w:r w:rsidR="008E100D">
        <w:t>um supportable BW, etc.</w:t>
      </w:r>
      <w:r>
        <w:t xml:space="preserve">). </w:t>
      </w:r>
      <w:r w:rsidR="00AA3FFA">
        <w:t>The exact composition</w:t>
      </w:r>
      <w:r w:rsidR="00AA3FFA">
        <w:t xml:space="preserve"> of</w:t>
      </w:r>
      <w:r w:rsidR="00AA3FFA">
        <w:t xml:space="preserve"> </w:t>
      </w:r>
      <w:r w:rsidR="00AA3FFA">
        <w:t>the set of L1 capabilities of the device type</w:t>
      </w:r>
      <w:r w:rsidR="00AA3FFA">
        <w:t xml:space="preserve"> can be discussed by RAN1</w:t>
      </w:r>
    </w:p>
    <w:p w14:paraId="11EA19AB" w14:textId="37EB5334" w:rsidR="007152C1" w:rsidRDefault="007152C1" w:rsidP="008468C0">
      <w:pPr>
        <w:pStyle w:val="Doc-text2"/>
        <w:numPr>
          <w:ilvl w:val="0"/>
          <w:numId w:val="33"/>
        </w:numPr>
        <w:pBdr>
          <w:top w:val="single" w:sz="4" w:space="1" w:color="auto"/>
          <w:left w:val="single" w:sz="4" w:space="4" w:color="auto"/>
          <w:bottom w:val="single" w:sz="4" w:space="1" w:color="auto"/>
          <w:right w:val="single" w:sz="4" w:space="4" w:color="auto"/>
        </w:pBdr>
      </w:pPr>
      <w:r>
        <w:t xml:space="preserve">Discuss in normative phase on whether </w:t>
      </w:r>
      <w:r w:rsidR="00B54C12">
        <w:t xml:space="preserve">to signal (and in case how) a </w:t>
      </w:r>
      <w:r>
        <w:t>Device type and its associated capabilities (the reduced set of capabilities) is captured in specifications, and whether device type is indicated as part of UE capability;</w:t>
      </w:r>
    </w:p>
    <w:p w14:paraId="3EFAC670" w14:textId="77777777" w:rsidR="007152C1" w:rsidRDefault="007152C1" w:rsidP="000E6E99">
      <w:pPr>
        <w:pStyle w:val="Comments"/>
      </w:pPr>
    </w:p>
    <w:p w14:paraId="70A94732" w14:textId="77777777" w:rsidR="000E6E99" w:rsidRDefault="000E6E99" w:rsidP="000E6E99">
      <w:pPr>
        <w:pStyle w:val="Comments"/>
      </w:pPr>
      <w:r>
        <w:t>List of proposals that require online discussions</w:t>
      </w:r>
    </w:p>
    <w:p w14:paraId="291D4912" w14:textId="77777777" w:rsidR="000E6E99" w:rsidRDefault="000E6E99" w:rsidP="000E6E99">
      <w:pPr>
        <w:pStyle w:val="Comments"/>
      </w:pPr>
      <w:r>
        <w:t>Rapporteur suggestion 1 (need online discussion): Continue the discussion on potential solutions for verification “checking device is used only as intended” ;</w:t>
      </w:r>
    </w:p>
    <w:p w14:paraId="3DC2D36F" w14:textId="6388ED69" w:rsidR="000E6E99" w:rsidRPr="000E6E99" w:rsidRDefault="000E6E99" w:rsidP="000E6E99">
      <w:pPr>
        <w:pStyle w:val="Comments"/>
      </w:pPr>
      <w:r>
        <w:t>Rapporteur suggestion 2 (need online discussion): Ask RAN2 to discuss whether an email discussion is needed on potential solutions for verification. The expected outcome can be to identify new solutions, clarify solution details, provide agreeable text proposal for solution details;</w:t>
      </w:r>
    </w:p>
    <w:p w14:paraId="7DC4532C" w14:textId="77777777" w:rsidR="000B2D54" w:rsidRPr="000B2D54" w:rsidRDefault="000B2D54" w:rsidP="000B2D54">
      <w:pPr>
        <w:pStyle w:val="Doc-text2"/>
      </w:pPr>
    </w:p>
    <w:p w14:paraId="174E58CC" w14:textId="49A0D1D7" w:rsidR="00473616" w:rsidRDefault="00973B6C" w:rsidP="00473616">
      <w:pPr>
        <w:pStyle w:val="Doc-title"/>
      </w:pPr>
      <w:hyperlink r:id="rId364"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973B6C" w:rsidP="00473616">
      <w:pPr>
        <w:pStyle w:val="Doc-title"/>
      </w:pPr>
      <w:hyperlink r:id="rId365"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973B6C" w:rsidP="00473616">
      <w:pPr>
        <w:pStyle w:val="Doc-title"/>
      </w:pPr>
      <w:hyperlink r:id="rId366"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973B6C" w:rsidP="00473616">
      <w:pPr>
        <w:pStyle w:val="Doc-title"/>
      </w:pPr>
      <w:hyperlink r:id="rId367"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973B6C" w:rsidP="00473616">
      <w:pPr>
        <w:pStyle w:val="Doc-title"/>
      </w:pPr>
      <w:hyperlink r:id="rId368"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973B6C" w:rsidP="00473616">
      <w:pPr>
        <w:pStyle w:val="Doc-title"/>
      </w:pPr>
      <w:hyperlink r:id="rId369"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973B6C" w:rsidP="00473616">
      <w:pPr>
        <w:pStyle w:val="Doc-title"/>
      </w:pPr>
      <w:hyperlink r:id="rId370"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973B6C" w:rsidP="00473616">
      <w:pPr>
        <w:pStyle w:val="Doc-title"/>
      </w:pPr>
      <w:hyperlink r:id="rId371"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973B6C" w:rsidP="00473616">
      <w:pPr>
        <w:pStyle w:val="Doc-title"/>
      </w:pPr>
      <w:hyperlink r:id="rId372"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973B6C" w:rsidP="00473616">
      <w:pPr>
        <w:pStyle w:val="Doc-title"/>
      </w:pPr>
      <w:hyperlink r:id="rId373"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973B6C" w:rsidP="00473616">
      <w:pPr>
        <w:pStyle w:val="Doc-title"/>
      </w:pPr>
      <w:hyperlink r:id="rId374"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973B6C" w:rsidP="000938AF">
      <w:pPr>
        <w:pStyle w:val="Doc-title"/>
      </w:pPr>
      <w:hyperlink r:id="rId375"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973B6C" w:rsidP="007022EB">
      <w:pPr>
        <w:pStyle w:val="Doc-title"/>
      </w:pPr>
      <w:hyperlink r:id="rId376"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973B6C" w:rsidP="007022EB">
      <w:pPr>
        <w:pStyle w:val="Doc-title"/>
      </w:pPr>
      <w:hyperlink r:id="rId377"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973B6C" w:rsidP="007022EB">
      <w:pPr>
        <w:pStyle w:val="Doc-title"/>
      </w:pPr>
      <w:hyperlink r:id="rId378"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973B6C" w:rsidP="007022EB">
      <w:pPr>
        <w:pStyle w:val="Doc-title"/>
      </w:pPr>
      <w:hyperlink r:id="rId379"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lastRenderedPageBreak/>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380" w:tooltip="C:Data3GPPExtractsR2-2007345 Identification and access restriction of REDCAP UE.doc" w:history="1">
        <w:r w:rsidRPr="00260784">
          <w:rPr>
            <w:rStyle w:val="Hyperlink"/>
          </w:rPr>
          <w:t>R2-2007345</w:t>
        </w:r>
      </w:hyperlink>
      <w:r>
        <w:t xml:space="preserve">, </w:t>
      </w:r>
      <w:hyperlink r:id="rId381" w:tooltip="C:Data3GPPExtractsR2-2006661.docx" w:history="1">
        <w:r w:rsidRPr="00260784">
          <w:rPr>
            <w:rStyle w:val="Hyperlink"/>
          </w:rPr>
          <w:t>R2-2006661</w:t>
        </w:r>
      </w:hyperlink>
      <w:r>
        <w:t xml:space="preserve">, </w:t>
      </w:r>
      <w:hyperlink r:id="rId382" w:tooltip="C:Data3GPPExtractsR2-2006786 RedCap Identification and access restrictions.doc" w:history="1">
        <w:r w:rsidRPr="00260784">
          <w:rPr>
            <w:rStyle w:val="Hyperlink"/>
          </w:rPr>
          <w:t>R2-2006786</w:t>
        </w:r>
      </w:hyperlink>
      <w:r>
        <w:t xml:space="preserve"> and </w:t>
      </w:r>
      <w:hyperlink r:id="rId383"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6B4699D7"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hyperlink r:id="rId384" w:tooltip="C:Data3GPPRAN2InboxR2-2008192.zip" w:history="1">
        <w:r w:rsidRPr="006B5287">
          <w:rPr>
            <w:rStyle w:val="Hyperlink"/>
          </w:rPr>
          <w:t>R2-200</w:t>
        </w:r>
        <w:r w:rsidR="00A42D89" w:rsidRPr="006B5287">
          <w:rPr>
            <w:rStyle w:val="Hyperlink"/>
          </w:rPr>
          <w:t>8192</w:t>
        </w:r>
      </w:hyperlink>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6790E453" w:rsidR="007022EB" w:rsidRDefault="006B5287" w:rsidP="007022EB">
      <w:pPr>
        <w:pStyle w:val="Doc-title"/>
      </w:pPr>
      <w:hyperlink r:id="rId385" w:tooltip="C:Data3GPPRAN2InboxR2-2008192.zip" w:history="1">
        <w:r w:rsidR="007022EB" w:rsidRPr="006B5287">
          <w:rPr>
            <w:rStyle w:val="Hyperlink"/>
          </w:rPr>
          <w:t>R2-200</w:t>
        </w:r>
        <w:r w:rsidR="00A42D89" w:rsidRPr="006B5287">
          <w:rPr>
            <w:rStyle w:val="Hyperlink"/>
          </w:rPr>
          <w:t>8192</w:t>
        </w:r>
      </w:hyperlink>
      <w:r w:rsidR="007022EB">
        <w:tab/>
        <w:t>Summary of offline 110 - Identification and access restriction</w:t>
      </w:r>
      <w:r w:rsidR="007022EB">
        <w:tab/>
        <w:t>Huawei</w:t>
      </w:r>
      <w:r w:rsidR="007022EB">
        <w:tab/>
        <w:t>discussion</w:t>
      </w:r>
      <w:r w:rsidR="007022EB">
        <w:tab/>
        <w:t>Rel-16</w:t>
      </w:r>
      <w:r w:rsidR="007022EB">
        <w:tab/>
        <w:t>FS_NR_redcap</w:t>
      </w:r>
    </w:p>
    <w:p w14:paraId="3C94251C" w14:textId="77777777" w:rsidR="006B5287" w:rsidRDefault="006B5287" w:rsidP="006B5287">
      <w:pPr>
        <w:pStyle w:val="Doc-text2"/>
      </w:pPr>
    </w:p>
    <w:p w14:paraId="10A33126" w14:textId="77777777" w:rsidR="006B5287" w:rsidRDefault="006B5287" w:rsidP="006B5287">
      <w:pPr>
        <w:pStyle w:val="Comments"/>
      </w:pPr>
      <w:r>
        <w:t>Propose to agree as there is clear majority view:</w:t>
      </w:r>
    </w:p>
    <w:p w14:paraId="5FA139C6" w14:textId="77777777" w:rsidR="006B5287" w:rsidRDefault="006B5287" w:rsidP="006B5287">
      <w:pPr>
        <w:pStyle w:val="Comments"/>
      </w:pPr>
      <w:r>
        <w:t>Proposal 2: One indication in system information is needed to indicate whether a REDCAP UE can camp on the cell.</w:t>
      </w:r>
    </w:p>
    <w:p w14:paraId="58A288C7" w14:textId="673B2841" w:rsidR="00B54C12" w:rsidRDefault="00B54C12" w:rsidP="00B54C12">
      <w:pPr>
        <w:pStyle w:val="Doc-text2"/>
        <w:numPr>
          <w:ilvl w:val="0"/>
          <w:numId w:val="17"/>
        </w:numPr>
      </w:pPr>
      <w:r>
        <w:t>Apple wonders about the need to say "one" indication</w:t>
      </w:r>
    </w:p>
    <w:p w14:paraId="61A894ED" w14:textId="556C13E9" w:rsidR="00B54C12" w:rsidRDefault="00BE3795" w:rsidP="00B54C12">
      <w:pPr>
        <w:pStyle w:val="Doc-text2"/>
        <w:numPr>
          <w:ilvl w:val="0"/>
          <w:numId w:val="17"/>
        </w:numPr>
      </w:pPr>
      <w:r>
        <w:t>Vivo suggest to ad</w:t>
      </w:r>
      <w:r w:rsidR="009C08C1">
        <w:t>d</w:t>
      </w:r>
      <w:r>
        <w:t xml:space="preserve"> a</w:t>
      </w:r>
      <w:r w:rsidR="009C08C1">
        <w:t>n</w:t>
      </w:r>
      <w:r>
        <w:t xml:space="preserve"> FFS for 2a. </w:t>
      </w:r>
    </w:p>
    <w:p w14:paraId="473238E5" w14:textId="77777777" w:rsidR="006B5287" w:rsidRDefault="006B5287" w:rsidP="006B5287">
      <w:pPr>
        <w:pStyle w:val="Comments"/>
      </w:pPr>
      <w:r>
        <w:t>Proposal 6: UAC mechanism also apply to REDCAP UEs.</w:t>
      </w:r>
    </w:p>
    <w:p w14:paraId="6CBD8C78" w14:textId="77777777" w:rsidR="006B5287" w:rsidRDefault="006B5287" w:rsidP="006B5287">
      <w:pPr>
        <w:pStyle w:val="Comments"/>
      </w:pPr>
    </w:p>
    <w:p w14:paraId="5855D8DD" w14:textId="77777777" w:rsidR="00B54C12" w:rsidRDefault="00B54C12" w:rsidP="009C08C1">
      <w:pPr>
        <w:pStyle w:val="Doc-text2"/>
        <w:pBdr>
          <w:top w:val="single" w:sz="4" w:space="1" w:color="auto"/>
          <w:left w:val="single" w:sz="4" w:space="4" w:color="auto"/>
          <w:bottom w:val="single" w:sz="4" w:space="1" w:color="auto"/>
          <w:right w:val="single" w:sz="4" w:space="4" w:color="auto"/>
        </w:pBdr>
      </w:pPr>
      <w:r>
        <w:t>Agreements:</w:t>
      </w:r>
    </w:p>
    <w:p w14:paraId="0194C063" w14:textId="60583C3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 xml:space="preserve">An </w:t>
      </w:r>
      <w:r>
        <w:t>indication in system information is needed to indicate whether a REDCAP UE can camp on the cell.</w:t>
      </w:r>
      <w:r>
        <w:t xml:space="preserve"> </w:t>
      </w:r>
      <w:r w:rsidR="00BE3795">
        <w:t>FFS</w:t>
      </w:r>
      <w:r>
        <w:t xml:space="preserve"> whether the indication is explicit or implicit</w:t>
      </w:r>
      <w:r w:rsidR="00BE3795">
        <w:t xml:space="preserve">. </w:t>
      </w:r>
    </w:p>
    <w:p w14:paraId="42A53E5A" w14:textId="055690FA" w:rsidR="00B54C12" w:rsidRDefault="00B54C12" w:rsidP="009C08C1">
      <w:pPr>
        <w:pStyle w:val="Doc-text2"/>
        <w:numPr>
          <w:ilvl w:val="0"/>
          <w:numId w:val="34"/>
        </w:numPr>
        <w:pBdr>
          <w:top w:val="single" w:sz="4" w:space="1" w:color="auto"/>
          <w:left w:val="single" w:sz="4" w:space="4" w:color="auto"/>
          <w:bottom w:val="single" w:sz="4" w:space="1" w:color="auto"/>
          <w:right w:val="single" w:sz="4" w:space="4" w:color="auto"/>
        </w:pBdr>
      </w:pPr>
      <w:r>
        <w:t>UAC mechanism also apply to REDCAP UEs.</w:t>
      </w:r>
    </w:p>
    <w:p w14:paraId="749D0423" w14:textId="77777777" w:rsidR="00BE3795"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System information indicates whether REDCAP operation is allowed/barred on a frequency. FFS reuse the legacy intraFreqReselection or introduce separate flag</w:t>
      </w:r>
    </w:p>
    <w:p w14:paraId="2E02E811" w14:textId="77777777" w:rsidR="009C08C1" w:rsidRDefault="00BE3795" w:rsidP="009C08C1">
      <w:pPr>
        <w:pStyle w:val="Doc-text2"/>
        <w:numPr>
          <w:ilvl w:val="0"/>
          <w:numId w:val="34"/>
        </w:numPr>
        <w:pBdr>
          <w:top w:val="single" w:sz="4" w:space="1" w:color="auto"/>
          <w:left w:val="single" w:sz="4" w:space="4" w:color="auto"/>
          <w:bottom w:val="single" w:sz="4" w:space="1" w:color="auto"/>
          <w:right w:val="single" w:sz="4" w:space="4" w:color="auto"/>
        </w:pBdr>
      </w:pPr>
      <w:r>
        <w:t>Further discuss enhancement of UAC for REDCAP UEs</w:t>
      </w:r>
      <w:r w:rsidR="00B10BD3">
        <w:t>, including e.g.</w:t>
      </w:r>
      <w:r>
        <w:t>:</w:t>
      </w:r>
    </w:p>
    <w:p w14:paraId="2FFCB406" w14:textId="51D08DBE"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a. </w:t>
      </w:r>
      <w:r w:rsidR="00BE3795">
        <w:t>define new Access Identity for REDCAP UEs</w:t>
      </w:r>
    </w:p>
    <w:p w14:paraId="67095FBC" w14:textId="48DA9980" w:rsidR="009C08C1" w:rsidRDefault="009C08C1" w:rsidP="009C08C1">
      <w:pPr>
        <w:pStyle w:val="Doc-text2"/>
        <w:pBdr>
          <w:top w:val="single" w:sz="4" w:space="1" w:color="auto"/>
          <w:left w:val="single" w:sz="4" w:space="4" w:color="auto"/>
          <w:bottom w:val="single" w:sz="4" w:space="1" w:color="auto"/>
          <w:right w:val="single" w:sz="4" w:space="4" w:color="auto"/>
        </w:pBdr>
      </w:pPr>
      <w:r>
        <w:tab/>
        <w:t xml:space="preserve">b. </w:t>
      </w:r>
      <w:r w:rsidR="00BE3795">
        <w:t>define new Access Categories for REDCAP UEs</w:t>
      </w:r>
    </w:p>
    <w:p w14:paraId="51410EAD" w14:textId="574D76B9" w:rsidR="00B54C12" w:rsidRDefault="009C08C1" w:rsidP="009C08C1">
      <w:pPr>
        <w:pStyle w:val="Doc-text2"/>
        <w:pBdr>
          <w:top w:val="single" w:sz="4" w:space="1" w:color="auto"/>
          <w:left w:val="single" w:sz="4" w:space="4" w:color="auto"/>
          <w:bottom w:val="single" w:sz="4" w:space="1" w:color="auto"/>
          <w:right w:val="single" w:sz="4" w:space="4" w:color="auto"/>
        </w:pBdr>
      </w:pPr>
      <w:r>
        <w:tab/>
      </w:r>
      <w:r w:rsidR="00B10BD3">
        <w:t>(</w:t>
      </w:r>
      <w:r>
        <w:t>f</w:t>
      </w:r>
      <w:r w:rsidR="00B10BD3">
        <w:t>or a</w:t>
      </w:r>
      <w:r w:rsidR="00B10BD3">
        <w:t xml:space="preserve">ny </w:t>
      </w:r>
      <w:r w:rsidR="000A54A5">
        <w:t xml:space="preserve">final </w:t>
      </w:r>
      <w:r w:rsidR="00B10BD3">
        <w:t xml:space="preserve">decision </w:t>
      </w:r>
      <w:r w:rsidR="00B10BD3">
        <w:t>we need to check with SA1 and/or CT1)</w:t>
      </w:r>
    </w:p>
    <w:p w14:paraId="47DCED9F" w14:textId="77777777" w:rsidR="00B54C12" w:rsidRDefault="00B54C12" w:rsidP="006B5287">
      <w:pPr>
        <w:pStyle w:val="Comments"/>
      </w:pPr>
    </w:p>
    <w:p w14:paraId="3EC2CB49" w14:textId="77777777" w:rsidR="006B5287" w:rsidRDefault="006B5287" w:rsidP="006B5287">
      <w:pPr>
        <w:pStyle w:val="Comments"/>
      </w:pPr>
      <w:r>
        <w:t>Propose to further discuss as there is no clear majority view:</w:t>
      </w:r>
    </w:p>
    <w:p w14:paraId="51FD7461" w14:textId="77777777" w:rsidR="006B5287" w:rsidRDefault="006B5287" w:rsidP="006B5287">
      <w:pPr>
        <w:pStyle w:val="Comments"/>
      </w:pPr>
      <w:r>
        <w:t>Proposal 2a: Further discuss whether the indication is explicit or implicit.</w:t>
      </w:r>
    </w:p>
    <w:p w14:paraId="0366844F" w14:textId="77777777" w:rsidR="006B5287" w:rsidRDefault="006B5287" w:rsidP="006B5287">
      <w:pPr>
        <w:pStyle w:val="Comments"/>
      </w:pPr>
      <w:r>
        <w:t>Proposal 2b: Further discuss whether the indication is transmitted in MIB or SIB1.</w:t>
      </w:r>
    </w:p>
    <w:p w14:paraId="0EEE80BA" w14:textId="77777777" w:rsidR="006B5287" w:rsidRDefault="006B5287" w:rsidP="006B5287">
      <w:pPr>
        <w:pStyle w:val="Comments"/>
      </w:pPr>
      <w:r>
        <w:t>Proposal 4: System information indicates whether REDCAP operation is allowed/barred on a frequency. FFS reuse the legacy intraFreqReselection or introduce separate flag.</w:t>
      </w:r>
    </w:p>
    <w:p w14:paraId="6ECD119F" w14:textId="77777777" w:rsidR="006B5287" w:rsidRDefault="006B5287" w:rsidP="006B5287">
      <w:pPr>
        <w:pStyle w:val="Comments"/>
      </w:pPr>
      <w:r>
        <w:t>Proposal 6a: Further discuss the following enhancement of UAC for REDCAP UEs:</w:t>
      </w:r>
    </w:p>
    <w:p w14:paraId="4C29E77D" w14:textId="77777777" w:rsidR="006B5287" w:rsidRDefault="006B5287" w:rsidP="006B5287">
      <w:pPr>
        <w:pStyle w:val="Comments"/>
      </w:pPr>
      <w:r>
        <w:t>-</w:t>
      </w:r>
      <w:r>
        <w:tab/>
        <w:t>define new Access Identity for REDCAP UEs</w:t>
      </w:r>
    </w:p>
    <w:p w14:paraId="7EA28172" w14:textId="77777777" w:rsidR="006B5287" w:rsidRDefault="006B5287" w:rsidP="006B5287">
      <w:pPr>
        <w:pStyle w:val="Comments"/>
      </w:pPr>
      <w:r>
        <w:t>-</w:t>
      </w:r>
      <w:r>
        <w:tab/>
        <w:t>define new Access Categories for REDCAP UEs</w:t>
      </w:r>
    </w:p>
    <w:p w14:paraId="466F0019" w14:textId="3D232E1A" w:rsidR="00BE3795" w:rsidRDefault="00BE3795" w:rsidP="00BE3795">
      <w:pPr>
        <w:pStyle w:val="Doc-text2"/>
      </w:pPr>
      <w:r>
        <w:t>-</w:t>
      </w:r>
      <w:r>
        <w:tab/>
        <w:t>LG wonders if RAN2 can decide on this or whether we need to ask SA1, possibly also CT1.</w:t>
      </w:r>
    </w:p>
    <w:p w14:paraId="4BF5C667" w14:textId="2EC93D41" w:rsidR="00B10BD3" w:rsidRDefault="00BE3795" w:rsidP="00B10BD3">
      <w:pPr>
        <w:pStyle w:val="Doc-text2"/>
      </w:pPr>
      <w:r>
        <w:t>-</w:t>
      </w:r>
      <w:r>
        <w:tab/>
        <w:t xml:space="preserve">Mediatek agrees with LG; new access identity seems more reasonable than new access categories </w:t>
      </w:r>
    </w:p>
    <w:p w14:paraId="7FEDB17E" w14:textId="5CBF374B" w:rsidR="00B10BD3" w:rsidRDefault="00B10BD3" w:rsidP="00B10BD3">
      <w:pPr>
        <w:pStyle w:val="Doc-text2"/>
      </w:pPr>
      <w:r>
        <w:t>-</w:t>
      </w:r>
      <w:r>
        <w:tab/>
        <w:t>Oppo think in any case we might need to introduce other barring parameters as a consequence</w:t>
      </w:r>
    </w:p>
    <w:p w14:paraId="3D4E10C6" w14:textId="7A5EBBCD" w:rsidR="00B10BD3" w:rsidRDefault="00B10BD3" w:rsidP="00B10BD3">
      <w:pPr>
        <w:pStyle w:val="Doc-text2"/>
      </w:pPr>
      <w:r>
        <w:t>-</w:t>
      </w:r>
      <w:r>
        <w:tab/>
        <w:t>ZTE thinks that if we introduce a separate SIB we might not need new Access Identities nor Access Categories</w:t>
      </w:r>
    </w:p>
    <w:p w14:paraId="1F5795B2" w14:textId="7B63BE25" w:rsidR="00B10BD3" w:rsidRDefault="00B10BD3" w:rsidP="00B10BD3">
      <w:pPr>
        <w:pStyle w:val="Doc-text2"/>
      </w:pPr>
      <w:r>
        <w:t>-</w:t>
      </w:r>
      <w:r>
        <w:tab/>
        <w:t xml:space="preserve">QC has some reservation on the use </w:t>
      </w:r>
      <w:r w:rsidR="00DA4838">
        <w:t>of new access c</w:t>
      </w:r>
      <w:r>
        <w:t>ategories and in any case this should be a discussion for the normative phase.</w:t>
      </w:r>
    </w:p>
    <w:p w14:paraId="3D941B4C" w14:textId="77777777" w:rsidR="00B10BD3" w:rsidRDefault="00B10BD3" w:rsidP="00B10BD3">
      <w:pPr>
        <w:pStyle w:val="Doc-text2"/>
      </w:pPr>
    </w:p>
    <w:p w14:paraId="2D167FD6" w14:textId="77777777" w:rsidR="006B5287" w:rsidRDefault="006B5287" w:rsidP="006B5287">
      <w:pPr>
        <w:pStyle w:val="Comments"/>
      </w:pPr>
      <w:r>
        <w:t>Propose to further discuss as RAN1 input maybe needed:</w:t>
      </w:r>
    </w:p>
    <w:p w14:paraId="53330CA2" w14:textId="77777777" w:rsidR="006B5287" w:rsidRDefault="006B5287" w:rsidP="006B5287">
      <w:pPr>
        <w:pStyle w:val="Comments"/>
      </w:pPr>
      <w:r>
        <w:t>Proposal 1: Wait for RAN1 input regarding whether REDCAP UEs can camp on a cell with the bandwidth of CORESET#0 not supported by the UE.</w:t>
      </w:r>
    </w:p>
    <w:p w14:paraId="68787F29" w14:textId="77777777" w:rsidR="006B5287" w:rsidRDefault="006B5287" w:rsidP="006B5287">
      <w:pPr>
        <w:pStyle w:val="Comments"/>
      </w:pPr>
      <w:r>
        <w:t>Proposal 3: Wait for RAN1 input regarding whether REDCAP UEs can camp on a cell with larger initial DL/UL BWP than supported by the UE.</w:t>
      </w:r>
    </w:p>
    <w:p w14:paraId="71B33FB4" w14:textId="77777777" w:rsidR="006B5287" w:rsidRDefault="006B5287" w:rsidP="006B5287">
      <w:pPr>
        <w:pStyle w:val="Comments"/>
      </w:pPr>
      <w:r>
        <w:t>Proposal 5: Wait for RAN1 input before discussing when and how to identify REDCAP UEs in RAN2.</w:t>
      </w:r>
    </w:p>
    <w:p w14:paraId="21B19051" w14:textId="77777777" w:rsidR="007022EB" w:rsidRDefault="007022EB" w:rsidP="00473616">
      <w:pPr>
        <w:pStyle w:val="Doc-title"/>
        <w:rPr>
          <w:rStyle w:val="Hyperlink"/>
        </w:rPr>
      </w:pPr>
    </w:p>
    <w:p w14:paraId="1F1CA60D" w14:textId="3E0DAD60" w:rsidR="00473616" w:rsidRDefault="00973B6C" w:rsidP="00473616">
      <w:pPr>
        <w:pStyle w:val="Doc-title"/>
      </w:pPr>
      <w:hyperlink r:id="rId386"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973B6C" w:rsidP="00473616">
      <w:pPr>
        <w:pStyle w:val="Doc-title"/>
      </w:pPr>
      <w:hyperlink r:id="rId387"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973B6C" w:rsidP="00473616">
      <w:pPr>
        <w:pStyle w:val="Doc-title"/>
      </w:pPr>
      <w:hyperlink r:id="rId388"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973B6C" w:rsidP="00473616">
      <w:pPr>
        <w:pStyle w:val="Doc-title"/>
      </w:pPr>
      <w:hyperlink r:id="rId389"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973B6C" w:rsidP="00473616">
      <w:pPr>
        <w:pStyle w:val="Doc-title"/>
      </w:pPr>
      <w:hyperlink r:id="rId390"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973B6C" w:rsidP="00473616">
      <w:pPr>
        <w:pStyle w:val="Doc-title"/>
      </w:pPr>
      <w:hyperlink r:id="rId391"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973B6C" w:rsidP="00AC7A9D">
      <w:pPr>
        <w:pStyle w:val="Doc-title"/>
      </w:pPr>
      <w:hyperlink r:id="rId392"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973B6C" w:rsidP="00473616">
      <w:pPr>
        <w:pStyle w:val="Doc-title"/>
      </w:pPr>
      <w:hyperlink r:id="rId393"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973B6C" w:rsidP="00473616">
      <w:pPr>
        <w:pStyle w:val="Doc-title"/>
      </w:pPr>
      <w:hyperlink r:id="rId394"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973B6C" w:rsidP="00473616">
      <w:pPr>
        <w:pStyle w:val="Doc-title"/>
      </w:pPr>
      <w:hyperlink r:id="rId395"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973B6C" w:rsidP="00473616">
      <w:pPr>
        <w:pStyle w:val="Doc-title"/>
      </w:pPr>
      <w:hyperlink r:id="rId396"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973B6C" w:rsidP="000938AF">
      <w:pPr>
        <w:pStyle w:val="Doc-title"/>
      </w:pPr>
      <w:hyperlink r:id="rId397"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973B6C" w:rsidP="000D7502">
      <w:pPr>
        <w:pStyle w:val="Doc-title"/>
      </w:pPr>
      <w:hyperlink r:id="rId398"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973B6C" w:rsidP="002C4F77">
      <w:pPr>
        <w:pStyle w:val="Doc-title"/>
      </w:pPr>
      <w:hyperlink r:id="rId399"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973B6C" w:rsidP="00C80121">
      <w:pPr>
        <w:pStyle w:val="Doc-title"/>
      </w:pPr>
      <w:hyperlink r:id="rId400"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973B6C" w:rsidP="00F71A7F">
      <w:pPr>
        <w:pStyle w:val="Doc-title"/>
      </w:pPr>
      <w:hyperlink r:id="rId401"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F20785" w:rsidRDefault="00C80121" w:rsidP="00C80121">
      <w:pPr>
        <w:pStyle w:val="EmailDiscussion2"/>
        <w:ind w:left="1619" w:firstLine="0"/>
        <w:rPr>
          <w:color w:val="808080" w:themeColor="background1" w:themeShade="80"/>
          <w:u w:val="single"/>
        </w:rPr>
      </w:pPr>
      <w:r w:rsidRPr="00F20785">
        <w:rPr>
          <w:color w:val="808080" w:themeColor="background1" w:themeShade="80"/>
        </w:rPr>
        <w:t xml:space="preserve">Scope: Discuss the proposals in </w:t>
      </w:r>
      <w:hyperlink r:id="rId402" w:tooltip="C:Data3GPPExtractsR2-2007013.doc" w:history="1">
        <w:r w:rsidRPr="00F20785">
          <w:rPr>
            <w:rStyle w:val="Hyperlink"/>
            <w:color w:val="808080" w:themeColor="background1" w:themeShade="80"/>
          </w:rPr>
          <w:t>R2-2007013</w:t>
        </w:r>
      </w:hyperlink>
      <w:r w:rsidRPr="00F20785">
        <w:rPr>
          <w:color w:val="808080" w:themeColor="background1" w:themeShade="80"/>
        </w:rPr>
        <w:t xml:space="preserve">, </w:t>
      </w:r>
      <w:hyperlink r:id="rId403" w:tooltip="C:Data3GPPExtractsR2-2007346 Discussion on eDRX for RRC_INACTIVE and RRC_IDLE.doc" w:history="1">
        <w:r w:rsidR="002C4F77" w:rsidRPr="00F20785">
          <w:rPr>
            <w:rStyle w:val="Hyperlink"/>
            <w:color w:val="808080" w:themeColor="background1" w:themeShade="80"/>
          </w:rPr>
          <w:t>R2-2007346</w:t>
        </w:r>
      </w:hyperlink>
      <w:r w:rsidR="002C4F77" w:rsidRPr="00F20785">
        <w:rPr>
          <w:color w:val="808080" w:themeColor="background1" w:themeShade="80"/>
        </w:rPr>
        <w:t xml:space="preserve">, </w:t>
      </w:r>
      <w:hyperlink r:id="rId404" w:tooltip="C:Data3GPPExtractsR2-2007494 eDRX for reduced capability UEs.docx" w:history="1">
        <w:r w:rsidRPr="00F20785">
          <w:rPr>
            <w:rStyle w:val="Hyperlink"/>
            <w:color w:val="808080" w:themeColor="background1" w:themeShade="80"/>
          </w:rPr>
          <w:t>R2-2007494</w:t>
        </w:r>
      </w:hyperlink>
      <w:r w:rsidR="0008782D" w:rsidRPr="00F20785">
        <w:rPr>
          <w:color w:val="808080" w:themeColor="background1" w:themeShade="80"/>
        </w:rPr>
        <w:t xml:space="preserve"> as well as proposals 1 to 4 in </w:t>
      </w:r>
      <w:hyperlink r:id="rId405" w:tooltip="C:Data3GPPExtractsR2-2006748_RedCap_PowSav_eDRX-Meas.docx" w:history="1">
        <w:r w:rsidR="0008782D" w:rsidRPr="00F20785">
          <w:rPr>
            <w:rStyle w:val="Hyperlink"/>
            <w:color w:val="808080" w:themeColor="background1" w:themeShade="80"/>
          </w:rPr>
          <w:t>R2-2006748</w:t>
        </w:r>
      </w:hyperlink>
      <w:r w:rsidR="0008782D" w:rsidRPr="00F20785">
        <w:rPr>
          <w:rStyle w:val="Hyperlink"/>
          <w:color w:val="808080" w:themeColor="background1" w:themeShade="80"/>
        </w:rPr>
        <w:t>.</w:t>
      </w:r>
      <w:r w:rsidRPr="00F20785">
        <w:rPr>
          <w:color w:val="808080" w:themeColor="background1" w:themeShade="80"/>
        </w:rPr>
        <w:t xml:space="preserve"> The intention is to identify </w:t>
      </w:r>
      <w:r w:rsidRPr="00F20785">
        <w:rPr>
          <w:color w:val="808080" w:themeColor="background1" w:themeShade="80"/>
          <w:lang w:eastAsia="zh-CN"/>
        </w:rPr>
        <w:t>design alternatives</w:t>
      </w:r>
      <w:r w:rsidR="00B40665" w:rsidRPr="00F20785">
        <w:rPr>
          <w:color w:val="808080" w:themeColor="background1" w:themeShade="80"/>
          <w:lang w:eastAsia="zh-CN"/>
        </w:rPr>
        <w:t>, collect company views</w:t>
      </w:r>
      <w:r w:rsidRPr="00F20785">
        <w:rPr>
          <w:color w:val="808080" w:themeColor="background1" w:themeShade="80"/>
          <w:lang w:eastAsia="zh-CN"/>
        </w:rPr>
        <w:t xml:space="preserve"> and, whenever possible, also narrow down the proposals.</w:t>
      </w:r>
    </w:p>
    <w:p w14:paraId="57AF1026" w14:textId="77777777"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intended outcome: summary of the offline discussion with e.g.:</w:t>
      </w:r>
    </w:p>
    <w:p w14:paraId="720B5DE4"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agreeable proposals (if any)</w:t>
      </w:r>
    </w:p>
    <w:p w14:paraId="391DE51F" w14:textId="77777777" w:rsidR="00C80121" w:rsidRPr="00F20785" w:rsidRDefault="00C80121" w:rsidP="00C80121">
      <w:pPr>
        <w:pStyle w:val="EmailDiscussion2"/>
        <w:numPr>
          <w:ilvl w:val="2"/>
          <w:numId w:val="9"/>
        </w:numPr>
        <w:ind w:left="1980"/>
        <w:rPr>
          <w:color w:val="808080" w:themeColor="background1" w:themeShade="80"/>
        </w:rPr>
      </w:pPr>
      <w:r w:rsidRPr="00F20785">
        <w:rPr>
          <w:color w:val="808080" w:themeColor="background1" w:themeShade="80"/>
        </w:rPr>
        <w:t>List of proposals that require online discussions</w:t>
      </w:r>
    </w:p>
    <w:p w14:paraId="4AEBA250" w14:textId="6B03EF3E"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 companies' feedback): Monday 2020-08-24</w:t>
      </w:r>
      <w:r w:rsidR="00B40665" w:rsidRPr="00F20785">
        <w:rPr>
          <w:color w:val="808080" w:themeColor="background1" w:themeShade="80"/>
        </w:rPr>
        <w:t xml:space="preserve"> 22</w:t>
      </w:r>
      <w:r w:rsidRPr="00F20785">
        <w:rPr>
          <w:color w:val="808080" w:themeColor="background1" w:themeShade="80"/>
        </w:rPr>
        <w:t>:00</w:t>
      </w:r>
      <w:r w:rsidR="00B40665" w:rsidRPr="00F20785">
        <w:rPr>
          <w:color w:val="808080" w:themeColor="background1" w:themeShade="80"/>
        </w:rPr>
        <w:t xml:space="preserve"> UTC</w:t>
      </w:r>
    </w:p>
    <w:p w14:paraId="4CBEBEEA" w14:textId="201BBF60" w:rsidR="00C80121" w:rsidRPr="00F20785" w:rsidRDefault="00C80121" w:rsidP="00C80121">
      <w:pPr>
        <w:pStyle w:val="EmailDiscussion2"/>
        <w:ind w:left="1619" w:firstLine="0"/>
        <w:rPr>
          <w:color w:val="808080" w:themeColor="background1" w:themeShade="80"/>
        </w:rPr>
      </w:pPr>
      <w:r w:rsidRPr="00F20785">
        <w:rPr>
          <w:color w:val="808080" w:themeColor="background1" w:themeShade="80"/>
        </w:rPr>
        <w:t>Initial deadline (for</w:t>
      </w:r>
      <w:r w:rsidRPr="00F20785">
        <w:rPr>
          <w:rStyle w:val="Doc-text2Char"/>
          <w:color w:val="808080" w:themeColor="background1" w:themeShade="80"/>
        </w:rPr>
        <w:t xml:space="preserve"> rapporteur's summary in </w:t>
      </w:r>
      <w:hyperlink r:id="rId406" w:history="1">
        <w:r w:rsidR="00AA125D" w:rsidRPr="00F20785">
          <w:rPr>
            <w:rStyle w:val="Hyperlink"/>
            <w:color w:val="808080" w:themeColor="background1" w:themeShade="80"/>
          </w:rPr>
          <w:t>R2-2008193</w:t>
        </w:r>
      </w:hyperlink>
      <w:r w:rsidRPr="00F20785">
        <w:rPr>
          <w:rStyle w:val="Doc-text2Char"/>
          <w:color w:val="808080" w:themeColor="background1" w:themeShade="80"/>
        </w:rPr>
        <w:t>):</w:t>
      </w:r>
      <w:r w:rsidRPr="00F20785">
        <w:rPr>
          <w:color w:val="808080" w:themeColor="background1" w:themeShade="80"/>
        </w:rPr>
        <w:t xml:space="preserve">  </w:t>
      </w:r>
      <w:r w:rsidR="00B40665" w:rsidRPr="00F20785">
        <w:rPr>
          <w:color w:val="808080" w:themeColor="background1" w:themeShade="80"/>
        </w:rPr>
        <w:t>Tues</w:t>
      </w:r>
      <w:r w:rsidRPr="00F20785">
        <w:rPr>
          <w:color w:val="808080" w:themeColor="background1" w:themeShade="80"/>
        </w:rPr>
        <w:t>day</w:t>
      </w:r>
      <w:r w:rsidR="00B40665" w:rsidRPr="00F20785">
        <w:rPr>
          <w:color w:val="808080" w:themeColor="background1" w:themeShade="80"/>
        </w:rPr>
        <w:t xml:space="preserve"> </w:t>
      </w:r>
      <w:r w:rsidRPr="00F20785">
        <w:rPr>
          <w:color w:val="808080" w:themeColor="background1" w:themeShade="80"/>
        </w:rPr>
        <w:t>2020-08</w:t>
      </w:r>
      <w:r w:rsidR="00B40665" w:rsidRPr="00F20785">
        <w:rPr>
          <w:color w:val="808080" w:themeColor="background1" w:themeShade="80"/>
        </w:rPr>
        <w:t>-25</w:t>
      </w:r>
      <w:r w:rsidRPr="00F20785">
        <w:rPr>
          <w:color w:val="808080" w:themeColor="background1" w:themeShade="80"/>
        </w:rPr>
        <w:t xml:space="preserve"> </w:t>
      </w:r>
      <w:r w:rsidR="00B40665" w:rsidRPr="00F20785">
        <w:rPr>
          <w:color w:val="808080" w:themeColor="background1" w:themeShade="80"/>
        </w:rPr>
        <w:t>02</w:t>
      </w:r>
      <w:r w:rsidRPr="00F20785">
        <w:rPr>
          <w:color w:val="808080" w:themeColor="background1" w:themeShade="80"/>
        </w:rPr>
        <w:t>:00</w:t>
      </w:r>
      <w:r w:rsidR="00B40665" w:rsidRPr="00F20785">
        <w:rPr>
          <w:color w:val="808080" w:themeColor="background1" w:themeShade="80"/>
        </w:rPr>
        <w:t xml:space="preserve"> UTC</w:t>
      </w:r>
    </w:p>
    <w:p w14:paraId="5273B5BB" w14:textId="6CB63EB6" w:rsidR="00F20785" w:rsidRDefault="00F20785" w:rsidP="00F20785">
      <w:pPr>
        <w:pStyle w:val="EmailDiscussion2"/>
        <w:ind w:left="1619" w:firstLine="0"/>
        <w:rPr>
          <w:rStyle w:val="Doc-text2Char"/>
        </w:rPr>
      </w:pPr>
      <w:r>
        <w:t xml:space="preserve">Updated scope: Continue the discussion on remaining proposals in </w:t>
      </w:r>
      <w:hyperlink r:id="rId407" w:history="1">
        <w:r w:rsidRPr="00AA125D">
          <w:rPr>
            <w:rStyle w:val="Hyperlink"/>
          </w:rPr>
          <w:t>R2-2008193</w:t>
        </w:r>
      </w:hyperlink>
      <w:r>
        <w:rPr>
          <w:rStyle w:val="Doc-text2Char"/>
        </w:rPr>
        <w:t xml:space="preserve"> (not agreed during the online session)</w:t>
      </w:r>
      <w:r>
        <w:rPr>
          <w:rStyle w:val="Doc-text2Char"/>
        </w:rPr>
        <w:t xml:space="preserve">: </w:t>
      </w:r>
    </w:p>
    <w:p w14:paraId="3C0F9F46" w14:textId="77777777" w:rsidR="00F20785" w:rsidRPr="00ED4AC1" w:rsidRDefault="00F20785" w:rsidP="00F20785">
      <w:pPr>
        <w:pStyle w:val="EmailDiscussion2"/>
        <w:ind w:left="1619" w:firstLine="0"/>
        <w:rPr>
          <w:color w:val="0000FF"/>
          <w:u w:val="single"/>
        </w:rPr>
      </w:pPr>
      <w:r>
        <w:t>Final intended outcome: summary of the offline discussion with e.g.:</w:t>
      </w:r>
    </w:p>
    <w:p w14:paraId="3E5E2030" w14:textId="77777777" w:rsidR="00F20785" w:rsidRDefault="00F20785" w:rsidP="00F20785">
      <w:pPr>
        <w:pStyle w:val="EmailDiscussion2"/>
        <w:numPr>
          <w:ilvl w:val="2"/>
          <w:numId w:val="9"/>
        </w:numPr>
        <w:ind w:left="1980"/>
      </w:pPr>
      <w:r>
        <w:t>List of proposals for agreement</w:t>
      </w:r>
    </w:p>
    <w:p w14:paraId="3C05B086" w14:textId="77777777" w:rsidR="00F20785" w:rsidRPr="00D45DE2" w:rsidRDefault="00F20785" w:rsidP="00F20785">
      <w:pPr>
        <w:pStyle w:val="EmailDiscussion2"/>
        <w:numPr>
          <w:ilvl w:val="2"/>
          <w:numId w:val="9"/>
        </w:numPr>
        <w:ind w:left="1980"/>
      </w:pPr>
      <w:r>
        <w:t>List of proposals that require online discussions</w:t>
      </w:r>
    </w:p>
    <w:p w14:paraId="4151CB6A" w14:textId="7314E6C3" w:rsidR="00F20785" w:rsidRPr="00D45DE2" w:rsidRDefault="00F20785" w:rsidP="00F20785">
      <w:pPr>
        <w:pStyle w:val="EmailDiscussion2"/>
        <w:ind w:left="1619" w:firstLine="0"/>
        <w:rPr>
          <w:color w:val="000000" w:themeColor="text1"/>
        </w:rPr>
      </w:pPr>
      <w:r>
        <w:rPr>
          <w:color w:val="000000" w:themeColor="text1"/>
        </w:rPr>
        <w:t>Final</w:t>
      </w:r>
      <w:r w:rsidRPr="00D45DE2">
        <w:rPr>
          <w:color w:val="000000" w:themeColor="text1"/>
        </w:rPr>
        <w:t xml:space="preserve"> deadline (for companies' feedback): </w:t>
      </w:r>
      <w:r>
        <w:t>Thursday</w:t>
      </w:r>
      <w:r w:rsidRPr="002407E1">
        <w:t xml:space="preserve"> </w:t>
      </w:r>
      <w:r>
        <w:rPr>
          <w:color w:val="000000" w:themeColor="text1"/>
        </w:rPr>
        <w:t>2020-08-27 06</w:t>
      </w:r>
      <w:r w:rsidRPr="00D45DE2">
        <w:rPr>
          <w:color w:val="000000" w:themeColor="text1"/>
        </w:rPr>
        <w:t>:00</w:t>
      </w:r>
      <w:r>
        <w:rPr>
          <w:color w:val="000000" w:themeColor="text1"/>
        </w:rPr>
        <w:t xml:space="preserve"> UTC</w:t>
      </w:r>
    </w:p>
    <w:p w14:paraId="79F566F7" w14:textId="2217570D" w:rsidR="00F20785" w:rsidRDefault="00F20785" w:rsidP="00F20785">
      <w:pPr>
        <w:pStyle w:val="EmailDiscussion2"/>
        <w:ind w:left="1619" w:firstLine="0"/>
        <w:rPr>
          <w:color w:val="000000" w:themeColor="text1"/>
        </w:rPr>
      </w:pPr>
      <w:r>
        <w:rPr>
          <w:color w:val="000000" w:themeColor="text1"/>
        </w:rPr>
        <w:t>Final</w:t>
      </w:r>
      <w:r w:rsidRPr="00D3643C">
        <w:rPr>
          <w:color w:val="000000" w:themeColor="text1"/>
        </w:rPr>
        <w:t xml:space="preserve"> deadline (for</w:t>
      </w:r>
      <w:r>
        <w:rPr>
          <w:rStyle w:val="Doc-text2Char"/>
        </w:rPr>
        <w:t xml:space="preserve"> </w:t>
      </w:r>
      <w:r w:rsidRPr="000656F9">
        <w:rPr>
          <w:rStyle w:val="Doc-text2Char"/>
        </w:rPr>
        <w:t>rapporteur's summary in</w:t>
      </w:r>
      <w:r>
        <w:rPr>
          <w:rStyle w:val="Doc-text2Char"/>
        </w:rPr>
        <w:t xml:space="preserve"> </w:t>
      </w:r>
      <w:r>
        <w:rPr>
          <w:rStyle w:val="Hyperlink"/>
          <w:color w:val="auto"/>
          <w:highlight w:val="yellow"/>
          <w:u w:val="none"/>
        </w:rPr>
        <w:t>R2-2008216</w:t>
      </w:r>
      <w:r w:rsidRPr="000656F9">
        <w:rPr>
          <w:rStyle w:val="Doc-text2Char"/>
        </w:rPr>
        <w:t>):</w:t>
      </w:r>
      <w:r w:rsidRPr="00D3643C">
        <w:rPr>
          <w:color w:val="000000" w:themeColor="text1"/>
        </w:rPr>
        <w:t xml:space="preserve">  </w:t>
      </w:r>
      <w:r>
        <w:t>Thursday</w:t>
      </w:r>
      <w:r w:rsidRPr="002407E1">
        <w:t xml:space="preserve"> </w:t>
      </w:r>
      <w:r>
        <w:rPr>
          <w:color w:val="000000" w:themeColor="text1"/>
        </w:rPr>
        <w:t>2020-08-27 08</w:t>
      </w:r>
      <w:r>
        <w:rPr>
          <w:color w:val="000000" w:themeColor="text1"/>
        </w:rPr>
        <w:t>:00 UTC</w:t>
      </w:r>
    </w:p>
    <w:p w14:paraId="567BFA2E" w14:textId="731A9C61" w:rsidR="00F20785" w:rsidRPr="000B462F" w:rsidRDefault="00F20785" w:rsidP="00F20785">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in </w:t>
      </w:r>
      <w:r>
        <w:rPr>
          <w:rStyle w:val="Doc-text2Char"/>
          <w:highlight w:val="yellow"/>
          <w:u w:val="single"/>
        </w:rPr>
        <w:t>R2-200821</w:t>
      </w:r>
      <w:r>
        <w:rPr>
          <w:rStyle w:val="Doc-text2Char"/>
          <w:highlight w:val="yellow"/>
          <w:u w:val="single"/>
        </w:rPr>
        <w:t>6</w:t>
      </w:r>
      <w:r w:rsidRPr="00657E5D">
        <w:rPr>
          <w:rStyle w:val="Doc-text2Char"/>
          <w:u w:val="single"/>
        </w:rPr>
        <w:t xml:space="preserve"> </w:t>
      </w:r>
      <w:r w:rsidRPr="00657E5D">
        <w:rPr>
          <w:u w:val="single"/>
        </w:rPr>
        <w:t xml:space="preserve">not challenged until </w:t>
      </w:r>
      <w:r>
        <w:rPr>
          <w:u w:val="single"/>
        </w:rPr>
        <w:t>Thur</w:t>
      </w:r>
      <w:r w:rsidRPr="00657E5D">
        <w:rPr>
          <w:u w:val="single"/>
        </w:rPr>
        <w:t xml:space="preserve">sday </w:t>
      </w:r>
      <w:r>
        <w:rPr>
          <w:color w:val="000000" w:themeColor="text1"/>
          <w:u w:val="single"/>
        </w:rPr>
        <w:t>2020-08-27 18</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w:t>
      </w:r>
      <w:r w:rsidRPr="00C80CF0">
        <w:rPr>
          <w:u w:val="single"/>
        </w:rPr>
        <w:t>continue</w:t>
      </w:r>
      <w:r>
        <w:rPr>
          <w:u w:val="single"/>
        </w:rPr>
        <w:t xml:space="preserve"> in the CB online session on Friday 2020-08-28</w:t>
      </w:r>
      <w:r w:rsidRPr="00C80CF0">
        <w:rPr>
          <w:u w:val="single"/>
        </w:rPr>
        <w:t>.</w:t>
      </w:r>
    </w:p>
    <w:p w14:paraId="3A3D0849" w14:textId="77777777" w:rsidR="00F20785" w:rsidRPr="00E2098C" w:rsidRDefault="00F20785" w:rsidP="00C80121">
      <w:pPr>
        <w:pStyle w:val="EmailDiscussion2"/>
        <w:ind w:left="1619" w:firstLine="0"/>
        <w:rPr>
          <w:color w:val="000000" w:themeColor="text1"/>
        </w:rPr>
      </w:pPr>
    </w:p>
    <w:p w14:paraId="4CAEE768" w14:textId="77777777" w:rsidR="00C80121" w:rsidRDefault="00C80121" w:rsidP="00C80121">
      <w:pPr>
        <w:pStyle w:val="Doc-text2"/>
      </w:pPr>
    </w:p>
    <w:p w14:paraId="46F3E187" w14:textId="05D884C8" w:rsidR="00973B6C" w:rsidRDefault="00AA125D" w:rsidP="00973B6C">
      <w:pPr>
        <w:pStyle w:val="Doc-title"/>
      </w:pPr>
      <w:hyperlink r:id="rId408" w:history="1">
        <w:r w:rsidR="00C80121" w:rsidRPr="00AA125D">
          <w:rPr>
            <w:rStyle w:val="Hyperlink"/>
          </w:rPr>
          <w:t>R2-200</w:t>
        </w:r>
        <w:r w:rsidR="00A42D89" w:rsidRPr="00AA125D">
          <w:rPr>
            <w:rStyle w:val="Hyperlink"/>
          </w:rPr>
          <w:t>8193</w:t>
        </w:r>
      </w:hyperlink>
      <w:r w:rsidR="00680F13">
        <w:tab/>
        <w:t xml:space="preserve">Summary of offline 111 - </w:t>
      </w:r>
      <w:r w:rsidR="00C80121">
        <w:t xml:space="preserve">DRX </w:t>
      </w:r>
      <w:r w:rsidR="00680F13">
        <w:t>aspects</w:t>
      </w:r>
      <w:r w:rsidR="00C80121">
        <w:tab/>
        <w:t>CATT</w:t>
      </w:r>
      <w:r w:rsidR="00C80121">
        <w:tab/>
        <w:t>discussion</w:t>
      </w:r>
      <w:r w:rsidR="00C80121">
        <w:tab/>
        <w:t>Rel-16</w:t>
      </w:r>
      <w:r w:rsidR="00C80121">
        <w:tab/>
        <w:t>FS_NR_redcap</w:t>
      </w:r>
    </w:p>
    <w:p w14:paraId="1B5BE3F6" w14:textId="77777777" w:rsidR="00973B6C" w:rsidRDefault="00973B6C" w:rsidP="00973B6C">
      <w:pPr>
        <w:pStyle w:val="Doc-text2"/>
      </w:pPr>
    </w:p>
    <w:p w14:paraId="0584E5DC" w14:textId="7E4EB5FF" w:rsidR="00D97BA3" w:rsidRDefault="00D97BA3" w:rsidP="00D97BA3">
      <w:pPr>
        <w:pStyle w:val="Comments"/>
      </w:pPr>
      <w:r>
        <w:lastRenderedPageBreak/>
        <w:t>List of pontentially agreeable proposals</w:t>
      </w:r>
    </w:p>
    <w:p w14:paraId="5672ED7B" w14:textId="77777777" w:rsidR="00D97BA3" w:rsidRDefault="00D97BA3" w:rsidP="00D97BA3">
      <w:pPr>
        <w:pStyle w:val="Comments"/>
      </w:pPr>
      <w:r>
        <w:t>On RRC states</w:t>
      </w:r>
    </w:p>
    <w:p w14:paraId="278B3608" w14:textId="66F41EF9" w:rsidR="00D97BA3" w:rsidRDefault="00D97BA3" w:rsidP="00D97BA3">
      <w:pPr>
        <w:pStyle w:val="Comments"/>
      </w:pPr>
      <w:r>
        <w:t>Proposal 1</w:t>
      </w:r>
      <w:r>
        <w:tab/>
        <w:t>RAN2 study eDRX mechanism for both RRC_IDLE</w:t>
      </w:r>
      <w:r>
        <w:t xml:space="preserve"> and RRC_INACTIVE in this SI. ‎</w:t>
      </w:r>
    </w:p>
    <w:p w14:paraId="22A4A7D3" w14:textId="77777777" w:rsidR="00D97BA3" w:rsidRDefault="00D97BA3" w:rsidP="00D97BA3">
      <w:pPr>
        <w:pStyle w:val="Comments"/>
      </w:pPr>
      <w:r>
        <w:t>On baseline eDRX mechanism</w:t>
      </w:r>
    </w:p>
    <w:p w14:paraId="6DF47E1A" w14:textId="655E2BBB" w:rsidR="00D97BA3" w:rsidRDefault="00D97BA3" w:rsidP="00D97BA3">
      <w:pPr>
        <w:pStyle w:val="Comments"/>
      </w:pPr>
      <w:r>
        <w:t>Proposal 2</w:t>
      </w:r>
      <w:r>
        <w:tab/>
        <w:t xml:space="preserve">If the DRX cycle range is extended beyond 10.24s, the LTE ‎eDRX mechanism is used as baseline for NR eDRX </w:t>
      </w:r>
      <w:r>
        <w:t xml:space="preserve">in further studies of this SI. </w:t>
      </w:r>
    </w:p>
    <w:p w14:paraId="2E8A1C76" w14:textId="3C829CA9" w:rsidR="000A54A5" w:rsidRDefault="000A54A5" w:rsidP="000A54A5">
      <w:pPr>
        <w:pStyle w:val="Doc-text2"/>
        <w:numPr>
          <w:ilvl w:val="0"/>
          <w:numId w:val="17"/>
        </w:numPr>
      </w:pPr>
      <w:r>
        <w:t>Oppo thinks that in LTE the eDRX cycle can also be 5s: should we consider LTE as a baseline also in this case? CATT think that the principle is that LTE should be the baseline. Vivo assume</w:t>
      </w:r>
      <w:r w:rsidR="00DA4838">
        <w:t>s</w:t>
      </w:r>
      <w:r>
        <w:t xml:space="preserve"> this means that we use a PTW mechanism and then it's fine. </w:t>
      </w:r>
    </w:p>
    <w:p w14:paraId="389F617D" w14:textId="01AC6542" w:rsidR="000A54A5" w:rsidRDefault="000A54A5" w:rsidP="000A54A5">
      <w:pPr>
        <w:pStyle w:val="Doc-text2"/>
        <w:numPr>
          <w:ilvl w:val="0"/>
          <w:numId w:val="17"/>
        </w:numPr>
      </w:pPr>
      <w:r>
        <w:t>ZTE wonders about the case the value is exactly 10.24s, shall we still use LTE as a reference? Also wonders whether this p2 is only for RRC_IDLE</w:t>
      </w:r>
    </w:p>
    <w:p w14:paraId="5F1C8D39" w14:textId="0D219598" w:rsidR="000A54A5" w:rsidRDefault="00646C77" w:rsidP="000A54A5">
      <w:pPr>
        <w:pStyle w:val="Doc-text2"/>
        <w:numPr>
          <w:ilvl w:val="0"/>
          <w:numId w:val="17"/>
        </w:numPr>
      </w:pPr>
      <w:r>
        <w:t>CATT suggests to remove the first part of p2: LTE eDRX should be the baseline in general.</w:t>
      </w:r>
    </w:p>
    <w:p w14:paraId="0F90859B" w14:textId="0438382D" w:rsidR="00646C77" w:rsidRDefault="00646C77" w:rsidP="00DA4838">
      <w:pPr>
        <w:pStyle w:val="Doc-text2"/>
        <w:numPr>
          <w:ilvl w:val="0"/>
          <w:numId w:val="17"/>
        </w:numPr>
      </w:pPr>
      <w:r>
        <w:t>QC thinks we should decide the max cycle length first.</w:t>
      </w:r>
    </w:p>
    <w:p w14:paraId="5796916C" w14:textId="77777777" w:rsidR="00D97BA3" w:rsidRDefault="00D97BA3" w:rsidP="00D97BA3">
      <w:pPr>
        <w:pStyle w:val="Comments"/>
      </w:pPr>
      <w:r>
        <w:t>On eDRX cycle range, RRC_INACTIVE</w:t>
      </w:r>
    </w:p>
    <w:p w14:paraId="6272FA59" w14:textId="3CDD5751" w:rsidR="00D97BA3" w:rsidRDefault="00D97BA3" w:rsidP="00D97BA3">
      <w:pPr>
        <w:pStyle w:val="Comments"/>
      </w:pPr>
      <w:r>
        <w:t>Proposal 3</w:t>
      </w:r>
      <w:r>
        <w:tab/>
        <w:t>For RRC_INACTIVE, the DRX cycle is extended to 10.24s as baseline. FFS on the performance and co</w:t>
      </w:r>
      <w:r>
        <w:t xml:space="preserve">mplexity of further extension. </w:t>
      </w:r>
    </w:p>
    <w:p w14:paraId="32963A8A" w14:textId="48508BC6" w:rsidR="00646C77" w:rsidRDefault="00646C77" w:rsidP="00646C77">
      <w:pPr>
        <w:pStyle w:val="Doc-text2"/>
        <w:numPr>
          <w:ilvl w:val="0"/>
          <w:numId w:val="17"/>
        </w:numPr>
      </w:pPr>
      <w:r>
        <w:t xml:space="preserve">Intel is fine with p3. </w:t>
      </w:r>
    </w:p>
    <w:p w14:paraId="550EFFA3" w14:textId="0B3EFDDC" w:rsidR="00646C77" w:rsidRDefault="00646C77" w:rsidP="00646C77">
      <w:pPr>
        <w:pStyle w:val="Doc-text2"/>
        <w:numPr>
          <w:ilvl w:val="0"/>
          <w:numId w:val="17"/>
        </w:numPr>
      </w:pPr>
      <w:r>
        <w:t>Convida is fine with p3</w:t>
      </w:r>
    </w:p>
    <w:p w14:paraId="0DD745A0" w14:textId="09FB0095" w:rsidR="00646C77" w:rsidRDefault="00646C77" w:rsidP="00D97BA3">
      <w:pPr>
        <w:pStyle w:val="Doc-text2"/>
        <w:numPr>
          <w:ilvl w:val="0"/>
          <w:numId w:val="17"/>
        </w:numPr>
      </w:pPr>
      <w:r>
        <w:t>Ericsson wonder around the need of FFS in p3</w:t>
      </w:r>
      <w:bookmarkStart w:id="2" w:name="_GoBack"/>
      <w:bookmarkEnd w:id="2"/>
    </w:p>
    <w:p w14:paraId="6FFB08C3" w14:textId="77777777" w:rsidR="00D97BA3" w:rsidRDefault="00D97BA3" w:rsidP="00D97BA3">
      <w:pPr>
        <w:pStyle w:val="Comments"/>
      </w:pPr>
      <w:r>
        <w:t>On eDRX cycle range, for all RRC states</w:t>
      </w:r>
    </w:p>
    <w:p w14:paraId="758C23F2" w14:textId="437E28BB" w:rsidR="00D97BA3" w:rsidRDefault="00D97BA3" w:rsidP="00D97BA3">
      <w:pPr>
        <w:pStyle w:val="Comments"/>
      </w:pPr>
      <w:r>
        <w:t>Proposal 5</w:t>
      </w:r>
      <w:r>
        <w:tab/>
        <w:t>DRX cycle range beyond 2621.44s is not considered</w:t>
      </w:r>
      <w:r>
        <w:t xml:space="preserve"> in further studies of this SI.</w:t>
      </w:r>
    </w:p>
    <w:p w14:paraId="1C4BF80C" w14:textId="77777777" w:rsidR="00D97BA3" w:rsidRDefault="00D97BA3" w:rsidP="00D97BA3">
      <w:pPr>
        <w:pStyle w:val="Comments"/>
      </w:pPr>
    </w:p>
    <w:p w14:paraId="261EFB92" w14:textId="0DA5D7E6" w:rsidR="000A54A5" w:rsidRDefault="000A54A5" w:rsidP="000A54A5">
      <w:pPr>
        <w:pStyle w:val="Doc-text2"/>
        <w:pBdr>
          <w:top w:val="single" w:sz="4" w:space="1" w:color="auto"/>
          <w:left w:val="single" w:sz="4" w:space="4" w:color="auto"/>
          <w:bottom w:val="single" w:sz="4" w:space="1" w:color="auto"/>
          <w:right w:val="single" w:sz="4" w:space="4" w:color="auto"/>
        </w:pBdr>
      </w:pPr>
      <w:r>
        <w:t>Agreements:</w:t>
      </w:r>
    </w:p>
    <w:p w14:paraId="5DC80948" w14:textId="0FC5FCD6" w:rsidR="000A54A5" w:rsidRDefault="000A54A5" w:rsidP="000A54A5">
      <w:pPr>
        <w:pStyle w:val="Doc-text2"/>
        <w:numPr>
          <w:ilvl w:val="0"/>
          <w:numId w:val="35"/>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019D6278" w14:textId="084952B3" w:rsidR="00646C77" w:rsidRDefault="00724361" w:rsidP="00724361">
      <w:pPr>
        <w:pStyle w:val="Doc-text2"/>
        <w:numPr>
          <w:ilvl w:val="0"/>
          <w:numId w:val="35"/>
        </w:numPr>
        <w:pBdr>
          <w:top w:val="single" w:sz="4" w:space="1" w:color="auto"/>
          <w:left w:val="single" w:sz="4" w:space="4" w:color="auto"/>
          <w:bottom w:val="single" w:sz="4" w:space="1" w:color="auto"/>
          <w:right w:val="single" w:sz="4" w:space="4" w:color="auto"/>
        </w:pBdr>
      </w:pPr>
      <w:r>
        <w:t>For RRC_INACTIVE, the DRX cycle is extended to 10.24s as base</w:t>
      </w:r>
      <w:r>
        <w:t>line</w:t>
      </w:r>
      <w:r>
        <w:t xml:space="preserve">. </w:t>
      </w:r>
    </w:p>
    <w:p w14:paraId="39DD97AE" w14:textId="77777777" w:rsidR="000A54A5" w:rsidRDefault="000A54A5" w:rsidP="00D97BA3">
      <w:pPr>
        <w:pStyle w:val="Comments"/>
      </w:pPr>
    </w:p>
    <w:p w14:paraId="2977A506" w14:textId="77777777" w:rsidR="00D97BA3" w:rsidRDefault="00D97BA3" w:rsidP="00D97BA3">
      <w:pPr>
        <w:pStyle w:val="Comments"/>
      </w:pPr>
      <w:r>
        <w:t>List of proposals for further discussions</w:t>
      </w:r>
    </w:p>
    <w:p w14:paraId="6E02A7A6" w14:textId="77777777" w:rsidR="00D97BA3" w:rsidRDefault="00D97BA3" w:rsidP="00D97BA3">
      <w:pPr>
        <w:pStyle w:val="Comments"/>
      </w:pPr>
      <w:r>
        <w:t>On eDRX cycle range, RRC_IDLE</w:t>
      </w:r>
    </w:p>
    <w:p w14:paraId="1D654F4D" w14:textId="1F319842" w:rsidR="00D97BA3" w:rsidRDefault="00D97BA3" w:rsidP="00D97BA3">
      <w:pPr>
        <w:pStyle w:val="Comments"/>
      </w:pPr>
      <w:r>
        <w:t>Proposal 4</w:t>
      </w:r>
      <w:r>
        <w:tab/>
        <w:t>For RRC_IDLE, the DRX cycle is at least extended to 10.24s. RAN2 to discuss whether for RRC_IDLE, the DRX c</w:t>
      </w:r>
      <w:r>
        <w:t xml:space="preserve">ycle is extended to 2621.44s.  </w:t>
      </w:r>
    </w:p>
    <w:p w14:paraId="7E73DBC2" w14:textId="6F4D4080" w:rsidR="00724361" w:rsidRDefault="00724361" w:rsidP="00724361">
      <w:pPr>
        <w:pStyle w:val="Doc-text2"/>
        <w:numPr>
          <w:ilvl w:val="0"/>
          <w:numId w:val="17"/>
        </w:numPr>
      </w:pPr>
      <w:r>
        <w:t>Mediatek wo</w:t>
      </w:r>
      <w:r w:rsidR="00DA4838">
        <w:t>nders why this number and not a</w:t>
      </w:r>
      <w:r>
        <w:t xml:space="preserve"> higher one?</w:t>
      </w:r>
    </w:p>
    <w:p w14:paraId="15CD30E1" w14:textId="79463CE4" w:rsidR="00724361" w:rsidRDefault="00724361" w:rsidP="00724361">
      <w:pPr>
        <w:pStyle w:val="Doc-text2"/>
        <w:numPr>
          <w:ilvl w:val="0"/>
          <w:numId w:val="17"/>
        </w:numPr>
      </w:pPr>
      <w:r>
        <w:t>Ericsson thinks this is what LTE-M supports.</w:t>
      </w:r>
    </w:p>
    <w:p w14:paraId="530953F5" w14:textId="1817B00C" w:rsidR="00724361" w:rsidRDefault="00724361" w:rsidP="00DA4838">
      <w:pPr>
        <w:pStyle w:val="Doc-text2"/>
        <w:numPr>
          <w:ilvl w:val="0"/>
          <w:numId w:val="17"/>
        </w:numPr>
      </w:pPr>
      <w:r>
        <w:t>CATT think that majority of companies think there is no use cases for longer values</w:t>
      </w:r>
    </w:p>
    <w:p w14:paraId="529FF76A" w14:textId="77777777" w:rsidR="00D97BA3" w:rsidRDefault="00D97BA3" w:rsidP="00D97BA3">
      <w:pPr>
        <w:pStyle w:val="Comments"/>
      </w:pPr>
      <w:r>
        <w:t>On possible LS to SA2 and other CT WG(s)</w:t>
      </w:r>
    </w:p>
    <w:p w14:paraId="66E4D48F" w14:textId="4DFC749A" w:rsidR="00D97BA3" w:rsidRDefault="00D97BA3" w:rsidP="00DA4838">
      <w:pPr>
        <w:pStyle w:val="Comments"/>
      </w:pPr>
      <w:r>
        <w:t>Proposal 6</w:t>
      </w:r>
      <w:r>
        <w:tab/>
        <w:t>RAN2 to discuss whether an LS is sent to SA2 and CT WG(s) to inform the</w:t>
      </w:r>
      <w:r w:rsidR="00DA4838">
        <w:t>ir progress on NR eDRX (if any)</w:t>
      </w:r>
    </w:p>
    <w:p w14:paraId="73BB5F31" w14:textId="77777777" w:rsidR="00D97BA3" w:rsidRDefault="00D97BA3" w:rsidP="00973B6C">
      <w:pPr>
        <w:pStyle w:val="Doc-text2"/>
      </w:pPr>
    </w:p>
    <w:p w14:paraId="61D92FAC" w14:textId="0D88772E" w:rsidR="00F20785" w:rsidRDefault="00F20785" w:rsidP="00F20785">
      <w:pPr>
        <w:pStyle w:val="Doc-title"/>
      </w:pPr>
      <w:r w:rsidRPr="00F20785">
        <w:rPr>
          <w:rStyle w:val="Doc-text2Char"/>
          <w:highlight w:val="yellow"/>
        </w:rPr>
        <w:t>R2-2008216</w:t>
      </w:r>
      <w:r>
        <w:tab/>
        <w:t>Summary of offline 111 - DRX aspects</w:t>
      </w:r>
      <w:r>
        <w:t xml:space="preserve"> - second round</w:t>
      </w:r>
      <w:r>
        <w:tab/>
        <w:t>CATT</w:t>
      </w:r>
      <w:r>
        <w:tab/>
        <w:t>discussion</w:t>
      </w:r>
      <w:r>
        <w:tab/>
        <w:t>Rel-16</w:t>
      </w:r>
      <w:r>
        <w:tab/>
        <w:t>FS_NR_redcap</w:t>
      </w:r>
    </w:p>
    <w:p w14:paraId="12E121C5" w14:textId="77777777" w:rsidR="00F20785" w:rsidRPr="00973B6C" w:rsidRDefault="00F20785" w:rsidP="00973B6C">
      <w:pPr>
        <w:pStyle w:val="Doc-text2"/>
      </w:pPr>
    </w:p>
    <w:p w14:paraId="6EC26E20" w14:textId="44A839ED" w:rsidR="00473616" w:rsidRDefault="00973B6C" w:rsidP="00473616">
      <w:pPr>
        <w:pStyle w:val="Doc-title"/>
      </w:pPr>
      <w:hyperlink r:id="rId409" w:tooltip="C:Data3GPPExtractsR2-2006607_Power saving enhancements for RecCap UEs.docx" w:history="1">
        <w:r w:rsidR="00473616" w:rsidRPr="00973B6C">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973B6C" w:rsidP="0008782D">
      <w:pPr>
        <w:pStyle w:val="Doc-title"/>
      </w:pPr>
      <w:hyperlink r:id="rId410"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973B6C" w:rsidP="0008782D">
      <w:pPr>
        <w:pStyle w:val="Doc-title"/>
      </w:pPr>
      <w:hyperlink r:id="rId411"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973B6C" w:rsidP="007933F3">
      <w:pPr>
        <w:pStyle w:val="Doc-title"/>
      </w:pPr>
      <w:hyperlink r:id="rId412"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973B6C" w:rsidP="007933F3">
      <w:pPr>
        <w:pStyle w:val="Doc-title"/>
      </w:pPr>
      <w:hyperlink r:id="rId413"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973B6C" w:rsidP="00950846">
      <w:pPr>
        <w:pStyle w:val="Doc-title"/>
      </w:pPr>
      <w:hyperlink r:id="rId414"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973B6C" w:rsidP="00950846">
      <w:pPr>
        <w:pStyle w:val="Doc-title"/>
      </w:pPr>
      <w:hyperlink r:id="rId415"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973B6C" w:rsidP="00950846">
      <w:pPr>
        <w:pStyle w:val="Doc-title"/>
      </w:pPr>
      <w:hyperlink r:id="rId416"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973B6C" w:rsidP="00950846">
      <w:pPr>
        <w:pStyle w:val="Doc-title"/>
      </w:pPr>
      <w:hyperlink r:id="rId417"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973B6C" w:rsidP="00950846">
      <w:pPr>
        <w:pStyle w:val="Doc-title"/>
      </w:pPr>
      <w:hyperlink r:id="rId418"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973B6C" w:rsidP="00950846">
      <w:pPr>
        <w:pStyle w:val="Doc-title"/>
      </w:pPr>
      <w:hyperlink r:id="rId419"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973B6C" w:rsidP="00950846">
      <w:pPr>
        <w:pStyle w:val="Doc-title"/>
      </w:pPr>
      <w:hyperlink r:id="rId420"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973B6C" w:rsidP="00950846">
      <w:pPr>
        <w:pStyle w:val="Doc-title"/>
      </w:pPr>
      <w:hyperlink r:id="rId421"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43E64D9D" w14:textId="2444E49B" w:rsidR="0091119C" w:rsidRDefault="00F4512F" w:rsidP="0091119C">
      <w:pPr>
        <w:pStyle w:val="Comments"/>
      </w:pPr>
      <w:r>
        <w:t xml:space="preserve">For which RRC_Connected </w:t>
      </w:r>
      <w:r w:rsidR="00C67272">
        <w:t xml:space="preserve">Stationary </w:t>
      </w:r>
      <w:r>
        <w:t xml:space="preserve">UEs can </w:t>
      </w:r>
      <w:r w:rsidR="0091119C">
        <w:t xml:space="preserve">RRM relaxation be </w:t>
      </w:r>
      <w:r>
        <w:t>considered</w:t>
      </w:r>
      <w:r w:rsidR="0091119C">
        <w:t>?</w:t>
      </w:r>
      <w:r>
        <w:t xml:space="preserve"> Only </w:t>
      </w:r>
      <w:r w:rsidR="009B4C9E">
        <w:t>"</w:t>
      </w:r>
      <w:r w:rsidR="00C67272">
        <w:t xml:space="preserve">truly </w:t>
      </w:r>
      <w:r>
        <w:t>fixed</w:t>
      </w:r>
      <w:r w:rsidR="009B4C9E">
        <w:t>"</w:t>
      </w:r>
      <w:r>
        <w:t xml:space="preserve"> UEs or slowly moving ones as well?</w:t>
      </w:r>
      <w:r w:rsidR="0091119C">
        <w:t xml:space="preserve"> </w:t>
      </w:r>
    </w:p>
    <w:p w14:paraId="753C5719" w14:textId="13A1CA05" w:rsidR="0091119C" w:rsidRDefault="0091119C" w:rsidP="0091119C">
      <w:pPr>
        <w:pStyle w:val="Comments"/>
      </w:pPr>
      <w:r>
        <w:t xml:space="preserve">Should RRM relaxation on serving cell be considered? </w:t>
      </w:r>
    </w:p>
    <w:p w14:paraId="08FA29D5" w14:textId="77777777" w:rsidR="0091119C" w:rsidRDefault="0091119C" w:rsidP="0091119C">
      <w:pPr>
        <w:pStyle w:val="Comments"/>
      </w:pPr>
      <w:r>
        <w:t>How to identify the target UEs?</w:t>
      </w:r>
    </w:p>
    <w:p w14:paraId="55443353" w14:textId="3C2B9ECD" w:rsidR="0091119C" w:rsidRDefault="0091119C" w:rsidP="0091119C">
      <w:pPr>
        <w:pStyle w:val="Comments"/>
      </w:pPr>
      <w:r>
        <w:t>What kind of measurement relaxation criteria can be considered?</w:t>
      </w:r>
    </w:p>
    <w:p w14:paraId="3471D0D8" w14:textId="77777777" w:rsidR="0091119C" w:rsidRDefault="0091119C" w:rsidP="00F71A7F">
      <w:pPr>
        <w:pStyle w:val="Comments"/>
      </w:pPr>
    </w:p>
    <w:p w14:paraId="137816E4" w14:textId="4CF78BF4" w:rsidR="00F71A7F" w:rsidRDefault="00973B6C" w:rsidP="00F71A7F">
      <w:pPr>
        <w:pStyle w:val="Doc-title"/>
      </w:pPr>
      <w:hyperlink r:id="rId422"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423" w:tooltip="C:Data3GPPExtractsR2-2008130 - Power consumption in RedCap devices_Revised.docx" w:history="1">
        <w:r w:rsidRPr="00260784">
          <w:rPr>
            <w:rStyle w:val="Hyperlink"/>
          </w:rPr>
          <w:t>R2-2008130</w:t>
        </w:r>
      </w:hyperlink>
    </w:p>
    <w:p w14:paraId="2C7B97B4" w14:textId="7BCA61B4" w:rsidR="00937DEA" w:rsidRPr="00937DEA" w:rsidRDefault="00973B6C" w:rsidP="00937DEA">
      <w:pPr>
        <w:pStyle w:val="Doc-title"/>
      </w:pPr>
      <w:hyperlink r:id="rId424" w:tooltip="C:Data3GPPExtractsR2-2008130 - Power consumption in RedCap devices_Revised.docx" w:history="1">
        <w:r w:rsidR="00937DEA" w:rsidRPr="00260784">
          <w:rPr>
            <w:rStyle w:val="Hyperlink"/>
          </w:rPr>
          <w:t>R2-20</w:t>
        </w:r>
        <w:r w:rsidR="00937DEA" w:rsidRPr="00260784">
          <w:rPr>
            <w:rStyle w:val="Hyperlink"/>
          </w:rPr>
          <w:t>0</w:t>
        </w:r>
        <w:r w:rsidR="00937DEA" w:rsidRPr="00260784">
          <w:rPr>
            <w:rStyle w:val="Hyperlink"/>
          </w:rPr>
          <w:t>8</w:t>
        </w:r>
        <w:r w:rsidR="00937DEA" w:rsidRPr="00260784">
          <w:rPr>
            <w:rStyle w:val="Hyperlink"/>
          </w:rPr>
          <w:t>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973B6C" w:rsidP="00680F13">
      <w:pPr>
        <w:pStyle w:val="Doc-title"/>
      </w:pPr>
      <w:hyperlink r:id="rId425"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973B6C" w:rsidP="00680F13">
      <w:pPr>
        <w:pStyle w:val="Doc-title"/>
      </w:pPr>
      <w:hyperlink r:id="rId426"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973B6C" w:rsidP="00F71A7F">
      <w:pPr>
        <w:pStyle w:val="Doc-title"/>
      </w:pPr>
      <w:hyperlink r:id="rId427"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973B6C" w:rsidP="00473616">
      <w:pPr>
        <w:pStyle w:val="Doc-title"/>
      </w:pPr>
      <w:hyperlink r:id="rId428"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973B6C" w:rsidP="00473616">
      <w:pPr>
        <w:pStyle w:val="Doc-title"/>
      </w:pPr>
      <w:hyperlink r:id="rId429"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973B6C" w:rsidP="00473616">
      <w:pPr>
        <w:pStyle w:val="Doc-title"/>
      </w:pPr>
      <w:hyperlink r:id="rId430"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973B6C" w:rsidP="000938AF">
      <w:pPr>
        <w:pStyle w:val="Doc-title"/>
      </w:pPr>
      <w:hyperlink r:id="rId431"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43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1E12D" w14:textId="77777777" w:rsidR="00C12056" w:rsidRDefault="00C12056">
      <w:r>
        <w:separator/>
      </w:r>
    </w:p>
    <w:p w14:paraId="77C854D0" w14:textId="77777777" w:rsidR="00C12056" w:rsidRDefault="00C12056"/>
  </w:endnote>
  <w:endnote w:type="continuationSeparator" w:id="0">
    <w:p w14:paraId="23E64668" w14:textId="77777777" w:rsidR="00C12056" w:rsidRDefault="00C12056">
      <w:r>
        <w:continuationSeparator/>
      </w:r>
    </w:p>
    <w:p w14:paraId="5427D0F5" w14:textId="77777777" w:rsidR="00C12056" w:rsidRDefault="00C12056"/>
  </w:endnote>
  <w:endnote w:type="continuationNotice" w:id="1">
    <w:p w14:paraId="7FE50A30" w14:textId="77777777" w:rsidR="00C12056" w:rsidRDefault="00C12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973B6C" w:rsidRDefault="00973B6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20785">
      <w:rPr>
        <w:rStyle w:val="PageNumber"/>
        <w:noProof/>
      </w:rPr>
      <w:t>34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20785">
      <w:rPr>
        <w:rStyle w:val="PageNumber"/>
        <w:noProof/>
      </w:rPr>
      <w:t>34</w:t>
    </w:r>
    <w:r>
      <w:rPr>
        <w:rStyle w:val="PageNumber"/>
      </w:rPr>
      <w:fldChar w:fldCharType="end"/>
    </w:r>
  </w:p>
  <w:p w14:paraId="365A3263" w14:textId="77777777" w:rsidR="00973B6C" w:rsidRDefault="00973B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82740" w14:textId="77777777" w:rsidR="00C12056" w:rsidRDefault="00C12056">
      <w:r>
        <w:separator/>
      </w:r>
    </w:p>
    <w:p w14:paraId="3AC68397" w14:textId="77777777" w:rsidR="00C12056" w:rsidRDefault="00C12056"/>
  </w:footnote>
  <w:footnote w:type="continuationSeparator" w:id="0">
    <w:p w14:paraId="2939D3B0" w14:textId="77777777" w:rsidR="00C12056" w:rsidRDefault="00C12056">
      <w:r>
        <w:continuationSeparator/>
      </w:r>
    </w:p>
    <w:p w14:paraId="2A7ACDE5" w14:textId="77777777" w:rsidR="00C12056" w:rsidRDefault="00C12056"/>
  </w:footnote>
  <w:footnote w:type="continuationNotice" w:id="1">
    <w:p w14:paraId="726AB7AC" w14:textId="77777777" w:rsidR="00C12056" w:rsidRDefault="00C120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3435B"/>
    <w:multiLevelType w:val="hybridMultilevel"/>
    <w:tmpl w:val="C0040626"/>
    <w:lvl w:ilvl="0" w:tplc="E8E08390">
      <w:start w:val="3"/>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32C56A1"/>
    <w:multiLevelType w:val="hybridMultilevel"/>
    <w:tmpl w:val="E918E2BE"/>
    <w:lvl w:ilvl="0" w:tplc="886C0BA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0F8B093F"/>
    <w:multiLevelType w:val="hybridMultilevel"/>
    <w:tmpl w:val="B8982530"/>
    <w:lvl w:ilvl="0" w:tplc="6A6E7F62">
      <w:start w:val="3"/>
      <w:numFmt w:val="bullet"/>
      <w:lvlText w:val=""/>
      <w:lvlJc w:val="left"/>
      <w:pPr>
        <w:ind w:left="1982" w:hanging="360"/>
      </w:pPr>
      <w:rPr>
        <w:rFonts w:ascii="Wingdings" w:eastAsia="MS Mincho" w:hAnsi="Wingdings" w:cs="Times New Roman" w:hint="default"/>
      </w:rPr>
    </w:lvl>
    <w:lvl w:ilvl="1" w:tplc="04090003">
      <w:start w:val="1"/>
      <w:numFmt w:val="bullet"/>
      <w:lvlText w:val="o"/>
      <w:lvlJc w:val="left"/>
      <w:pPr>
        <w:ind w:left="1803" w:hanging="360"/>
      </w:pPr>
      <w:rPr>
        <w:rFonts w:ascii="Courier New" w:hAnsi="Courier New" w:cs="Courier New" w:hint="default"/>
      </w:rPr>
    </w:lvl>
    <w:lvl w:ilvl="2" w:tplc="04090005">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14826AA7"/>
    <w:multiLevelType w:val="hybridMultilevel"/>
    <w:tmpl w:val="6B369640"/>
    <w:lvl w:ilvl="0" w:tplc="6CC66D58">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 w15:restartNumberingAfterBreak="0">
    <w:nsid w:val="15C026F0"/>
    <w:multiLevelType w:val="hybridMultilevel"/>
    <w:tmpl w:val="1408EA8C"/>
    <w:lvl w:ilvl="0" w:tplc="6E2E7B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244260"/>
    <w:multiLevelType w:val="hybridMultilevel"/>
    <w:tmpl w:val="FF1EB30C"/>
    <w:lvl w:ilvl="0" w:tplc="B4A22DF2">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1" w15:restartNumberingAfterBreak="0">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E615444"/>
    <w:multiLevelType w:val="hybridMultilevel"/>
    <w:tmpl w:val="F45E706A"/>
    <w:lvl w:ilvl="0" w:tplc="D6AC2D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F4374E"/>
    <w:multiLevelType w:val="hybridMultilevel"/>
    <w:tmpl w:val="3D7ACAE2"/>
    <w:lvl w:ilvl="0" w:tplc="868632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626C104D"/>
    <w:multiLevelType w:val="hybridMultilevel"/>
    <w:tmpl w:val="D660C89A"/>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765774"/>
    <w:multiLevelType w:val="hybridMultilevel"/>
    <w:tmpl w:val="4B5A3DCA"/>
    <w:lvl w:ilvl="0" w:tplc="8BB2CD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9BF0803"/>
    <w:multiLevelType w:val="hybridMultilevel"/>
    <w:tmpl w:val="D6AC2254"/>
    <w:lvl w:ilvl="0" w:tplc="B44C6242">
      <w:start w:val="1"/>
      <w:numFmt w:val="decimal"/>
      <w:lvlText w:val="%1."/>
      <w:lvlJc w:val="left"/>
      <w:pPr>
        <w:ind w:left="1619" w:hanging="360"/>
      </w:pPr>
      <w:rPr>
        <w:rFonts w:hint="default"/>
      </w:rPr>
    </w:lvl>
    <w:lvl w:ilvl="1" w:tplc="4DA2B89C">
      <w:start w:val="1"/>
      <w:numFmt w:val="lowerLetter"/>
      <w:lvlText w:val="%2."/>
      <w:lvlJc w:val="left"/>
      <w:pPr>
        <w:ind w:left="2339" w:hanging="360"/>
      </w:pPr>
      <w:rPr>
        <w:rFonts w:ascii="Arial" w:eastAsia="MS Mincho" w:hAnsi="Arial" w:cs="Times New Roman"/>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CE13573"/>
    <w:multiLevelType w:val="hybridMultilevel"/>
    <w:tmpl w:val="574A1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04E60"/>
    <w:multiLevelType w:val="hybridMultilevel"/>
    <w:tmpl w:val="3B9C296E"/>
    <w:lvl w:ilvl="0" w:tplc="AB24F4B4">
      <w:start w:val="1"/>
      <w:numFmt w:val="upperLetter"/>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3" w15:restartNumberingAfterBreak="0">
    <w:nsid w:val="73EC080E"/>
    <w:multiLevelType w:val="hybridMultilevel"/>
    <w:tmpl w:val="2410CAA6"/>
    <w:lvl w:ilvl="0" w:tplc="ED546AA8">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63EDF"/>
    <w:multiLevelType w:val="hybridMultilevel"/>
    <w:tmpl w:val="3A2AB3F6"/>
    <w:lvl w:ilvl="0" w:tplc="5E681A8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30"/>
  </w:num>
  <w:num w:numId="2">
    <w:abstractNumId w:val="9"/>
  </w:num>
  <w:num w:numId="3">
    <w:abstractNumId w:val="31"/>
  </w:num>
  <w:num w:numId="4">
    <w:abstractNumId w:val="18"/>
  </w:num>
  <w:num w:numId="5">
    <w:abstractNumId w:val="0"/>
  </w:num>
  <w:num w:numId="6">
    <w:abstractNumId w:val="20"/>
  </w:num>
  <w:num w:numId="7">
    <w:abstractNumId w:val="12"/>
  </w:num>
  <w:num w:numId="8">
    <w:abstractNumId w:val="3"/>
  </w:num>
  <w:num w:numId="9">
    <w:abstractNumId w:val="15"/>
  </w:num>
  <w:num w:numId="10">
    <w:abstractNumId w:val="24"/>
  </w:num>
  <w:num w:numId="11">
    <w:abstractNumId w:val="16"/>
  </w:num>
  <w:num w:numId="12">
    <w:abstractNumId w:val="19"/>
  </w:num>
  <w:num w:numId="13">
    <w:abstractNumId w:val="22"/>
  </w:num>
  <w:num w:numId="14">
    <w:abstractNumId w:val="4"/>
  </w:num>
  <w:num w:numId="15">
    <w:abstractNumId w:val="35"/>
  </w:num>
  <w:num w:numId="16">
    <w:abstractNumId w:val="27"/>
  </w:num>
  <w:num w:numId="17">
    <w:abstractNumId w:val="13"/>
  </w:num>
  <w:num w:numId="18">
    <w:abstractNumId w:val="25"/>
  </w:num>
  <w:num w:numId="19">
    <w:abstractNumId w:val="17"/>
  </w:num>
  <w:num w:numId="20">
    <w:abstractNumId w:val="29"/>
  </w:num>
  <w:num w:numId="21">
    <w:abstractNumId w:val="14"/>
  </w:num>
  <w:num w:numId="22">
    <w:abstractNumId w:val="33"/>
  </w:num>
  <w:num w:numId="23">
    <w:abstractNumId w:val="1"/>
  </w:num>
  <w:num w:numId="24">
    <w:abstractNumId w:val="5"/>
  </w:num>
  <w:num w:numId="25">
    <w:abstractNumId w:val="2"/>
  </w:num>
  <w:num w:numId="26">
    <w:abstractNumId w:val="21"/>
  </w:num>
  <w:num w:numId="27">
    <w:abstractNumId w:val="26"/>
  </w:num>
  <w:num w:numId="28">
    <w:abstractNumId w:val="10"/>
  </w:num>
  <w:num w:numId="29">
    <w:abstractNumId w:val="6"/>
  </w:num>
  <w:num w:numId="30">
    <w:abstractNumId w:val="34"/>
  </w:num>
  <w:num w:numId="31">
    <w:abstractNumId w:val="23"/>
  </w:num>
  <w:num w:numId="32">
    <w:abstractNumId w:val="7"/>
  </w:num>
  <w:num w:numId="33">
    <w:abstractNumId w:val="8"/>
  </w:num>
  <w:num w:numId="34">
    <w:abstractNumId w:val="28"/>
  </w:num>
  <w:num w:numId="35">
    <w:abstractNumId w:val="11"/>
  </w:num>
  <w:num w:numId="36">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EC"/>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9C"/>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72"/>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BB5"/>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4A5"/>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613"/>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DE"/>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30"/>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E99"/>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B91"/>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74"/>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DF"/>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14"/>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DB"/>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7CE"/>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4F"/>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D9"/>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DA1"/>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1E"/>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2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12"/>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0B"/>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6"/>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0"/>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5B"/>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AA3"/>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16"/>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BBF"/>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6FF7"/>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4D0"/>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C0"/>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0A"/>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3C7"/>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9C"/>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77"/>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B85"/>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2E"/>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ED3"/>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75"/>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EAB"/>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D"/>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14"/>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40"/>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68"/>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4C4"/>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19"/>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D76"/>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0E0"/>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C2"/>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2"/>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3"/>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54B"/>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58C"/>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E7"/>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1B3"/>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3A7"/>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C77"/>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5D"/>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23"/>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4A"/>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8D"/>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87"/>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08"/>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894"/>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2C1"/>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53"/>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61"/>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15"/>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8EF"/>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D1A"/>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1FC7"/>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046"/>
    <w:rsid w:val="008241D3"/>
    <w:rsid w:val="008241F0"/>
    <w:rsid w:val="008242E5"/>
    <w:rsid w:val="00824399"/>
    <w:rsid w:val="008243B8"/>
    <w:rsid w:val="00824482"/>
    <w:rsid w:val="008245C6"/>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A6"/>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07D"/>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72"/>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99"/>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43"/>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0D"/>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9C"/>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0A"/>
    <w:rsid w:val="00951D72"/>
    <w:rsid w:val="00951D85"/>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8"/>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6C"/>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D4"/>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9E"/>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8C1"/>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BC9"/>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05"/>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2B2"/>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B2"/>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28"/>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41"/>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4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5B9"/>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B6"/>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DE"/>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25D"/>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FA"/>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3F"/>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87E"/>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C6"/>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BD3"/>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4F"/>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66"/>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2"/>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C12"/>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A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9AA"/>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6E"/>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E"/>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2A7"/>
    <w:rsid w:val="00BE3439"/>
    <w:rsid w:val="00BE3448"/>
    <w:rsid w:val="00BE34B5"/>
    <w:rsid w:val="00BE3510"/>
    <w:rsid w:val="00BE3559"/>
    <w:rsid w:val="00BE35F0"/>
    <w:rsid w:val="00BE3619"/>
    <w:rsid w:val="00BE365A"/>
    <w:rsid w:val="00BE373A"/>
    <w:rsid w:val="00BE3795"/>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9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2"/>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5F"/>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3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DCB"/>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56"/>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18"/>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7E2"/>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38"/>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2"/>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4"/>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FA"/>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1EA8"/>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0D3"/>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3B5"/>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51"/>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DD"/>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00"/>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21"/>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A3"/>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81"/>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38"/>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A7"/>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8E"/>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99"/>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18E"/>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E4"/>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36"/>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2A4"/>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44"/>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9A0"/>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964"/>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40"/>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5F6"/>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6E"/>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799"/>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97"/>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785"/>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E19"/>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2F"/>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467"/>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4C"/>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1F0"/>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653"/>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9E3"/>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56"/>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42"/>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C45"/>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C8B"/>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99"/>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table" w:customStyle="1" w:styleId="TableGrid1">
    <w:name w:val="Table Grid1"/>
    <w:basedOn w:val="TableNormal"/>
    <w:next w:val="TableGrid"/>
    <w:uiPriority w:val="59"/>
    <w:rsid w:val="00707894"/>
    <w:pPr>
      <w:widowControl w:val="0"/>
      <w:autoSpaceDE w:val="0"/>
      <w:autoSpaceDN w:val="0"/>
      <w:adjustRightInd w:val="0"/>
      <w:spacing w:after="160"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RAN2\Inbox\R2-2008208.zip" TargetMode="External"/><Relationship Id="rId299" Type="http://schemas.openxmlformats.org/officeDocument/2006/relationships/hyperlink" Target="file:///C:\Data\3GPP\Extracts\R2-2006973.docx"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7171%20Discussion%20on%20RRC_IDLE%20mode%20issues%20in%20NTN.doc" TargetMode="External"/><Relationship Id="rId159" Type="http://schemas.openxmlformats.org/officeDocument/2006/relationships/hyperlink" Target="file:///C:\Data\3GPP\RAN2\Inbox\R2-2008184.zip" TargetMode="External"/><Relationship Id="rId324" Type="http://schemas.openxmlformats.org/officeDocument/2006/relationships/hyperlink" Target="file:///C:\Data\3GPP\Extracts\R2-2007558%20NTN%20CP.docx" TargetMode="External"/><Relationship Id="rId366" Type="http://schemas.openxmlformats.org/officeDocument/2006/relationships/hyperlink" Target="file:///C:\Data\3GPP\Extracts\R2-2006733%20Discussion%20on%20UE%20Capaiblity%20Issues%20for%20reduced%20capability%20NR%20devices.doc" TargetMode="External"/><Relationship Id="rId170" Type="http://schemas.openxmlformats.org/officeDocument/2006/relationships/hyperlink" Target="file:///C:\Data\3GPP\Extracts\R2-2007404%20-%20Limited%20services%20and%20SNPN%20Access%20Mode.docx" TargetMode="External"/><Relationship Id="rId226" Type="http://schemas.openxmlformats.org/officeDocument/2006/relationships/hyperlink" Target="file:///C:\Data\3GPP\Extracts\R2-2007431%20Discussion%20on%20NTN%20workplan.docx" TargetMode="External"/><Relationship Id="rId433" Type="http://schemas.openxmlformats.org/officeDocument/2006/relationships/fontTable" Target="fontTable.xml"/><Relationship Id="rId268" Type="http://schemas.openxmlformats.org/officeDocument/2006/relationships/hyperlink" Target="file:///C:\Data\3GPP\Extracts\R2-2006927.docx" TargetMode="External"/><Relationship Id="rId32" Type="http://schemas.openxmlformats.org/officeDocument/2006/relationships/hyperlink" Target="file:///C:\Data\3GPP\RAN2\Docs\R2-2006885.zip" TargetMode="External"/><Relationship Id="rId74" Type="http://schemas.openxmlformats.org/officeDocument/2006/relationships/hyperlink" Target="file:///C:\Data\3GPP\RAN2\Inbox\R2-2008188.zip" TargetMode="External"/><Relationship Id="rId128" Type="http://schemas.openxmlformats.org/officeDocument/2006/relationships/hyperlink" Target="file:///C:\Data\3GPP\RAN2\Inbox\R2-2008204.zip" TargetMode="External"/><Relationship Id="rId335" Type="http://schemas.openxmlformats.org/officeDocument/2006/relationships/hyperlink" Target="file:///C:\Data\3GPP\Extracts\R2-2007174_Control%20plane%20for%20connected%20mode%20UE.doc" TargetMode="External"/><Relationship Id="rId377" Type="http://schemas.openxmlformats.org/officeDocument/2006/relationships/hyperlink" Target="file:///C:\Data\3GPP\Extracts\R2-2006661.docx" TargetMode="External"/><Relationship Id="rId5" Type="http://schemas.openxmlformats.org/officeDocument/2006/relationships/webSettings" Target="webSettings.xml"/><Relationship Id="rId181" Type="http://schemas.openxmlformats.org/officeDocument/2006/relationships/hyperlink" Target="file:///C:\Data\3GPP\Extracts\R2-2007525%20CR%20on%2038.321%20for%20BFR%20MAC%20CE%20design.docx" TargetMode="External"/><Relationship Id="rId237" Type="http://schemas.openxmlformats.org/officeDocument/2006/relationships/hyperlink" Target="file:///C:\Data\3GPP\Extracts\R2-2007537%20NTN%20Overview.docx" TargetMode="External"/><Relationship Id="rId402" Type="http://schemas.openxmlformats.org/officeDocument/2006/relationships/hyperlink" Target="file:///C:\Data\3GPP\Extracts\R2-2007013.doc" TargetMode="External"/><Relationship Id="rId279" Type="http://schemas.openxmlformats.org/officeDocument/2006/relationships/hyperlink" Target="file:///C:\Data\3GPP\Extracts\R2-2007430%20Discussion%20on%20TA%20compensation.docx" TargetMode="External"/><Relationship Id="rId43" Type="http://schemas.openxmlformats.org/officeDocument/2006/relationships/hyperlink" Target="file:///C:\Data\3GPP\Extracts\R2-2006853-CR38331-NPN.docx" TargetMode="External"/><Relationship Id="rId139" Type="http://schemas.openxmlformats.org/officeDocument/2006/relationships/hyperlink" Target="file:///C:\Data\3GPP\Extracts\R2-2008114%2038.304%20Correction%20on%20UE%20behavior%20when%20the%20best%20cell%20is%20not%20suitable.docx" TargetMode="External"/><Relationship Id="rId290" Type="http://schemas.openxmlformats.org/officeDocument/2006/relationships/hyperlink" Target="file:///C:\Data\3GPP\Extracts\R2-2006640_Updating%20RLC%20and%20PDCP%20in%20NR-NTN_v2.0.docx" TargetMode="External"/><Relationship Id="rId304" Type="http://schemas.openxmlformats.org/officeDocument/2006/relationships/hyperlink" Target="file:///C:\Data\3GPP\Extracts\R2-2007171%20Discussion%20on%20RRC_IDLE%20mode%20issues%20in%20NTN.doc" TargetMode="External"/><Relationship Id="rId346" Type="http://schemas.openxmlformats.org/officeDocument/2006/relationships/hyperlink" Target="file:///C:\Data\3GPP\Extracts\R2-2006910%20-%20%20Scope%20of%20Redcap%20SI.docx" TargetMode="External"/><Relationship Id="rId388" Type="http://schemas.openxmlformats.org/officeDocument/2006/relationships/hyperlink" Target="file:///C:\Data\3GPP\Extracts\R2-2006734%20Discussion%20on%20Identification%20and%20UE%20access%20restrictions%20for%20Redcap%20devices.doc" TargetMode="External"/><Relationship Id="rId85" Type="http://schemas.openxmlformats.org/officeDocument/2006/relationships/hyperlink" Target="file:///C:\Data\3GPP\Extracts\R2-2006661.docx" TargetMode="External"/><Relationship Id="rId150" Type="http://schemas.openxmlformats.org/officeDocument/2006/relationships/hyperlink" Target="file:///C:\Data\3GPP\Extracts\38304_CR0176_(Rel-16)_R2-2006634%20Correction%20on%20Naming%20%20of%20the%20List%20of%20Forbidden%20Tracking%20Areas.docx" TargetMode="External"/><Relationship Id="rId192" Type="http://schemas.openxmlformats.org/officeDocument/2006/relationships/hyperlink" Target="file:///C:\Data\3GPP\Extracts\R2-2007544.docx" TargetMode="External"/><Relationship Id="rId206" Type="http://schemas.openxmlformats.org/officeDocument/2006/relationships/hyperlink" Target="file:///C:\Data\3GPP\Extracts\R2-2007356-Draft-LS-Response.docx" TargetMode="External"/><Relationship Id="rId413" Type="http://schemas.openxmlformats.org/officeDocument/2006/relationships/hyperlink" Target="file:///C:\Data\3GPP\Extracts\R2-2006905%20Introducation%20of%20eDRX%20for%20redcap.docx" TargetMode="External"/><Relationship Id="rId248" Type="http://schemas.openxmlformats.org/officeDocument/2006/relationships/hyperlink" Target="file:///C:\Data\3GPP\Extracts\R2-2007616%20(R17%20NTN%20WI%20AI%208.10.2.1%20Precompensation).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RAN2\Inbox\R2-2008204.zip" TargetMode="External"/><Relationship Id="rId315" Type="http://schemas.openxmlformats.org/officeDocument/2006/relationships/hyperlink" Target="file:///C:\Data\3GPP\Extracts\R2-2006929.docx" TargetMode="External"/><Relationship Id="rId357" Type="http://schemas.openxmlformats.org/officeDocument/2006/relationships/hyperlink" Target="file:///C:\Data\3GPP\Extracts\R2-2006911%20Framework%20and%20Principles%20for%20Reduced%20Capability.docx" TargetMode="External"/><Relationship Id="rId54" Type="http://schemas.openxmlformats.org/officeDocument/2006/relationships/hyperlink" Target="file:///C:\Data\3GPP\RAN2\Inbox\R2-2008209.zip" TargetMode="External"/><Relationship Id="rId96" Type="http://schemas.openxmlformats.org/officeDocument/2006/relationships/hyperlink" Target="file:///C:\Data\3GPP\Extracts\R2-2007577%2038.331%20NReMIMO.docx" TargetMode="External"/><Relationship Id="rId161" Type="http://schemas.openxmlformats.org/officeDocument/2006/relationships/hyperlink" Target="file:///C:\Data\3GPP\Extracts\R2-2007841%20Correction%20to%2038.304%20on%20any%20cell%20seletion%20in%20NPN.doc" TargetMode="External"/><Relationship Id="rId217" Type="http://schemas.openxmlformats.org/officeDocument/2006/relationships/hyperlink" Target="file:///C:\Data\3GPP\archive\RAN2\RAN2%23109bis\Tdocs\R2-2004240.zip" TargetMode="External"/><Relationship Id="rId399" Type="http://schemas.openxmlformats.org/officeDocument/2006/relationships/hyperlink" Target="file:///C:\Data\3GPP\Extracts\R2-2007346%20Discussion%20on%20eDRX%20for%20RRC_INACTIVE%20and%20RRC_IDLE.doc" TargetMode="External"/><Relationship Id="rId259" Type="http://schemas.openxmlformats.org/officeDocument/2006/relationships/hyperlink" Target="file:///C:\Data\3GPP\RAN2\Inbox\R2-2008188.zip" TargetMode="External"/><Relationship Id="rId424" Type="http://schemas.openxmlformats.org/officeDocument/2006/relationships/hyperlink" Target="file:///C:\Data\3GPP\Extracts\R2-2008130%20-%20Power%20consumption%20in%20RedCap%20devices_Revised.docx"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RAN2\Docs\R2-2006885.zip" TargetMode="External"/><Relationship Id="rId270" Type="http://schemas.openxmlformats.org/officeDocument/2006/relationships/hyperlink" Target="file:///C:\Data\3GPP\Extracts\R2-2006974.doc" TargetMode="External"/><Relationship Id="rId326" Type="http://schemas.openxmlformats.org/officeDocument/2006/relationships/hyperlink" Target="file:///C:\Data\3GPP\Extracts\R2-2006930.docx" TargetMode="External"/><Relationship Id="rId65" Type="http://schemas.openxmlformats.org/officeDocument/2006/relationships/hyperlink" Target="file:///C:\Data\3GPP\RAN2\Inbox\R2-2008187.zip" TargetMode="External"/><Relationship Id="rId130" Type="http://schemas.openxmlformats.org/officeDocument/2006/relationships/hyperlink" Target="file:///C:\Data\3GPP\RAN2\Inbox\R2-2008210.zip" TargetMode="External"/><Relationship Id="rId368" Type="http://schemas.openxmlformats.org/officeDocument/2006/relationships/hyperlink" Target="file:///C:\Data\3GPP\Extracts\R2-2006903%20Define%20and%20Constrain%20Reduced%20Capability.docx" TargetMode="External"/><Relationship Id="rId172" Type="http://schemas.openxmlformats.org/officeDocument/2006/relationships/hyperlink" Target="file:///C:\Data\3GPP\Extracts\R2-2006779_CR0784_38321_Rel16_Corrections%20to%20description%20of%20Candidate%20RS%20ID%20in%20BFR%20MAC%20CE.docx" TargetMode="External"/><Relationship Id="rId228" Type="http://schemas.openxmlformats.org/officeDocument/2006/relationships/hyperlink" Target="file:///C:\Data\3GPP\Extracts\R2-2006532_S3i200056.doc" TargetMode="External"/><Relationship Id="rId281" Type="http://schemas.openxmlformats.org/officeDocument/2006/relationships/hyperlink" Target="file:///C:\Data\3GPP\Extracts\R2-2007477%20Discussion%20on%20DRX%20in%20NTN-v1.0.doc" TargetMode="External"/><Relationship Id="rId337" Type="http://schemas.openxmlformats.org/officeDocument/2006/relationships/hyperlink" Target="file:///C:\Data\3GPP\Extracts\R2-2007463%20Mobility%20Management%20in%20NTN%20v1.1.doc" TargetMode="External"/><Relationship Id="rId34" Type="http://schemas.openxmlformats.org/officeDocument/2006/relationships/hyperlink" Target="file:///C:\Data\3GPP\RAN2\Inbox\R2-2008208.zip" TargetMode="External"/><Relationship Id="rId76" Type="http://schemas.openxmlformats.org/officeDocument/2006/relationships/hyperlink" Target="file:///C:\Data\3GPP\RAN2\Inbox\R2-2008188.zip" TargetMode="External"/><Relationship Id="rId141" Type="http://schemas.openxmlformats.org/officeDocument/2006/relationships/hyperlink" Target="file:///C:\Data\3GPP\Extracts\38331_CR1722_(Rel-16)_R2-2006633%20Correction%20on%20First%20NPN-Identity%20Usage%20for%20SIB%20Validity.docx" TargetMode="External"/><Relationship Id="rId379" Type="http://schemas.openxmlformats.org/officeDocument/2006/relationships/hyperlink" Target="file:///C:\Data\3GPP\Extracts\R2-2007493%20-%20On%20UE%20identification%20and%20access%20restrictions.docx" TargetMode="External"/><Relationship Id="rId7" Type="http://schemas.openxmlformats.org/officeDocument/2006/relationships/endnotes" Target="endnotes.xml"/><Relationship Id="rId183" Type="http://schemas.openxmlformats.org/officeDocument/2006/relationships/hyperlink" Target="file:///C:\Data\3GPP\Extracts\R2-2007485%20Correction%20on%20the%20BFR%20cancellation.docx" TargetMode="External"/><Relationship Id="rId239" Type="http://schemas.openxmlformats.org/officeDocument/2006/relationships/hyperlink" Target="file:///C:\Data\3GPP\RAN2\Inbox\R2-2008185.zip" TargetMode="External"/><Relationship Id="rId390" Type="http://schemas.openxmlformats.org/officeDocument/2006/relationships/hyperlink" Target="file:///C:\Data\3GPP\Extracts\R2-2006904%20Redcap%20UE%20identification%20and%20access%20control.docx" TargetMode="External"/><Relationship Id="rId404" Type="http://schemas.openxmlformats.org/officeDocument/2006/relationships/hyperlink" Target="file:///C:\Data\3GPP\Extracts\R2-2007494%20eDRX%20for%20reduced%20capability%20UEs.docx" TargetMode="External"/><Relationship Id="rId250" Type="http://schemas.openxmlformats.org/officeDocument/2006/relationships/hyperlink" Target="file:///C:\Data\3GPP\Extracts\R2-2007590%20Timing%20Advance,%20Random%20Access%20and%20DRX%20aspects%20in%20NTN.docx" TargetMode="External"/><Relationship Id="rId292" Type="http://schemas.openxmlformats.org/officeDocument/2006/relationships/hyperlink" Target="file:///C:\Data\3GPP\Extracts\R2-2006705_PDCP_NTN.doc" TargetMode="External"/><Relationship Id="rId306" Type="http://schemas.openxmlformats.org/officeDocument/2006/relationships/hyperlink" Target="file:///C:\Data\3GPP\RAN2\Inbox\R2-2008187.zip" TargetMode="External"/><Relationship Id="rId45" Type="http://schemas.openxmlformats.org/officeDocument/2006/relationships/hyperlink" Target="file:///C:\Data\3GPP\Extracts\R2-2008016_CR1973_38331_Rel16_Corrections%20to%20IntraFreqCAG-CellPerPLMN%20and%20InterFreqCAG-CellList%20in%20SIB3%20and%20SIB4.docx" TargetMode="External"/><Relationship Id="rId87" Type="http://schemas.openxmlformats.org/officeDocument/2006/relationships/hyperlink" Target="file:///C:\Data\3GPP\Extracts\R2-2007493%20-%20On%20UE%20identification%20and%20access%20restrictions.docx" TargetMode="External"/><Relationship Id="rId110" Type="http://schemas.openxmlformats.org/officeDocument/2006/relationships/hyperlink" Target="file:///C:\Data\3GPP\Extracts\R2-2007806%20CR%20on%20UE%20capability%20of%20segmentation%20for%20UE%20capability%20information%20(38.306).docx" TargetMode="External"/><Relationship Id="rId348" Type="http://schemas.openxmlformats.org/officeDocument/2006/relationships/hyperlink" Target="file:///C:\Data\3GPP\Extracts\R2-2006910%20-%20%20Scope%20of%20Redcap%20SI.docx" TargetMode="External"/><Relationship Id="rId152" Type="http://schemas.openxmlformats.org/officeDocument/2006/relationships/hyperlink" Target="file:///C:\Data\3GPP\Extracts\R2-2007841%20Correction%20to%2038.304%20on%20any%20cell%20seletion%20in%20NPN.doc" TargetMode="External"/><Relationship Id="rId194" Type="http://schemas.openxmlformats.org/officeDocument/2006/relationships/hyperlink" Target="file:///C:\Data\3GPP\Extracts\R2-2007577%2038.331%20NReMIMO.docx" TargetMode="External"/><Relationship Id="rId208" Type="http://schemas.openxmlformats.org/officeDocument/2006/relationships/hyperlink" Target="file:///C:\Data\3GPP\Extracts\R2-2006524_R3-204399.docx" TargetMode="External"/><Relationship Id="rId415" Type="http://schemas.openxmlformats.org/officeDocument/2006/relationships/hyperlink" Target="file:///C:\Data\3GPP\Extracts\R2-2007346%20Discussion%20on%20eDRX%20for%20RRC_INACTIVE%20and%20RRC_IDLE.doc" TargetMode="External"/><Relationship Id="rId261" Type="http://schemas.openxmlformats.org/officeDocument/2006/relationships/hyperlink" Target="file:///C:\Data\3GPP\RAN2\Inbox\R2-2008188.zip" TargetMode="External"/><Relationship Id="rId14" Type="http://schemas.openxmlformats.org/officeDocument/2006/relationships/hyperlink" Target="file:///C:\Data\3GPP\Extracts\R2-2007526%20CR%20on%2038.321%20for%20BFR%20procedure.docx" TargetMode="External"/><Relationship Id="rId56" Type="http://schemas.openxmlformats.org/officeDocument/2006/relationships/hyperlink" Target="file:///C:\Data\3GPP\Extracts\R2-2007572%20-%20NR%20NTN%20reference%20scenarios.docx" TargetMode="External"/><Relationship Id="rId317" Type="http://schemas.openxmlformats.org/officeDocument/2006/relationships/hyperlink" Target="file:///C:\Data\3GPP\Extracts\R2-2007048.doc" TargetMode="External"/><Relationship Id="rId359" Type="http://schemas.openxmlformats.org/officeDocument/2006/relationships/hyperlink" Target="file:///C:\Data\3GPP\Extracts\R2-2006751-redcap-capabilty-framework.docx" TargetMode="External"/><Relationship Id="rId98" Type="http://schemas.openxmlformats.org/officeDocument/2006/relationships/hyperlink" Target="file:///C:\Data\3GPP\Extracts\38331_CR1783r0_(Rel-16)_R2-2007080.docx" TargetMode="External"/><Relationship Id="rId121" Type="http://schemas.openxmlformats.org/officeDocument/2006/relationships/hyperlink" Target="file:///C:\Data\3GPP\RAN2\Inbox\R2-2008210.zip" TargetMode="External"/><Relationship Id="rId163" Type="http://schemas.openxmlformats.org/officeDocument/2006/relationships/hyperlink" Target="file:///C:\Data\3GPP\Extracts\R2-2007842%20Correction%20to%2038.331%20on%20SIB%20validity%20and%20emergency%20services%20for%20NPN.doc" TargetMode="External"/><Relationship Id="rId219" Type="http://schemas.openxmlformats.org/officeDocument/2006/relationships/hyperlink" Target="file:///C:\Data\3GPP\Extracts\38331_CR1783r0_(Rel-16)_R2-2007080.docx" TargetMode="External"/><Relationship Id="rId370" Type="http://schemas.openxmlformats.org/officeDocument/2006/relationships/hyperlink" Target="file:///C:\Data\3GPP\Extracts\._R2-2007110_redCap_Access.docx" TargetMode="External"/><Relationship Id="rId426" Type="http://schemas.openxmlformats.org/officeDocument/2006/relationships/hyperlink" Target="file:///C:\Data\3GPP\Extracts\R2-2006902%20Consideration%20on%20RRM%20relaxation%20for%20Redcap%20UE.docx" TargetMode="External"/><Relationship Id="rId230" Type="http://schemas.openxmlformats.org/officeDocument/2006/relationships/hyperlink" Target="file:///C:\Data\3GPP\Extracts\R2-2006971.doc" TargetMode="External"/><Relationship Id="rId25" Type="http://schemas.openxmlformats.org/officeDocument/2006/relationships/hyperlink" Target="file:///C:\Data\3GPP\RAN2\Inbox\R2-2008182.zip" TargetMode="External"/><Relationship Id="rId67" Type="http://schemas.openxmlformats.org/officeDocument/2006/relationships/hyperlink" Target="file:///C:\Data\3GPP\Extracts\R2-2007615%20(R17%20NTN%20WI%20AI%208.10.2.1%20Summary%20of%20MAC%20open%20issues).docx" TargetMode="External"/><Relationship Id="rId272" Type="http://schemas.openxmlformats.org/officeDocument/2006/relationships/hyperlink" Target="file:///C:\Data\3GPP\Extracts\._R2-2007103%20On%20Timing%20Advance%20for%20NTN%20Networks.docx" TargetMode="External"/><Relationship Id="rId328" Type="http://schemas.openxmlformats.org/officeDocument/2006/relationships/hyperlink" Target="file:///C:\Data\3GPP\Extracts\R2-2006643_Connected%20Mode%20Procedure%20in%20NR-NTN_v2.0.docx" TargetMode="External"/><Relationship Id="rId132" Type="http://schemas.openxmlformats.org/officeDocument/2006/relationships/hyperlink" Target="file:///C:\Data\3GPP\RAN2\Inbox\R2-2008183.zip" TargetMode="External"/><Relationship Id="rId174" Type="http://schemas.openxmlformats.org/officeDocument/2006/relationships/hyperlink" Target="file:///C:\Data\3GPP\Extracts\R2-2006797%2038321%20CR0785%20Clarification%20on%20the%20BFR%20MAC%20CE%20report.docx" TargetMode="External"/><Relationship Id="rId381" Type="http://schemas.openxmlformats.org/officeDocument/2006/relationships/hyperlink" Target="file:///C:\Data\3GPP\Extracts\R2-2006661.docx" TargetMode="External"/><Relationship Id="rId241" Type="http://schemas.openxmlformats.org/officeDocument/2006/relationships/hyperlink" Target="file:///C:\Data\3GPP\RAN2\Inbox\R2-2008185.zip" TargetMode="External"/><Relationship Id="rId36" Type="http://schemas.openxmlformats.org/officeDocument/2006/relationships/hyperlink" Target="file:///C:\Data\3GPP\RAN2\Inbox\R2-2008204.zip" TargetMode="External"/><Relationship Id="rId283" Type="http://schemas.openxmlformats.org/officeDocument/2006/relationships/hyperlink" Target="file:///C:\Data\3GPP\Extracts\R2-2007712_Impact%20of%20pre-compensation%20on%20RACH%20capacity%20for%20NTN.docx" TargetMode="External"/><Relationship Id="rId339" Type="http://schemas.openxmlformats.org/officeDocument/2006/relationships/hyperlink" Target="file:///C:\Data\3GPP\Extracts\R2-2007618%20(R17%20NTN%20WI%20AI%208.10.3.2%20connected%20mode%20mobility).docx" TargetMode="External"/><Relationship Id="rId78" Type="http://schemas.openxmlformats.org/officeDocument/2006/relationships/hyperlink" Target="file:///C:\Data\3GPP\Extracts\R2-2007366%20TR38875%20skeleton%20updates%20cover%20page.docx" TargetMode="External"/><Relationship Id="rId101" Type="http://schemas.openxmlformats.org/officeDocument/2006/relationships/hyperlink" Target="file:///C:\Data\3GPP\archive\RAN\RAN%2383\Tdocs\RP-190713.zip" TargetMode="External"/><Relationship Id="rId143" Type="http://schemas.openxmlformats.org/officeDocument/2006/relationships/hyperlink" Target="file:///C:\Data\3GPP\Extracts\R2-2007842%20Correction%20to%2038.331%20on%20SIB%20validity%20and%20emergency%20services%20for%20NPN.doc" TargetMode="External"/><Relationship Id="rId185" Type="http://schemas.openxmlformats.org/officeDocument/2006/relationships/hyperlink" Target="file:///C:\Data\3GPP\Extracts\R2-2007526%20CR%20on%2038.321%20for%20BFR%20procedure.docx" TargetMode="External"/><Relationship Id="rId350" Type="http://schemas.openxmlformats.org/officeDocument/2006/relationships/hyperlink" Target="file:///C:\Data\3GPP\RAN2\Inbox\R2-2008189.zip" TargetMode="External"/><Relationship Id="rId406" Type="http://schemas.openxmlformats.org/officeDocument/2006/relationships/hyperlink" Target="file:///C:\Data\3GPP\RAN2\Inbox\R2-2008193&#8206;.zip"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7355-SRS-RSRP%20Xn.docx" TargetMode="External"/><Relationship Id="rId392" Type="http://schemas.openxmlformats.org/officeDocument/2006/relationships/hyperlink" Target="file:///C:\Data\3GPP\Extracts\R2-2006979_RedCap%20const.docx" TargetMode="External"/><Relationship Id="rId252" Type="http://schemas.openxmlformats.org/officeDocument/2006/relationships/hyperlink" Target="file:///C:\Data\3GPP\Extracts\R2-2007615%20(R17%20NTN%20WI%20AI%208.10.2.1%20Summary%20of%20MAC%20open%20issues).docx" TargetMode="External"/><Relationship Id="rId294" Type="http://schemas.openxmlformats.org/officeDocument/2006/relationships/hyperlink" Target="file:///C:\Data\3GPP\Extracts\R2-2007172%20Discussion%20on%20UP%20enhancement%20in%20NTN.doc" TargetMode="External"/><Relationship Id="rId308" Type="http://schemas.openxmlformats.org/officeDocument/2006/relationships/hyperlink" Target="file:///C:\Data\3GPP\RAN2\Inbox\R2-2008187.zip" TargetMode="External"/><Relationship Id="rId47" Type="http://schemas.openxmlformats.org/officeDocument/2006/relationships/hyperlink" Target="file:///C:\Data\3GPP\Extracts\R2-2006852-CR38304-NPN.docx" TargetMode="External"/><Relationship Id="rId89" Type="http://schemas.openxmlformats.org/officeDocument/2006/relationships/hyperlink" Target="file:///C:\Data\3GPP\Extracts\R2-2007013.doc" TargetMode="External"/><Relationship Id="rId112" Type="http://schemas.openxmlformats.org/officeDocument/2006/relationships/hyperlink" Target="file:///C:\Data\3GPP\RAN2\Inbox\R2-2008205.zip" TargetMode="External"/><Relationship Id="rId154" Type="http://schemas.openxmlformats.org/officeDocument/2006/relationships/hyperlink" Target="file:///C:\Data\3GPP\Extracts\38331_CR1722_(Rel-16)_R2-2006633%20Correction%20on%20First%20NPN-Identity%20Usage%20for%20SIB%20Validity.docx" TargetMode="External"/><Relationship Id="rId361" Type="http://schemas.openxmlformats.org/officeDocument/2006/relationships/hyperlink" Target="file:///C:\Data\3GPP\Extracts\R2-2006605_Defining%20and%20constraining%20UEs%20with%20reduced%20capabilities.docx" TargetMode="External"/><Relationship Id="rId196" Type="http://schemas.openxmlformats.org/officeDocument/2006/relationships/hyperlink" Target="file:///C:\Data\3GPP\Extracts\R2-2007161%2038331CR%20Correction%20on%20number%20of%20CORESET%20per%20BWP.docx" TargetMode="External"/><Relationship Id="rId417" Type="http://schemas.openxmlformats.org/officeDocument/2006/relationships/hyperlink" Target="file:///C:\Data\3GPP\Extracts\R2-2007401%20Extended%20DRX%20for%20reduced%20capability%20devices%20in%20RRC_IDLE%20and%20RRC_INACTIVE.docx"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38331_CR1783r0_(Rel-16)_R2-2007080.docx" TargetMode="External"/><Relationship Id="rId263" Type="http://schemas.openxmlformats.org/officeDocument/2006/relationships/hyperlink" Target="file:///C:\Data\3GPP\Extracts\R2-2006631%20Discussion%20on%20MAC%20Enhancement%20and%20Impact%20for%20NTN.docx" TargetMode="External"/><Relationship Id="rId319" Type="http://schemas.openxmlformats.org/officeDocument/2006/relationships/hyperlink" Target="file:///C:\Data\3GPP\Extracts\R2-2007184.doc" TargetMode="External"/><Relationship Id="rId58" Type="http://schemas.openxmlformats.org/officeDocument/2006/relationships/hyperlink" Target="file:///C:\Data\3GPP\Extracts\R2-2006630_Further%20Clarifications%20on%20the%20NTN%20WID.docx" TargetMode="External"/><Relationship Id="rId123" Type="http://schemas.openxmlformats.org/officeDocument/2006/relationships/hyperlink" Target="file:///C:\Data\3GPP\Extracts\R2-2007806%20CR%20on%20UE%20capability%20of%20segmentation%20for%20UE%20capability%20information%20(38.306).docx" TargetMode="External"/><Relationship Id="rId330" Type="http://schemas.openxmlformats.org/officeDocument/2006/relationships/hyperlink" Target="file:///C:\Data\3GPP\Extracts\R2-2006822%20Overhead%20Reduction%20for%20the%20Handover%20Procedure%20in%20NTN.docx" TargetMode="External"/><Relationship Id="rId165" Type="http://schemas.openxmlformats.org/officeDocument/2006/relationships/hyperlink" Target="file:///C:\Data\3GPP\Extracts\R2-2007411%20-%20ims-EmergencySupport%20interpretation%20and%20clarification%20for%20SNPN.docx" TargetMode="External"/><Relationship Id="rId372" Type="http://schemas.openxmlformats.org/officeDocument/2006/relationships/hyperlink" Target="file:///C:\Data\3GPP\Extracts\R2-2007400%20Discussion%20on%20how%20to%20define%20reduced%20capability%20devices.docx" TargetMode="External"/><Relationship Id="rId428" Type="http://schemas.openxmlformats.org/officeDocument/2006/relationships/hyperlink" Target="file:///C:\Data\3GPP\Extracts\R2-2006662.docx" TargetMode="External"/><Relationship Id="rId232" Type="http://schemas.openxmlformats.org/officeDocument/2006/relationships/hyperlink" Target="file:///C:\Data\3GPP\Extracts\R2-2007572%20-%20NR%20NTN%20reference%20scenarios.docx" TargetMode="External"/><Relationship Id="rId274" Type="http://schemas.openxmlformats.org/officeDocument/2006/relationships/hyperlink" Target="file:///C:\Data\3GPP\Extracts\._R2-2007105%20On%20User%20Plane%20Latency%20Reduction%20Mechanisms%20in%20NTN%20Networks.docx" TargetMode="External"/><Relationship Id="rId27" Type="http://schemas.openxmlformats.org/officeDocument/2006/relationships/hyperlink" Target="file:///C:\Data\3GPP\Extracts\R2-2008104%20Correction%20on%20the%20UE%20Capability%20presence%20upon%20SN%20addition%20and%20SN%20change.docx" TargetMode="External"/><Relationship Id="rId69" Type="http://schemas.openxmlformats.org/officeDocument/2006/relationships/hyperlink" Target="file:///C:\Data\3GPP\Extracts\R2-2006928.docx" TargetMode="External"/><Relationship Id="rId134" Type="http://schemas.openxmlformats.org/officeDocument/2006/relationships/hyperlink" Target="file:///C:\Data\3GPP\Extracts\38304_CR0176_(Rel-16)_R2-2006634%20Correction%20on%20Naming%20%20of%20the%20List%20of%20Forbidden%20Tracking%20Areas.docx" TargetMode="External"/><Relationship Id="rId80" Type="http://schemas.openxmlformats.org/officeDocument/2006/relationships/hyperlink" Target="file:///C:\Data\3GPP\Extracts\R2-2006751-redcap-capabilty-framework.docx" TargetMode="External"/><Relationship Id="rId176" Type="http://schemas.openxmlformats.org/officeDocument/2006/relationships/hyperlink" Target="file:///C:\Data\3GPP\Extracts\R2-2007736%20CR0837_BFR%20Cancellation%20regarding%20MAC%20reset.docx" TargetMode="External"/><Relationship Id="rId341" Type="http://schemas.openxmlformats.org/officeDocument/2006/relationships/hyperlink" Target="file:///C:\Data\3GPP\Extracts\R2-2007955%20Discussion%20on%20Delay%20Difference%20on%20Measurements%20for%20NTN_v1.docx" TargetMode="External"/><Relationship Id="rId383" Type="http://schemas.openxmlformats.org/officeDocument/2006/relationships/hyperlink" Target="file:///C:\Data\3GPP\Extracts\R2-2007493%20-%20On%20UE%20identification%20and%20access%20restrictions.docx" TargetMode="External"/><Relationship Id="rId201" Type="http://schemas.openxmlformats.org/officeDocument/2006/relationships/hyperlink" Target="file:///C:\Data\3GPP\Extracts\R2-2006898%20Discussion%20on%20RAN3%20LS%20about%20SRS%20resource%20exchange.docx" TargetMode="External"/><Relationship Id="rId243" Type="http://schemas.openxmlformats.org/officeDocument/2006/relationships/hyperlink" Target="file:///C:\Data\3GPP\Extracts\R2-2007143%20Discussion%20on%20task%20prioritization%20for%20NR%20NTN.DOC" TargetMode="External"/><Relationship Id="rId285" Type="http://schemas.openxmlformats.org/officeDocument/2006/relationships/hyperlink" Target="file:///C:\Data\3GPP\Extracts\R2-2007715%20-%20On%20Random%20Access%20in%20NTN.docx" TargetMode="External"/><Relationship Id="rId38" Type="http://schemas.openxmlformats.org/officeDocument/2006/relationships/hyperlink" Target="file:///C:\Data\3GPP\Extracts\R2-2006852-CR38304-NPN.docx" TargetMode="External"/><Relationship Id="rId103" Type="http://schemas.openxmlformats.org/officeDocument/2006/relationships/hyperlink" Target="file:///C:\Data\3GPP\archive\RAN\RAN%2387\Tdocs\RP-200122.zip" TargetMode="External"/><Relationship Id="rId310" Type="http://schemas.openxmlformats.org/officeDocument/2006/relationships/hyperlink" Target="file:///C:\Data\3GPP\Extracts\R2-2006642_Idle%20Mode%20Procedure%20in%20NR-NTN_v2.0.docx" TargetMode="External"/><Relationship Id="rId91" Type="http://schemas.openxmlformats.org/officeDocument/2006/relationships/hyperlink" Target="file:///C:\Data\3GPP\Extracts\R2-2007494%20eDRX%20for%20reduced%20capability%20UEs.docx" TargetMode="External"/><Relationship Id="rId145" Type="http://schemas.openxmlformats.org/officeDocument/2006/relationships/hyperlink" Target="file:///C:\Data\3GPP\Extracts\R2-2006853-CR38331-NPN.docx" TargetMode="External"/><Relationship Id="rId187" Type="http://schemas.openxmlformats.org/officeDocument/2006/relationships/hyperlink" Target="file:///C:\Data\3GPP\Extracts\R2-2008053.docx" TargetMode="External"/><Relationship Id="rId352" Type="http://schemas.openxmlformats.org/officeDocument/2006/relationships/hyperlink" Target="file:///C:\Data\3GPP\RAN2\Docs\R2-2007366.zip" TargetMode="External"/><Relationship Id="rId394" Type="http://schemas.openxmlformats.org/officeDocument/2006/relationships/hyperlink" Target="file:///C:\Data\3GPP\Extracts\R2-2007399%20Access%20restriction%20for%20reduced%20capability%20devices.docx" TargetMode="External"/><Relationship Id="rId408" Type="http://schemas.openxmlformats.org/officeDocument/2006/relationships/hyperlink" Target="file:///C:\Data\3GPP\RAN2\Inbox\R2-2008193&#8206;.zip" TargetMode="External"/><Relationship Id="rId212" Type="http://schemas.openxmlformats.org/officeDocument/2006/relationships/hyperlink" Target="file:///C:\Data\3GPP\Extracts\R2-2007356-Draft-LS-Response.docx" TargetMode="External"/><Relationship Id="rId254" Type="http://schemas.openxmlformats.org/officeDocument/2006/relationships/hyperlink" Target="file:///C:\Data\3GPP\Extracts\R2-2006928.docx"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38331_CR1722_(Rel-16)_R2-2006633%20Correction%20on%20First%20NPN-Identity%20Usage%20for%20SIB%20Validity.docx" TargetMode="External"/><Relationship Id="rId114" Type="http://schemas.openxmlformats.org/officeDocument/2006/relationships/hyperlink" Target="file:///C:\Data\3GPP\RAN2\Inbox\R2-2008206.zip" TargetMode="External"/><Relationship Id="rId275" Type="http://schemas.openxmlformats.org/officeDocument/2006/relationships/hyperlink" Target="file:///C:\Data\3GPP\Extracts\R2-2007176_Discussion%20on%20UL%20scheduling%20enhancement.doc" TargetMode="External"/><Relationship Id="rId296" Type="http://schemas.openxmlformats.org/officeDocument/2006/relationships/hyperlink" Target="file:///C:\Data\3GPP\Extracts\R2-2007785-Consideration%20on%20UP%20timers%20and%20RLC-PDCP%20SN%20for%20NTN.doc" TargetMode="External"/><Relationship Id="rId300" Type="http://schemas.openxmlformats.org/officeDocument/2006/relationships/hyperlink" Target="file:///C:\Data\3GPP\Extracts\R2-2007171%20Discussion%20on%20RRC_IDLE%20mode%20issues%20in%20NTN.doc" TargetMode="External"/><Relationship Id="rId60" Type="http://schemas.openxmlformats.org/officeDocument/2006/relationships/hyperlink" Target="file:///C:\Data\3GPP\RAN2\Inbox\R2-2008185.zip" TargetMode="External"/><Relationship Id="rId81" Type="http://schemas.openxmlformats.org/officeDocument/2006/relationships/hyperlink" Target="file:///C:\Data\3GPP\Extracts\R2-2006911%20Framework%20and%20Principles%20for%20Reduced%20Capability.docx" TargetMode="External"/><Relationship Id="rId135" Type="http://schemas.openxmlformats.org/officeDocument/2006/relationships/hyperlink" Target="file:///C:\Data\3GPP\Extracts\R2-2006852-CR38304-NPN.docx" TargetMode="External"/><Relationship Id="rId156" Type="http://schemas.openxmlformats.org/officeDocument/2006/relationships/hyperlink" Target="file:///C:\Data\3GPP\Extracts\R2-2006853-CR38331-NPN.docx" TargetMode="External"/><Relationship Id="rId177" Type="http://schemas.openxmlformats.org/officeDocument/2006/relationships/hyperlink" Target="file:///C:\Data\3GPP\Extracts\R2-2007526%20CR%20on%2038.321%20for%20BFR%20procedure.docx" TargetMode="External"/><Relationship Id="rId198" Type="http://schemas.openxmlformats.org/officeDocument/2006/relationships/hyperlink" Target="file:///C:\Data\3GPP\archive\RAN\RAN%2385\Tdocs\RP-191997.zip" TargetMode="External"/><Relationship Id="rId321" Type="http://schemas.openxmlformats.org/officeDocument/2006/relationships/hyperlink" Target="file:///C:\Data\3GPP\Extracts\R2-2007362%20%20On%20Tracking%20Areas%20and%20IDLE%20mode%20handling%20for%20NTN.docx" TargetMode="External"/><Relationship Id="rId342" Type="http://schemas.openxmlformats.org/officeDocument/2006/relationships/hyperlink" Target="file:///C:\Data\3GPP\Extracts\R2-2006547%20Discussion%20on%20feeder%20link%20hard%20switch%20in%20NTN%20LEO.doc" TargetMode="External"/><Relationship Id="rId363" Type="http://schemas.openxmlformats.org/officeDocument/2006/relationships/hyperlink" Target="file:///C:\Data\3GPP\RAN2\Inbox\R2-2008191.zip" TargetMode="External"/><Relationship Id="rId384" Type="http://schemas.openxmlformats.org/officeDocument/2006/relationships/hyperlink" Target="file:///C:\Data\3GPP\RAN2\Inbox\R2-2008192.zip" TargetMode="External"/><Relationship Id="rId419" Type="http://schemas.openxmlformats.org/officeDocument/2006/relationships/hyperlink" Target="file:///C:\Data\3GPP\Extracts\R2-2007561%20UE%20power%20saving%20and%20battery%20lifetime%20enhancement%20for%20REDCAP%20UE.docx" TargetMode="External"/><Relationship Id="rId202" Type="http://schemas.openxmlformats.org/officeDocument/2006/relationships/hyperlink" Target="file:///C:\Data\3GPP\Extracts\R2-2007355-SRS-RSRP%20Xn.docx" TargetMode="External"/><Relationship Id="rId223" Type="http://schemas.openxmlformats.org/officeDocument/2006/relationships/hyperlink" Target="file:///C:\Data\3GPP\Extracts\38331_CR1783r0_(Rel-16)_R2-2007080.docx" TargetMode="External"/><Relationship Id="rId244" Type="http://schemas.openxmlformats.org/officeDocument/2006/relationships/hyperlink" Target="file:///C:\Data\3GPP\Extracts\R2-2007363%20%20On%20the%20scenarios%20and%20simulation%20assumptions%20for%20evaluating%20NTN%20mobility.docx" TargetMode="External"/><Relationship Id="rId430" Type="http://schemas.openxmlformats.org/officeDocument/2006/relationships/hyperlink" Target="file:///C:\Data\3GPP\Extracts\R2-2007471%20RRM%20relaxation%20for%20stationary%20UE%20with%20reduced%20capability.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7841%20Correction%20to%2038.304%20on%20any%20cell%20seletion%20in%20NPN.doc" TargetMode="External"/><Relationship Id="rId265" Type="http://schemas.openxmlformats.org/officeDocument/2006/relationships/hyperlink" Target="file:///C:\Data\3GPP\Extracts\R2-2006702_MAC_NTN.docx" TargetMode="External"/><Relationship Id="rId286" Type="http://schemas.openxmlformats.org/officeDocument/2006/relationships/hyperlink" Target="file:///C:\Data\3GPP\Extracts\R2-2007888_Discussion%20on%20MAC%20aspects%20for%20NTN_r1.DOCX" TargetMode="External"/><Relationship Id="rId50" Type="http://schemas.openxmlformats.org/officeDocument/2006/relationships/hyperlink" Target="file:///C:\Data\3GPP\Extracts\R2-2007842%20Correction%20to%2038.331%20on%20SIB%20validity%20and%20emergency%20services%20for%20NPN.doc" TargetMode="External"/><Relationship Id="rId104" Type="http://schemas.openxmlformats.org/officeDocument/2006/relationships/hyperlink" Target="file:///C:\Data\3GPP\Extracts\R2-2006516_R3-204147.docx" TargetMode="External"/><Relationship Id="rId125" Type="http://schemas.openxmlformats.org/officeDocument/2006/relationships/hyperlink" Target="file:///C:\Data\3GPP\RAN2\Inbox\R2-2008183.zip" TargetMode="External"/><Relationship Id="rId146" Type="http://schemas.openxmlformats.org/officeDocument/2006/relationships/hyperlink" Target="file:///C:\Data\3GPP\Extracts\R2-2007411%20-%20ims-EmergencySupport%20interpretation%20and%20clarification%20for%20SNPN.docx" TargetMode="External"/><Relationship Id="rId167" Type="http://schemas.openxmlformats.org/officeDocument/2006/relationships/hyperlink" Target="file:///C:\Data\3GPP\RAN2\Inbox\R2-2008209.zip" TargetMode="External"/><Relationship Id="rId188" Type="http://schemas.openxmlformats.org/officeDocument/2006/relationships/hyperlink" Target="file:///C:\Data\3GPP\RAN2\Inbox\R2-2008181.zip" TargetMode="External"/><Relationship Id="rId311" Type="http://schemas.openxmlformats.org/officeDocument/2006/relationships/hyperlink" Target="file:///C:\Data\3GPP\Extracts\R2-2006783%20-%20Discussion%20on%20cell%20reselection%20for%20NTN.doc" TargetMode="External"/><Relationship Id="rId332" Type="http://schemas.openxmlformats.org/officeDocument/2006/relationships/hyperlink" Target="file:///C:\Data\3GPP\Extracts\R2-2006953_For8.10.3.2_UP_ConnectedMode_ObservationsProposals_Samsung.doc" TargetMode="External"/><Relationship Id="rId353" Type="http://schemas.openxmlformats.org/officeDocument/2006/relationships/hyperlink" Target="file:///C:\Data\3GPP\Extracts\R2-2006732%20General%20views%20on%20Higher-layer%20impacts%20for%20Redcap%20devices-0807.doc" TargetMode="External"/><Relationship Id="rId374" Type="http://schemas.openxmlformats.org/officeDocument/2006/relationships/hyperlink" Target="file:///C:\Data\3GPP\Extracts\R2-2007490%20Principles%20for%20reduced%20capabilities.docx" TargetMode="External"/><Relationship Id="rId395" Type="http://schemas.openxmlformats.org/officeDocument/2006/relationships/hyperlink" Target="file:///C:\Data\3GPP\Extracts\R2-2007480_Discussion%20on%20the%20identification%20of%20Redcap.docx" TargetMode="External"/><Relationship Id="rId409" Type="http://schemas.openxmlformats.org/officeDocument/2006/relationships/hyperlink" Target="file:///C:\Data\3GPP\Extracts\R2-2006607_Power%20saving%20enhancements%20for%20RecCap%20UEs.docx" TargetMode="External"/><Relationship Id="rId71" Type="http://schemas.openxmlformats.org/officeDocument/2006/relationships/hyperlink" Target="file:///C:\Data\3GPP\Extracts\R2-2007784-Consideration%20on%20MAC%20enhancements%20for%20NTN.doc" TargetMode="External"/><Relationship Id="rId92" Type="http://schemas.openxmlformats.org/officeDocument/2006/relationships/hyperlink" Target="file:///C:\Data\3GPP\Extracts\R2-2006748_RedCap_PowSav_eDRX-Meas.docx" TargetMode="External"/><Relationship Id="rId213" Type="http://schemas.openxmlformats.org/officeDocument/2006/relationships/hyperlink" Target="file:///C:\Data\3GPP\Extracts\R2-2007851%20Draft%20LS%20on%20Update%20frequency%20of%20SRS-RSRP%20configuration%20for%20CLI.doc" TargetMode="External"/><Relationship Id="rId234" Type="http://schemas.openxmlformats.org/officeDocument/2006/relationships/hyperlink" Target="file:///C:\Data\3GPP\Extracts\R2-2006630_Further%20Clarifications%20on%20the%20NTN%20WID.docx" TargetMode="External"/><Relationship Id="rId420" Type="http://schemas.openxmlformats.org/officeDocument/2006/relationships/hyperlink" Target="file:///C:\Data\3GPP\Extracts\R2-2007653_eDRX%20for%20Reduced%20Capability%20NR%20Devices.docx"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7590%20Timing%20Advance,%20Random%20Access%20and%20DRX%20aspects%20in%20NTN.docx" TargetMode="External"/><Relationship Id="rId276" Type="http://schemas.openxmlformats.org/officeDocument/2006/relationships/hyperlink" Target="file:///C:\Data\3GPP\Extracts\R2-2007186.doc" TargetMode="External"/><Relationship Id="rId297" Type="http://schemas.openxmlformats.org/officeDocument/2006/relationships/hyperlink" Target="file:///C:\Data\3GPP\Extracts\R2-2007889_Discussion%20on%20RLC%20and%20PDCP%20aspects%20for%20NTN_r3.DOCX" TargetMode="External"/><Relationship Id="rId40" Type="http://schemas.openxmlformats.org/officeDocument/2006/relationships/hyperlink" Target="file:///C:\Data\3GPP\Extracts\R2-2008114%2038.304%20Correction%20on%20UE%20behavior%20when%20the%20best%20cell%20is%20not%20suitable.docx" TargetMode="External"/><Relationship Id="rId115" Type="http://schemas.openxmlformats.org/officeDocument/2006/relationships/hyperlink" Target="file:///C:\Data\3GPP\RAN2\Inbox\R2-2008206.zip" TargetMode="External"/><Relationship Id="rId136" Type="http://schemas.openxmlformats.org/officeDocument/2006/relationships/hyperlink" Target="file:///C:\Data\3GPP\Extracts\R2-2007841%20Correction%20to%2038.304%20on%20any%20cell%20seletion%20in%20NPN.doc" TargetMode="External"/><Relationship Id="rId157" Type="http://schemas.openxmlformats.org/officeDocument/2006/relationships/hyperlink" Target="file:///C:\Data\3GPP\Extracts\R2-2007411%20-%20ims-EmergencySupport%20interpretation%20and%20clarification%20for%20SNPN.docx" TargetMode="External"/><Relationship Id="rId178" Type="http://schemas.openxmlformats.org/officeDocument/2006/relationships/hyperlink" Target="file:///C:\Data\3GPP\RAN2\Docs\R2-2007895.zip" TargetMode="External"/><Relationship Id="rId301" Type="http://schemas.openxmlformats.org/officeDocument/2006/relationships/hyperlink" Target="file:///C:\Data\3GPP\Extracts\R2-2007574%20-%20Considerations%20on%20satellite%20ephemeris.docx" TargetMode="External"/><Relationship Id="rId322" Type="http://schemas.openxmlformats.org/officeDocument/2006/relationships/hyperlink" Target="file:///C:\Data\3GPP\Extracts\R2-2007429%20Discussion%20of%20cell%20selection%20and%20reselection%20for%20NTN.docx" TargetMode="External"/><Relationship Id="rId343" Type="http://schemas.openxmlformats.org/officeDocument/2006/relationships/hyperlink" Target="file:///C:\Data\3GPP\Extracts\R2-2006552%20Feeder%20link%20hard%20switch%20triggered%20HO.doc" TargetMode="External"/><Relationship Id="rId364" Type="http://schemas.openxmlformats.org/officeDocument/2006/relationships/hyperlink" Target="file:///C:\Data\3GPP\Extracts\R2-2006660.docx" TargetMode="External"/><Relationship Id="rId61" Type="http://schemas.openxmlformats.org/officeDocument/2006/relationships/hyperlink" Target="file:///C:\Data\3GPP\Extracts\R2-2006872_Consideration%20on%20system%20information%20and%20cell%20(re)selection%20in%20NTN-v0.docx" TargetMode="External"/><Relationship Id="rId82" Type="http://schemas.openxmlformats.org/officeDocument/2006/relationships/hyperlink" Target="file:///C:\Data\3GPP\Extracts\R2-2006605_Defining%20and%20constraining%20UEs%20with%20reduced%20capabilities.docx" TargetMode="External"/><Relationship Id="rId199" Type="http://schemas.openxmlformats.org/officeDocument/2006/relationships/hyperlink" Target="file:///C:\Data\3GPP\archive\RAN\RAN%2384\Tdocs\RP-191584.zip" TargetMode="External"/><Relationship Id="rId203" Type="http://schemas.openxmlformats.org/officeDocument/2006/relationships/hyperlink" Target="file:///C:\Data\3GPP\Extracts\R2-2006899%20Draft%20reply%20LS%20on%20exchange%20of%20information%20related%20to%20SRS-RSRP%20measurement%20resource%20configuration%20for%20UE-CLI.doc" TargetMode="External"/><Relationship Id="rId385" Type="http://schemas.openxmlformats.org/officeDocument/2006/relationships/hyperlink" Target="file:///C:\Data\3GPP\RAN2\Inbox\R2-2008192.zip" TargetMode="External"/><Relationship Id="rId19" Type="http://schemas.openxmlformats.org/officeDocument/2006/relationships/hyperlink" Target="file:///C:\Data\3GPP\Extracts\R2-2006524_R3-204399.docx" TargetMode="External"/><Relationship Id="rId224" Type="http://schemas.openxmlformats.org/officeDocument/2006/relationships/hyperlink" Target="file:///C:\Data\3GPP\archive\RAN\RAN%2388\Tdocs\RP-201256.zip" TargetMode="External"/><Relationship Id="rId245" Type="http://schemas.openxmlformats.org/officeDocument/2006/relationships/hyperlink" Target="file:///C:\Data\3GPP\Extracts\R2-2006699_NR-NTN_Positioning.doc" TargetMode="External"/><Relationship Id="rId266" Type="http://schemas.openxmlformats.org/officeDocument/2006/relationships/hyperlink" Target="file:///C:\Data\3GPP\Extracts\R2-2006781%20-%20Consideration%20on%20MAC%20enhancement%20for%20NTN.docx" TargetMode="External"/><Relationship Id="rId287" Type="http://schemas.openxmlformats.org/officeDocument/2006/relationships/hyperlink" Target="file:///C:\Data\3GPP\Extracts\R2-2007995%20MAC%20enhancements%20on%20the%20initial%20access%20procedures%20for%20NTN.docx" TargetMode="External"/><Relationship Id="rId410" Type="http://schemas.openxmlformats.org/officeDocument/2006/relationships/hyperlink" Target="file:///C:\Data\3GPP\Extracts\._R2-2006694%20DRX%20enhancement%20for%20RedCap%20UEs.docx" TargetMode="External"/><Relationship Id="rId431" Type="http://schemas.openxmlformats.org/officeDocument/2006/relationships/hyperlink" Target="file:///C:\Data\3GPP\Extracts\R2-2007745%20Considerations%20on%20RRM%20for%20reduced%20capability%20UEs.doc" TargetMode="External"/><Relationship Id="rId30" Type="http://schemas.openxmlformats.org/officeDocument/2006/relationships/hyperlink" Target="file:///C:\Data\3GPP\RAN2\Inbox\R2-2008183.zip" TargetMode="External"/><Relationship Id="rId105" Type="http://schemas.openxmlformats.org/officeDocument/2006/relationships/hyperlink" Target="file:///C:\Data\3GPP\Extracts\R2-2007805%20Correction%20on%20the%20UE%20Capability%20presence%20upon%20SN%20addition%20and%20SN%20change.docx" TargetMode="External"/><Relationship Id="rId126" Type="http://schemas.openxmlformats.org/officeDocument/2006/relationships/hyperlink" Target="file:///C:\Data\3GPP\Extracts\R2-2006884_Clarification%20on%20CG-ConfigInfo%20for%20NR-DC%20and%20NE-DC_38.331_R15.docx" TargetMode="External"/><Relationship Id="rId147" Type="http://schemas.openxmlformats.org/officeDocument/2006/relationships/hyperlink" Target="file:///C:\Data\3GPP\Extracts\R2-2007842%20Correction%20to%2038.331%20on%20SIB%20validity%20and%20emergency%20services%20for%20NPN.doc" TargetMode="External"/><Relationship Id="rId168" Type="http://schemas.openxmlformats.org/officeDocument/2006/relationships/hyperlink" Target="file:///C:\Data\3GPP\RAN2\Inbox\R2-2008184.zip" TargetMode="External"/><Relationship Id="rId312" Type="http://schemas.openxmlformats.org/officeDocument/2006/relationships/hyperlink" Target="file:///C:\Data\3GPP\Extracts\R2-2006821%20Issues%20of%20the%20Fixed%20Tracking%20Area%20in%20NTN.docx" TargetMode="External"/><Relationship Id="rId333" Type="http://schemas.openxmlformats.org/officeDocument/2006/relationships/hyperlink" Target="file:///C:\Data\3GPP\Extracts\R2-2006975.doc" TargetMode="External"/><Relationship Id="rId354" Type="http://schemas.openxmlformats.org/officeDocument/2006/relationships/hyperlink" Target="file:///C:\Data\3GPP\Extracts\R2-2006753-redcap-RAN1-2-scope.docx" TargetMode="External"/><Relationship Id="rId51" Type="http://schemas.openxmlformats.org/officeDocument/2006/relationships/hyperlink" Target="file:///C:\Data\3GPP\Extracts\R2-2006853-CR38331-NPN.docx" TargetMode="External"/><Relationship Id="rId72" Type="http://schemas.openxmlformats.org/officeDocument/2006/relationships/hyperlink" Target="file:///C:\Data\3GPP\RAN2\Inbox\R2-2008188.zip" TargetMode="External"/><Relationship Id="rId93" Type="http://schemas.openxmlformats.org/officeDocument/2006/relationships/hyperlink" Target="file:///C:\Data\3GPP\RAN2\Inbox\R2-2008193&#8206;.zip" TargetMode="External"/><Relationship Id="rId189" Type="http://schemas.openxmlformats.org/officeDocument/2006/relationships/hyperlink" Target="file:///C:\Data\3GPP\Extracts\R2-2008053.docx" TargetMode="External"/><Relationship Id="rId375" Type="http://schemas.openxmlformats.org/officeDocument/2006/relationships/hyperlink" Target="file:///C:\Data\3GPP\Extracts\R2-2007492%20-%20On%20the%20definition%20of%20a%20RedCap%20device%20type.docx" TargetMode="External"/><Relationship Id="rId396" Type="http://schemas.openxmlformats.org/officeDocument/2006/relationships/hyperlink" Target="file:///C:\Data\3GPP\Extracts\R2-2007491%20Cell%20access%20for%20REDCAP%20UE%20with%20reduced%20bandwidth.docx" TargetMode="External"/><Relationship Id="rId3" Type="http://schemas.openxmlformats.org/officeDocument/2006/relationships/styles" Target="styles.xml"/><Relationship Id="rId214" Type="http://schemas.openxmlformats.org/officeDocument/2006/relationships/hyperlink" Target="file:///C:\Data\3GPP\RAN2\Inbox\R2-2008182.zip" TargetMode="External"/><Relationship Id="rId235" Type="http://schemas.openxmlformats.org/officeDocument/2006/relationships/hyperlink" Target="file:///C:\Data\3GPP\Extracts\R2-2007565%20-%20Rel17%20NR-NTN%20workplan.docx" TargetMode="External"/><Relationship Id="rId256" Type="http://schemas.openxmlformats.org/officeDocument/2006/relationships/hyperlink" Target="file:///C:\Data\3GPP\Extracts\R2-2007784-Consideration%20on%20MAC%20enhancements%20for%20NTN.doc" TargetMode="External"/><Relationship Id="rId277" Type="http://schemas.openxmlformats.org/officeDocument/2006/relationships/hyperlink" Target="file:///C:\Data\3GPP\Extracts\R2-2007397%20Consideration%20on%20TA%20Precompensation.doc" TargetMode="External"/><Relationship Id="rId298" Type="http://schemas.openxmlformats.org/officeDocument/2006/relationships/hyperlink" Target="file:///C:\Data\3GPP\Extracts\R2-2006872_Consideration%20on%20system%20information%20and%20cell%20(re)selection%20in%20NTN-v0.docx" TargetMode="External"/><Relationship Id="rId400" Type="http://schemas.openxmlformats.org/officeDocument/2006/relationships/hyperlink" Target="file:///C:\Data\3GPP\Extracts\R2-2007494%20eDRX%20for%20reduced%20capability%20UEs.docx" TargetMode="External"/><Relationship Id="rId421" Type="http://schemas.openxmlformats.org/officeDocument/2006/relationships/hyperlink" Target="file:///C:\Data\3GPP\Extracts\R2-2007654_eDRX%20Configuration%20for%20Reduced%20Capability%20NR%20Devices.docx" TargetMode="External"/><Relationship Id="rId116" Type="http://schemas.openxmlformats.org/officeDocument/2006/relationships/hyperlink" Target="file:///C:\Data\3GPP\RAN2\Docs\R2-2006884.zip" TargetMode="External"/><Relationship Id="rId137" Type="http://schemas.openxmlformats.org/officeDocument/2006/relationships/hyperlink" Target="file:///C:\Data\3GPP\Extracts\R2-2007404%20-%20Limited%20services%20and%20SNPN%20Access%20Mode.docx" TargetMode="External"/><Relationship Id="rId158" Type="http://schemas.openxmlformats.org/officeDocument/2006/relationships/hyperlink" Target="file:///C:\Data\3GPP\Extracts\R2-2008016_CR1973_38331_Rel16_Corrections%20to%20IntraFreqCAG-CellPerPLMN%20and%20InterFreqCAG-CellList%20in%20SIB3%20and%20SIB4.docx" TargetMode="External"/><Relationship Id="rId302" Type="http://schemas.openxmlformats.org/officeDocument/2006/relationships/hyperlink" Target="file:///C:\Data\3GPP\Extracts\R2-2006872_Consideration%20on%20system%20information%20and%20cell%20(re)selection%20in%20NTN-v0.docx" TargetMode="External"/><Relationship Id="rId323" Type="http://schemas.openxmlformats.org/officeDocument/2006/relationships/hyperlink" Target="file:///C:\Data\3GPP\Extracts\R2-2007473%20Ephemeris%20data%20provision%20in%20NTN.docx" TargetMode="External"/><Relationship Id="rId344" Type="http://schemas.openxmlformats.org/officeDocument/2006/relationships/hyperlink" Target="file:///C:\Data\3GPP\Extracts\R2-2006553%20Gateway%20data%20handling%20in%20NTN%20LEO.doc"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38331_CR1722_(Rel-16)_R2-2006633%20Correction%20on%20First%20NPN-Identity%20Usage%20for%20SIB%20Validity.docx" TargetMode="External"/><Relationship Id="rId62" Type="http://schemas.openxmlformats.org/officeDocument/2006/relationships/hyperlink" Target="file:///C:\Data\3GPP\Extracts\R2-2006973.docx" TargetMode="External"/><Relationship Id="rId83" Type="http://schemas.openxmlformats.org/officeDocument/2006/relationships/hyperlink" Target="file:///C:\Data\3GPP\RAN2\Inbox\R2-2008191.zip" TargetMode="External"/><Relationship Id="rId179" Type="http://schemas.openxmlformats.org/officeDocument/2006/relationships/hyperlink" Target="file:///C:\Data\3GPP\Extracts\R2-2008053.docx" TargetMode="External"/><Relationship Id="rId365" Type="http://schemas.openxmlformats.org/officeDocument/2006/relationships/hyperlink" Target="file:///C:\Data\3GPP\Extracts\._R2-2006691_UE%20type%20and%20capability%20for%20RedCap%20UEs.doc" TargetMode="External"/><Relationship Id="rId386" Type="http://schemas.openxmlformats.org/officeDocument/2006/relationships/hyperlink" Target="file:///C:\Data\3GPP\Extracts\R2-2006606_Identification%20and%20access%20restriction%20for%20RecCap%20UEs.docx" TargetMode="External"/><Relationship Id="rId190" Type="http://schemas.openxmlformats.org/officeDocument/2006/relationships/hyperlink" Target="file:///C:\Data\3GPP\RAN2\Inbox\R2-2008181.zip" TargetMode="External"/><Relationship Id="rId204" Type="http://schemas.openxmlformats.org/officeDocument/2006/relationships/hyperlink" Target="file:///C:\Data\3GPP\RAN2\Inbox\R2-2008182.zip" TargetMode="External"/><Relationship Id="rId225" Type="http://schemas.openxmlformats.org/officeDocument/2006/relationships/hyperlink" Target="file:///C:\Data\3GPP\Extracts\R2-2007565%20-%20Rel17%20NR-NTN%20workplan.docx" TargetMode="External"/><Relationship Id="rId246" Type="http://schemas.openxmlformats.org/officeDocument/2006/relationships/hyperlink" Target="file:///C:\Data\3GPP\Extracts\R2-2007185.doc" TargetMode="External"/><Relationship Id="rId267" Type="http://schemas.openxmlformats.org/officeDocument/2006/relationships/hyperlink" Target="file:///C:\Data\3GPP\Extracts\R2-2006799%20Discussion%20on%20DRX%20and%20BSR%20in%20NTN.docx" TargetMode="External"/><Relationship Id="rId288" Type="http://schemas.openxmlformats.org/officeDocument/2006/relationships/hyperlink" Target="file:///C:\Data\3GPP\Extracts\R2-2008101.docx" TargetMode="External"/><Relationship Id="rId411" Type="http://schemas.openxmlformats.org/officeDocument/2006/relationships/hyperlink" Target="file:///C:\Data\3GPP\Extracts\R2-2006731%20Discussion%20on%20UE%20Power%20saving%20for%20Redcap%20Devices.doc" TargetMode="External"/><Relationship Id="rId432" Type="http://schemas.openxmlformats.org/officeDocument/2006/relationships/footer" Target="footer1.xml"/><Relationship Id="rId106" Type="http://schemas.openxmlformats.org/officeDocument/2006/relationships/hyperlink" Target="file:///C:\Data\3GPP\Extracts\R2-2008104%20Correction%20on%20the%20UE%20Capability%20presence%20upon%20SN%20addition%20and%20SN%20change.docx" TargetMode="External"/><Relationship Id="rId127" Type="http://schemas.openxmlformats.org/officeDocument/2006/relationships/hyperlink" Target="file:///C:\Data\3GPP\RAN2\Docs\R2-2006885.zip" TargetMode="External"/><Relationship Id="rId313" Type="http://schemas.openxmlformats.org/officeDocument/2006/relationships/hyperlink" Target="file:///C:\Data\3GPP\Extracts\._R2-2006924%20HAPS-Satellite%20ephemeris%20broadcast.docx"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84_Clarification%20on%20CG-ConfigInfo%20for%20NR-DC%20and%20NE-DC_38.331_R15.docx" TargetMode="External"/><Relationship Id="rId52" Type="http://schemas.openxmlformats.org/officeDocument/2006/relationships/hyperlink" Target="file:///C:\Data\3GPP\Extracts\R2-2007411%20-%20ims-EmergencySupport%20interpretation%20and%20clarification%20for%20SNPN.docx" TargetMode="External"/><Relationship Id="rId73" Type="http://schemas.openxmlformats.org/officeDocument/2006/relationships/hyperlink" Target="file:///C:\Data\3GPP\RAN2\Inbox\R2-2008188.zip" TargetMode="External"/><Relationship Id="rId94" Type="http://schemas.openxmlformats.org/officeDocument/2006/relationships/hyperlink" Target="file:///C:\Data\3GPP\RAN2\Inbox\R2-2008193&#8206;.zip" TargetMode="External"/><Relationship Id="rId148" Type="http://schemas.openxmlformats.org/officeDocument/2006/relationships/hyperlink" Target="file:///C:\Data\3GPP\Extracts\R2-2007404%20-%20Limited%20services%20and%20SNPN%20Access%20Mode.docx" TargetMode="External"/><Relationship Id="rId169" Type="http://schemas.openxmlformats.org/officeDocument/2006/relationships/hyperlink" Target="file:///C:\Data\3GPP\RAN2\Inbox\R2-2008209.zip" TargetMode="External"/><Relationship Id="rId334" Type="http://schemas.openxmlformats.org/officeDocument/2006/relationships/hyperlink" Target="file:///C:\Data\3GPP\Extracts\R2-2007144%20Discussion%20on%20enhancements%20for%20connected%20mode%20in%20NTN.DOC" TargetMode="External"/><Relationship Id="rId355" Type="http://schemas.openxmlformats.org/officeDocument/2006/relationships/hyperlink" Target="file:///C:\Data\3GPP\Extracts\R2-2006978_RedCap%20scope.docx" TargetMode="External"/><Relationship Id="rId376" Type="http://schemas.openxmlformats.org/officeDocument/2006/relationships/hyperlink" Target="file:///C:\Data\3GPP\Extracts\R2-2007345%20Identification%20and%20access%20restriction%20of%20REDCAP%20UE.doc" TargetMode="External"/><Relationship Id="rId397" Type="http://schemas.openxmlformats.org/officeDocument/2006/relationships/hyperlink" Target="file:///C:\Data\3GPP\Extracts\R2-2007560%20Cell%20access%20restrictions%20for%20REDCAP%20UE.docx" TargetMode="External"/><Relationship Id="rId4" Type="http://schemas.openxmlformats.org/officeDocument/2006/relationships/settings" Target="settings.xml"/><Relationship Id="rId180" Type="http://schemas.openxmlformats.org/officeDocument/2006/relationships/hyperlink" Target="file:///C:\Data\3GPP\Extracts\R2-2006779_CR0784_38321_Rel16_Corrections%20to%20description%20of%20Candidate%20RS%20ID%20in%20BFR%20MAC%20CE.docx" TargetMode="External"/><Relationship Id="rId215" Type="http://schemas.openxmlformats.org/officeDocument/2006/relationships/hyperlink" Target="file:///C:\Data\3GPP\RAN2\Inbox\R2-2008182.zip" TargetMode="External"/><Relationship Id="rId236" Type="http://schemas.openxmlformats.org/officeDocument/2006/relationships/hyperlink" Target="file:///C:\Data\3GPP\Extracts\R2-2007572%20-%20NR%20NTN%20reference%20scenarios.docx" TargetMode="External"/><Relationship Id="rId257" Type="http://schemas.openxmlformats.org/officeDocument/2006/relationships/hyperlink" Target="file:///C:\Data\3GPP\RAN2\Inbox\R2-2008188.zip" TargetMode="External"/><Relationship Id="rId278" Type="http://schemas.openxmlformats.org/officeDocument/2006/relationships/hyperlink" Target="file:///C:\Data\3GPP\Extracts\R2-2007428%20Discussion%20of%20HARQ%20feedback%20for%20NTN.docx" TargetMode="External"/><Relationship Id="rId401" Type="http://schemas.openxmlformats.org/officeDocument/2006/relationships/hyperlink" Target="file:///C:\Data\3GPP\Extracts\R2-2006748_RedCap_PowSav_eDRX-Meas.docx" TargetMode="External"/><Relationship Id="rId422" Type="http://schemas.openxmlformats.org/officeDocument/2006/relationships/hyperlink" Target="file:///C:\Data\3GPP\Extracts\R2-2006913%20-%20Power%20consumption%20in%20RedCap%20devices.docx" TargetMode="External"/><Relationship Id="rId303" Type="http://schemas.openxmlformats.org/officeDocument/2006/relationships/hyperlink" Target="file:///C:\Data\3GPP\Extracts\R2-2006973.docx" TargetMode="External"/><Relationship Id="rId42" Type="http://schemas.openxmlformats.org/officeDocument/2006/relationships/hyperlink" Target="file:///C:\Data\3GPP\Extracts\R2-2007842%20Correction%20to%2038.331%20on%20SIB%20validity%20and%20emergency%20services%20for%20NPN.doc" TargetMode="External"/><Relationship Id="rId84" Type="http://schemas.openxmlformats.org/officeDocument/2006/relationships/hyperlink" Target="file:///C:\Data\3GPP\Extracts\R2-2007345%20Identification%20and%20access%20restriction%20of%20REDCAP%20UE.doc" TargetMode="External"/><Relationship Id="rId138" Type="http://schemas.openxmlformats.org/officeDocument/2006/relationships/hyperlink" Target="file:///C:\Data\3GPP\Extracts\R2-2007902%2038.304%20Correction%20on%20UE%20behavior%20when%20the%20best%20cell%20is%20not%20suitable.docx" TargetMode="External"/><Relationship Id="rId345" Type="http://schemas.openxmlformats.org/officeDocument/2006/relationships/hyperlink" Target="file:///C:\Data\3GPP\archive\RAN\RAN%2388\Tdocs\RP-201386.zip" TargetMode="External"/><Relationship Id="rId387" Type="http://schemas.openxmlformats.org/officeDocument/2006/relationships/hyperlink" Target="file:///C:\Data\3GPP\Extracts\R2-2006692%20Identification%20and%20Access%20Restrictions%20for%20RedCap%20UEs%20v1.0.docx" TargetMode="External"/><Relationship Id="rId191" Type="http://schemas.openxmlformats.org/officeDocument/2006/relationships/hyperlink" Target="file:///C:\Data\3GPP\Extracts\R2-2007575%20MAC%20CE%20SRS.docx" TargetMode="External"/><Relationship Id="rId205" Type="http://schemas.openxmlformats.org/officeDocument/2006/relationships/hyperlink" Target="file:///C:\Data\3GPP\RAN2\Inbox\R2-2008182.zip" TargetMode="External"/><Relationship Id="rId247" Type="http://schemas.openxmlformats.org/officeDocument/2006/relationships/hyperlink" Target="file:///C:\Data\3GPP\Extracts\R2-2007615%20(R17%20NTN%20WI%20AI%208.10.2.1%20Summary%20of%20MAC%20open%20issues).docx" TargetMode="External"/><Relationship Id="rId412" Type="http://schemas.openxmlformats.org/officeDocument/2006/relationships/hyperlink" Target="file:///C:\Data\3GPP\Extracts\R2-2006787%20-%20Consideration%20on%20extended%20DRX%20for%20RedCap.docx" TargetMode="External"/><Relationship Id="rId107" Type="http://schemas.openxmlformats.org/officeDocument/2006/relationships/hyperlink" Target="file:///C:\Data\3GPP\Extracts\R2-2008104%20Correction%20on%20the%20UE%20Capability%20presence%20upon%20SN%20addition%20and%20SN%20change.docx" TargetMode="External"/><Relationship Id="rId289" Type="http://schemas.openxmlformats.org/officeDocument/2006/relationships/hyperlink" Target="file:///C:\Data\3GPP\Extracts\R2-2007519_Impact%20of%20pre-compensation%20on%20RACH%20capacity%20for%20NTN.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RAN2\Inbox\R2-2008209.zip" TargetMode="External"/><Relationship Id="rId149" Type="http://schemas.openxmlformats.org/officeDocument/2006/relationships/hyperlink" Target="file:///C:\Data\3GPP\Extracts\R2-2008016_CR1973_38331_Rel16_Corrections%20to%20IntraFreqCAG-CellPerPLMN%20and%20InterFreqCAG-CellList%20in%20SIB3%20and%20SIB4.docx" TargetMode="External"/><Relationship Id="rId314" Type="http://schemas.openxmlformats.org/officeDocument/2006/relationships/hyperlink" Target="file:///C:\Data\3GPP\Extracts\._R2-2006925%20HAPS-Terrestrial%20PCI%20confusion%20mitigation.docx" TargetMode="External"/><Relationship Id="rId356" Type="http://schemas.openxmlformats.org/officeDocument/2006/relationships/hyperlink" Target="file:///C:\Data\3GPP\Extracts\R2-2006751-redcap-capabilty-framework.docx" TargetMode="External"/><Relationship Id="rId398" Type="http://schemas.openxmlformats.org/officeDocument/2006/relationships/hyperlink" Target="file:///C:\Data\3GPP\Extracts\R2-2007013.doc" TargetMode="External"/><Relationship Id="rId95" Type="http://schemas.openxmlformats.org/officeDocument/2006/relationships/hyperlink" Target="file:///C:\Data\3GPP\Extracts\R2-2007161%2038331CR%20Correction%20on%20number%20of%20CORESET%20per%20BWP.docx" TargetMode="External"/><Relationship Id="rId160" Type="http://schemas.openxmlformats.org/officeDocument/2006/relationships/hyperlink" Target="file:///C:\Data\3GPP\Extracts\R2-2006852-CR38304-NPN.docx" TargetMode="External"/><Relationship Id="rId216" Type="http://schemas.openxmlformats.org/officeDocument/2006/relationships/hyperlink" Target="file:///C:\Data\3GPP\Extracts\R2-2007989%20CR%20on%20CLI%20configuration.docx" TargetMode="External"/><Relationship Id="rId423" Type="http://schemas.openxmlformats.org/officeDocument/2006/relationships/hyperlink" Target="file:///C:\Data\3GPP\Extracts\R2-2008130%20-%20Power%20consumption%20in%20RedCap%20devices_Revised.docx" TargetMode="External"/><Relationship Id="rId258" Type="http://schemas.openxmlformats.org/officeDocument/2006/relationships/hyperlink" Target="file:///C:\Data\3GPP\RAN2\Inbox\R2-2008188.zip"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7574%20-%20Considerations%20on%20satellite%20ephemeris.docx" TargetMode="External"/><Relationship Id="rId118" Type="http://schemas.openxmlformats.org/officeDocument/2006/relationships/hyperlink" Target="file:///C:\Data\3GPP\RAN2\Inbox\R2-2008208.zip" TargetMode="External"/><Relationship Id="rId325" Type="http://schemas.openxmlformats.org/officeDocument/2006/relationships/hyperlink" Target="file:///C:\Data\3GPP\Extracts\R2-2007743%20Initial%20discussion%20on%20Idle%20mode%20procedures%20in%20NR%20NTN.doc" TargetMode="External"/><Relationship Id="rId367" Type="http://schemas.openxmlformats.org/officeDocument/2006/relationships/hyperlink" Target="file:///C:\Data\3GPP\Extracts\R2-2006785%20RedCap%20type.doc" TargetMode="External"/><Relationship Id="rId171" Type="http://schemas.openxmlformats.org/officeDocument/2006/relationships/hyperlink" Target="file:///C:\Data\3GPP\archive\RAN\RAN%2387\Tdocs\RP-200474.zip" TargetMode="External"/><Relationship Id="rId227" Type="http://schemas.openxmlformats.org/officeDocument/2006/relationships/hyperlink" Target="file:///C:\Data\3GPP\Extracts\R2-2006514_R3-202824.doc" TargetMode="External"/><Relationship Id="rId269" Type="http://schemas.openxmlformats.org/officeDocument/2006/relationships/hyperlink" Target="file:///C:\Data\3GPP\Extracts\R2-2006943_For8.10.2.1_MAC_UP_ObservationsProposals_Samsung.doc" TargetMode="External"/><Relationship Id="rId434" Type="http://schemas.openxmlformats.org/officeDocument/2006/relationships/theme" Target="theme/theme1.xml"/><Relationship Id="rId33" Type="http://schemas.openxmlformats.org/officeDocument/2006/relationships/hyperlink" Target="file:///C:\Data\3GPP\RAN2\Inbox\R2-2008204.zip" TargetMode="External"/><Relationship Id="rId129" Type="http://schemas.openxmlformats.org/officeDocument/2006/relationships/hyperlink" Target="file:///C:\Data\3GPP\RAN2\Inbox\R2-2008208.zip" TargetMode="External"/><Relationship Id="rId280" Type="http://schemas.openxmlformats.org/officeDocument/2006/relationships/hyperlink" Target="file:///C:\Data\3GPP\Extracts\R2-2007474%20Timing%20advance%20pre-compensation%20in%20NTN.docx" TargetMode="External"/><Relationship Id="rId336" Type="http://schemas.openxmlformats.org/officeDocument/2006/relationships/hyperlink" Target="file:///C:\Data\3GPP\Extracts\R2-2007183.doc" TargetMode="External"/><Relationship Id="rId75" Type="http://schemas.openxmlformats.org/officeDocument/2006/relationships/hyperlink" Target="file:///C:\Data\3GPP\RAN2\Inbox\R2-2008188.zip" TargetMode="External"/><Relationship Id="rId140" Type="http://schemas.openxmlformats.org/officeDocument/2006/relationships/hyperlink" Target="file:///C:\Data\3GPP\Extracts\R2-2008114%2038.304%20Correction%20on%20UE%20behavior%20when%20the%20best%20cell%20is%20not%20suitable.docx" TargetMode="External"/><Relationship Id="rId182" Type="http://schemas.openxmlformats.org/officeDocument/2006/relationships/hyperlink" Target="file:///C:\Data\3GPP\Extracts\R2-2006797%2038321%20CR0785%20Clarification%20on%20the%20BFR%20MAC%20CE%20report.docx" TargetMode="External"/><Relationship Id="rId378" Type="http://schemas.openxmlformats.org/officeDocument/2006/relationships/hyperlink" Target="file:///C:\Data\3GPP\Extracts\R2-2006786%20RedCap%20Identification%20and%20access%20restrictions.doc" TargetMode="External"/><Relationship Id="rId403" Type="http://schemas.openxmlformats.org/officeDocument/2006/relationships/hyperlink" Target="file:///C:\Data\3GPP\Extracts\R2-2007346%20Discussion%20on%20eDRX%20for%20RRC_INACTIVE%20and%20RRC_IDLE.doc" TargetMode="External"/><Relationship Id="rId6" Type="http://schemas.openxmlformats.org/officeDocument/2006/relationships/footnotes" Target="footnotes.xml"/><Relationship Id="rId238" Type="http://schemas.openxmlformats.org/officeDocument/2006/relationships/hyperlink" Target="file:///C:\Data\3GPP\Extracts\R2-2006630_Further%20Clarifications%20on%20the%20NTN%20WID.docx" TargetMode="External"/><Relationship Id="rId291" Type="http://schemas.openxmlformats.org/officeDocument/2006/relationships/hyperlink" Target="file:///C:\Data\3GPP\Extracts\R2-2006703_RLC_NTN.doc" TargetMode="External"/><Relationship Id="rId305" Type="http://schemas.openxmlformats.org/officeDocument/2006/relationships/hyperlink" Target="file:///C:\Data\3GPP\Extracts\R2-2007574%20-%20Considerations%20on%20satellite%20ephemeris.docx" TargetMode="External"/><Relationship Id="rId347" Type="http://schemas.openxmlformats.org/officeDocument/2006/relationships/hyperlink" Target="file:///C:\Data\3GPP\RAN2\Docs\R2-2007366.zip" TargetMode="External"/><Relationship Id="rId44" Type="http://schemas.openxmlformats.org/officeDocument/2006/relationships/hyperlink" Target="file:///C:\Data\3GPP\Extracts\R2-2007411%20-%20ims-EmergencySupport%20interpretation%20and%20clarification%20for%20SNPN.docx" TargetMode="External"/><Relationship Id="rId86" Type="http://schemas.openxmlformats.org/officeDocument/2006/relationships/hyperlink" Target="file:///C:\Data\3GPP\Extracts\R2-2006786%20RedCap%20Identification%20and%20access%20restrictions.doc" TargetMode="External"/><Relationship Id="rId151" Type="http://schemas.openxmlformats.org/officeDocument/2006/relationships/hyperlink" Target="file:///C:\Data\3GPP\Extracts\R2-2006852-CR38304-NPN.docx" TargetMode="External"/><Relationship Id="rId389" Type="http://schemas.openxmlformats.org/officeDocument/2006/relationships/hyperlink" Target="file:///C:\Data\3GPP\Extracts\R2-2006752-redcap-access-control.docx" TargetMode="External"/><Relationship Id="rId193" Type="http://schemas.openxmlformats.org/officeDocument/2006/relationships/hyperlink" Target="file:///C:\Data\3GPP\Extracts\R2-2007161%2038331CR%20Correction%20on%20number%20of%20CORESET%20per%20BWP.docx" TargetMode="External"/><Relationship Id="rId207" Type="http://schemas.openxmlformats.org/officeDocument/2006/relationships/hyperlink" Target="file:///C:\Data\3GPP\Extracts\R2-2007851%20Draft%20LS%20on%20Update%20frequency%20of%20SRS-RSRP%20configuration%20for%20CLI.doc" TargetMode="External"/><Relationship Id="rId249" Type="http://schemas.openxmlformats.org/officeDocument/2006/relationships/hyperlink" Target="file:///C:\Data\3GPP\Extracts\R2-2006928.docx" TargetMode="External"/><Relationship Id="rId414" Type="http://schemas.openxmlformats.org/officeDocument/2006/relationships/hyperlink" Target="file:///C:\Data\3GPP\Extracts\._R2-2007111_redCap_power-saving.docx"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RAN2\Inbox\R2-2008204.zip" TargetMode="External"/><Relationship Id="rId260" Type="http://schemas.openxmlformats.org/officeDocument/2006/relationships/hyperlink" Target="file:///C:\Data\3GPP\RAN2\Inbox\R2-2008188.zip" TargetMode="External"/><Relationship Id="rId316" Type="http://schemas.openxmlformats.org/officeDocument/2006/relationships/hyperlink" Target="file:///C:\Data\3GPP\Extracts\R2-2006945_For8.10.3.1_CP_IdleInactiveMode_ObservationsProposals_Samsung.doc" TargetMode="External"/><Relationship Id="rId55" Type="http://schemas.openxmlformats.org/officeDocument/2006/relationships/hyperlink" Target="file:///C:\Data\3GPP\Extracts\R2-2007565%20-%20Rel17%20NR-NTN%20workplan.docx" TargetMode="External"/><Relationship Id="rId97" Type="http://schemas.openxmlformats.org/officeDocument/2006/relationships/hyperlink" Target="file:///C:\Data\3GPP\Extracts\R2-2007989%20CR%20on%20CLI%20configuration.docx" TargetMode="External"/><Relationship Id="rId120" Type="http://schemas.openxmlformats.org/officeDocument/2006/relationships/hyperlink" Target="file:///C:\Data\3GPP\RAN2\Inbox\R2-2008210.zip" TargetMode="External"/><Relationship Id="rId358" Type="http://schemas.openxmlformats.org/officeDocument/2006/relationships/hyperlink" Target="file:///C:\Data\3GPP\Extracts\R2-2006605_Defining%20and%20constraining%20UEs%20with%20reduced%20capabilities.docx" TargetMode="External"/><Relationship Id="rId162" Type="http://schemas.openxmlformats.org/officeDocument/2006/relationships/hyperlink" Target="file:///C:\Data\3GPP\Extracts\38331_CR1722_(Rel-16)_R2-2006633%20Correction%20on%20First%20NPN-Identity%20Usage%20for%20SIB%20Validity.docx" TargetMode="External"/><Relationship Id="rId218" Type="http://schemas.openxmlformats.org/officeDocument/2006/relationships/hyperlink" Target="file:///C:\Data\3GPP\Extracts\R2-2007989%20CR%20on%20CLI%20configuration.docx" TargetMode="External"/><Relationship Id="rId425" Type="http://schemas.openxmlformats.org/officeDocument/2006/relationships/hyperlink" Target="file:///C:\Data\3GPP\Extracts\R2-2007347%20RRM%20measurement%20relaxation%20for%20REDCAP%20UE.doc" TargetMode="External"/><Relationship Id="rId271" Type="http://schemas.openxmlformats.org/officeDocument/2006/relationships/hyperlink" Target="file:///C:\Data\3GPP\Extracts\R2-2007056.doc"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RAN2\Inbox\R2-2008187.zip" TargetMode="External"/><Relationship Id="rId131" Type="http://schemas.openxmlformats.org/officeDocument/2006/relationships/hyperlink" Target="file:///C:\Data\3GPP\RAN2\Inbox\R2-2008204.zip" TargetMode="External"/><Relationship Id="rId327" Type="http://schemas.openxmlformats.org/officeDocument/2006/relationships/hyperlink" Target="file:///C:\Data\3GPP\Extracts\R2-2006629%20Initial%20Discussion%20for%20Connected%20Mode%20in%20NTN.docx" TargetMode="External"/><Relationship Id="rId369" Type="http://schemas.openxmlformats.org/officeDocument/2006/relationships/hyperlink" Target="file:///C:\Data\3GPP\Extracts\R2-2007011.doc" TargetMode="External"/><Relationship Id="rId173" Type="http://schemas.openxmlformats.org/officeDocument/2006/relationships/hyperlink" Target="file:///C:\Data\3GPP\Extracts\R2-2007525%20CR%20on%2038.321%20for%20BFR%20MAC%20CE%20design.docx" TargetMode="External"/><Relationship Id="rId229" Type="http://schemas.openxmlformats.org/officeDocument/2006/relationships/hyperlink" Target="file:///C:\Data\3GPP\Extracts\R2-2006530_S2-2004688.doc" TargetMode="External"/><Relationship Id="rId380" Type="http://schemas.openxmlformats.org/officeDocument/2006/relationships/hyperlink" Target="file:///C:\Data\3GPP\Extracts\R2-2007345%20Identification%20and%20access%20restriction%20of%20REDCAP%20UE.doc" TargetMode="External"/><Relationship Id="rId240" Type="http://schemas.openxmlformats.org/officeDocument/2006/relationships/hyperlink" Target="file:///C:\Data\3GPP\RAN2\Inbox\R2-2008185.zip" TargetMode="External"/><Relationship Id="rId35" Type="http://schemas.openxmlformats.org/officeDocument/2006/relationships/hyperlink" Target="file:///C:\Data\3GPP\RAN2\Inbox\R2-2008210.zip" TargetMode="External"/><Relationship Id="rId77" Type="http://schemas.openxmlformats.org/officeDocument/2006/relationships/hyperlink" Target="file:///C:\Data\3GPP\Extracts\R2-2006910%20-%20%20Scope%20of%20Redcap%20SI.docx" TargetMode="External"/><Relationship Id="rId100" Type="http://schemas.openxmlformats.org/officeDocument/2006/relationships/hyperlink" Target="file:///C:\Data\3GPP\Extracts\38331_CR1783r0_(Rel-16)_R2-2007080.docx" TargetMode="External"/><Relationship Id="rId282" Type="http://schemas.openxmlformats.org/officeDocument/2006/relationships/hyperlink" Target="file:///C:\Data\3GPP\Extracts\R2-2007617%20(R17%20NTN%20WI%20AI%208.10.2.1%20RACH%20preamble%20ambiguity).docx" TargetMode="External"/><Relationship Id="rId338" Type="http://schemas.openxmlformats.org/officeDocument/2006/relationships/hyperlink" Target="file:///C:\Data\3GPP\Extracts\R2-2007601%20Adjusting%20timers%20according%20to%20delay%20variations%20in%20NTN.docx" TargetMode="External"/><Relationship Id="rId8" Type="http://schemas.openxmlformats.org/officeDocument/2006/relationships/hyperlink" Target="file:///C:\Data\3GPP\Extracts\R2-2006530_S2-2004688.doc" TargetMode="External"/><Relationship Id="rId142" Type="http://schemas.openxmlformats.org/officeDocument/2006/relationships/hyperlink" Target="file:///C:\Data\3GPP\Extracts\R2-2006853-CR38331-NPN.docx" TargetMode="External"/><Relationship Id="rId184" Type="http://schemas.openxmlformats.org/officeDocument/2006/relationships/hyperlink" Target="file:///C:\Data\3GPP\Extracts\R2-2007736%20CR0837_BFR%20Cancellation%20regarding%20MAC%20reset.docx" TargetMode="External"/><Relationship Id="rId391" Type="http://schemas.openxmlformats.org/officeDocument/2006/relationships/hyperlink" Target="file:///C:\Data\3GPP\Extracts\R2-2006912%20-%20%20Identification%20and%20restriction%20of%20devices%20for%20NR%20Redcap.docx" TargetMode="External"/><Relationship Id="rId405" Type="http://schemas.openxmlformats.org/officeDocument/2006/relationships/hyperlink" Target="file:///C:\Data\3GPP\Extracts\R2-2006748_RedCap_PowSav_eDRX-Meas.docx" TargetMode="External"/><Relationship Id="rId251" Type="http://schemas.openxmlformats.org/officeDocument/2006/relationships/hyperlink" Target="file:///C:\Data\3GPP\Extracts\R2-2007784-Consideration%20on%20MAC%20enhancements%20for%20NTN.doc" TargetMode="External"/><Relationship Id="rId46" Type="http://schemas.openxmlformats.org/officeDocument/2006/relationships/hyperlink" Target="file:///C:\Data\3GPP\RAN2\Inbox\R2-2008184.zip" TargetMode="External"/><Relationship Id="rId293" Type="http://schemas.openxmlformats.org/officeDocument/2006/relationships/hyperlink" Target="file:///C:\Data\3GPP\Extracts\R2-2006782%20-%20Consideration%20on%20RLC%20and%20PDCP%20enhancement%20for%20NTN.docx" TargetMode="External"/><Relationship Id="rId307" Type="http://schemas.openxmlformats.org/officeDocument/2006/relationships/hyperlink" Target="file:///C:\Data\3GPP\RAN2\Inbox\R2-2008187.zip" TargetMode="External"/><Relationship Id="rId349" Type="http://schemas.openxmlformats.org/officeDocument/2006/relationships/hyperlink" Target="file:///C:\Data\3GPP\Extracts\R2-2007366%20TR38875%20skeleton%20updates%20cover%20page.docx" TargetMode="External"/><Relationship Id="rId88" Type="http://schemas.openxmlformats.org/officeDocument/2006/relationships/hyperlink" Target="file:///C:\Data\3GPP\RAN2\Inbox\R2-2008192.zip" TargetMode="External"/><Relationship Id="rId111" Type="http://schemas.openxmlformats.org/officeDocument/2006/relationships/hyperlink" Target="file:///C:\Data\3GPP\RAN2\Inbox\R2-2008205.zip" TargetMode="External"/><Relationship Id="rId153" Type="http://schemas.openxmlformats.org/officeDocument/2006/relationships/hyperlink" Target="file:///C:\Data\3GPP\Extracts\R2-2008114%2038.304%20Correction%20on%20UE%20behavior%20when%20the%20best%20cell%20is%20not%20suitable.docx" TargetMode="External"/><Relationship Id="rId195" Type="http://schemas.openxmlformats.org/officeDocument/2006/relationships/hyperlink" Target="file:///C:\Data\3GPP\Extracts\R2-2007577%2038.331%20NReMIMO.docx" TargetMode="External"/><Relationship Id="rId209" Type="http://schemas.openxmlformats.org/officeDocument/2006/relationships/hyperlink" Target="file:///C:\Data\3GPP\Extracts\R2-2006898%20Discussion%20on%20RAN3%20LS%20about%20SRS%20resource%20exchange.docx" TargetMode="External"/><Relationship Id="rId360" Type="http://schemas.openxmlformats.org/officeDocument/2006/relationships/hyperlink" Target="file:///C:\Data\3GPP\Extracts\R2-2006911%20Framework%20and%20Principles%20for%20Reduced%20Capability.docx" TargetMode="External"/><Relationship Id="rId416" Type="http://schemas.openxmlformats.org/officeDocument/2006/relationships/hyperlink" Target="file:///C:\Data\3GPP\Extracts\R2-2007393.doc" TargetMode="External"/><Relationship Id="rId220" Type="http://schemas.openxmlformats.org/officeDocument/2006/relationships/hyperlink" Target="file:///C:\Data\3GPP\Extracts\R2-2007862%20Converting%20suffix%20ForDCI-Formatx-y%20for%20shorter%20RRC%20parameter%20names.docx" TargetMode="External"/><Relationship Id="rId15" Type="http://schemas.openxmlformats.org/officeDocument/2006/relationships/hyperlink" Target="file:///C:\Data\3GPP\Extracts\._R2-2007895.doc" TargetMode="External"/><Relationship Id="rId57" Type="http://schemas.openxmlformats.org/officeDocument/2006/relationships/hyperlink" Target="file:///C:\Data\3GPP\Extracts\R2-2007537%20NTN%20Overview.docx" TargetMode="External"/><Relationship Id="rId262" Type="http://schemas.openxmlformats.org/officeDocument/2006/relationships/hyperlink" Target="file:///C:\Data\3GPP\RAN2\Inbox\R2-2008188.zip" TargetMode="External"/><Relationship Id="rId318" Type="http://schemas.openxmlformats.org/officeDocument/2006/relationships/hyperlink" Target="file:///C:\Data\3GPP\Extracts\R2-2007175_Control%20plane%20for%20idle%20mode%20UE.doc" TargetMode="External"/><Relationship Id="rId99" Type="http://schemas.openxmlformats.org/officeDocument/2006/relationships/hyperlink" Target="file:///C:\Data\3GPP\Extracts\R2-2007862%20Converting%20suffix%20ForDCI-Formatx-y%20for%20shorter%20RRC%20parameter%20names.docx" TargetMode="External"/><Relationship Id="rId122" Type="http://schemas.openxmlformats.org/officeDocument/2006/relationships/hyperlink" Target="file:///C:\Data\3GPP\Extracts\R2-2008104%20Correction%20on%20the%20UE%20Capability%20presence%20upon%20SN%20addition%20and%20SN%20change.docx" TargetMode="External"/><Relationship Id="rId164" Type="http://schemas.openxmlformats.org/officeDocument/2006/relationships/hyperlink" Target="file:///C:\Data\3GPP\Extracts\R2-2006853-CR38331-NPN.docx" TargetMode="External"/><Relationship Id="rId371" Type="http://schemas.openxmlformats.org/officeDocument/2006/relationships/hyperlink" Target="file:///C:\Data\3GPP\Extracts\R2-2007344%20Capability%20definition%20of%20REDCAP%20UE.doc" TargetMode="External"/><Relationship Id="rId427" Type="http://schemas.openxmlformats.org/officeDocument/2006/relationships/hyperlink" Target="file:///C:\Data\3GPP\Extracts\R2-2006788%20RRM%20relax.doc"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R2-2006972.doc" TargetMode="External"/><Relationship Id="rId273" Type="http://schemas.openxmlformats.org/officeDocument/2006/relationships/hyperlink" Target="file:///C:\Data\3GPP\Extracts\._R2-2007104%20On%20Preamble%20Ambiguity%20in%20NTN%20networks.docx" TargetMode="External"/><Relationship Id="rId329" Type="http://schemas.openxmlformats.org/officeDocument/2006/relationships/hyperlink" Target="file:///C:\Data\3GPP\Extracts\R2-2006784%20NTN%20connected%20mode%20mobility.doc" TargetMode="External"/><Relationship Id="rId68" Type="http://schemas.openxmlformats.org/officeDocument/2006/relationships/hyperlink" Target="file:///C:\Data\3GPP\Extracts\R2-2007616%20(R17%20NTN%20WI%20AI%208.10.2.1%20Precompensation).docx" TargetMode="External"/><Relationship Id="rId133" Type="http://schemas.openxmlformats.org/officeDocument/2006/relationships/hyperlink" Target="file:///C:\Data\3GPP\Extracts\38300_CR0261_(Rel-16)_R2-2006879_PNI-NPN%20DC%20support.docx" TargetMode="External"/><Relationship Id="rId175" Type="http://schemas.openxmlformats.org/officeDocument/2006/relationships/hyperlink" Target="file:///C:\Data\3GPP\Extracts\R2-2007485%20Correction%20on%20the%20BFR%20cancellation.docx" TargetMode="External"/><Relationship Id="rId340" Type="http://schemas.openxmlformats.org/officeDocument/2006/relationships/hyperlink" Target="file:///C:\Data\3GPP\Extracts\R2-2007744%20Initial%20discussion%20on%20connected%20mobility%20in%20NR%20NTN.doc" TargetMode="External"/><Relationship Id="rId200" Type="http://schemas.openxmlformats.org/officeDocument/2006/relationships/hyperlink" Target="file:///C:\Data\3GPP\Extracts\R2-2006524_R3-204399.docx" TargetMode="External"/><Relationship Id="rId382" Type="http://schemas.openxmlformats.org/officeDocument/2006/relationships/hyperlink" Target="file:///C:\Data\3GPP\Extracts\R2-2006786%20RedCap%20Identification%20and%20access%20restrictions.doc" TargetMode="External"/><Relationship Id="rId242" Type="http://schemas.openxmlformats.org/officeDocument/2006/relationships/hyperlink" Target="file:///C:\Data\3GPP\Extracts\R2-2006941_For8.10.1_NTN_WI_ObservationsProposals_Samsung.doc" TargetMode="External"/><Relationship Id="rId284" Type="http://schemas.openxmlformats.org/officeDocument/2006/relationships/hyperlink" Target="file:///C:\Data\3GPP\Extracts\R2-2007714%20-%20On%20scheduling%20HARQ%20DRX%20RLC%20and%20PDCP%20for%20NTN.docx" TargetMode="External"/><Relationship Id="rId37" Type="http://schemas.openxmlformats.org/officeDocument/2006/relationships/hyperlink" Target="file:///C:\Data\3GPP\Extracts\38304_CR0176_(Rel-16)_R2-2006634%20Correction%20on%20Naming%20%20of%20the%20List%20of%20Forbidden%20Tracking%20Areas.docx" TargetMode="External"/><Relationship Id="rId79" Type="http://schemas.openxmlformats.org/officeDocument/2006/relationships/hyperlink" Target="file:///C:\Data\3GPP\RAN2\Inbox\R2-2008189.zip" TargetMode="External"/><Relationship Id="rId102" Type="http://schemas.openxmlformats.org/officeDocument/2006/relationships/hyperlink" Target="file:///C:\Data\3GPP\archive\RAN\RAN%2384\Tdocs\RP-191088.zip" TargetMode="External"/><Relationship Id="rId144" Type="http://schemas.openxmlformats.org/officeDocument/2006/relationships/hyperlink" Target="file:///C:\Data\3GPP\Extracts\R2-2007411%20-%20ims-EmergencySupport%20interpretation%20and%20clarification%20for%20SNPN.docx" TargetMode="External"/><Relationship Id="rId90" Type="http://schemas.openxmlformats.org/officeDocument/2006/relationships/hyperlink" Target="file:///C:\Data\3GPP\Extracts\R2-2007346%20Discussion%20on%20eDRX%20for%20RRC_INACTIVE%20and%20RRC_IDLE.doc" TargetMode="External"/><Relationship Id="rId186" Type="http://schemas.openxmlformats.org/officeDocument/2006/relationships/hyperlink" Target="file:///C:\Data\3GPP\Extracts\._R2-2007895.doc" TargetMode="External"/><Relationship Id="rId351" Type="http://schemas.openxmlformats.org/officeDocument/2006/relationships/hyperlink" Target="file:///C:\Data\3GPP\RAN2\Inbox\R2-2008189.zip" TargetMode="External"/><Relationship Id="rId393" Type="http://schemas.openxmlformats.org/officeDocument/2006/relationships/hyperlink" Target="file:///C:\Data\3GPP\Extracts\R2-2007012.doc" TargetMode="External"/><Relationship Id="rId407" Type="http://schemas.openxmlformats.org/officeDocument/2006/relationships/hyperlink" Target="file:///C:\Data\3GPP\RAN2\Inbox\R2-2008193&#8206;.zip" TargetMode="External"/><Relationship Id="rId211" Type="http://schemas.openxmlformats.org/officeDocument/2006/relationships/hyperlink" Target="file:///C:\Data\3GPP\Extracts\R2-2006899%20Draft%20reply%20LS%20on%20exchange%20of%20information%20related%20to%20SRS-RSRP%20measurement%20resource%20configuration%20for%20UE-CLI.doc" TargetMode="External"/><Relationship Id="rId253" Type="http://schemas.openxmlformats.org/officeDocument/2006/relationships/hyperlink" Target="file:///C:\Data\3GPP\Extracts\R2-2007616%20(R17%20NTN%20WI%20AI%208.10.2.1%20Precompensation).docx" TargetMode="External"/><Relationship Id="rId295" Type="http://schemas.openxmlformats.org/officeDocument/2006/relationships/hyperlink" Target="file:///C:\Data\3GPP\Extracts\R2-2007573%20-%20On%20NTN%20Feeder%20link%20switch%20over.docx" TargetMode="External"/><Relationship Id="rId309" Type="http://schemas.openxmlformats.org/officeDocument/2006/relationships/hyperlink" Target="file:///C:\Data\3GPP\Extracts\R2-2006628%20Initial%20Discussion%20for%20Idle%20and%20Inactive%20Mode%20in%20NTN.docx" TargetMode="External"/><Relationship Id="rId48" Type="http://schemas.openxmlformats.org/officeDocument/2006/relationships/hyperlink" Target="file:///C:\Data\3GPP\Extracts\R2-2007841%20Correction%20to%2038.304%20on%20any%20cell%20seletion%20in%20NPN.doc" TargetMode="External"/><Relationship Id="rId113" Type="http://schemas.openxmlformats.org/officeDocument/2006/relationships/hyperlink" Target="file:///C:\Data\3GPP\Extracts\R2-2007807%20CR%20on%20UE%20capability%20of%20segmentation%20for%20UE%20capability%20information%20(36.306).docx" TargetMode="External"/><Relationship Id="rId320" Type="http://schemas.openxmlformats.org/officeDocument/2006/relationships/hyperlink" Target="file:///C:\Data\3GPP\Extracts\R2-2007251_NTN_ephemeris.doc" TargetMode="External"/><Relationship Id="rId155" Type="http://schemas.openxmlformats.org/officeDocument/2006/relationships/hyperlink" Target="file:///C:\Data\3GPP\Extracts\R2-2007842%20Correction%20to%2038.331%20on%20SIB%20validity%20and%20emergency%20services%20for%20NPN.doc" TargetMode="External"/><Relationship Id="rId197" Type="http://schemas.openxmlformats.org/officeDocument/2006/relationships/hyperlink" Target="file:///C:\Data\3GPP\Extracts\R2-2007577%2038.331%20NReMIMO.docx" TargetMode="External"/><Relationship Id="rId362" Type="http://schemas.openxmlformats.org/officeDocument/2006/relationships/hyperlink" Target="file:///C:\Data\3GPP\RAN2\Inbox\R2-2008191.zip" TargetMode="External"/><Relationship Id="rId418" Type="http://schemas.openxmlformats.org/officeDocument/2006/relationships/hyperlink" Target="file:///C:\Data\3GPP\Extracts\R2-2007470%20eDRX%20for%20UE%20with%20reduced%20capability.doc" TargetMode="External"/><Relationship Id="rId222" Type="http://schemas.openxmlformats.org/officeDocument/2006/relationships/hyperlink" Target="file:///C:\Data\3GPP\Extracts\R2-2007862%20Converting%20suffix%20ForDCI-Formatx-y%20for%20shorter%20RRC%20parameter%20names.docx" TargetMode="External"/><Relationship Id="rId264" Type="http://schemas.openxmlformats.org/officeDocument/2006/relationships/hyperlink" Target="file:///C:\Data\3GPP\Extracts\R2-2006638_On%20Updating%20MAC%20Timers%20in%20NR-NTN_v2.0.docx" TargetMode="External"/><Relationship Id="rId17" Type="http://schemas.openxmlformats.org/officeDocument/2006/relationships/hyperlink" Target="file:///C:\Data\3GPP\RAN2\Inbox\R2-2008181.zip" TargetMode="External"/><Relationship Id="rId59" Type="http://schemas.openxmlformats.org/officeDocument/2006/relationships/hyperlink" Target="file:///C:\Data\3GPP\RAN2\Inbox\R2-2008185.zip" TargetMode="External"/><Relationship Id="rId124" Type="http://schemas.openxmlformats.org/officeDocument/2006/relationships/hyperlink" Target="file:///C:\Data\3GPP\Extracts\R2-2007807%20CR%20on%20UE%20capability%20of%20segmentation%20for%20UE%20capability%20information%20(36.306).docx" TargetMode="External"/><Relationship Id="rId70" Type="http://schemas.openxmlformats.org/officeDocument/2006/relationships/hyperlink" Target="file:///C:\Data\3GPP\Extracts\R2-2007590%20Timing%20Advance,%20Random%20Access%20and%20DRX%20aspects%20in%20NTN.docx" TargetMode="External"/><Relationship Id="rId166" Type="http://schemas.openxmlformats.org/officeDocument/2006/relationships/hyperlink" Target="file:///C:\Data\3GPP\RAN2\Inbox\R2-2008209.zip" TargetMode="External"/><Relationship Id="rId331" Type="http://schemas.openxmlformats.org/officeDocument/2006/relationships/hyperlink" Target="file:///C:\Data\3GPP\Extracts\R2-2006873_Consideration%20on%20mobility%20enhancement%20in%20NTN-v0.docx" TargetMode="External"/><Relationship Id="rId373" Type="http://schemas.openxmlformats.org/officeDocument/2006/relationships/hyperlink" Target="file:///C:\Data\3GPP\Extracts\R2-2007478_The%20principle%20to%20constrain%20reduced%20capability%20NR%20devices.docx" TargetMode="External"/><Relationship Id="rId429" Type="http://schemas.openxmlformats.org/officeDocument/2006/relationships/hyperlink" Target="file:///C:\Data\3GPP\Extracts\R2-2006693%20RRM%20Relaxation%20for%20Power%20Saving%20v1.0.docx" TargetMode="External"/><Relationship Id="rId1" Type="http://schemas.openxmlformats.org/officeDocument/2006/relationships/customXml" Target="../customXml/item1.xml"/><Relationship Id="rId233" Type="http://schemas.openxmlformats.org/officeDocument/2006/relationships/hyperlink" Target="file:///C:\Data\3GPP\Extracts\R2-2007537%20NTN%20Overview.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B9F63-5A4E-450C-A133-FB06C2CC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27308</Words>
  <Characters>155661</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182604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6</cp:revision>
  <cp:lastPrinted>2019-04-30T11:04:00Z</cp:lastPrinted>
  <dcterms:created xsi:type="dcterms:W3CDTF">2020-08-25T16:13:00Z</dcterms:created>
  <dcterms:modified xsi:type="dcterms:W3CDTF">2020-08-25T16:33:00Z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