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5306" w:rsidRDefault="00DB37C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TSG-RAN5 Meeting #2023-TTCN email</w:t>
      </w:r>
      <w:r>
        <w:rPr>
          <w:b/>
          <w:i/>
          <w:sz w:val="28"/>
        </w:rPr>
        <w:tab/>
      </w:r>
      <w:r w:rsidR="00102F7D" w:rsidRPr="00102F7D">
        <w:rPr>
          <w:b/>
          <w:bCs/>
          <w:i/>
          <w:iCs/>
          <w:sz w:val="24"/>
          <w:szCs w:val="24"/>
        </w:rPr>
        <w:t>R5s230528</w:t>
      </w:r>
    </w:p>
    <w:p w:rsidR="00AB5306" w:rsidRDefault="00D954D8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B37CA">
        <w:rPr>
          <w:b/>
          <w:sz w:val="24"/>
        </w:rPr>
        <w:t>Online</w:t>
      </w:r>
      <w:r>
        <w:rPr>
          <w:b/>
          <w:sz w:val="24"/>
        </w:rPr>
        <w:fldChar w:fldCharType="end"/>
      </w:r>
      <w:r w:rsidR="00DB37CA">
        <w:rPr>
          <w:b/>
          <w:sz w:val="24"/>
        </w:rPr>
        <w:t xml:space="preserve">, </w:t>
      </w:r>
      <w:r w:rsidR="0029384C">
        <w:fldChar w:fldCharType="begin"/>
      </w:r>
      <w:r w:rsidR="00DB37CA">
        <w:instrText xml:space="preserve"> DOCPROPERTY  Country  \* MERGEFORMAT </w:instrText>
      </w:r>
      <w:r w:rsidR="0029384C">
        <w:fldChar w:fldCharType="end"/>
      </w:r>
      <w:r w:rsidR="00DB37CA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B37CA">
        <w:rPr>
          <w:b/>
          <w:sz w:val="24"/>
        </w:rPr>
        <w:t>12th Dec 2022</w:t>
      </w:r>
      <w:r>
        <w:rPr>
          <w:b/>
          <w:sz w:val="24"/>
        </w:rPr>
        <w:fldChar w:fldCharType="end"/>
      </w:r>
      <w:r w:rsidR="00DB37CA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B37CA">
        <w:rPr>
          <w:b/>
          <w:sz w:val="24"/>
        </w:rPr>
        <w:t>31st Dec 2023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53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306" w:rsidRDefault="00DB37C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B53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B5306" w:rsidRDefault="00DB37C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B53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B5306" w:rsidRDefault="00AB53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5306">
        <w:tc>
          <w:tcPr>
            <w:tcW w:w="142" w:type="dxa"/>
            <w:tcBorders>
              <w:left w:val="single" w:sz="4" w:space="0" w:color="auto"/>
            </w:tcBorders>
          </w:tcPr>
          <w:p w:rsidR="00AB5306" w:rsidRDefault="00AB530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B5306" w:rsidRDefault="00D954D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37CA"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B5306" w:rsidRDefault="00DB37C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B5306" w:rsidRDefault="00362EEF">
            <w:pPr>
              <w:pStyle w:val="CRCoverPage"/>
              <w:spacing w:after="0"/>
              <w:rPr>
                <w:b/>
                <w:bCs/>
              </w:rPr>
            </w:pPr>
            <w:r w:rsidRPr="00362EEF">
              <w:rPr>
                <w:b/>
                <w:bCs/>
                <w:sz w:val="24"/>
                <w:szCs w:val="24"/>
              </w:rPr>
              <w:t>3135</w:t>
            </w:r>
          </w:p>
        </w:tc>
        <w:tc>
          <w:tcPr>
            <w:tcW w:w="709" w:type="dxa"/>
          </w:tcPr>
          <w:p w:rsidR="00AB5306" w:rsidRDefault="00DB37C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B5306" w:rsidRDefault="00DB37CA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AB5306" w:rsidRDefault="00DB37C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B5306" w:rsidRDefault="00D954D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37CA">
              <w:rPr>
                <w:b/>
                <w:sz w:val="28"/>
              </w:rPr>
              <w:t>17.7.0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B5306" w:rsidRDefault="00AB5306">
            <w:pPr>
              <w:pStyle w:val="CRCoverPage"/>
              <w:spacing w:after="0"/>
            </w:pPr>
          </w:p>
        </w:tc>
      </w:tr>
      <w:tr w:rsidR="00AB53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B5306" w:rsidRDefault="00AB5306">
            <w:pPr>
              <w:pStyle w:val="CRCoverPage"/>
              <w:spacing w:after="0"/>
            </w:pPr>
          </w:p>
        </w:tc>
      </w:tr>
      <w:tr w:rsidR="00AB53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B5306" w:rsidRDefault="00DB37C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B5306">
        <w:tc>
          <w:tcPr>
            <w:tcW w:w="9641" w:type="dxa"/>
            <w:gridSpan w:val="9"/>
          </w:tcPr>
          <w:p w:rsidR="00AB5306" w:rsidRDefault="00AB53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B5306" w:rsidRDefault="00AB530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5306">
        <w:tc>
          <w:tcPr>
            <w:tcW w:w="2835" w:type="dxa"/>
          </w:tcPr>
          <w:p w:rsidR="00AB5306" w:rsidRDefault="00DB37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B5306" w:rsidRDefault="00DB37C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B5306" w:rsidRDefault="00AB53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5306" w:rsidRDefault="00DB37C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B5306" w:rsidRDefault="00AB53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B5306" w:rsidRDefault="00DB37C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B5306" w:rsidRDefault="00AB53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B5306" w:rsidRDefault="00DB37C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B5306" w:rsidRDefault="00AB530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B5306" w:rsidRDefault="00AB530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5306">
        <w:tc>
          <w:tcPr>
            <w:tcW w:w="9640" w:type="dxa"/>
            <w:gridSpan w:val="11"/>
          </w:tcPr>
          <w:p w:rsidR="00AB5306" w:rsidRDefault="00AB53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5306">
        <w:trPr>
          <w:trHeight w:val="35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B5306" w:rsidRDefault="00DB37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B5306" w:rsidRPr="00F07F65" w:rsidRDefault="00F07F65" w:rsidP="00F07F65">
            <w:pPr>
              <w:pStyle w:val="Heading2"/>
              <w:spacing w:before="0" w:after="0"/>
              <w:ind w:left="0" w:firstLine="0"/>
              <w:rPr>
                <w:rFonts w:eastAsia="SimSun"/>
                <w:sz w:val="20"/>
                <w:lang w:val="en-US" w:eastAsia="zh-CN"/>
              </w:rPr>
            </w:pPr>
            <w:r w:rsidRPr="00F07F65">
              <w:rPr>
                <w:rFonts w:eastAsia="SimSun"/>
                <w:sz w:val="20"/>
                <w:lang w:val="en-US" w:eastAsia="zh-CN"/>
              </w:rPr>
              <w:t>Correction to 5GS session managementtest case 10.1.5.1</w:t>
            </w:r>
          </w:p>
        </w:tc>
      </w:tr>
      <w:tr w:rsidR="00AB5306">
        <w:tc>
          <w:tcPr>
            <w:tcW w:w="1843" w:type="dxa"/>
            <w:tcBorders>
              <w:left w:val="single" w:sz="4" w:space="0" w:color="auto"/>
            </w:tcBorders>
          </w:tcPr>
          <w:p w:rsidR="00AB5306" w:rsidRDefault="00AB53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B5306" w:rsidRDefault="00AB53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5306">
        <w:tc>
          <w:tcPr>
            <w:tcW w:w="1843" w:type="dxa"/>
            <w:tcBorders>
              <w:left w:val="single" w:sz="4" w:space="0" w:color="auto"/>
            </w:tcBorders>
          </w:tcPr>
          <w:p w:rsidR="00AB5306" w:rsidRDefault="00DB37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B5306" w:rsidRDefault="00DB37C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Starpoint, MediaTek Inc.</w:t>
            </w:r>
          </w:p>
        </w:tc>
      </w:tr>
      <w:tr w:rsidR="00AB5306">
        <w:tc>
          <w:tcPr>
            <w:tcW w:w="1843" w:type="dxa"/>
            <w:tcBorders>
              <w:left w:val="single" w:sz="4" w:space="0" w:color="auto"/>
            </w:tcBorders>
          </w:tcPr>
          <w:p w:rsidR="00AB5306" w:rsidRDefault="00DB37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B5306" w:rsidRDefault="00DB37CA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AB5306">
        <w:tc>
          <w:tcPr>
            <w:tcW w:w="1843" w:type="dxa"/>
            <w:tcBorders>
              <w:left w:val="single" w:sz="4" w:space="0" w:color="auto"/>
            </w:tcBorders>
          </w:tcPr>
          <w:p w:rsidR="00AB5306" w:rsidRDefault="00AB53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B5306" w:rsidRDefault="00AB53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5306">
        <w:tc>
          <w:tcPr>
            <w:tcW w:w="1843" w:type="dxa"/>
            <w:tcBorders>
              <w:left w:val="single" w:sz="4" w:space="0" w:color="auto"/>
            </w:tcBorders>
          </w:tcPr>
          <w:p w:rsidR="00AB5306" w:rsidRDefault="00DB37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B5306" w:rsidRDefault="00DC19A6">
            <w:pPr>
              <w:pStyle w:val="CRCoverPage"/>
              <w:spacing w:after="0"/>
              <w:ind w:left="100"/>
            </w:pPr>
            <w:r w:rsidRPr="00DC19A6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AB5306" w:rsidRDefault="00AB530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B5306" w:rsidRDefault="00DB37C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B5306" w:rsidRPr="009E6F17" w:rsidRDefault="00DB37CA" w:rsidP="009E6F1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t>2023-0</w:t>
            </w:r>
            <w:r w:rsidR="009E6F17">
              <w:rPr>
                <w:rFonts w:eastAsiaTheme="minorEastAsia" w:hint="eastAsia"/>
                <w:lang w:eastAsia="zh-CN"/>
              </w:rPr>
              <w:t>7</w:t>
            </w:r>
            <w:r>
              <w:t>-</w:t>
            </w:r>
            <w:r w:rsidR="009E6F17">
              <w:rPr>
                <w:rFonts w:eastAsiaTheme="minorEastAsia" w:hint="eastAsia"/>
                <w:lang w:eastAsia="zh-CN"/>
              </w:rPr>
              <w:t>05</w:t>
            </w:r>
          </w:p>
        </w:tc>
      </w:tr>
      <w:tr w:rsidR="00AB5306">
        <w:tc>
          <w:tcPr>
            <w:tcW w:w="1843" w:type="dxa"/>
            <w:tcBorders>
              <w:left w:val="single" w:sz="4" w:space="0" w:color="auto"/>
            </w:tcBorders>
          </w:tcPr>
          <w:p w:rsidR="00AB5306" w:rsidRDefault="00AB53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B5306" w:rsidRDefault="00AB53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B5306" w:rsidRDefault="00AB53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B5306" w:rsidRDefault="00AB53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5306" w:rsidRDefault="00AB53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B53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B5306" w:rsidRDefault="00DB37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B5306" w:rsidRDefault="00D954D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B37CA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B5306" w:rsidRDefault="00AB530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B5306" w:rsidRDefault="00DB37C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B5306" w:rsidRDefault="00DB37CA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AB53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B5306" w:rsidRDefault="00AB53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B5306" w:rsidRDefault="00DB37C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B5306" w:rsidRDefault="00DB37C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B5306" w:rsidRDefault="00DB37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B5306">
        <w:tc>
          <w:tcPr>
            <w:tcW w:w="1843" w:type="dxa"/>
          </w:tcPr>
          <w:p w:rsidR="00AB5306" w:rsidRDefault="00AB53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B5306" w:rsidRDefault="00AB53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60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46023" w:rsidRDefault="0064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6023" w:rsidRDefault="00646023" w:rsidP="00006106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1 </w:t>
            </w:r>
            <w:r w:rsidRPr="008177F9">
              <w:rPr>
                <w:rFonts w:hint="eastAsia"/>
              </w:rPr>
              <w:t xml:space="preserve">In TS38.523-1 </w:t>
            </w:r>
            <w:r w:rsidRPr="008177F9">
              <w:t>Table 10.1.5.1.3.3-1</w:t>
            </w:r>
            <w:r w:rsidRPr="008177F9">
              <w:rPr>
                <w:rFonts w:hint="eastAsia"/>
              </w:rPr>
              <w:t>,</w:t>
            </w:r>
            <w:r w:rsidRPr="00DF2BBE">
              <w:t xml:space="preserve"> Authorized QoS rules</w:t>
            </w:r>
            <w:r w:rsidRPr="008177F9">
              <w:rPr>
                <w:rFonts w:hint="eastAsia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in step 3 </w:t>
            </w:r>
            <w:r w:rsidRPr="008177F9">
              <w:rPr>
                <w:rFonts w:hint="eastAsia"/>
              </w:rPr>
              <w:t xml:space="preserve">should set </w:t>
            </w:r>
            <w:r>
              <w:rPr>
                <w:rFonts w:eastAsiaTheme="minorEastAsia" w:hint="eastAsia"/>
                <w:lang w:eastAsia="zh-CN"/>
              </w:rPr>
              <w:t>a</w:t>
            </w:r>
            <w:r w:rsidRPr="00DF2BBE">
              <w:t xml:space="preserve">ccording to QoS rule #n as defined in TS 38.508-1 [4], Table 4.8.4-1  except for Rule operation code set to ‘100’B and </w:t>
            </w:r>
            <w:r w:rsidRPr="00F9615B">
              <w:rPr>
                <w:b/>
              </w:rPr>
              <w:t>QoS rule precedence set to ‘0000 0010’</w:t>
            </w:r>
            <w:r w:rsidRPr="00DF2BBE">
              <w:t>- see TS 38.508-1 [4] , clause 4.8.2.1</w:t>
            </w:r>
          </w:p>
          <w:p w:rsidR="00646023" w:rsidRPr="00A006F7" w:rsidRDefault="00646023" w:rsidP="000B0EA3">
            <w:p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 w:rsidRPr="000B0EA3">
              <w:rPr>
                <w:rFonts w:hint="eastAsia"/>
              </w:rPr>
              <w:t xml:space="preserve"> Step1 c</w:t>
            </w:r>
            <w:r w:rsidRPr="00DF2BBE">
              <w:t>ause the UE to pdu session modification by MMI or AT command</w:t>
            </w:r>
            <w:r w:rsidRPr="000B0EA3">
              <w:rPr>
                <w:rFonts w:hint="eastAsia"/>
              </w:rPr>
              <w:t>,</w:t>
            </w:r>
            <w:r w:rsidR="000B0EA3" w:rsidRPr="000B0EA3">
              <w:rPr>
                <w:rFonts w:hint="eastAsia"/>
              </w:rPr>
              <w:t xml:space="preserve"> </w:t>
            </w:r>
            <w:r w:rsidRPr="000B0EA3">
              <w:rPr>
                <w:rFonts w:hint="eastAsia"/>
              </w:rPr>
              <w:t>the content</w:t>
            </w:r>
            <w:r w:rsidR="000B0EA3" w:rsidRPr="000B0EA3">
              <w:rPr>
                <w:rFonts w:hint="eastAsia"/>
              </w:rPr>
              <w:t>s</w:t>
            </w:r>
            <w:r w:rsidRPr="000B0EA3">
              <w:rPr>
                <w:rFonts w:hint="eastAsia"/>
              </w:rPr>
              <w:t xml:space="preserve"> of AT is </w:t>
            </w:r>
            <w:r w:rsidRPr="000B0EA3">
              <w:t>AT+C5GQOS=0,9/AT+CGCMOD=0</w:t>
            </w:r>
            <w:r w:rsidRPr="000B0EA3">
              <w:rPr>
                <w:rFonts w:hint="eastAsia"/>
              </w:rPr>
              <w:t xml:space="preserve">, which means modify 5QI to 9 for </w:t>
            </w:r>
            <w:r w:rsidRPr="000B0EA3">
              <w:t>cid=0</w:t>
            </w:r>
            <w:r w:rsidRPr="000B0EA3">
              <w:rPr>
                <w:rFonts w:hint="eastAsia"/>
              </w:rPr>
              <w:t>,but current P</w:t>
            </w:r>
            <w:r w:rsidR="000B0EA3" w:rsidRPr="000B0EA3">
              <w:rPr>
                <w:rFonts w:hint="eastAsia"/>
              </w:rPr>
              <w:t>DU</w:t>
            </w:r>
            <w:r w:rsidRPr="000B0EA3">
              <w:rPr>
                <w:rFonts w:hint="eastAsia"/>
              </w:rPr>
              <w:t xml:space="preserve"> 5QI is already 9 .</w:t>
            </w: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023" w:rsidRDefault="006460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46023" w:rsidRDefault="006460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023" w:rsidRDefault="0064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46023" w:rsidRPr="005F3654" w:rsidRDefault="00646023" w:rsidP="00646023">
            <w:pPr>
              <w:pStyle w:val="CRCoverPage"/>
              <w:spacing w:after="0" w:line="259" w:lineRule="auto"/>
              <w:rPr>
                <w:rFonts w:ascii="Times New Roman" w:eastAsiaTheme="minorEastAsia" w:hAnsi="Times New Roman"/>
                <w:lang w:eastAsia="zh-CN"/>
              </w:rPr>
            </w:pPr>
            <w:r w:rsidRPr="00AA24D3">
              <w:rPr>
                <w:rFonts w:ascii="Times New Roman" w:hAnsi="Times New Roman" w:hint="eastAsia"/>
              </w:rPr>
              <w:t xml:space="preserve">1 Set </w:t>
            </w:r>
            <w:r w:rsidRPr="00AA24D3">
              <w:rPr>
                <w:rFonts w:ascii="Times New Roman" w:hAnsi="Times New Roman"/>
              </w:rPr>
              <w:t>precedence</w:t>
            </w:r>
            <w:r w:rsidRPr="00AA24D3">
              <w:rPr>
                <w:rFonts w:ascii="Times New Roman" w:hAnsi="Times New Roman" w:hint="eastAsia"/>
              </w:rPr>
              <w:t xml:space="preserve"> to </w:t>
            </w:r>
            <w:r w:rsidRPr="00AA24D3">
              <w:rPr>
                <w:rFonts w:ascii="Times New Roman" w:hAnsi="Times New Roman"/>
              </w:rPr>
              <w:t>‘0000 0010’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 xml:space="preserve"> in step3.</w:t>
            </w:r>
          </w:p>
          <w:p w:rsidR="00646023" w:rsidRDefault="00646023" w:rsidP="00646023">
            <w:pPr>
              <w:pStyle w:val="CRCoverPage"/>
              <w:spacing w:after="0"/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2 Change 5QI to a different value in step1.</w:t>
            </w: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023" w:rsidRDefault="006460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46023" w:rsidRDefault="006460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46023" w:rsidRDefault="0064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6023" w:rsidRDefault="0067162C">
            <w:pPr>
              <w:pStyle w:val="CRCoverPage"/>
              <w:spacing w:after="0"/>
            </w:pPr>
            <w:r w:rsidRPr="0067162C">
              <w:rPr>
                <w:rFonts w:ascii="Times New Roman" w:eastAsiaTheme="minorEastAsia" w:hAnsi="Times New Roman"/>
                <w:lang w:eastAsia="zh-CN"/>
              </w:rPr>
              <w:t>Conformant UE may fail the test</w:t>
            </w:r>
          </w:p>
        </w:tc>
      </w:tr>
      <w:tr w:rsidR="00646023">
        <w:tc>
          <w:tcPr>
            <w:tcW w:w="2694" w:type="dxa"/>
            <w:gridSpan w:val="2"/>
          </w:tcPr>
          <w:p w:rsidR="00646023" w:rsidRDefault="006460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46023" w:rsidRDefault="006460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60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46023" w:rsidRDefault="0064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6023" w:rsidRDefault="00646023">
            <w:pPr>
              <w:pStyle w:val="CRCoverPage"/>
              <w:spacing w:after="0"/>
            </w:pPr>
            <w:r w:rsidRPr="00891463">
              <w:t>10.1.5.1.NR5GC</w:t>
            </w: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023" w:rsidRDefault="006460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46023" w:rsidRDefault="006460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023" w:rsidRDefault="0064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023" w:rsidRDefault="0064602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46023" w:rsidRDefault="0064602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46023" w:rsidRDefault="0064602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46023" w:rsidRDefault="00646023">
            <w:pPr>
              <w:pStyle w:val="CRCoverPage"/>
              <w:spacing w:after="0"/>
              <w:ind w:left="99"/>
            </w:pP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023" w:rsidRDefault="0064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46023" w:rsidRDefault="006460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6023" w:rsidRDefault="0064602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46023" w:rsidRDefault="0064602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46023" w:rsidRDefault="0064602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023" w:rsidRDefault="0064602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46023" w:rsidRDefault="006460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6023" w:rsidRDefault="0064602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46023" w:rsidRDefault="0064602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46023" w:rsidRDefault="0064602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023" w:rsidRDefault="0064602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46023" w:rsidRDefault="006460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6023" w:rsidRDefault="0064602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46023" w:rsidRDefault="0064602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46023" w:rsidRDefault="0064602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023" w:rsidRDefault="0064602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46023" w:rsidRDefault="00646023">
            <w:pPr>
              <w:pStyle w:val="CRCoverPage"/>
              <w:spacing w:after="0"/>
            </w:pPr>
          </w:p>
        </w:tc>
      </w:tr>
      <w:tr w:rsidR="006460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46023" w:rsidRDefault="0064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6023" w:rsidRDefault="00646023">
            <w:pPr>
              <w:pStyle w:val="CRCoverPage"/>
              <w:spacing w:after="0"/>
              <w:ind w:left="100"/>
            </w:pPr>
          </w:p>
        </w:tc>
      </w:tr>
      <w:tr w:rsidR="006460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6023" w:rsidRDefault="0064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46023" w:rsidRDefault="0064602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460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023" w:rsidRDefault="0064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6023" w:rsidRDefault="00646023">
            <w:pPr>
              <w:pStyle w:val="CRCoverPage"/>
              <w:spacing w:after="0"/>
              <w:ind w:left="100"/>
            </w:pPr>
          </w:p>
        </w:tc>
      </w:tr>
    </w:tbl>
    <w:p w:rsidR="00AB5306" w:rsidRDefault="00AB5306">
      <w:pPr>
        <w:pStyle w:val="CRCoverPage"/>
        <w:spacing w:after="0"/>
        <w:rPr>
          <w:sz w:val="8"/>
          <w:szCs w:val="8"/>
        </w:rPr>
      </w:pPr>
    </w:p>
    <w:p w:rsidR="00AB5306" w:rsidRDefault="00AB5306">
      <w:pPr>
        <w:sectPr w:rsidR="00AB53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B5306" w:rsidRDefault="00DB37CA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39466242"/>
      <w:r>
        <w:rPr>
          <w:rStyle w:val="Emphasis"/>
          <w:rFonts w:cs="Arial"/>
          <w:i w:val="0"/>
        </w:rPr>
        <w:lastRenderedPageBreak/>
        <w:t>Table of Contents</w:t>
      </w:r>
      <w:bookmarkEnd w:id="1"/>
    </w:p>
    <w:p w:rsidR="00F07F65" w:rsidRDefault="0029384C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DB37CA">
        <w:rPr>
          <w:rFonts w:cs="Arial"/>
        </w:rPr>
        <w:instrText xml:space="preserve"> TOC \o "1-3"</w:instrText>
      </w:r>
      <w:r>
        <w:rPr>
          <w:rFonts w:cs="Arial"/>
        </w:rPr>
        <w:fldChar w:fldCharType="separate"/>
      </w:r>
      <w:r w:rsidR="00F07F65" w:rsidRPr="00AA0E88">
        <w:rPr>
          <w:rFonts w:cs="Arial"/>
          <w:iCs/>
          <w:noProof/>
        </w:rPr>
        <w:t>Table of Contents</w:t>
      </w:r>
      <w:r w:rsidR="00F07F65">
        <w:rPr>
          <w:noProof/>
        </w:rPr>
        <w:tab/>
      </w:r>
      <w:r>
        <w:rPr>
          <w:noProof/>
        </w:rPr>
        <w:fldChar w:fldCharType="begin"/>
      </w:r>
      <w:r w:rsidR="00F07F65">
        <w:rPr>
          <w:noProof/>
        </w:rPr>
        <w:instrText xml:space="preserve"> PAGEREF _Toc139466242 \h </w:instrText>
      </w:r>
      <w:r>
        <w:rPr>
          <w:noProof/>
        </w:rPr>
      </w:r>
      <w:r>
        <w:rPr>
          <w:noProof/>
        </w:rPr>
        <w:fldChar w:fldCharType="separate"/>
      </w:r>
      <w:r w:rsidR="00F07F65">
        <w:rPr>
          <w:noProof/>
        </w:rPr>
        <w:t>2</w:t>
      </w:r>
      <w:r>
        <w:rPr>
          <w:noProof/>
        </w:rPr>
        <w:fldChar w:fldCharType="end"/>
      </w:r>
    </w:p>
    <w:p w:rsidR="00F07F65" w:rsidRDefault="00F07F65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AA0E88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AA0E88">
        <w:rPr>
          <w:b/>
          <w:noProof/>
          <w:lang w:eastAsia="ja-JP"/>
        </w:rPr>
        <w:t>Overview</w:t>
      </w:r>
      <w:r>
        <w:rPr>
          <w:noProof/>
        </w:rPr>
        <w:tab/>
      </w:r>
      <w:r w:rsidR="0029384C">
        <w:rPr>
          <w:noProof/>
        </w:rPr>
        <w:fldChar w:fldCharType="begin"/>
      </w:r>
      <w:r>
        <w:rPr>
          <w:noProof/>
        </w:rPr>
        <w:instrText xml:space="preserve"> PAGEREF _Toc139466243 \h </w:instrText>
      </w:r>
      <w:r w:rsidR="0029384C">
        <w:rPr>
          <w:noProof/>
        </w:rPr>
      </w:r>
      <w:r w:rsidR="0029384C">
        <w:rPr>
          <w:noProof/>
        </w:rPr>
        <w:fldChar w:fldCharType="separate"/>
      </w:r>
      <w:r>
        <w:rPr>
          <w:noProof/>
        </w:rPr>
        <w:t>3</w:t>
      </w:r>
      <w:r w:rsidR="0029384C">
        <w:rPr>
          <w:noProof/>
        </w:rPr>
        <w:fldChar w:fldCharType="end"/>
      </w:r>
    </w:p>
    <w:p w:rsidR="00F07F65" w:rsidRDefault="00F07F65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AA0E88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AA0E88">
        <w:rPr>
          <w:b/>
          <w:noProof/>
        </w:rPr>
        <w:t>Corrections required</w:t>
      </w:r>
      <w:r>
        <w:rPr>
          <w:noProof/>
        </w:rPr>
        <w:tab/>
      </w:r>
      <w:r w:rsidR="0029384C">
        <w:rPr>
          <w:noProof/>
        </w:rPr>
        <w:fldChar w:fldCharType="begin"/>
      </w:r>
      <w:r>
        <w:rPr>
          <w:noProof/>
        </w:rPr>
        <w:instrText xml:space="preserve"> PAGEREF _Toc139466244 \h </w:instrText>
      </w:r>
      <w:r w:rsidR="0029384C">
        <w:rPr>
          <w:noProof/>
        </w:rPr>
      </w:r>
      <w:r w:rsidR="0029384C">
        <w:rPr>
          <w:noProof/>
        </w:rPr>
        <w:fldChar w:fldCharType="separate"/>
      </w:r>
      <w:r>
        <w:rPr>
          <w:noProof/>
        </w:rPr>
        <w:t>3</w:t>
      </w:r>
      <w:r w:rsidR="0029384C">
        <w:rPr>
          <w:noProof/>
        </w:rPr>
        <w:fldChar w:fldCharType="end"/>
      </w:r>
    </w:p>
    <w:p w:rsidR="00F07F65" w:rsidRDefault="00F07F65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AA0E88">
        <w:rPr>
          <w:rFonts w:eastAsia="SimSun" w:cs="Arial"/>
          <w:b/>
          <w:noProof/>
          <w:lang w:val="en-US"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AA0E88">
        <w:rPr>
          <w:rFonts w:cs="Arial"/>
          <w:noProof/>
          <w:color w:val="000000"/>
          <w:lang w:eastAsia="en-GB"/>
        </w:rPr>
        <w:t xml:space="preserve">Change </w:t>
      </w:r>
      <w:r w:rsidRPr="00AA0E88">
        <w:rPr>
          <w:rFonts w:eastAsia="SimSun" w:cs="Arial"/>
          <w:noProof/>
          <w:color w:val="000000"/>
          <w:lang w:val="en-US" w:eastAsia="zh-CN"/>
        </w:rPr>
        <w:t>1</w:t>
      </w:r>
      <w:r>
        <w:rPr>
          <w:noProof/>
        </w:rPr>
        <w:tab/>
      </w:r>
      <w:r w:rsidR="0029384C">
        <w:rPr>
          <w:noProof/>
        </w:rPr>
        <w:fldChar w:fldCharType="begin"/>
      </w:r>
      <w:r>
        <w:rPr>
          <w:noProof/>
        </w:rPr>
        <w:instrText xml:space="preserve"> PAGEREF _Toc139466245 \h </w:instrText>
      </w:r>
      <w:r w:rsidR="0029384C">
        <w:rPr>
          <w:noProof/>
        </w:rPr>
      </w:r>
      <w:r w:rsidR="0029384C">
        <w:rPr>
          <w:noProof/>
        </w:rPr>
        <w:fldChar w:fldCharType="separate"/>
      </w:r>
      <w:r>
        <w:rPr>
          <w:noProof/>
        </w:rPr>
        <w:t>3</w:t>
      </w:r>
      <w:r w:rsidR="0029384C">
        <w:rPr>
          <w:noProof/>
        </w:rPr>
        <w:fldChar w:fldCharType="end"/>
      </w:r>
    </w:p>
    <w:p w:rsidR="00AB5306" w:rsidRDefault="0029384C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 w:rsidR="00DB37CA">
        <w:rPr>
          <w:lang w:val="pt-BR"/>
        </w:rPr>
        <w:br w:type="page"/>
      </w:r>
    </w:p>
    <w:p w:rsidR="00AB5306" w:rsidRDefault="00DB37C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39466243"/>
      <w:r>
        <w:rPr>
          <w:b/>
          <w:lang w:eastAsia="ja-JP"/>
        </w:rPr>
        <w:lastRenderedPageBreak/>
        <w:t>Overview</w:t>
      </w:r>
      <w:bookmarkEnd w:id="2"/>
      <w:bookmarkEnd w:id="3"/>
    </w:p>
    <w:p w:rsidR="00AB5306" w:rsidRDefault="00DB37C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>
        <w:rPr>
          <w:rFonts w:cs="Arial"/>
          <w:lang w:eastAsia="ja-JP"/>
        </w:rPr>
        <w:t xml:space="preserve">iwd-TTCN3-B2022-09_D23wk24 </w:t>
      </w:r>
      <w:r>
        <w:rPr>
          <w:rFonts w:cs="Arial"/>
        </w:rPr>
        <w:t>related to the title of this CR.</w:t>
      </w:r>
    </w:p>
    <w:p w:rsidR="00AB5306" w:rsidRDefault="00DB37C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42755C">
        <w:rPr>
          <w:rFonts w:eastAsiaTheme="minorEastAsia" w:cs="Arial" w:hint="eastAsia"/>
          <w:sz w:val="24"/>
          <w:lang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8" w:history="1">
        <w:r w:rsidR="0042755C">
          <w:rPr>
            <w:rStyle w:val="Hyperlink"/>
            <w:rFonts w:eastAsiaTheme="minorEastAsia" w:cs="Arial" w:hint="eastAsia"/>
            <w:lang w:eastAsia="zh-CN"/>
          </w:rPr>
          <w:t>gaoting</w:t>
        </w:r>
        <w:r w:rsidR="0042755C">
          <w:rPr>
            <w:rStyle w:val="Hyperlink"/>
            <w:rFonts w:cs="Arial"/>
            <w:lang w:eastAsia="ja-JP"/>
          </w:rPr>
          <w:t xml:space="preserve"> </w:t>
        </w:r>
        <w:r>
          <w:rPr>
            <w:rStyle w:val="Hyperlink"/>
            <w:rFonts w:cs="Arial"/>
            <w:lang w:eastAsia="ja-JP"/>
          </w:rPr>
          <w:t>@</w:t>
        </w:r>
        <w:r w:rsidR="0042755C">
          <w:rPr>
            <w:rStyle w:val="Hyperlink"/>
            <w:rFonts w:eastAsiaTheme="minorEastAsia" w:cs="Arial" w:hint="eastAsia"/>
            <w:lang w:eastAsia="zh-CN"/>
          </w:rPr>
          <w:t>starpointcomm</w:t>
        </w:r>
        <w:r>
          <w:rPr>
            <w:rStyle w:val="Hyperlink"/>
            <w:rFonts w:cs="Arial"/>
            <w:lang w:eastAsia="ja-JP"/>
          </w:rPr>
          <w:t>.com</w:t>
        </w:r>
      </w:hyperlink>
      <w:bookmarkEnd w:id="4"/>
    </w:p>
    <w:p w:rsidR="00AB5306" w:rsidRDefault="00AB530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</w:p>
    <w:p w:rsidR="00AB5306" w:rsidRPr="00820628" w:rsidRDefault="00DB37CA" w:rsidP="0082062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39466244"/>
      <w:r>
        <w:rPr>
          <w:b/>
        </w:rPr>
        <w:t>Corrections required</w:t>
      </w:r>
      <w:bookmarkEnd w:id="5"/>
      <w:bookmarkEnd w:id="6"/>
      <w:bookmarkEnd w:id="7"/>
    </w:p>
    <w:p w:rsidR="00AB5306" w:rsidRDefault="00DB37CA">
      <w:pPr>
        <w:pStyle w:val="Heading2"/>
        <w:numPr>
          <w:ilvl w:val="1"/>
          <w:numId w:val="1"/>
        </w:numPr>
        <w:rPr>
          <w:rFonts w:eastAsia="SimSun" w:cs="Arial"/>
          <w:color w:val="000000"/>
          <w:lang w:val="en-US" w:eastAsia="zh-CN"/>
        </w:rPr>
      </w:pPr>
      <w:bookmarkStart w:id="8" w:name="_Toc136279094"/>
      <w:bookmarkStart w:id="9" w:name="_Toc139466245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AB53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306" w:rsidRDefault="00DB37C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306" w:rsidRDefault="00506F9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D15C1">
              <w:rPr>
                <w:rFonts w:ascii="Arial" w:hAnsi="Arial" w:cs="Arial"/>
                <w:lang w:eastAsia="de-DE"/>
              </w:rPr>
              <w:t>fl_TC_10_1_5_1_Body</w:t>
            </w:r>
          </w:p>
        </w:tc>
      </w:tr>
      <w:tr w:rsidR="00AB530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306" w:rsidRDefault="00DB37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306" w:rsidRDefault="008E5714" w:rsidP="004F48A3">
            <w:pPr>
              <w:pStyle w:val="B2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1 </w:t>
            </w:r>
            <w:r w:rsidR="008177F9" w:rsidRPr="008177F9">
              <w:rPr>
                <w:rFonts w:hint="eastAsia"/>
              </w:rPr>
              <w:t xml:space="preserve">In </w:t>
            </w:r>
            <w:r w:rsidR="00506F93" w:rsidRPr="008177F9">
              <w:rPr>
                <w:rFonts w:hint="eastAsia"/>
              </w:rPr>
              <w:t xml:space="preserve">TS38.523-1 </w:t>
            </w:r>
            <w:r w:rsidR="008177F9" w:rsidRPr="008177F9">
              <w:t>Table 10.1.5.1.3.3-1</w:t>
            </w:r>
            <w:r w:rsidR="008177F9" w:rsidRPr="008177F9">
              <w:rPr>
                <w:rFonts w:hint="eastAsia"/>
              </w:rPr>
              <w:t>,</w:t>
            </w:r>
            <w:r w:rsidR="008177F9" w:rsidRPr="00DF2BBE">
              <w:t xml:space="preserve"> Authorized </w:t>
            </w:r>
            <w:bookmarkStart w:id="10" w:name="OLE_LINK59"/>
            <w:r w:rsidR="008177F9" w:rsidRPr="00DF2BBE">
              <w:t>QoS rule</w:t>
            </w:r>
            <w:bookmarkEnd w:id="10"/>
            <w:r w:rsidR="008177F9" w:rsidRPr="00DF2BBE">
              <w:t>s</w:t>
            </w:r>
            <w:r w:rsidR="008177F9" w:rsidRPr="008177F9">
              <w:rPr>
                <w:rFonts w:hint="eastAsia"/>
              </w:rPr>
              <w:t xml:space="preserve"> </w:t>
            </w:r>
            <w:r w:rsidR="004F48A3">
              <w:rPr>
                <w:rFonts w:eastAsiaTheme="minorEastAsia" w:hint="eastAsia"/>
                <w:lang w:eastAsia="zh-CN"/>
              </w:rPr>
              <w:t xml:space="preserve">in step 3 </w:t>
            </w:r>
            <w:r w:rsidR="008177F9" w:rsidRPr="008177F9">
              <w:rPr>
                <w:rFonts w:hint="eastAsia"/>
              </w:rPr>
              <w:t xml:space="preserve">should set </w:t>
            </w:r>
            <w:r w:rsidR="004F48A3">
              <w:rPr>
                <w:rFonts w:eastAsiaTheme="minorEastAsia" w:hint="eastAsia"/>
                <w:lang w:eastAsia="zh-CN"/>
              </w:rPr>
              <w:t>a</w:t>
            </w:r>
            <w:r w:rsidR="008177F9" w:rsidRPr="00DF2BBE">
              <w:t>ccording to QoS rule #n as defined in TS 38.508-1 [4], Table 4.8.4-1  except for Rule operation code set to ‘100’B and QoS rule precedence set to ‘0000 0010’- see TS 38.508-1 [4] , clause 4.8.2.1</w:t>
            </w:r>
          </w:p>
          <w:p w:rsidR="00A006F7" w:rsidRPr="00A006F7" w:rsidRDefault="000E3DB7" w:rsidP="00C62787">
            <w:p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 w:rsidRPr="000B0EA3">
              <w:rPr>
                <w:rFonts w:hint="eastAsia"/>
              </w:rPr>
              <w:t xml:space="preserve"> Step1 c</w:t>
            </w:r>
            <w:r w:rsidRPr="00DF2BBE">
              <w:t>ause the UE to pdu session modification by MMI or AT command</w:t>
            </w:r>
            <w:r w:rsidRPr="000B0EA3">
              <w:rPr>
                <w:rFonts w:hint="eastAsia"/>
              </w:rPr>
              <w:t xml:space="preserve">, the contents of AT is </w:t>
            </w:r>
            <w:r w:rsidRPr="000B0EA3">
              <w:t>AT+C5GQOS=0,9/AT+CGCMOD=0</w:t>
            </w:r>
            <w:r w:rsidRPr="000B0EA3">
              <w:rPr>
                <w:rFonts w:hint="eastAsia"/>
              </w:rPr>
              <w:t xml:space="preserve">, which means modify 5QI to 9 for </w:t>
            </w:r>
            <w:r w:rsidRPr="000B0EA3">
              <w:t>cid=0</w:t>
            </w:r>
            <w:r w:rsidRPr="000B0EA3">
              <w:rPr>
                <w:rFonts w:hint="eastAsia"/>
              </w:rPr>
              <w:t>,but current PDU 5QI is already 9 .</w:t>
            </w:r>
          </w:p>
        </w:tc>
      </w:tr>
      <w:tr w:rsidR="00AB5306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306" w:rsidRDefault="00DB37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A6A" w:rsidRPr="005F3654" w:rsidRDefault="009C2A6A" w:rsidP="009C2A6A">
            <w:pPr>
              <w:pStyle w:val="CRCoverPage"/>
              <w:spacing w:after="0" w:line="259" w:lineRule="auto"/>
              <w:rPr>
                <w:rFonts w:ascii="Times New Roman" w:eastAsiaTheme="minorEastAsia" w:hAnsi="Times New Roman"/>
                <w:lang w:eastAsia="zh-CN"/>
              </w:rPr>
            </w:pPr>
            <w:r w:rsidRPr="00AA24D3">
              <w:rPr>
                <w:rFonts w:ascii="Times New Roman" w:hAnsi="Times New Roman" w:hint="eastAsia"/>
              </w:rPr>
              <w:t xml:space="preserve">1 Set </w:t>
            </w:r>
            <w:r w:rsidRPr="00AA24D3">
              <w:rPr>
                <w:rFonts w:ascii="Times New Roman" w:hAnsi="Times New Roman"/>
              </w:rPr>
              <w:t>precedence</w:t>
            </w:r>
            <w:r w:rsidRPr="00AA24D3">
              <w:rPr>
                <w:rFonts w:ascii="Times New Roman" w:hAnsi="Times New Roman" w:hint="eastAsia"/>
              </w:rPr>
              <w:t xml:space="preserve"> to </w:t>
            </w:r>
            <w:r w:rsidRPr="00AA24D3">
              <w:rPr>
                <w:rFonts w:ascii="Times New Roman" w:hAnsi="Times New Roman"/>
              </w:rPr>
              <w:t>‘0000 0010’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 xml:space="preserve"> in step3.</w:t>
            </w:r>
          </w:p>
          <w:p w:rsidR="00B10714" w:rsidRPr="00B10714" w:rsidRDefault="009C2A6A" w:rsidP="009C2A6A">
            <w:pPr>
              <w:pStyle w:val="CRCoverPage"/>
              <w:spacing w:after="0" w:line="259" w:lineRule="auto"/>
              <w:rPr>
                <w:rFonts w:eastAsiaTheme="minorEastAsia" w:cs="Arial"/>
                <w:lang w:val="en-US"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2 Change 5QI to a different value in step1.</w:t>
            </w:r>
          </w:p>
        </w:tc>
      </w:tr>
      <w:tr w:rsidR="00AB53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306" w:rsidRDefault="00DB37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306" w:rsidRPr="00506F93" w:rsidRDefault="00506F93">
            <w:pPr>
              <w:spacing w:after="0"/>
              <w:rPr>
                <w:rFonts w:ascii="Arial" w:eastAsiaTheme="minorEastAsia" w:hAnsi="Arial" w:cs="Arial"/>
                <w:lang w:eastAsia="zh-CN"/>
              </w:rPr>
            </w:pPr>
            <w:r w:rsidRPr="002E1984">
              <w:rPr>
                <w:rFonts w:eastAsiaTheme="minorEastAsia"/>
                <w:lang w:eastAsia="zh-CN"/>
              </w:rPr>
              <w:t>GSM_NR5GC</w:t>
            </w:r>
            <w:r w:rsidRPr="002E1984">
              <w:rPr>
                <w:rFonts w:eastAsiaTheme="minorEastAsia" w:hint="eastAsia"/>
                <w:lang w:eastAsia="zh-CN"/>
              </w:rPr>
              <w:t>.ttcn</w:t>
            </w:r>
          </w:p>
        </w:tc>
      </w:tr>
      <w:tr w:rsidR="00AB530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306" w:rsidRDefault="00DB37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306" w:rsidRDefault="00AA56DA">
            <w:pPr>
              <w:rPr>
                <w:rFonts w:ascii="Arial" w:hAnsi="Arial"/>
                <w:lang w:eastAsia="zh-CN"/>
              </w:rPr>
            </w:pPr>
            <w:r w:rsidRPr="00AA56DA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:rsidR="00AB5306" w:rsidRDefault="00AB5306">
      <w:pPr>
        <w:rPr>
          <w:lang w:val="en-US" w:eastAsia="zh-CN"/>
        </w:rPr>
      </w:pPr>
    </w:p>
    <w:p w:rsidR="00AB5306" w:rsidRDefault="00DB3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  <w:bookmarkStart w:id="11" w:name="_GoBack"/>
      <w:bookmarkEnd w:id="1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B530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5C1" w:rsidRPr="00ED15C1" w:rsidRDefault="00DB37CA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</w:t>
            </w:r>
            <w:r w:rsidR="00ED15C1" w:rsidRPr="00ED15C1">
              <w:rPr>
                <w:rFonts w:ascii="Arial" w:hAnsi="Arial" w:cs="Arial"/>
                <w:lang w:eastAsia="de-DE"/>
              </w:rPr>
              <w:t xml:space="preserve"> function fl_TC_10_1_5_1_Body() runs on NR5GC_PTC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{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var NR_CellId_Type v_NGC_NASCellA := f_NR5GC_MapNASCell(ngc_CellA, NG_AllCellsOnSamePLMN);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var PDUSessionInfoList_Type v_PDUSessionInfo := f_NR5GC_MobileInfo_GetSessionInfoList(); //How many PDU sessions are established ?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var O1_Type v_PDUSessionIdToModify := v_PDUSessionInfo[0].SessionId;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var GSM_MobilityInfo_Type v_GSM_MobilityInfo;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var NR_RadioBearerId_Type v_SRB := tsc_NR_RbId_SRB2;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var template (value) NG_NAS_DL_Pdu_Type v_MsgToSend;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var NR_SRB_COMMON_IND v_ReceivedAsp;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var template (value) QoS_Rules v_QoS_Rules := cs_QoS_Rules ({cs_QoS_Rule('01'O, int2bit(1,6), '</w:t>
            </w:r>
            <w:r w:rsidRPr="008177F9">
              <w:rPr>
                <w:rFonts w:ascii="Arial" w:hAnsi="Arial" w:cs="Arial"/>
                <w:highlight w:val="yellow"/>
                <w:lang w:eastAsia="de-DE"/>
              </w:rPr>
              <w:t>FF</w:t>
            </w:r>
            <w:r w:rsidRPr="00ED15C1">
              <w:rPr>
                <w:rFonts w:ascii="Arial" w:hAnsi="Arial" w:cs="Arial"/>
                <w:lang w:eastAsia="de-DE"/>
              </w:rPr>
              <w:t>'O, '100'B)}); // @sic R5s190673 sic@ // @sic R5-197259 sic@ //@sic R5s190987, R5-202585 sic@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select (pc_APN_Default_Configuration) { // @sic R5-217281 sic@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  case (internet) {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    v_QoS_Rules := cs_QoS_Rules ({cs_QoS_Rule('01'O, int2bit(1,6), '</w:t>
            </w:r>
            <w:r w:rsidRPr="008177F9">
              <w:rPr>
                <w:rFonts w:ascii="Arial" w:hAnsi="Arial" w:cs="Arial"/>
                <w:highlight w:val="yellow"/>
                <w:lang w:eastAsia="de-DE"/>
              </w:rPr>
              <w:t>FF</w:t>
            </w:r>
            <w:r w:rsidRPr="00ED15C1">
              <w:rPr>
                <w:rFonts w:ascii="Arial" w:hAnsi="Arial" w:cs="Arial"/>
                <w:lang w:eastAsia="de-DE"/>
              </w:rPr>
              <w:t>'O, '100'B)}); // @sic R5s190673 sic@ // @sic R5-197259 sic@ //@sic R5s190987, R5-202585 sic@ // @sic R5-217281 sic@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  }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  case (ims) {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    v_QoS_Rules := cs_QoS_Rules ({cs_QoS_Rule('02'O, int2bit(2,6), '</w:t>
            </w:r>
            <w:r w:rsidRPr="008177F9">
              <w:rPr>
                <w:rFonts w:ascii="Arial" w:hAnsi="Arial" w:cs="Arial"/>
                <w:highlight w:val="yellow"/>
                <w:lang w:eastAsia="de-DE"/>
              </w:rPr>
              <w:t>FF</w:t>
            </w:r>
            <w:r w:rsidRPr="00ED15C1">
              <w:rPr>
                <w:rFonts w:ascii="Arial" w:hAnsi="Arial" w:cs="Arial"/>
                <w:lang w:eastAsia="de-DE"/>
              </w:rPr>
              <w:t>'O, '100'B)});    // @sic R5-217281 sic@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  }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}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v_QoS_Rules.iei :='7A'O; // @sic R5s190673 sic@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//@siclog "Steps 1" siclog@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lastRenderedPageBreak/>
              <w:t xml:space="preserve">    f_UT_RequestModifyQosFlow(UT,1, f_Convert5G_QoSFlow_ForATCommand(cs_QoS_Flow('000001'B, { cs_QoSParameters(tsc_QoSFlowParameter_5QI, '01'O, '</w:t>
            </w:r>
            <w:r w:rsidRPr="00E13741">
              <w:rPr>
                <w:rFonts w:ascii="Arial" w:hAnsi="Arial" w:cs="Arial"/>
                <w:highlight w:val="yellow"/>
                <w:lang w:eastAsia="de-DE"/>
              </w:rPr>
              <w:t>09</w:t>
            </w:r>
            <w:r w:rsidRPr="00ED15C1">
              <w:rPr>
                <w:rFonts w:ascii="Arial" w:hAnsi="Arial" w:cs="Arial"/>
                <w:lang w:eastAsia="de-DE"/>
              </w:rPr>
              <w:t>'O)})));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//@siclog "Steps 2" siclog@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// The UE transmits a PDU SESSION MODIFICATION REQ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SRB.receive(car_NR_SRB_NasPdu_IND(v_NGC_NASCellA, tsc_NR_RbId_SRB2, cr_NG_NAS_IndWithPiggybacking(tsc_SHT_IntegrityProtected_Ciphered))) -&gt; value v_ReceivedAsp; // @sic R5s190673 sic@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if (not f_Check_NG_PDUSessionModificationReq (v_GSM_MobilityInfo, v_PDUSessionInfo,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                                         v_ReceivedAsp.Signalling.Nas[0].Pdu,v_PDUSessionIdToModify)) {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  f_NR_SetVerdictFailOrInconc(__FILE__, __LINE__, "Registration Request Message Failed");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} else {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    f_NR_PreliminaryPass(__FILE__, __LINE__, "Step 2");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}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//@siclog "Steps 3" siclog@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//Send PDU Session Modification Command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v_MsgToSend := f_Get_NG_PDUSessionModificationCommand (v_PDUSessionIdToModify, v_GSM_MobilityInfo, -, -, -, -, v_QoS_Rules); // @sic R5s190673 sic@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SRB.send(cas_NR_SRB_NasPdu_REQ(v_NGC_NASCellA, -, -, cs_NG_NAS_RequestWithPiggybacking(tsc_SHT_IntegrityProtected_Ciphered, v_MsgToSend)));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//@siclog "Steps 4" siclog@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//receive PDU Session Release Complete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SRB.receive(car_NR_SRB_NasPdu_IND(v_NGC_NASCellA, v_SRB, cr_NG_NAS_IndWithPiggybacking(tsc_SHT_IntegrityProtected_Ciphered))) -&gt; value v_ReceivedAsp;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if (not f_Check_NG_PDUSessionModificationComplete (v_ReceivedAsp.Signalling.Nas[0].Pdu, v_PDUSessionIdToModify)) { // @sic R5s190673 sic@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  f_NR_SetVerdictFailOrInconc(__FILE__, __LINE__, "Step 2");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ED15C1">
              <w:rPr>
                <w:rFonts w:ascii="Arial" w:hAnsi="Arial" w:cs="Arial"/>
                <w:lang w:eastAsia="de-DE"/>
              </w:rPr>
              <w:t xml:space="preserve">    }</w:t>
            </w:r>
          </w:p>
          <w:p w:rsidR="00AB5306" w:rsidRDefault="00ED15C1" w:rsidP="00ED15C1">
            <w:pPr>
              <w:autoSpaceDE w:val="0"/>
              <w:autoSpaceDN w:val="0"/>
              <w:adjustRightInd w:val="0"/>
              <w:spacing w:after="0"/>
              <w:ind w:firstLine="210"/>
              <w:rPr>
                <w:rFonts w:ascii="Arial" w:eastAsiaTheme="minorEastAsia" w:hAnsi="Arial" w:cs="Arial"/>
                <w:lang w:eastAsia="zh-CN"/>
              </w:rPr>
            </w:pPr>
            <w:r w:rsidRPr="00ED15C1">
              <w:rPr>
                <w:rFonts w:ascii="Arial" w:hAnsi="Arial" w:cs="Arial"/>
                <w:lang w:eastAsia="de-DE"/>
              </w:rPr>
              <w:t>} //End of test body of TC_10_1_5_1</w:t>
            </w:r>
          </w:p>
          <w:p w:rsidR="00ED15C1" w:rsidRPr="00ED15C1" w:rsidRDefault="00ED15C1" w:rsidP="00ED15C1">
            <w:pPr>
              <w:autoSpaceDE w:val="0"/>
              <w:autoSpaceDN w:val="0"/>
              <w:adjustRightInd w:val="0"/>
              <w:spacing w:after="0"/>
              <w:ind w:firstLine="210"/>
              <w:rPr>
                <w:rFonts w:ascii="Arial" w:eastAsiaTheme="minorEastAsia" w:hAnsi="Arial" w:cs="Arial"/>
                <w:lang w:eastAsia="zh-CN"/>
              </w:rPr>
            </w:pPr>
          </w:p>
        </w:tc>
      </w:tr>
    </w:tbl>
    <w:p w:rsidR="00AB5306" w:rsidRDefault="00AB5306">
      <w:pPr>
        <w:spacing w:after="0"/>
        <w:rPr>
          <w:rFonts w:ascii="Arial" w:hAnsi="Arial"/>
          <w:b/>
          <w:lang w:eastAsia="en-GB"/>
        </w:rPr>
      </w:pPr>
    </w:p>
    <w:p w:rsidR="00AB5306" w:rsidRDefault="00AB5306">
      <w:pPr>
        <w:spacing w:after="0"/>
        <w:rPr>
          <w:rFonts w:ascii="Arial" w:hAnsi="Arial"/>
          <w:b/>
          <w:lang w:eastAsia="en-GB"/>
        </w:rPr>
      </w:pPr>
    </w:p>
    <w:p w:rsidR="00AB5306" w:rsidRDefault="00AB5306">
      <w:pPr>
        <w:spacing w:after="0"/>
        <w:rPr>
          <w:rFonts w:ascii="Arial" w:hAnsi="Arial"/>
          <w:b/>
          <w:lang w:eastAsia="en-GB"/>
        </w:rPr>
      </w:pPr>
    </w:p>
    <w:p w:rsidR="00AB5306" w:rsidRDefault="00DB3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B530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E4A" w:rsidRPr="00620E4A" w:rsidRDefault="00DB37C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  <w:r w:rsidR="00620E4A" w:rsidRPr="00620E4A">
              <w:rPr>
                <w:rFonts w:ascii="Arial" w:hAnsi="Arial"/>
              </w:rPr>
              <w:t xml:space="preserve"> function fl_TC_10_1_5_1_Body() runs on NR5GC_PTC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{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var NR_CellId_Type v_NGC_NASCellA := f_NR5GC_MapNASCell(ngc_CellA, NG_AllCellsOnSamePLMN);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var PDUSessionInfoList_Type v_PDUSessionInfo := f_NR5GC_MobileInfo_GetSessionInfoList(); //How many PDU sessions are established ?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var O1_Type v_PDUSessionIdToModify := v_PDUSessionInfo[0].SessionId;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var GSM_MobilityInfo_Type v_GSM_MobilityInfo;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var NR_RadioBearerId_Type v_SRB := tsc_NR_RbId_SRB2;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var template (value) NG_NAS_DL_Pdu_Type v_MsgToSend;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var NR_SRB_COMMON_IND v_ReceivedAsp;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var template (value) QoS_Rules v_QoS_Rules := cs_QoS_Rules ({cs_QoS_Rule('01'O, int2bit(1,6), '</w:t>
            </w:r>
            <w:r w:rsidR="0080741F" w:rsidRPr="003071A1">
              <w:rPr>
                <w:rFonts w:ascii="Arial" w:eastAsiaTheme="minorEastAsia" w:hAnsi="Arial" w:hint="eastAsia"/>
                <w:highlight w:val="yellow"/>
                <w:lang w:eastAsia="zh-CN"/>
              </w:rPr>
              <w:t>02</w:t>
            </w:r>
            <w:r w:rsidRPr="00620E4A">
              <w:rPr>
                <w:rFonts w:ascii="Arial" w:hAnsi="Arial"/>
              </w:rPr>
              <w:t>'O, '100'B)}); // @sic R5s190673 sic@ // @sic R5-197259 sic@ //@sic R5s190987, R5-202585 sic@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select (pc_APN_Default_Configuration) { // @sic R5-217281 sic@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  case (internet) {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    v_QoS_Rules := cs_QoS_Rules ({cs_QoS_Rule('01'O, int2bit(1,6), '</w:t>
            </w:r>
            <w:r w:rsidR="00A27A12" w:rsidRPr="00A27A12">
              <w:rPr>
                <w:rFonts w:ascii="Arial" w:eastAsiaTheme="minorEastAsia" w:hAnsi="Arial" w:hint="eastAsia"/>
                <w:highlight w:val="yellow"/>
                <w:lang w:eastAsia="zh-CN"/>
              </w:rPr>
              <w:t>02</w:t>
            </w:r>
            <w:r w:rsidRPr="00620E4A">
              <w:rPr>
                <w:rFonts w:ascii="Arial" w:hAnsi="Arial"/>
              </w:rPr>
              <w:t>'O, '100'B)}); // @sic R5s190673 sic@ // @sic R5-197259 sic@ //@sic R5s190987, R5-202585 sic@ // @sic R5-217281 sic@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  }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  case (ims) {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    v_QoS_Rules := cs_QoS_Rules ({cs_QoS_Rule('02'O, int2bit(2,6), '</w:t>
            </w:r>
            <w:r w:rsidR="00A27A12" w:rsidRPr="003071A1">
              <w:rPr>
                <w:rFonts w:ascii="Arial" w:eastAsiaTheme="minorEastAsia" w:hAnsi="Arial" w:hint="eastAsia"/>
                <w:highlight w:val="yellow"/>
                <w:lang w:eastAsia="zh-CN"/>
              </w:rPr>
              <w:t>02</w:t>
            </w:r>
            <w:r w:rsidRPr="00620E4A">
              <w:rPr>
                <w:rFonts w:ascii="Arial" w:hAnsi="Arial"/>
              </w:rPr>
              <w:t>'O, '100'B)});    // @sic R5-217281 sic@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  }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}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lastRenderedPageBreak/>
              <w:t xml:space="preserve">    v_QoS_Rules.iei :='7A'O; // @sic R5s190673 sic@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//@siclog "Steps 1" siclog@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f_UT_RequestModifyQosFlow(UT,1, f_Convert5G_QoSFlow_ForATCommand(cs_QoS_Flow('000001'B, { cs_QoSParameters(tsc_QoSFlowParameter_5QI, '01'O, '</w:t>
            </w:r>
            <w:r w:rsidRPr="008F71F6">
              <w:rPr>
                <w:rFonts w:ascii="Arial" w:hAnsi="Arial"/>
                <w:highlight w:val="yellow"/>
              </w:rPr>
              <w:t>0</w:t>
            </w:r>
            <w:r w:rsidR="00D477D7" w:rsidRPr="008F71F6">
              <w:rPr>
                <w:rFonts w:ascii="Arial" w:eastAsiaTheme="minorEastAsia" w:hAnsi="Arial" w:hint="eastAsia"/>
                <w:highlight w:val="yellow"/>
                <w:lang w:eastAsia="zh-CN"/>
              </w:rPr>
              <w:t>7</w:t>
            </w:r>
            <w:r w:rsidRPr="00620E4A">
              <w:rPr>
                <w:rFonts w:ascii="Arial" w:hAnsi="Arial"/>
              </w:rPr>
              <w:t>'O)})));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//@siclog "Steps 2" siclog@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// The UE transmits a PDU SESSION MODIFICATION REQ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SRB.receive(car_NR_SRB_NasPdu_IND(v_NGC_NASCellA, tsc_NR_RbId_SRB2, cr_NG_NAS_IndWithPiggybacking(tsc_SHT_IntegrityProtected_Ciphered))) -&gt; value v_ReceivedAsp; // @sic R5s190673 sic@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if (not f_Check_NG_PDUSessionModificationReq (v_GSM_MobilityInfo, v_PDUSessionInfo,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                                         v_ReceivedAsp.Signalling.Nas[0].Pdu,v_PDUSessionIdToModify)) {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  f_NR_SetVerdictFailOrInconc(__FILE__, __LINE__, "Registration Request Message Failed");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} else {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    f_NR_PreliminaryPass(__FILE__, __LINE__, "Step 2");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}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//@siclog "Steps 3" siclog@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//Send PDU Session Modification Command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v_MsgToSend := f_Get_NG_PDUSessionModificationCommand (v_PDUSessionIdToModify, v_GSM_MobilityInfo, -, -, -, -, v_QoS_Rules); // @sic R5s190673 sic@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SRB.send(cas_NR_SRB_NasPdu_REQ(v_NGC_NASCellA, -, -, cs_NG_NAS_RequestWithPiggybacking(tsc_SHT_IntegrityProtected_Ciphered, v_MsgToSend)));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//@siclog "Steps 4" siclog@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//receive PDU Session Release Complete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SRB.receive(car_NR_SRB_NasPdu_IND(v_NGC_NASCellA, v_SRB, cr_NG_NAS_IndWithPiggybacking(tsc_SHT_IntegrityProtected_Ciphered))) -&gt; value v_ReceivedAsp;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if (not f_Check_NG_PDUSessionModificationComplete (v_ReceivedAsp.Signalling.Nas[0].Pdu, v_PDUSessionIdToModify)) { // @sic R5s190673 sic@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  f_NR_SetVerdictFailOrInconc(__FILE__, __LINE__, "Step 2");</w:t>
            </w:r>
          </w:p>
          <w:p w:rsidR="00620E4A" w:rsidRPr="00620E4A" w:rsidRDefault="00620E4A" w:rsidP="00620E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620E4A">
              <w:rPr>
                <w:rFonts w:ascii="Arial" w:hAnsi="Arial"/>
              </w:rPr>
              <w:t xml:space="preserve">    }</w:t>
            </w:r>
          </w:p>
          <w:p w:rsidR="00620E4A" w:rsidRDefault="00620E4A" w:rsidP="00620E4A">
            <w:pPr>
              <w:autoSpaceDE w:val="0"/>
              <w:autoSpaceDN w:val="0"/>
              <w:adjustRightInd w:val="0"/>
              <w:spacing w:after="0"/>
              <w:ind w:firstLine="210"/>
              <w:rPr>
                <w:rFonts w:ascii="Arial" w:eastAsiaTheme="minorEastAsia" w:hAnsi="Arial"/>
                <w:lang w:eastAsia="zh-CN"/>
              </w:rPr>
            </w:pPr>
            <w:r w:rsidRPr="00620E4A">
              <w:rPr>
                <w:rFonts w:ascii="Arial" w:hAnsi="Arial"/>
              </w:rPr>
              <w:t>} //End of test body of TC_10_1_5_1</w:t>
            </w:r>
          </w:p>
          <w:p w:rsidR="00AB5306" w:rsidRDefault="00AB5306" w:rsidP="00620E4A">
            <w:pPr>
              <w:autoSpaceDE w:val="0"/>
              <w:autoSpaceDN w:val="0"/>
              <w:adjustRightInd w:val="0"/>
              <w:spacing w:after="0"/>
              <w:ind w:firstLine="210"/>
              <w:rPr>
                <w:rFonts w:ascii="Arial" w:hAnsi="Arial"/>
              </w:rPr>
            </w:pPr>
          </w:p>
        </w:tc>
      </w:tr>
    </w:tbl>
    <w:p w:rsidR="00AB5306" w:rsidRPr="00465662" w:rsidRDefault="00AB5306">
      <w:pPr>
        <w:rPr>
          <w:rFonts w:eastAsiaTheme="minorEastAsia"/>
          <w:lang w:val="en-US" w:eastAsia="zh-CN"/>
        </w:rPr>
      </w:pPr>
    </w:p>
    <w:sectPr w:rsidR="00AB5306" w:rsidRPr="00465662" w:rsidSect="00AB5306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54D8" w:rsidRDefault="00D954D8" w:rsidP="00AB5306">
      <w:pPr>
        <w:spacing w:after="0"/>
      </w:pPr>
      <w:r>
        <w:separator/>
      </w:r>
    </w:p>
  </w:endnote>
  <w:endnote w:type="continuationSeparator" w:id="0">
    <w:p w:rsidR="00D954D8" w:rsidRDefault="00D954D8" w:rsidP="00AB53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56DA" w:rsidRDefault="00AA56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56DA" w:rsidRDefault="00AA56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56DA" w:rsidRDefault="00AA56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54D8" w:rsidRDefault="00D954D8">
      <w:pPr>
        <w:spacing w:after="0"/>
      </w:pPr>
      <w:r>
        <w:separator/>
      </w:r>
    </w:p>
  </w:footnote>
  <w:footnote w:type="continuationSeparator" w:id="0">
    <w:p w:rsidR="00D954D8" w:rsidRDefault="00D954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5306" w:rsidRDefault="00DB37CA">
    <w:r>
      <w:t xml:space="preserve">Page </w:t>
    </w:r>
    <w:r w:rsidR="0029384C">
      <w:fldChar w:fldCharType="begin"/>
    </w:r>
    <w:r>
      <w:instrText>PAGE</w:instrText>
    </w:r>
    <w:r w:rsidR="0029384C">
      <w:fldChar w:fldCharType="separate"/>
    </w:r>
    <w:r>
      <w:t>1</w:t>
    </w:r>
    <w:r w:rsidR="0029384C">
      <w:fldChar w:fldCharType="end"/>
    </w:r>
    <w:r>
      <w:br/>
    </w:r>
    <w:r w:rsidR="00AA56D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CUcNg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x38eOijPac9RNkLdyVaGGtfDhWTiMDMrGGoQnHKUm5KKLxdmB&#10;3I+/3cd4KAkvZw1GMOcGO8KZ/mqgcJzW3nC9sesNc6yXhJkeYb2sTCYeuKB7s3RUv2A3FjEHXMJI&#10;ZMp56M1l6NYAuyXVYpGCMJNWhLXZWBmhI4eRz237Ipy9kB4g1yP1oymmb7jvYuNLbxfHAAWSMJHV&#10;jsML2ZjnJO1l9+LC/Pqdol7/IeY/A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P4glHD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lang w:val="fr-CH"/>
                  </w:rPr>
                  <w:tag w:val="RS_Classification_Standard"/>
                  <w:id w:val="-604028534"/>
                  <w:showingPlcHdr/>
                </w:sdtPr>
                <w:sdtContent>
                  <w:p w:rsidR="00AA56DA" w:rsidRPr="00A11327" w:rsidRDefault="00AA56DA" w:rsidP="004E77DC">
                    <w:pPr>
                      <w:pStyle w:val="NoSpacing"/>
                      <w:rPr>
                        <w:lang w:val="fr-CH"/>
                      </w:rPr>
                    </w:pPr>
                    <w:r w:rsidRPr="005C7EB2">
                      <w:t>Choose Classification</w:t>
                    </w:r>
                    <w:r>
                      <w:rPr>
                        <w:rStyle w:val="PlaceholderText"/>
                      </w:rPr>
                      <w:t xml:space="preserve"> </w:t>
                    </w:r>
                    <w:r w:rsidRPr="005C7EB2">
                      <w:rPr>
                        <w:rStyle w:val="PlaceholderText"/>
                      </w:rPr>
                      <w:t>This field should be placed in the header, 0,5 cm from top page &amp; aligned to left margin.</w:t>
                    </w: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56DA" w:rsidRDefault="00AA56DA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lassification_Textbox" o:spid="_x0000_s2049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eUTMwIAAGIEAAAOAAAAZHJzL2Uyb0RvYy54bWysVMGO2jAQvVfqP1i+lwDbZStEWFFWVJXQ&#10;7kpQ7bEyjgORHI9lGxL69X12CNtue6p6MRPP+M3Mmzf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1oXlEzMCAABiBAAADgAAAAAAAAAAAAAAAAAuAgAA&#10;ZHJzL2Uyb0RvYy54bWxQSwECLQAUAAYACAAAACEAx6H3eNoAAAAGAQAADwAAAAAAAAAAAAAAAACN&#10;BAAAZHJzL2Rvd25yZXYueG1sUEsFBgAAAAAEAAQA8wAAAJQFAAAAAA==&#10;" filled="f" stroked="f" strokeweight=".5pt">
          <v:textbox style="mso-fit-shape-to-text:t" inset="0,0,0,0">
            <w:txbxContent>
              <w:sdt>
                <w:sdtPr>
                  <w:rPr>
                    <w:lang w:val="fr-CH"/>
                  </w:rPr>
                  <w:tag w:val="RS_Classification_Standard"/>
                  <w:id w:val="1405876909"/>
                  <w:showingPlcHdr/>
                </w:sdtPr>
                <w:sdtContent>
                  <w:p w:rsidR="00AA56DA" w:rsidRPr="00A11327" w:rsidRDefault="00AA56DA" w:rsidP="004E77DC">
                    <w:pPr>
                      <w:pStyle w:val="NoSpacing"/>
                      <w:rPr>
                        <w:lang w:val="fr-CH"/>
                      </w:rPr>
                    </w:pPr>
                    <w:r w:rsidRPr="005C7EB2">
                      <w:t>Choose Classification</w:t>
                    </w:r>
                    <w:r>
                      <w:rPr>
                        <w:rStyle w:val="PlaceholderText"/>
                      </w:rPr>
                      <w:t xml:space="preserve"> </w:t>
                    </w:r>
                    <w:r w:rsidRPr="005C7EB2">
                      <w:rPr>
                        <w:rStyle w:val="PlaceholderText"/>
                      </w:rPr>
                      <w:t>This field should be placed in the header, 0,5 cm from top page &amp; aligned to left margin.</w:t>
                    </w: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56DA" w:rsidRDefault="00AA56DA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lang w:val="fr-CH"/>
                  </w:rPr>
                  <w:tag w:val="RS_Classification_Standard"/>
                  <w:id w:val="-1426952567"/>
                  <w:showingPlcHdr/>
                </w:sdtPr>
                <w:sdtContent>
                  <w:p w:rsidR="00AA56DA" w:rsidRPr="00A11327" w:rsidRDefault="00AA56DA" w:rsidP="004E77DC">
                    <w:pPr>
                      <w:pStyle w:val="NoSpacing"/>
                      <w:rPr>
                        <w:lang w:val="fr-CH"/>
                      </w:rPr>
                    </w:pPr>
                    <w:r w:rsidRPr="005C7EB2">
                      <w:t>Choose Classification</w:t>
                    </w:r>
                    <w:r>
                      <w:rPr>
                        <w:rStyle w:val="PlaceholderText"/>
                      </w:rPr>
                      <w:t xml:space="preserve"> </w:t>
                    </w:r>
                    <w:r w:rsidRPr="005C7EB2">
                      <w:rPr>
                        <w:rStyle w:val="PlaceholderText"/>
                      </w:rPr>
                      <w:t>This field should be placed in the header, 0,5 cm from top page &amp; aligned to left margin.</w:t>
                    </w: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5306" w:rsidRDefault="00AA56DA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hUWdkj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lang w:val="fr-CH"/>
                  </w:rPr>
                  <w:tag w:val="RS_Classification_Standard"/>
                  <w:id w:val="675775694"/>
                  <w:showingPlcHdr/>
                </w:sdtPr>
                <w:sdtContent>
                  <w:p w:rsidR="00AA56DA" w:rsidRPr="00A11327" w:rsidRDefault="00AA56DA" w:rsidP="004E77DC">
                    <w:pPr>
                      <w:pStyle w:val="NoSpacing"/>
                      <w:rPr>
                        <w:lang w:val="fr-CH"/>
                      </w:rPr>
                    </w:pPr>
                    <w:r w:rsidRPr="005C7EB2">
                      <w:t>Choose Classification</w:t>
                    </w:r>
                    <w:r>
                      <w:rPr>
                        <w:rStyle w:val="PlaceholderText"/>
                      </w:rPr>
                      <w:t xml:space="preserve"> </w:t>
                    </w:r>
                    <w:r w:rsidRPr="005C7EB2">
                      <w:rPr>
                        <w:rStyle w:val="PlaceholderText"/>
                      </w:rPr>
                      <w:t>This field should be placed in the header, 0,5 cm from top page &amp; aligned to left margin.</w:t>
                    </w: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5306" w:rsidRDefault="00DB37CA">
    <w:pPr>
      <w:pStyle w:val="Header"/>
      <w:tabs>
        <w:tab w:val="right" w:pos="9639"/>
      </w:tabs>
    </w:pPr>
    <w:r>
      <w:tab/>
    </w:r>
    <w:r w:rsidR="00AA56D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dBt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hH&#10;zoxoINFKC3CJwkSAqN+fVBd21HFWKi/B3O/uSGBrfQ6crQVS6D5Th0EY7j0uIy9d5Zr4i44Z/JDi&#10;dKEfCZjE5c1sOoOmnEn4JtezKWzAZ6+vrfPhi6KGRaPgDvIm1sVx40MfOoTEZIbWtdZJYm1YW/Dp&#10;5GacHlw8ANcGOWIPfa3RCt2uS6RMhj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Gn3Qb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lang w:val="fr-CH"/>
                  </w:rPr>
                  <w:tag w:val="RS_Classification_Standard"/>
                  <w:id w:val="1233965083"/>
                  <w:showingPlcHdr/>
                </w:sdtPr>
                <w:sdtContent>
                  <w:p w:rsidR="00AA56DA" w:rsidRPr="00A11327" w:rsidRDefault="00AA56DA" w:rsidP="004E77DC">
                    <w:pPr>
                      <w:pStyle w:val="NoSpacing"/>
                      <w:rPr>
                        <w:lang w:val="fr-CH"/>
                      </w:rPr>
                    </w:pPr>
                    <w:r w:rsidRPr="005C7EB2">
                      <w:t>Choose Classification</w:t>
                    </w:r>
                    <w:r>
                      <w:rPr>
                        <w:rStyle w:val="PlaceholderText"/>
                      </w:rPr>
                      <w:t xml:space="preserve"> </w:t>
                    </w:r>
                    <w:r w:rsidRPr="005C7EB2">
                      <w:rPr>
                        <w:rStyle w:val="PlaceholderText"/>
                      </w:rPr>
                      <w:t>This field should be placed in the header, 0,5 cm from top page &amp; aligned to left margin.</w:t>
                    </w: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5306" w:rsidRDefault="00AA56DA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oLBo4z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lang w:val="fr-CH"/>
                  </w:rPr>
                  <w:tag w:val="RS_Classification_Standard"/>
                  <w:id w:val="322010898"/>
                  <w:showingPlcHdr/>
                </w:sdtPr>
                <w:sdtContent>
                  <w:p w:rsidR="00AA56DA" w:rsidRPr="00A11327" w:rsidRDefault="00AA56DA" w:rsidP="004E77DC">
                    <w:pPr>
                      <w:pStyle w:val="NoSpacing"/>
                      <w:rPr>
                        <w:lang w:val="fr-CH"/>
                      </w:rPr>
                    </w:pPr>
                    <w:r w:rsidRPr="005C7EB2">
                      <w:t>Choose Classification</w:t>
                    </w:r>
                    <w:r>
                      <w:rPr>
                        <w:rStyle w:val="PlaceholderText"/>
                      </w:rPr>
                      <w:t xml:space="preserve"> </w:t>
                    </w:r>
                    <w:r w:rsidRPr="005C7EB2">
                      <w:rPr>
                        <w:rStyle w:val="PlaceholderText"/>
                      </w:rPr>
                      <w:t>This field should be placed in the header, 0,5 cm from top page &amp; aligned to left margin.</w:t>
                    </w: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048FE"/>
    <w:rsid w:val="00007D89"/>
    <w:rsid w:val="00022E4A"/>
    <w:rsid w:val="00040BAC"/>
    <w:rsid w:val="000414E8"/>
    <w:rsid w:val="00045309"/>
    <w:rsid w:val="000579F6"/>
    <w:rsid w:val="0008307F"/>
    <w:rsid w:val="00095A97"/>
    <w:rsid w:val="0009779D"/>
    <w:rsid w:val="000A461F"/>
    <w:rsid w:val="000A6394"/>
    <w:rsid w:val="000A724E"/>
    <w:rsid w:val="000B0EA3"/>
    <w:rsid w:val="000B7FED"/>
    <w:rsid w:val="000C038A"/>
    <w:rsid w:val="000C6598"/>
    <w:rsid w:val="000D44B3"/>
    <w:rsid w:val="000E3DB7"/>
    <w:rsid w:val="00102F7D"/>
    <w:rsid w:val="001048CF"/>
    <w:rsid w:val="00110E0E"/>
    <w:rsid w:val="00113CF5"/>
    <w:rsid w:val="00135B43"/>
    <w:rsid w:val="00145D43"/>
    <w:rsid w:val="001534C7"/>
    <w:rsid w:val="001765AE"/>
    <w:rsid w:val="00177A0C"/>
    <w:rsid w:val="00185D73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226281"/>
    <w:rsid w:val="00227518"/>
    <w:rsid w:val="002377CE"/>
    <w:rsid w:val="0024706E"/>
    <w:rsid w:val="0026004D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84C"/>
    <w:rsid w:val="00293B86"/>
    <w:rsid w:val="002A281A"/>
    <w:rsid w:val="002A388C"/>
    <w:rsid w:val="002B5741"/>
    <w:rsid w:val="002C17AA"/>
    <w:rsid w:val="002E1984"/>
    <w:rsid w:val="002E472E"/>
    <w:rsid w:val="00300A0F"/>
    <w:rsid w:val="00300A5B"/>
    <w:rsid w:val="00305409"/>
    <w:rsid w:val="003071A1"/>
    <w:rsid w:val="003260C1"/>
    <w:rsid w:val="00331DD4"/>
    <w:rsid w:val="00350CD9"/>
    <w:rsid w:val="003609EF"/>
    <w:rsid w:val="0036231A"/>
    <w:rsid w:val="00362EEF"/>
    <w:rsid w:val="00374096"/>
    <w:rsid w:val="00374DD4"/>
    <w:rsid w:val="00380F6D"/>
    <w:rsid w:val="00392E62"/>
    <w:rsid w:val="00392EC6"/>
    <w:rsid w:val="003A2351"/>
    <w:rsid w:val="003E1A36"/>
    <w:rsid w:val="003E3B97"/>
    <w:rsid w:val="003E3BEE"/>
    <w:rsid w:val="00410371"/>
    <w:rsid w:val="004242F1"/>
    <w:rsid w:val="0042755C"/>
    <w:rsid w:val="00441797"/>
    <w:rsid w:val="0044768E"/>
    <w:rsid w:val="00456520"/>
    <w:rsid w:val="00464805"/>
    <w:rsid w:val="00465662"/>
    <w:rsid w:val="00497DD7"/>
    <w:rsid w:val="004A56B1"/>
    <w:rsid w:val="004A70F4"/>
    <w:rsid w:val="004B75B7"/>
    <w:rsid w:val="004C07BC"/>
    <w:rsid w:val="004C63DD"/>
    <w:rsid w:val="004D2284"/>
    <w:rsid w:val="004F48A3"/>
    <w:rsid w:val="00506F93"/>
    <w:rsid w:val="005141D9"/>
    <w:rsid w:val="0051580D"/>
    <w:rsid w:val="005254BC"/>
    <w:rsid w:val="00547111"/>
    <w:rsid w:val="00547B31"/>
    <w:rsid w:val="00550F54"/>
    <w:rsid w:val="00560950"/>
    <w:rsid w:val="00563934"/>
    <w:rsid w:val="00570115"/>
    <w:rsid w:val="00574F78"/>
    <w:rsid w:val="005767EB"/>
    <w:rsid w:val="00577E0E"/>
    <w:rsid w:val="005907E2"/>
    <w:rsid w:val="00592D74"/>
    <w:rsid w:val="005A3F50"/>
    <w:rsid w:val="005A5A9C"/>
    <w:rsid w:val="005D5DDE"/>
    <w:rsid w:val="005E2C44"/>
    <w:rsid w:val="005F3654"/>
    <w:rsid w:val="00620E4A"/>
    <w:rsid w:val="00621188"/>
    <w:rsid w:val="006257ED"/>
    <w:rsid w:val="00646023"/>
    <w:rsid w:val="00650E43"/>
    <w:rsid w:val="00653DE4"/>
    <w:rsid w:val="00663D89"/>
    <w:rsid w:val="00665C47"/>
    <w:rsid w:val="00670255"/>
    <w:rsid w:val="0067162C"/>
    <w:rsid w:val="00672CBB"/>
    <w:rsid w:val="00695808"/>
    <w:rsid w:val="00696E59"/>
    <w:rsid w:val="006B46FB"/>
    <w:rsid w:val="006B6F80"/>
    <w:rsid w:val="006C5486"/>
    <w:rsid w:val="006E21FB"/>
    <w:rsid w:val="006F0C88"/>
    <w:rsid w:val="006F4AD0"/>
    <w:rsid w:val="00732F5A"/>
    <w:rsid w:val="00745C21"/>
    <w:rsid w:val="00771F32"/>
    <w:rsid w:val="00785AFF"/>
    <w:rsid w:val="00792342"/>
    <w:rsid w:val="007977A8"/>
    <w:rsid w:val="007B512A"/>
    <w:rsid w:val="007C0455"/>
    <w:rsid w:val="007C09AD"/>
    <w:rsid w:val="007C2097"/>
    <w:rsid w:val="007C24E2"/>
    <w:rsid w:val="007D6A07"/>
    <w:rsid w:val="007F7259"/>
    <w:rsid w:val="008040A8"/>
    <w:rsid w:val="0080741F"/>
    <w:rsid w:val="00807EA0"/>
    <w:rsid w:val="008177F9"/>
    <w:rsid w:val="00820628"/>
    <w:rsid w:val="008219ED"/>
    <w:rsid w:val="008279FA"/>
    <w:rsid w:val="008626E7"/>
    <w:rsid w:val="00870EE7"/>
    <w:rsid w:val="00873374"/>
    <w:rsid w:val="008863B9"/>
    <w:rsid w:val="00891463"/>
    <w:rsid w:val="008A0AAC"/>
    <w:rsid w:val="008A45A6"/>
    <w:rsid w:val="008C14BF"/>
    <w:rsid w:val="008C166F"/>
    <w:rsid w:val="008D3CCC"/>
    <w:rsid w:val="008D4170"/>
    <w:rsid w:val="008E5714"/>
    <w:rsid w:val="008F3789"/>
    <w:rsid w:val="008F686C"/>
    <w:rsid w:val="008F71F6"/>
    <w:rsid w:val="00910F5C"/>
    <w:rsid w:val="0091207D"/>
    <w:rsid w:val="009148DE"/>
    <w:rsid w:val="00916574"/>
    <w:rsid w:val="00927946"/>
    <w:rsid w:val="00941E30"/>
    <w:rsid w:val="00953760"/>
    <w:rsid w:val="00973773"/>
    <w:rsid w:val="009777D9"/>
    <w:rsid w:val="0098422A"/>
    <w:rsid w:val="00991B88"/>
    <w:rsid w:val="009A5753"/>
    <w:rsid w:val="009A579D"/>
    <w:rsid w:val="009B13F9"/>
    <w:rsid w:val="009C2A6A"/>
    <w:rsid w:val="009C5B9C"/>
    <w:rsid w:val="009D452D"/>
    <w:rsid w:val="009D53BE"/>
    <w:rsid w:val="009E3297"/>
    <w:rsid w:val="009E4B4C"/>
    <w:rsid w:val="009E6F17"/>
    <w:rsid w:val="009F4828"/>
    <w:rsid w:val="009F562A"/>
    <w:rsid w:val="009F734F"/>
    <w:rsid w:val="00A006F7"/>
    <w:rsid w:val="00A00B37"/>
    <w:rsid w:val="00A246B6"/>
    <w:rsid w:val="00A27A12"/>
    <w:rsid w:val="00A308F0"/>
    <w:rsid w:val="00A34D2E"/>
    <w:rsid w:val="00A47E70"/>
    <w:rsid w:val="00A50CF0"/>
    <w:rsid w:val="00A7071B"/>
    <w:rsid w:val="00A71099"/>
    <w:rsid w:val="00A7671C"/>
    <w:rsid w:val="00AA24D3"/>
    <w:rsid w:val="00AA2CBC"/>
    <w:rsid w:val="00AA56DA"/>
    <w:rsid w:val="00AB5306"/>
    <w:rsid w:val="00AB66B1"/>
    <w:rsid w:val="00AC2713"/>
    <w:rsid w:val="00AC5820"/>
    <w:rsid w:val="00AD1CD8"/>
    <w:rsid w:val="00AE319C"/>
    <w:rsid w:val="00B0233C"/>
    <w:rsid w:val="00B03E98"/>
    <w:rsid w:val="00B05011"/>
    <w:rsid w:val="00B10714"/>
    <w:rsid w:val="00B258BB"/>
    <w:rsid w:val="00B31385"/>
    <w:rsid w:val="00B36D49"/>
    <w:rsid w:val="00B37FA6"/>
    <w:rsid w:val="00B61F5A"/>
    <w:rsid w:val="00B6459A"/>
    <w:rsid w:val="00B65467"/>
    <w:rsid w:val="00B67B97"/>
    <w:rsid w:val="00B87461"/>
    <w:rsid w:val="00B93BD9"/>
    <w:rsid w:val="00B968C8"/>
    <w:rsid w:val="00BA2388"/>
    <w:rsid w:val="00BA3EC5"/>
    <w:rsid w:val="00BA51D9"/>
    <w:rsid w:val="00BB2463"/>
    <w:rsid w:val="00BB5DFC"/>
    <w:rsid w:val="00BD279D"/>
    <w:rsid w:val="00BD6BB8"/>
    <w:rsid w:val="00BE72C3"/>
    <w:rsid w:val="00BE75CC"/>
    <w:rsid w:val="00C54883"/>
    <w:rsid w:val="00C62787"/>
    <w:rsid w:val="00C66BA2"/>
    <w:rsid w:val="00C82D50"/>
    <w:rsid w:val="00C86234"/>
    <w:rsid w:val="00C86A18"/>
    <w:rsid w:val="00C870F6"/>
    <w:rsid w:val="00C87A22"/>
    <w:rsid w:val="00C90DC3"/>
    <w:rsid w:val="00C92A5D"/>
    <w:rsid w:val="00C95985"/>
    <w:rsid w:val="00C95A97"/>
    <w:rsid w:val="00CB2D5A"/>
    <w:rsid w:val="00CC2C25"/>
    <w:rsid w:val="00CC5026"/>
    <w:rsid w:val="00CC68D0"/>
    <w:rsid w:val="00CE6FBF"/>
    <w:rsid w:val="00CE79B5"/>
    <w:rsid w:val="00D00148"/>
    <w:rsid w:val="00D03F9A"/>
    <w:rsid w:val="00D06D51"/>
    <w:rsid w:val="00D14405"/>
    <w:rsid w:val="00D24991"/>
    <w:rsid w:val="00D31026"/>
    <w:rsid w:val="00D35695"/>
    <w:rsid w:val="00D373BD"/>
    <w:rsid w:val="00D477D7"/>
    <w:rsid w:val="00D50255"/>
    <w:rsid w:val="00D53A81"/>
    <w:rsid w:val="00D66520"/>
    <w:rsid w:val="00D84AE9"/>
    <w:rsid w:val="00D954D8"/>
    <w:rsid w:val="00DA1FC7"/>
    <w:rsid w:val="00DB37CA"/>
    <w:rsid w:val="00DB3990"/>
    <w:rsid w:val="00DB3B9F"/>
    <w:rsid w:val="00DC19A6"/>
    <w:rsid w:val="00DD34E0"/>
    <w:rsid w:val="00DE12D9"/>
    <w:rsid w:val="00DE34CF"/>
    <w:rsid w:val="00DF0850"/>
    <w:rsid w:val="00DF7608"/>
    <w:rsid w:val="00E13741"/>
    <w:rsid w:val="00E13F3D"/>
    <w:rsid w:val="00E14DDB"/>
    <w:rsid w:val="00E34898"/>
    <w:rsid w:val="00E35060"/>
    <w:rsid w:val="00E50DF1"/>
    <w:rsid w:val="00E53BB2"/>
    <w:rsid w:val="00E54C01"/>
    <w:rsid w:val="00E9177E"/>
    <w:rsid w:val="00EA32C8"/>
    <w:rsid w:val="00EA51E8"/>
    <w:rsid w:val="00EA6EDC"/>
    <w:rsid w:val="00EB09B7"/>
    <w:rsid w:val="00EC6DB7"/>
    <w:rsid w:val="00ED15C1"/>
    <w:rsid w:val="00EE7D7C"/>
    <w:rsid w:val="00F02F66"/>
    <w:rsid w:val="00F07F65"/>
    <w:rsid w:val="00F17B7B"/>
    <w:rsid w:val="00F25D98"/>
    <w:rsid w:val="00F2700A"/>
    <w:rsid w:val="00F300FB"/>
    <w:rsid w:val="00F342B4"/>
    <w:rsid w:val="00F7391B"/>
    <w:rsid w:val="00F8417E"/>
    <w:rsid w:val="00F93526"/>
    <w:rsid w:val="00F9615B"/>
    <w:rsid w:val="00FA0AC9"/>
    <w:rsid w:val="00FB0699"/>
    <w:rsid w:val="00FB2005"/>
    <w:rsid w:val="00FB6386"/>
    <w:rsid w:val="00FC7A00"/>
    <w:rsid w:val="00FD579F"/>
    <w:rsid w:val="00FE4C17"/>
    <w:rsid w:val="00FE6991"/>
    <w:rsid w:val="0585623D"/>
    <w:rsid w:val="20913F51"/>
    <w:rsid w:val="22C95DFC"/>
    <w:rsid w:val="38D26ED6"/>
    <w:rsid w:val="76386952"/>
    <w:rsid w:val="7CDD27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."/>
  <w:listSeparator w:val=","/>
  <w14:docId w14:val="292329B4"/>
  <w15:docId w15:val="{8CF22455-A8B2-4A00-9324-91543FCAC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qFormat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530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AB530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B53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B53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B53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B530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B5306"/>
    <w:pPr>
      <w:outlineLvl w:val="5"/>
    </w:pPr>
  </w:style>
  <w:style w:type="paragraph" w:styleId="Heading7">
    <w:name w:val="heading 7"/>
    <w:basedOn w:val="H6"/>
    <w:next w:val="Normal"/>
    <w:qFormat/>
    <w:rsid w:val="00AB5306"/>
    <w:pPr>
      <w:outlineLvl w:val="6"/>
    </w:pPr>
  </w:style>
  <w:style w:type="paragraph" w:styleId="Heading8">
    <w:name w:val="heading 8"/>
    <w:basedOn w:val="Heading1"/>
    <w:next w:val="Normal"/>
    <w:qFormat/>
    <w:rsid w:val="00AB530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B53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AB5306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AB5306"/>
    <w:pPr>
      <w:ind w:left="1135"/>
    </w:pPr>
  </w:style>
  <w:style w:type="paragraph" w:styleId="List2">
    <w:name w:val="List 2"/>
    <w:basedOn w:val="List"/>
    <w:rsid w:val="00AB5306"/>
    <w:pPr>
      <w:ind w:left="851"/>
    </w:pPr>
  </w:style>
  <w:style w:type="paragraph" w:styleId="List">
    <w:name w:val="List"/>
    <w:basedOn w:val="Normal"/>
    <w:qFormat/>
    <w:rsid w:val="00AB5306"/>
    <w:pPr>
      <w:ind w:left="568" w:hanging="284"/>
    </w:pPr>
  </w:style>
  <w:style w:type="paragraph" w:styleId="TOC7">
    <w:name w:val="toc 7"/>
    <w:basedOn w:val="TOC6"/>
    <w:next w:val="Normal"/>
    <w:semiHidden/>
    <w:qFormat/>
    <w:rsid w:val="00AB5306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AB5306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AB5306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AB5306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AB5306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AB530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AB530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AB5306"/>
    <w:pPr>
      <w:ind w:left="851"/>
    </w:pPr>
  </w:style>
  <w:style w:type="paragraph" w:styleId="ListNumber">
    <w:name w:val="List Number"/>
    <w:basedOn w:val="List"/>
    <w:qFormat/>
    <w:rsid w:val="00AB5306"/>
  </w:style>
  <w:style w:type="paragraph" w:styleId="ListBullet4">
    <w:name w:val="List Bullet 4"/>
    <w:basedOn w:val="ListBullet3"/>
    <w:qFormat/>
    <w:rsid w:val="00AB5306"/>
    <w:pPr>
      <w:ind w:left="1418"/>
    </w:pPr>
  </w:style>
  <w:style w:type="paragraph" w:styleId="ListBullet3">
    <w:name w:val="List Bullet 3"/>
    <w:basedOn w:val="ListBullet2"/>
    <w:qFormat/>
    <w:rsid w:val="00AB5306"/>
    <w:pPr>
      <w:ind w:left="1135"/>
    </w:pPr>
  </w:style>
  <w:style w:type="paragraph" w:styleId="ListBullet2">
    <w:name w:val="List Bullet 2"/>
    <w:basedOn w:val="ListBullet"/>
    <w:qFormat/>
    <w:rsid w:val="00AB5306"/>
    <w:pPr>
      <w:ind w:left="851"/>
    </w:pPr>
  </w:style>
  <w:style w:type="paragraph" w:styleId="ListBullet">
    <w:name w:val="List Bullet"/>
    <w:basedOn w:val="List"/>
    <w:rsid w:val="00AB5306"/>
  </w:style>
  <w:style w:type="paragraph" w:styleId="DocumentMap">
    <w:name w:val="Document Map"/>
    <w:basedOn w:val="Normal"/>
    <w:semiHidden/>
    <w:qFormat/>
    <w:rsid w:val="00AB5306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rsid w:val="00AB5306"/>
  </w:style>
  <w:style w:type="paragraph" w:styleId="ListBullet5">
    <w:name w:val="List Bullet 5"/>
    <w:basedOn w:val="ListBullet4"/>
    <w:qFormat/>
    <w:rsid w:val="00AB5306"/>
    <w:pPr>
      <w:ind w:left="1702"/>
    </w:pPr>
  </w:style>
  <w:style w:type="paragraph" w:styleId="TOC8">
    <w:name w:val="toc 8"/>
    <w:basedOn w:val="TOC1"/>
    <w:next w:val="Normal"/>
    <w:semiHidden/>
    <w:qFormat/>
    <w:rsid w:val="00AB5306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AB5306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AB5306"/>
    <w:pPr>
      <w:jc w:val="center"/>
    </w:pPr>
    <w:rPr>
      <w:i/>
    </w:rPr>
  </w:style>
  <w:style w:type="paragraph" w:styleId="Header">
    <w:name w:val="header"/>
    <w:qFormat/>
    <w:rsid w:val="00AB5306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AB5306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AB5306"/>
    <w:pPr>
      <w:ind w:left="1702"/>
    </w:pPr>
  </w:style>
  <w:style w:type="paragraph" w:styleId="List4">
    <w:name w:val="List 4"/>
    <w:basedOn w:val="List3"/>
    <w:qFormat/>
    <w:rsid w:val="00AB5306"/>
    <w:pPr>
      <w:ind w:left="1418"/>
    </w:pPr>
  </w:style>
  <w:style w:type="paragraph" w:styleId="TOC9">
    <w:name w:val="toc 9"/>
    <w:basedOn w:val="TOC8"/>
    <w:next w:val="Normal"/>
    <w:semiHidden/>
    <w:qFormat/>
    <w:rsid w:val="00AB5306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AB5306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AB5306"/>
    <w:pPr>
      <w:ind w:left="284"/>
    </w:pPr>
  </w:style>
  <w:style w:type="paragraph" w:styleId="Title">
    <w:name w:val="Title"/>
    <w:basedOn w:val="Normal"/>
    <w:next w:val="Normal"/>
    <w:link w:val="TitleChar"/>
    <w:qFormat/>
    <w:rsid w:val="00AB530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sid w:val="00AB5306"/>
    <w:rPr>
      <w:b/>
      <w:bCs/>
    </w:rPr>
  </w:style>
  <w:style w:type="character" w:styleId="FollowedHyperlink">
    <w:name w:val="FollowedHyperlink"/>
    <w:qFormat/>
    <w:rsid w:val="00AB5306"/>
    <w:rPr>
      <w:color w:val="800080"/>
      <w:u w:val="single"/>
    </w:rPr>
  </w:style>
  <w:style w:type="character" w:styleId="Emphasis">
    <w:name w:val="Emphasis"/>
    <w:qFormat/>
    <w:rsid w:val="00AB5306"/>
    <w:rPr>
      <w:i/>
      <w:iCs/>
    </w:rPr>
  </w:style>
  <w:style w:type="character" w:styleId="Hyperlink">
    <w:name w:val="Hyperlink"/>
    <w:rsid w:val="00AB5306"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rsid w:val="00AB5306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semiHidden/>
    <w:qFormat/>
    <w:rsid w:val="00AB5306"/>
    <w:rPr>
      <w:sz w:val="16"/>
    </w:rPr>
  </w:style>
  <w:style w:type="character" w:styleId="FootnoteReference">
    <w:name w:val="footnote reference"/>
    <w:semiHidden/>
    <w:qFormat/>
    <w:rsid w:val="00AB5306"/>
    <w:rPr>
      <w:b/>
      <w:position w:val="6"/>
      <w:sz w:val="16"/>
    </w:rPr>
  </w:style>
  <w:style w:type="paragraph" w:customStyle="1" w:styleId="ZT">
    <w:name w:val="ZT"/>
    <w:qFormat/>
    <w:rsid w:val="00AB5306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AB5306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AB5306"/>
    <w:pPr>
      <w:outlineLvl w:val="9"/>
    </w:pPr>
  </w:style>
  <w:style w:type="paragraph" w:customStyle="1" w:styleId="TAH">
    <w:name w:val="TAH"/>
    <w:basedOn w:val="TAC"/>
    <w:qFormat/>
    <w:rsid w:val="00AB5306"/>
    <w:rPr>
      <w:b/>
    </w:rPr>
  </w:style>
  <w:style w:type="paragraph" w:customStyle="1" w:styleId="TAC">
    <w:name w:val="TAC"/>
    <w:basedOn w:val="TAL"/>
    <w:qFormat/>
    <w:rsid w:val="00AB5306"/>
    <w:pPr>
      <w:jc w:val="center"/>
    </w:pPr>
  </w:style>
  <w:style w:type="paragraph" w:customStyle="1" w:styleId="TAL">
    <w:name w:val="TAL"/>
    <w:basedOn w:val="Normal"/>
    <w:qFormat/>
    <w:rsid w:val="00AB530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AB5306"/>
    <w:pPr>
      <w:keepNext w:val="0"/>
      <w:spacing w:before="0" w:after="240"/>
    </w:pPr>
  </w:style>
  <w:style w:type="paragraph" w:customStyle="1" w:styleId="TH">
    <w:name w:val="TH"/>
    <w:basedOn w:val="Normal"/>
    <w:qFormat/>
    <w:rsid w:val="00AB53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AB5306"/>
    <w:pPr>
      <w:keepLines/>
      <w:ind w:left="1135" w:hanging="851"/>
    </w:pPr>
  </w:style>
  <w:style w:type="paragraph" w:customStyle="1" w:styleId="EX">
    <w:name w:val="EX"/>
    <w:basedOn w:val="Normal"/>
    <w:rsid w:val="00AB5306"/>
    <w:pPr>
      <w:keepLines/>
      <w:ind w:left="1702" w:hanging="1418"/>
    </w:pPr>
  </w:style>
  <w:style w:type="paragraph" w:customStyle="1" w:styleId="FP">
    <w:name w:val="FP"/>
    <w:basedOn w:val="Normal"/>
    <w:qFormat/>
    <w:rsid w:val="00AB5306"/>
    <w:pPr>
      <w:spacing w:after="0"/>
    </w:pPr>
  </w:style>
  <w:style w:type="paragraph" w:customStyle="1" w:styleId="LD">
    <w:name w:val="LD"/>
    <w:qFormat/>
    <w:rsid w:val="00AB5306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AB5306"/>
    <w:pPr>
      <w:spacing w:after="0"/>
    </w:pPr>
  </w:style>
  <w:style w:type="paragraph" w:customStyle="1" w:styleId="EW">
    <w:name w:val="EW"/>
    <w:basedOn w:val="EX"/>
    <w:qFormat/>
    <w:rsid w:val="00AB5306"/>
    <w:pPr>
      <w:spacing w:after="0"/>
    </w:pPr>
  </w:style>
  <w:style w:type="paragraph" w:customStyle="1" w:styleId="EQ">
    <w:name w:val="EQ"/>
    <w:basedOn w:val="Normal"/>
    <w:next w:val="Normal"/>
    <w:rsid w:val="00AB5306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AB53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B53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AB5306"/>
    <w:pPr>
      <w:jc w:val="right"/>
    </w:pPr>
  </w:style>
  <w:style w:type="paragraph" w:customStyle="1" w:styleId="TAN">
    <w:name w:val="TAN"/>
    <w:basedOn w:val="TAL"/>
    <w:qFormat/>
    <w:rsid w:val="00AB5306"/>
    <w:pPr>
      <w:ind w:left="851" w:hanging="851"/>
    </w:pPr>
  </w:style>
  <w:style w:type="paragraph" w:customStyle="1" w:styleId="ZA">
    <w:name w:val="ZA"/>
    <w:qFormat/>
    <w:rsid w:val="00AB53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AB530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AB5306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rsid w:val="00AB530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AB5306"/>
    <w:pPr>
      <w:framePr w:wrap="notBeside" w:y="16161"/>
    </w:pPr>
  </w:style>
  <w:style w:type="character" w:customStyle="1" w:styleId="ZGSM">
    <w:name w:val="ZGSM"/>
    <w:rsid w:val="00AB5306"/>
  </w:style>
  <w:style w:type="paragraph" w:customStyle="1" w:styleId="ZG">
    <w:name w:val="ZG"/>
    <w:rsid w:val="00AB5306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AB5306"/>
    <w:rPr>
      <w:color w:val="FF0000"/>
    </w:rPr>
  </w:style>
  <w:style w:type="paragraph" w:customStyle="1" w:styleId="B1">
    <w:name w:val="B1"/>
    <w:basedOn w:val="List"/>
    <w:rsid w:val="00AB5306"/>
  </w:style>
  <w:style w:type="paragraph" w:customStyle="1" w:styleId="B2">
    <w:name w:val="B2"/>
    <w:basedOn w:val="List2"/>
    <w:link w:val="B2Char"/>
    <w:qFormat/>
    <w:rsid w:val="00AB5306"/>
  </w:style>
  <w:style w:type="paragraph" w:customStyle="1" w:styleId="B3">
    <w:name w:val="B3"/>
    <w:basedOn w:val="List3"/>
    <w:qFormat/>
    <w:rsid w:val="00AB5306"/>
  </w:style>
  <w:style w:type="paragraph" w:customStyle="1" w:styleId="B4">
    <w:name w:val="B4"/>
    <w:basedOn w:val="List4"/>
    <w:qFormat/>
    <w:rsid w:val="00AB5306"/>
  </w:style>
  <w:style w:type="paragraph" w:customStyle="1" w:styleId="B5">
    <w:name w:val="B5"/>
    <w:basedOn w:val="List5"/>
    <w:rsid w:val="00AB5306"/>
  </w:style>
  <w:style w:type="paragraph" w:customStyle="1" w:styleId="ZTD">
    <w:name w:val="ZTD"/>
    <w:basedOn w:val="ZB"/>
    <w:qFormat/>
    <w:rsid w:val="00AB530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AB5306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AB5306"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B5306"/>
    <w:rPr>
      <w:rFonts w:ascii="Arial" w:hAnsi="Arial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sid w:val="00AB5306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link w:val="Heading2"/>
    <w:qFormat/>
    <w:rsid w:val="00AB530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AB530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B530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unhideWhenUsed/>
    <w:rsid w:val="00AA56DA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A56DA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A56DA"/>
    <w:rPr>
      <w:rFonts w:ascii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5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Narendra.Kalahasti@anritsu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F480A-80BF-4E75-A7BC-50F67EA98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1432</Words>
  <Characters>8169</Characters>
  <Application>Microsoft Office Word</Application>
  <DocSecurity>0</DocSecurity>
  <Lines>68</Lines>
  <Paragraphs>19</Paragraphs>
  <ScaleCrop>false</ScaleCrop>
  <Company>3GPP Support Team</Company>
  <LinksUpToDate>false</LinksUpToDate>
  <CharactersWithSpaces>9582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2</cp:revision>
  <cp:lastPrinted>1900-01-01T00:00:00Z</cp:lastPrinted>
  <dcterms:created xsi:type="dcterms:W3CDTF">2023-07-18T15:05:00Z</dcterms:created>
  <dcterms:modified xsi:type="dcterms:W3CDTF">2023-07-18T15:05:00Z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2052-11.1.0.14309</vt:lpwstr>
  </property>
  <property fmtid="{D5CDD505-2E9C-101B-9397-08002B2CF9AE}" pid="22" name="ICV">
    <vt:lpwstr>1E44D3B518404F698591019FB2404AE0_12</vt:lpwstr>
  </property>
  <property fmtid="{D5CDD505-2E9C-101B-9397-08002B2CF9AE}" pid="23" name="MSIP_Label_9764cdcd-3664-4d05-9615-7cbf65a4f0a8_Enabled">
    <vt:lpwstr>true</vt:lpwstr>
  </property>
  <property fmtid="{D5CDD505-2E9C-101B-9397-08002B2CF9AE}" pid="24" name="MSIP_Label_9764cdcd-3664-4d05-9615-7cbf65a4f0a8_SetDate">
    <vt:lpwstr>2023-07-18T15:05:16Z</vt:lpwstr>
  </property>
  <property fmtid="{D5CDD505-2E9C-101B-9397-08002B2CF9AE}" pid="25" name="MSIP_Label_9764cdcd-3664-4d05-9615-7cbf65a4f0a8_Method">
    <vt:lpwstr>Privileged</vt:lpwstr>
  </property>
  <property fmtid="{D5CDD505-2E9C-101B-9397-08002B2CF9AE}" pid="26" name="MSIP_Label_9764cdcd-3664-4d05-9615-7cbf65a4f0a8_Name">
    <vt:lpwstr>UNRESTRICTED</vt:lpwstr>
  </property>
  <property fmtid="{D5CDD505-2E9C-101B-9397-08002B2CF9AE}" pid="27" name="MSIP_Label_9764cdcd-3664-4d05-9615-7cbf65a4f0a8_SiteId">
    <vt:lpwstr>74bddbd9-705c-456e-aabd-99beb719a2b2</vt:lpwstr>
  </property>
  <property fmtid="{D5CDD505-2E9C-101B-9397-08002B2CF9AE}" pid="28" name="MSIP_Label_9764cdcd-3664-4d05-9615-7cbf65a4f0a8_ActionId">
    <vt:lpwstr>1a31218a-6239-4646-9eff-61a4bdb96192</vt:lpwstr>
  </property>
  <property fmtid="{D5CDD505-2E9C-101B-9397-08002B2CF9AE}" pid="29" name="MSIP_Label_9764cdcd-3664-4d05-9615-7cbf65a4f0a8_ContentBits">
    <vt:lpwstr>0</vt:lpwstr>
  </property>
</Properties>
</file>