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5FBFB" w14:textId="4350A3DA" w:rsidR="00775435" w:rsidRPr="00775435" w:rsidRDefault="001416EF" w:rsidP="00775435">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75435" w:rsidRPr="00775435">
        <w:rPr>
          <w:rFonts w:ascii="Arial" w:hAnsi="Arial" w:cs="Arial"/>
          <w:b/>
          <w:noProof/>
          <w:sz w:val="24"/>
          <w:lang w:val="en-CN"/>
        </w:rPr>
        <w:t>R4-2318610</w:t>
      </w:r>
    </w:p>
    <w:p w14:paraId="7B592044" w14:textId="74FECE59" w:rsidR="001416EF" w:rsidRDefault="001416EF" w:rsidP="001416EF">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453A34ED"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2" w:name="Source"/>
      <w:bookmarkEnd w:id="2"/>
      <w:r w:rsidRPr="008F2251">
        <w:rPr>
          <w:rFonts w:ascii="Arial" w:hAnsi="Arial" w:cs="Arial"/>
          <w:b/>
          <w:sz w:val="22"/>
          <w:szCs w:val="22"/>
          <w:lang w:val="en-US"/>
        </w:rPr>
        <w:tab/>
      </w:r>
      <w:r w:rsidR="00A454F3">
        <w:rPr>
          <w:rFonts w:ascii="Arial" w:hAnsi="Arial" w:cs="Arial"/>
          <w:b/>
          <w:sz w:val="22"/>
          <w:szCs w:val="22"/>
          <w:lang w:val="en-US"/>
        </w:rPr>
        <w:t>8</w:t>
      </w:r>
      <w:r w:rsidR="00265A85" w:rsidRPr="008F2251">
        <w:rPr>
          <w:rFonts w:ascii="Arial" w:hAnsi="Arial" w:cs="Arial"/>
          <w:b/>
          <w:sz w:val="22"/>
          <w:szCs w:val="22"/>
          <w:lang w:val="en-US"/>
        </w:rPr>
        <w:t>.</w:t>
      </w:r>
      <w:r w:rsidR="00062644">
        <w:rPr>
          <w:rFonts w:ascii="Arial" w:hAnsi="Arial" w:cs="Arial"/>
          <w:b/>
          <w:sz w:val="22"/>
          <w:szCs w:val="22"/>
          <w:lang w:val="en-US"/>
        </w:rPr>
        <w:t>25.2</w:t>
      </w:r>
      <w:r w:rsidR="00265A85" w:rsidRPr="008F2251">
        <w:rPr>
          <w:rFonts w:ascii="Arial" w:hAnsi="Arial" w:cs="Arial"/>
          <w:b/>
          <w:sz w:val="22"/>
          <w:szCs w:val="22"/>
          <w:lang w:val="en-US"/>
        </w:rPr>
        <w:t>.1</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7CC6E534" w:rsidR="00712CC1" w:rsidRPr="00F42FCF" w:rsidRDefault="00712CC1" w:rsidP="00F42FCF">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F42FCF" w:rsidRPr="00F42FCF">
        <w:rPr>
          <w:rFonts w:ascii="Arial" w:hAnsi="Arial" w:cs="Arial"/>
          <w:b/>
          <w:sz w:val="22"/>
          <w:szCs w:val="22"/>
          <w:lang w:val="en-CN"/>
        </w:rPr>
        <w:t>Discussion on general aspects of R18 MUSIM</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3" w:name="DocumentFor"/>
      <w:bookmarkEnd w:id="3"/>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385FFCD0" w:rsidR="008E537B" w:rsidRPr="008F2251" w:rsidRDefault="00C936AD" w:rsidP="00CA0B7B">
      <w:pPr>
        <w:rPr>
          <w:lang w:val="en-US"/>
        </w:rPr>
      </w:pPr>
      <w:r>
        <w:rPr>
          <w:rFonts w:hint="eastAsia"/>
          <w:lang w:val="en-CN" w:eastAsia="zh-CN"/>
        </w:rPr>
        <w:t>G</w:t>
      </w:r>
      <w:r w:rsidRPr="00C936AD">
        <w:rPr>
          <w:lang w:val="en-CN"/>
        </w:rPr>
        <w:t>eneral aspects of R18 MUSIM</w:t>
      </w:r>
      <w:r w:rsidR="00096C9F">
        <w:rPr>
          <w:lang w:val="en-US"/>
        </w:rPr>
        <w:t xml:space="preserve"> has been widely discussed </w:t>
      </w:r>
      <w:r w:rsidR="001E0C88">
        <w:rPr>
          <w:lang w:val="en-US"/>
        </w:rPr>
        <w:t>in previous RAN4 meetings</w:t>
      </w:r>
      <w:r w:rsidR="00CD18CA" w:rsidRPr="008F2251">
        <w:rPr>
          <w:lang w:val="en-US"/>
        </w:rPr>
        <w:t>.</w:t>
      </w:r>
      <w:r w:rsidR="00334A62">
        <w:rPr>
          <w:lang w:val="en-US"/>
        </w:rPr>
        <w:t xml:space="preserve"> However, there is still some open issues.</w:t>
      </w:r>
      <w:r w:rsidR="004F2C3D" w:rsidRPr="008F2251">
        <w:rPr>
          <w:lang w:val="en-US"/>
        </w:rPr>
        <w:t xml:space="preserve"> </w:t>
      </w:r>
      <w:r w:rsidR="008E537B" w:rsidRPr="008F2251">
        <w:rPr>
          <w:lang w:val="en-US"/>
        </w:rPr>
        <w:t xml:space="preserve">In this contribution, we </w:t>
      </w:r>
      <w:r w:rsidR="004F2C3D" w:rsidRPr="008F2251">
        <w:rPr>
          <w:lang w:val="en-US"/>
        </w:rPr>
        <w:t xml:space="preserve">provide our view on </w:t>
      </w:r>
      <w:r w:rsidR="00465A5E">
        <w:rPr>
          <w:lang w:val="en-US"/>
        </w:rPr>
        <w:t>these</w:t>
      </w:r>
      <w:r w:rsidR="00CD18CA" w:rsidRPr="008F2251">
        <w:rPr>
          <w:lang w:val="en-US"/>
        </w:rPr>
        <w:t xml:space="preserve"> issue</w:t>
      </w:r>
      <w:r w:rsidR="004E5B50">
        <w:rPr>
          <w:lang w:val="en-US"/>
        </w:rPr>
        <w:t>s</w:t>
      </w:r>
      <w:r w:rsidR="004F2C3D"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320676D8" w14:textId="1AA5B146" w:rsidR="00C33815" w:rsidRDefault="00F1392C" w:rsidP="004036A3">
      <w:pPr>
        <w:rPr>
          <w:lang w:val="en-US" w:eastAsia="x-none"/>
        </w:rPr>
      </w:pPr>
      <w:r>
        <w:rPr>
          <w:lang w:val="en-US" w:eastAsia="x-none"/>
        </w:rPr>
        <w:t>The first open issue is about mandatory MUSIM gap patterns:</w:t>
      </w:r>
    </w:p>
    <w:p w14:paraId="0788A9A5" w14:textId="77777777" w:rsidR="00132B27" w:rsidRDefault="00132B27" w:rsidP="00132B27">
      <w:pPr>
        <w:spacing w:before="120"/>
        <w:rPr>
          <w:b/>
          <w:color w:val="000000" w:themeColor="text1"/>
          <w:u w:val="single"/>
          <w:lang w:eastAsia="ko-KR"/>
        </w:rPr>
      </w:pPr>
      <w:r>
        <w:rPr>
          <w:b/>
          <w:color w:val="000000" w:themeColor="text1"/>
          <w:u w:val="single"/>
          <w:lang w:eastAsia="ko-KR"/>
        </w:rPr>
        <w:t>Issue 1-1-1: Mandatory MUSIM gap patterns</w:t>
      </w:r>
    </w:p>
    <w:p w14:paraId="20E0D438" w14:textId="77777777" w:rsidR="00132B27" w:rsidRDefault="00132B27" w:rsidP="00132B27">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 xml:space="preserve">Proposals </w:t>
      </w:r>
    </w:p>
    <w:p w14:paraId="6C3A2170" w14:textId="77777777" w:rsidR="00132B27" w:rsidRDefault="00132B27" w:rsidP="00132B2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P1: No need to discuss further whether to introduce mandatory MUSIM gap patterns (Apple oppo Huawei MTK Qualcomm)</w:t>
      </w:r>
    </w:p>
    <w:p w14:paraId="0D21AF44" w14:textId="77777777" w:rsidR="00132B27" w:rsidRDefault="00132B27" w:rsidP="00132B2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P2: RAN4 to define the mandatory MUSIM gap patterns (CMCC Ericsson Nokia </w:t>
      </w:r>
      <w:r w:rsidRPr="00D34D7F">
        <w:rPr>
          <w:color w:val="000000" w:themeColor="text1"/>
          <w:szCs w:val="24"/>
          <w:lang w:eastAsia="zh-CN"/>
        </w:rPr>
        <w:t>Charter</w:t>
      </w:r>
      <w:r>
        <w:rPr>
          <w:rFonts w:ascii="Arial" w:hAnsi="Arial" w:cs="Arial"/>
          <w:sz w:val="16"/>
          <w:szCs w:val="16"/>
        </w:rPr>
        <w:t xml:space="preserve"> </w:t>
      </w:r>
      <w:r w:rsidRPr="00D34D7F">
        <w:rPr>
          <w:color w:val="000000" w:themeColor="text1"/>
          <w:szCs w:val="24"/>
          <w:lang w:eastAsia="zh-CN"/>
        </w:rPr>
        <w:t>Communications</w:t>
      </w:r>
      <w:r>
        <w:rPr>
          <w:color w:val="000000" w:themeColor="text1"/>
          <w:szCs w:val="24"/>
          <w:lang w:eastAsia="zh-CN"/>
        </w:rPr>
        <w:t>)</w:t>
      </w:r>
    </w:p>
    <w:p w14:paraId="604D74A1" w14:textId="77777777" w:rsidR="00132B27" w:rsidRPr="008054D2" w:rsidRDefault="00132B27" w:rsidP="00132B2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8054D2">
        <w:rPr>
          <w:color w:val="000000" w:themeColor="text1"/>
          <w:szCs w:val="24"/>
          <w:lang w:eastAsia="zh-CN"/>
        </w:rPr>
        <w:t xml:space="preserve">P3: </w:t>
      </w:r>
      <w:r>
        <w:rPr>
          <w:color w:val="000000" w:themeColor="text1"/>
          <w:szCs w:val="24"/>
          <w:lang w:eastAsia="zh-CN"/>
        </w:rPr>
        <w:t>N</w:t>
      </w:r>
      <w:r w:rsidRPr="008054D2">
        <w:rPr>
          <w:bCs/>
        </w:rPr>
        <w:t>o more discussion if there is no consensus (vivo)</w:t>
      </w:r>
    </w:p>
    <w:p w14:paraId="168035C8" w14:textId="77777777" w:rsidR="00132B27" w:rsidRPr="003646A8" w:rsidRDefault="00132B27" w:rsidP="00132B27">
      <w:pPr>
        <w:rPr>
          <w:rFonts w:eastAsiaTheme="minorEastAsia"/>
          <w:color w:val="000000" w:themeColor="text1"/>
          <w:lang w:val="en-US" w:eastAsia="zh-CN"/>
        </w:rPr>
      </w:pPr>
      <w:r>
        <w:rPr>
          <w:rFonts w:eastAsiaTheme="minorEastAsia"/>
          <w:i/>
          <w:color w:val="000000" w:themeColor="text1"/>
          <w:lang w:val="en-US" w:eastAsia="zh-CN"/>
        </w:rPr>
        <w:t>Recommendations: continue discussion</w:t>
      </w:r>
    </w:p>
    <w:p w14:paraId="21CABAA9" w14:textId="77777777" w:rsidR="00BF0388" w:rsidRDefault="00BF0388" w:rsidP="00BF0388">
      <w:pPr>
        <w:rPr>
          <w:lang w:val="en-US" w:eastAsia="x-none"/>
        </w:rPr>
      </w:pPr>
      <w:r>
        <w:rPr>
          <w:lang w:val="en-US" w:eastAsia="x-none"/>
        </w:rPr>
        <w:t xml:space="preserve">We don’t think it is necessary to define any mandatory MUSIM gap patterns. Although the MUSIM gap patterns are requested by UE, it is not purely up to UE on which patterns to request. Purpose of MUSIM gaps are for network B operation, so the patterns requested by UE need to match the signal transmission configuration from network B. Different network may have different configuration </w:t>
      </w:r>
      <w:proofErr w:type="gramStart"/>
      <w:r>
        <w:rPr>
          <w:lang w:val="en-US" w:eastAsia="x-none"/>
        </w:rPr>
        <w:t>e.g.</w:t>
      </w:r>
      <w:proofErr w:type="gramEnd"/>
      <w:r>
        <w:rPr>
          <w:lang w:val="en-US" w:eastAsia="x-none"/>
        </w:rPr>
        <w:t xml:space="preserve"> in paging and SI transmission. We cannot assume some mandatory MUSIM gap patterns can cover all the scenarios.</w:t>
      </w:r>
    </w:p>
    <w:p w14:paraId="7967AF32" w14:textId="66053931" w:rsidR="00BF0388" w:rsidRPr="00D731E5" w:rsidRDefault="00BF0388" w:rsidP="00BF0388">
      <w:pPr>
        <w:pStyle w:val="Caption"/>
        <w:rPr>
          <w:lang w:val="en-US"/>
        </w:rPr>
      </w:pPr>
      <w:bookmarkStart w:id="4" w:name="_Ref142636404"/>
      <w:r>
        <w:t xml:space="preserve">Proposal </w:t>
      </w:r>
      <w:r>
        <w:fldChar w:fldCharType="begin"/>
      </w:r>
      <w:r>
        <w:instrText xml:space="preserve"> SEQ Proposal \* ARABIC </w:instrText>
      </w:r>
      <w:r>
        <w:fldChar w:fldCharType="separate"/>
      </w:r>
      <w:r w:rsidR="009F2300">
        <w:rPr>
          <w:noProof/>
        </w:rPr>
        <w:t>1</w:t>
      </w:r>
      <w:r>
        <w:fldChar w:fldCharType="end"/>
      </w:r>
      <w:r>
        <w:t xml:space="preserve">: </w:t>
      </w:r>
      <w:r w:rsidRPr="0095505F">
        <w:t>No need to discuss further whether to introduce mandatory MUSIM gap patterns</w:t>
      </w:r>
      <w:r>
        <w:t>.</w:t>
      </w:r>
      <w:bookmarkEnd w:id="4"/>
    </w:p>
    <w:p w14:paraId="7265C227" w14:textId="77777777" w:rsidR="00A94A4D" w:rsidRPr="008F2251" w:rsidRDefault="00A94A4D"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76347C80" w14:textId="56F12751"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694261">
        <w:rPr>
          <w:lang w:val="en-US" w:eastAsia="zh-CN"/>
        </w:rPr>
        <w:t>g</w:t>
      </w:r>
      <w:r w:rsidR="00694261" w:rsidRPr="00C936AD">
        <w:rPr>
          <w:lang w:val="en-CN"/>
        </w:rPr>
        <w:t>eneral aspects of R18 MUSIM</w:t>
      </w:r>
      <w:r w:rsidR="00780A46" w:rsidRPr="008F2251">
        <w:rPr>
          <w:rFonts w:cs="v4.2.0"/>
          <w:lang w:val="en-US" w:eastAsia="zh-CN"/>
        </w:rPr>
        <w:t>. After discussion, the following conclusions are provided:</w:t>
      </w:r>
    </w:p>
    <w:p w14:paraId="68DD5A66" w14:textId="40D72C55" w:rsidR="002F5EE5" w:rsidRPr="002F5EE5" w:rsidRDefault="002F5EE5" w:rsidP="005636A6">
      <w:pPr>
        <w:jc w:val="both"/>
        <w:rPr>
          <w:rFonts w:cs="v4.2.0"/>
          <w:b/>
          <w:bCs/>
          <w:lang w:val="en-US" w:eastAsia="zh-CN"/>
        </w:rPr>
      </w:pPr>
      <w:r w:rsidRPr="002F5EE5">
        <w:rPr>
          <w:rFonts w:cs="v4.2.0"/>
          <w:b/>
          <w:bCs/>
          <w:lang w:val="en-US" w:eastAsia="zh-CN"/>
        </w:rPr>
        <w:fldChar w:fldCharType="begin"/>
      </w:r>
      <w:r w:rsidRPr="002F5EE5">
        <w:rPr>
          <w:rFonts w:cs="v4.2.0"/>
          <w:b/>
          <w:bCs/>
          <w:lang w:val="en-US" w:eastAsia="zh-CN"/>
        </w:rPr>
        <w:instrText xml:space="preserve"> REF _Ref142636404 \h </w:instrText>
      </w:r>
      <w:r>
        <w:rPr>
          <w:rFonts w:cs="v4.2.0"/>
          <w:b/>
          <w:bCs/>
          <w:lang w:val="en-US" w:eastAsia="zh-CN"/>
        </w:rPr>
        <w:instrText xml:space="preserve"> \* MERGEFORMAT </w:instrText>
      </w:r>
      <w:r w:rsidRPr="002F5EE5">
        <w:rPr>
          <w:rFonts w:cs="v4.2.0"/>
          <w:b/>
          <w:bCs/>
          <w:lang w:val="en-US" w:eastAsia="zh-CN"/>
        </w:rPr>
      </w:r>
      <w:r w:rsidRPr="002F5EE5">
        <w:rPr>
          <w:rFonts w:cs="v4.2.0"/>
          <w:b/>
          <w:bCs/>
          <w:lang w:val="en-US" w:eastAsia="zh-CN"/>
        </w:rPr>
        <w:fldChar w:fldCharType="separate"/>
      </w:r>
      <w:r w:rsidR="00C92C54" w:rsidRPr="00C92C54">
        <w:rPr>
          <w:b/>
          <w:bCs/>
        </w:rPr>
        <w:t xml:space="preserve">Proposal </w:t>
      </w:r>
      <w:r w:rsidR="00C92C54" w:rsidRPr="00C92C54">
        <w:rPr>
          <w:b/>
          <w:bCs/>
          <w:noProof/>
        </w:rPr>
        <w:t>1</w:t>
      </w:r>
      <w:r w:rsidR="00C92C54" w:rsidRPr="00C92C54">
        <w:rPr>
          <w:b/>
          <w:bCs/>
        </w:rPr>
        <w:t>: No need to discuss further whether to introduce mandatory MUSIM gap patterns.</w:t>
      </w:r>
      <w:r w:rsidRPr="002F5EE5">
        <w:rPr>
          <w:rFonts w:cs="v4.2.0"/>
          <w:b/>
          <w:bCs/>
          <w:lang w:val="en-US" w:eastAsia="zh-CN"/>
        </w:rPr>
        <w:fldChar w:fldCharType="end"/>
      </w:r>
    </w:p>
    <w:p w14:paraId="0C243F2D" w14:textId="77777777" w:rsidR="00A0727E" w:rsidRPr="008F2251" w:rsidRDefault="00A0727E"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14F5E34D" w14:textId="3BF0200F" w:rsidR="002B657D" w:rsidRPr="002B657D" w:rsidRDefault="002B657D" w:rsidP="00851662">
      <w:pPr>
        <w:pStyle w:val="Reference"/>
        <w:keepLines/>
        <w:numPr>
          <w:ilvl w:val="0"/>
          <w:numId w:val="12"/>
        </w:numPr>
        <w:rPr>
          <w:lang w:val="en-US"/>
        </w:rPr>
      </w:pPr>
      <w:r w:rsidRPr="002B657D">
        <w:t>R4-2317425, WF on R18 MUSIM, vivo</w:t>
      </w:r>
    </w:p>
    <w:p w14:paraId="62C767A9" w14:textId="6ECBA13F" w:rsidR="00965B2B" w:rsidRPr="00965B2B" w:rsidRDefault="00965B2B" w:rsidP="00851662">
      <w:pPr>
        <w:pStyle w:val="Reference"/>
        <w:keepLines/>
        <w:numPr>
          <w:ilvl w:val="0"/>
          <w:numId w:val="12"/>
        </w:numPr>
        <w:rPr>
          <w:bCs/>
          <w:lang w:val="en-US"/>
        </w:rPr>
      </w:pPr>
      <w:r w:rsidRPr="00965B2B">
        <w:rPr>
          <w:bCs/>
        </w:rPr>
        <w:t>R4-2314364, WF on R18 MUSIM, vivo</w:t>
      </w:r>
    </w:p>
    <w:p w14:paraId="6C772E95" w14:textId="56C1C5A0" w:rsidR="00B3338F" w:rsidRPr="00060A21" w:rsidRDefault="00081FB6" w:rsidP="00851662">
      <w:pPr>
        <w:pStyle w:val="Reference"/>
        <w:keepLines/>
        <w:numPr>
          <w:ilvl w:val="0"/>
          <w:numId w:val="12"/>
        </w:numPr>
        <w:rPr>
          <w:lang w:val="en-US"/>
        </w:rPr>
      </w:pPr>
      <w:r w:rsidRPr="00081FB6">
        <w:rPr>
          <w:bCs/>
        </w:rPr>
        <w:lastRenderedPageBreak/>
        <w:t>R4-2310165</w:t>
      </w:r>
      <w:r w:rsidR="004F2C3D" w:rsidRPr="008F2251">
        <w:rPr>
          <w:lang w:val="en-US"/>
        </w:rPr>
        <w:t xml:space="preserve">, </w:t>
      </w:r>
      <w:r w:rsidR="00DA325E" w:rsidRPr="00DA325E">
        <w:rPr>
          <w:bCs/>
        </w:rPr>
        <w:t>WF on NR Dual TxRx Multi-SIM</w:t>
      </w:r>
      <w:r w:rsidR="00DB3233" w:rsidRPr="008F2251">
        <w:rPr>
          <w:bCs/>
          <w:lang w:val="en-US"/>
        </w:rPr>
        <w:t xml:space="preserve">, </w:t>
      </w:r>
      <w:r w:rsidR="00DA325E">
        <w:rPr>
          <w:bCs/>
          <w:lang w:val="en-US"/>
        </w:rPr>
        <w:t>vivo</w:t>
      </w:r>
    </w:p>
    <w:p w14:paraId="3E666EFB" w14:textId="77777777" w:rsidR="00060A21" w:rsidRPr="001A6788" w:rsidRDefault="00060A21" w:rsidP="00060A21">
      <w:pPr>
        <w:pStyle w:val="Reference"/>
        <w:keepLines/>
        <w:numPr>
          <w:ilvl w:val="0"/>
          <w:numId w:val="12"/>
        </w:numPr>
        <w:rPr>
          <w:bCs/>
        </w:rPr>
      </w:pPr>
      <w:r w:rsidRPr="001A6788">
        <w:rPr>
          <w:bCs/>
        </w:rPr>
        <w:t>R4-2306357, WF on NR Dual TxRx Multi-SIM, vivo</w:t>
      </w:r>
    </w:p>
    <w:p w14:paraId="1145D0C2" w14:textId="346F60AF" w:rsidR="00060A21" w:rsidRPr="00060A21" w:rsidRDefault="00060A21" w:rsidP="00060A21">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060A21" w:rsidRPr="00060A2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51D43" w14:textId="77777777" w:rsidR="00605005" w:rsidRDefault="00605005">
      <w:pPr>
        <w:spacing w:after="0"/>
      </w:pPr>
      <w:r>
        <w:separator/>
      </w:r>
    </w:p>
  </w:endnote>
  <w:endnote w:type="continuationSeparator" w:id="0">
    <w:p w14:paraId="08655166" w14:textId="77777777" w:rsidR="00605005" w:rsidRDefault="00605005">
      <w:pPr>
        <w:spacing w:after="0"/>
      </w:pPr>
      <w:r>
        <w:continuationSeparator/>
      </w:r>
    </w:p>
  </w:endnote>
  <w:endnote w:type="continuationNotice" w:id="1">
    <w:p w14:paraId="706EF3AB" w14:textId="77777777" w:rsidR="00605005" w:rsidRDefault="006050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DD915" w14:textId="77777777" w:rsidR="00605005" w:rsidRDefault="00605005">
      <w:pPr>
        <w:spacing w:after="0"/>
      </w:pPr>
      <w:r>
        <w:separator/>
      </w:r>
    </w:p>
  </w:footnote>
  <w:footnote w:type="continuationSeparator" w:id="0">
    <w:p w14:paraId="17EB9832" w14:textId="77777777" w:rsidR="00605005" w:rsidRDefault="00605005">
      <w:pPr>
        <w:spacing w:after="0"/>
      </w:pPr>
      <w:r>
        <w:continuationSeparator/>
      </w:r>
    </w:p>
  </w:footnote>
  <w:footnote w:type="continuationNotice" w:id="1">
    <w:p w14:paraId="11CDD4EA" w14:textId="77777777" w:rsidR="00605005" w:rsidRDefault="006050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7"/>
  </w:num>
  <w:num w:numId="5" w16cid:durableId="648827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1"/>
  </w:num>
  <w:num w:numId="8" w16cid:durableId="1925916492">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40"/>
  </w:num>
  <w:num w:numId="12" w16cid:durableId="1175027039">
    <w:abstractNumId w:val="24"/>
  </w:num>
  <w:num w:numId="13" w16cid:durableId="665591870">
    <w:abstractNumId w:val="1"/>
  </w:num>
  <w:num w:numId="14" w16cid:durableId="1820999206">
    <w:abstractNumId w:val="29"/>
  </w:num>
  <w:num w:numId="15" w16cid:durableId="27068971">
    <w:abstractNumId w:val="14"/>
  </w:num>
  <w:num w:numId="16" w16cid:durableId="1673684540">
    <w:abstractNumId w:val="22"/>
  </w:num>
  <w:num w:numId="17" w16cid:durableId="689647860">
    <w:abstractNumId w:val="4"/>
  </w:num>
  <w:num w:numId="18" w16cid:durableId="836766221">
    <w:abstractNumId w:val="13"/>
  </w:num>
  <w:num w:numId="19" w16cid:durableId="2067408291">
    <w:abstractNumId w:val="35"/>
  </w:num>
  <w:num w:numId="20" w16cid:durableId="648173420">
    <w:abstractNumId w:val="26"/>
  </w:num>
  <w:num w:numId="21" w16cid:durableId="864829629">
    <w:abstractNumId w:val="30"/>
  </w:num>
  <w:num w:numId="22" w16cid:durableId="2002073984">
    <w:abstractNumId w:val="32"/>
  </w:num>
  <w:num w:numId="23" w16cid:durableId="1372269391">
    <w:abstractNumId w:val="2"/>
  </w:num>
  <w:num w:numId="24" w16cid:durableId="86540056">
    <w:abstractNumId w:val="25"/>
  </w:num>
  <w:num w:numId="25" w16cid:durableId="1848398925">
    <w:abstractNumId w:val="0"/>
  </w:num>
  <w:num w:numId="26" w16cid:durableId="268200992">
    <w:abstractNumId w:val="34"/>
  </w:num>
  <w:num w:numId="27" w16cid:durableId="1199899444">
    <w:abstractNumId w:val="6"/>
  </w:num>
  <w:num w:numId="28" w16cid:durableId="2124037151">
    <w:abstractNumId w:val="27"/>
  </w:num>
  <w:num w:numId="29" w16cid:durableId="1176505110">
    <w:abstractNumId w:val="36"/>
  </w:num>
  <w:num w:numId="30" w16cid:durableId="1879048688">
    <w:abstractNumId w:val="23"/>
  </w:num>
  <w:num w:numId="31" w16cid:durableId="1398741903">
    <w:abstractNumId w:val="11"/>
  </w:num>
  <w:num w:numId="32" w16cid:durableId="1789276309">
    <w:abstractNumId w:val="21"/>
  </w:num>
  <w:num w:numId="33" w16cid:durableId="193614665">
    <w:abstractNumId w:val="44"/>
  </w:num>
  <w:num w:numId="34" w16cid:durableId="23554501">
    <w:abstractNumId w:val="18"/>
  </w:num>
  <w:num w:numId="35" w16cid:durableId="57362482">
    <w:abstractNumId w:val="33"/>
  </w:num>
  <w:num w:numId="36" w16cid:durableId="747653175">
    <w:abstractNumId w:val="20"/>
  </w:num>
  <w:num w:numId="37" w16cid:durableId="1645423610">
    <w:abstractNumId w:val="45"/>
  </w:num>
  <w:num w:numId="38" w16cid:durableId="228196596">
    <w:abstractNumId w:val="7"/>
  </w:num>
  <w:num w:numId="39" w16cid:durableId="1155074632">
    <w:abstractNumId w:val="16"/>
  </w:num>
  <w:num w:numId="40" w16cid:durableId="76371087">
    <w:abstractNumId w:val="19"/>
  </w:num>
  <w:num w:numId="41" w16cid:durableId="883561841">
    <w:abstractNumId w:val="3"/>
  </w:num>
  <w:num w:numId="42" w16cid:durableId="1150681096">
    <w:abstractNumId w:val="39"/>
  </w:num>
  <w:num w:numId="43" w16cid:durableId="2099281399">
    <w:abstractNumId w:val="28"/>
  </w:num>
  <w:num w:numId="44" w16cid:durableId="98457571">
    <w:abstractNumId w:val="42"/>
  </w:num>
  <w:num w:numId="45" w16cid:durableId="1426607444">
    <w:abstractNumId w:val="41"/>
  </w:num>
  <w:num w:numId="46" w16cid:durableId="1847361239">
    <w:abstractNumId w:val="43"/>
  </w:num>
  <w:num w:numId="47" w16cid:durableId="1813063487">
    <w:abstractNumId w:val="10"/>
  </w:num>
  <w:num w:numId="48" w16cid:durableId="678047203">
    <w:abstractNumId w:val="15"/>
  </w:num>
  <w:num w:numId="49" w16cid:durableId="1638143581">
    <w:abstractNumId w:val="46"/>
  </w:num>
  <w:num w:numId="50" w16cid:durableId="1664816889">
    <w:abstractNumId w:val="37"/>
  </w:num>
  <w:num w:numId="51" w16cid:durableId="1043093132">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1FB6"/>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6C9F"/>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3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B27"/>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EF"/>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B657D"/>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4A62"/>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18BE"/>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3C0"/>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5A5E"/>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77FE6"/>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B50"/>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3AB4"/>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3D9"/>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005"/>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78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435"/>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3F9"/>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3A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4FD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B2B"/>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54F3"/>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CC"/>
    <w:rsid w:val="00A94508"/>
    <w:rsid w:val="00A94A4D"/>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8EB"/>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54"/>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466"/>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773"/>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1F49"/>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19"/>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27533443">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47357540">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1787534">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259</TotalTime>
  <Pages>2</Pages>
  <Words>292</Words>
  <Characters>1668</Characters>
  <Application>Microsoft Office Word</Application>
  <DocSecurity>0</DocSecurity>
  <Lines>13</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251</cp:revision>
  <cp:lastPrinted>2016-08-05T18:54:00Z</cp:lastPrinted>
  <dcterms:created xsi:type="dcterms:W3CDTF">2023-03-28T04:42:00Z</dcterms:created>
  <dcterms:modified xsi:type="dcterms:W3CDTF">2023-11-03T06:12:00Z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