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9C163F">
        <w:rPr>
          <w:b/>
          <w:noProof/>
          <w:sz w:val="24"/>
        </w:rPr>
        <w:t>18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C163F" w:rsidRPr="009C163F">
        <w:rPr>
          <w:rFonts w:ascii="Arial" w:hAnsi="Arial" w:cs="Arial"/>
          <w:b/>
          <w:bCs/>
        </w:rPr>
        <w:t>MCImp-MCDATA-CT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19"/>
        <w:gridCol w:w="509"/>
        <w:gridCol w:w="509"/>
        <w:gridCol w:w="1638"/>
        <w:gridCol w:w="473"/>
        <w:gridCol w:w="663"/>
        <w:gridCol w:w="749"/>
        <w:gridCol w:w="1006"/>
        <w:gridCol w:w="946"/>
        <w:gridCol w:w="1674"/>
        <w:gridCol w:w="689"/>
      </w:tblGrid>
      <w:tr w:rsidR="009C163F" w:rsidRPr="009C163F" w:rsidTr="009C163F">
        <w:trPr>
          <w:trHeight w:val="4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C163F" w:rsidRPr="009C163F" w:rsidTr="009C163F">
        <w:trPr>
          <w:trHeight w:val="13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IP Address from media-level section in SDP body for MCData Standalone SDS using media plan, SDS Session and FD using media plane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C1-192208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9.2.3.2.1, 9.2.3.2.2, 9.2.3.4.1, 9.2.3.4.2, 9.2.4.2.1, 9.2.4.2.2, 9.2.4.4.1, 9.2.4.4.2, 10.2.5.2.1, 10.2.5.2.2, 10.2.5.4.1, 10.2.5.4.2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C163F" w:rsidRPr="009C163F" w:rsidTr="009C163F">
        <w:trPr>
          <w:trHeight w:val="13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IP Address from media-level section in SDP body for MCData Standalone SDS using media plan, SDS Session and FD using media plane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9.2.3.2.1, 9.2.3.2.2, 9.2.3.4.1, 9.2.3.4.2, 9.2.4.2.1, 9.2.4.2.2, 9.2.4.4.1, 9.2.4.4.2, 10.2.5.2.1, 10.2.5.2.2, 10.2.5.4.1, 10.2.5.4.2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C163F" w:rsidRPr="009C163F" w:rsidTr="009C163F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MCData SDS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9.2.4.2.3, 9.2.4.4.2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C163F" w:rsidRPr="009C163F" w:rsidTr="009C163F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MCData SDS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C1-193622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Electronics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MCImp-MCDATA-CT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9.2.4.2.3, 9.2.4.4.2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63F" w:rsidRPr="009C163F" w:rsidRDefault="009C163F" w:rsidP="009C163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C163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9C163F" w:rsidRDefault="009C163F">
      <w:pPr>
        <w:rPr>
          <w:rFonts w:ascii="Arial" w:hAnsi="Arial" w:cs="Arial"/>
          <w:b/>
          <w:bCs/>
        </w:rPr>
      </w:pPr>
    </w:p>
    <w:sectPr w:rsidR="009C163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CAE" w:rsidRDefault="00443CAE">
      <w:r>
        <w:separator/>
      </w:r>
    </w:p>
  </w:endnote>
  <w:endnote w:type="continuationSeparator" w:id="0">
    <w:p w:rsidR="00443CAE" w:rsidRDefault="00443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CAE" w:rsidRDefault="00443CAE">
      <w:r>
        <w:separator/>
      </w:r>
    </w:p>
  </w:footnote>
  <w:footnote w:type="continuationSeparator" w:id="0">
    <w:p w:rsidR="00443CAE" w:rsidRDefault="00443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43CAE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163F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B0A89D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2019-05-22T06:56:00Z</dcterms:modified>
</cp:coreProperties>
</file>