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additional QoS information error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C3-244326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5GS_Ph1-CT, 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5.14.2.1.1, 5.14.2.1.11, 5.14.2.1.12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clarification regarding the missing RAT type EUTRAN-U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TEI16,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Clarify AF disabling encryption for roaming UE for AKMA services.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Exposing GSPI in MSISDN format based on User Consent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Enhanced H-PCF reselection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5.6.1, 5.6.2.3,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5432, TS 23.502 CR 4855, TS 23.501 CR 5432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